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8EBE" w14:textId="77777777" w:rsidR="0013603D" w:rsidRDefault="0013603D" w:rsidP="005725B1">
      <w:pPr>
        <w:jc w:val="right"/>
        <w:rPr>
          <w:sz w:val="22"/>
          <w:szCs w:val="22"/>
        </w:rPr>
      </w:pPr>
    </w:p>
    <w:p w14:paraId="5F24CD83" w14:textId="77777777" w:rsidR="004E7415" w:rsidRDefault="004E7415" w:rsidP="005725B1">
      <w:pPr>
        <w:jc w:val="right"/>
        <w:rPr>
          <w:sz w:val="22"/>
          <w:szCs w:val="22"/>
        </w:rPr>
      </w:pPr>
    </w:p>
    <w:p w14:paraId="21ED072A" w14:textId="77777777" w:rsidR="004E7415" w:rsidRDefault="004E7415" w:rsidP="005725B1">
      <w:pPr>
        <w:jc w:val="right"/>
        <w:rPr>
          <w:sz w:val="22"/>
          <w:szCs w:val="22"/>
        </w:rPr>
      </w:pPr>
    </w:p>
    <w:p w14:paraId="1D38914E" w14:textId="77777777" w:rsidR="004E7415" w:rsidRDefault="004E7415" w:rsidP="005725B1">
      <w:pPr>
        <w:jc w:val="right"/>
        <w:rPr>
          <w:sz w:val="22"/>
          <w:szCs w:val="22"/>
        </w:rPr>
      </w:pPr>
    </w:p>
    <w:p w14:paraId="1E2B15E9" w14:textId="77777777" w:rsidR="004E7415" w:rsidRDefault="004E7415" w:rsidP="005725B1">
      <w:pPr>
        <w:jc w:val="right"/>
        <w:rPr>
          <w:sz w:val="22"/>
          <w:szCs w:val="22"/>
        </w:rPr>
      </w:pPr>
    </w:p>
    <w:p w14:paraId="75F44470" w14:textId="77777777" w:rsidR="004E7415" w:rsidRDefault="004E7415" w:rsidP="005725B1">
      <w:pPr>
        <w:jc w:val="right"/>
        <w:rPr>
          <w:sz w:val="22"/>
          <w:szCs w:val="22"/>
        </w:rPr>
      </w:pPr>
    </w:p>
    <w:p w14:paraId="36F270C1" w14:textId="77777777" w:rsidR="004E7415" w:rsidRPr="006063B4" w:rsidRDefault="004E7415" w:rsidP="005725B1">
      <w:pPr>
        <w:jc w:val="right"/>
        <w:rPr>
          <w:sz w:val="22"/>
          <w:szCs w:val="22"/>
        </w:rPr>
      </w:pPr>
    </w:p>
    <w:tbl>
      <w:tblPr>
        <w:tblW w:w="9923" w:type="dxa"/>
        <w:tblLayout w:type="fixed"/>
        <w:tblLook w:val="01E0" w:firstRow="1" w:lastRow="1" w:firstColumn="1" w:lastColumn="1" w:noHBand="0" w:noVBand="0"/>
      </w:tblPr>
      <w:tblGrid>
        <w:gridCol w:w="4536"/>
        <w:gridCol w:w="851"/>
        <w:gridCol w:w="4536"/>
      </w:tblGrid>
      <w:tr w:rsidR="0013603D" w:rsidRPr="006063B4" w14:paraId="7D811813" w14:textId="77777777" w:rsidTr="00D03E6F">
        <w:tc>
          <w:tcPr>
            <w:tcW w:w="4536" w:type="dxa"/>
          </w:tcPr>
          <w:p w14:paraId="0DDC5D87" w14:textId="77777777" w:rsidR="00B5028A" w:rsidRPr="006063B4" w:rsidRDefault="00B5028A" w:rsidP="005725B1">
            <w:pPr>
              <w:jc w:val="right"/>
              <w:rPr>
                <w:bCs/>
                <w:sz w:val="22"/>
                <w:szCs w:val="22"/>
              </w:rPr>
            </w:pPr>
          </w:p>
        </w:tc>
        <w:tc>
          <w:tcPr>
            <w:tcW w:w="851" w:type="dxa"/>
          </w:tcPr>
          <w:p w14:paraId="59FCCD79" w14:textId="77777777" w:rsidR="0013603D" w:rsidRPr="006063B4" w:rsidRDefault="0013603D" w:rsidP="005725B1">
            <w:pPr>
              <w:jc w:val="right"/>
              <w:rPr>
                <w:bCs/>
                <w:sz w:val="22"/>
                <w:szCs w:val="22"/>
              </w:rPr>
            </w:pPr>
          </w:p>
        </w:tc>
        <w:tc>
          <w:tcPr>
            <w:tcW w:w="4536" w:type="dxa"/>
          </w:tcPr>
          <w:p w14:paraId="52637518" w14:textId="77777777" w:rsidR="0013603D" w:rsidRPr="006063B4" w:rsidRDefault="00B82373" w:rsidP="005725B1">
            <w:pPr>
              <w:jc w:val="right"/>
              <w:rPr>
                <w:b/>
                <w:bCs/>
                <w:sz w:val="22"/>
                <w:szCs w:val="22"/>
              </w:rPr>
            </w:pPr>
            <w:r w:rsidRPr="006063B4">
              <w:rPr>
                <w:b/>
                <w:bCs/>
                <w:sz w:val="22"/>
                <w:szCs w:val="22"/>
              </w:rPr>
              <w:t xml:space="preserve"> </w:t>
            </w:r>
            <w:r w:rsidR="0013603D" w:rsidRPr="006063B4">
              <w:rPr>
                <w:b/>
                <w:bCs/>
                <w:sz w:val="22"/>
                <w:szCs w:val="22"/>
              </w:rPr>
              <w:t>УТВЕРЖДАЮ:</w:t>
            </w:r>
          </w:p>
          <w:p w14:paraId="4C900743" w14:textId="77777777" w:rsidR="00B47B5B" w:rsidRPr="006063B4" w:rsidRDefault="001A1069" w:rsidP="00D40C63">
            <w:pPr>
              <w:jc w:val="right"/>
              <w:rPr>
                <w:bCs/>
                <w:sz w:val="22"/>
                <w:szCs w:val="22"/>
              </w:rPr>
            </w:pPr>
            <w:r>
              <w:rPr>
                <w:bCs/>
                <w:sz w:val="22"/>
                <w:szCs w:val="22"/>
              </w:rPr>
              <w:t xml:space="preserve"> г</w:t>
            </w:r>
            <w:r w:rsidR="00AC5D0A">
              <w:rPr>
                <w:bCs/>
                <w:sz w:val="22"/>
                <w:szCs w:val="22"/>
              </w:rPr>
              <w:t>енеральный директор</w:t>
            </w:r>
            <w:r w:rsidR="00B47B5B" w:rsidRPr="006063B4">
              <w:rPr>
                <w:bCs/>
                <w:sz w:val="22"/>
                <w:szCs w:val="22"/>
              </w:rPr>
              <w:t xml:space="preserve"> </w:t>
            </w:r>
          </w:p>
          <w:p w14:paraId="4C73849C" w14:textId="77777777" w:rsidR="001A1069" w:rsidRDefault="00B47B5B" w:rsidP="001A1069">
            <w:pPr>
              <w:jc w:val="right"/>
              <w:rPr>
                <w:bCs/>
                <w:sz w:val="22"/>
                <w:szCs w:val="22"/>
              </w:rPr>
            </w:pPr>
            <w:r w:rsidRPr="006063B4">
              <w:rPr>
                <w:bCs/>
                <w:sz w:val="22"/>
                <w:szCs w:val="22"/>
              </w:rPr>
              <w:t xml:space="preserve">ГП ПО </w:t>
            </w:r>
            <w:r w:rsidR="00AC5D0A">
              <w:rPr>
                <w:bCs/>
                <w:sz w:val="22"/>
                <w:szCs w:val="22"/>
              </w:rPr>
              <w:t>«Славяне</w:t>
            </w:r>
            <w:r w:rsidRPr="006063B4">
              <w:rPr>
                <w:bCs/>
                <w:sz w:val="22"/>
                <w:szCs w:val="22"/>
              </w:rPr>
              <w:t>»</w:t>
            </w:r>
          </w:p>
          <w:p w14:paraId="06B32466" w14:textId="77777777" w:rsidR="00E42DAD" w:rsidRPr="001A1069" w:rsidRDefault="00B82373" w:rsidP="001A1069">
            <w:pPr>
              <w:jc w:val="right"/>
              <w:rPr>
                <w:bCs/>
                <w:sz w:val="22"/>
                <w:szCs w:val="22"/>
              </w:rPr>
            </w:pPr>
            <w:r w:rsidRPr="006063B4">
              <w:rPr>
                <w:bCs/>
                <w:sz w:val="22"/>
                <w:szCs w:val="22"/>
                <w:highlight w:val="yellow"/>
              </w:rPr>
              <w:t xml:space="preserve"> </w:t>
            </w:r>
          </w:p>
          <w:p w14:paraId="21881AB9" w14:textId="77777777" w:rsidR="00E42DAD" w:rsidRPr="006063B4" w:rsidRDefault="00E42DAD" w:rsidP="00D40C63">
            <w:pPr>
              <w:jc w:val="right"/>
              <w:rPr>
                <w:bCs/>
                <w:sz w:val="22"/>
                <w:szCs w:val="22"/>
              </w:rPr>
            </w:pPr>
            <w:r w:rsidRPr="006063B4">
              <w:rPr>
                <w:bCs/>
                <w:sz w:val="22"/>
                <w:szCs w:val="22"/>
              </w:rPr>
              <w:t>_</w:t>
            </w:r>
            <w:r w:rsidR="00F03A5E" w:rsidRPr="006063B4">
              <w:rPr>
                <w:bCs/>
                <w:sz w:val="22"/>
                <w:szCs w:val="22"/>
              </w:rPr>
              <w:t>_______________</w:t>
            </w:r>
            <w:r w:rsidR="00AC5D0A">
              <w:rPr>
                <w:bCs/>
                <w:sz w:val="22"/>
                <w:szCs w:val="22"/>
              </w:rPr>
              <w:t>И.А.Жгун</w:t>
            </w:r>
          </w:p>
          <w:p w14:paraId="7D75F17D" w14:textId="77777777" w:rsidR="00E42DAD" w:rsidRPr="006063B4" w:rsidRDefault="00E42DAD" w:rsidP="00D40C63">
            <w:pPr>
              <w:jc w:val="right"/>
              <w:rPr>
                <w:bCs/>
                <w:sz w:val="22"/>
                <w:szCs w:val="22"/>
                <w:highlight w:val="yellow"/>
              </w:rPr>
            </w:pPr>
          </w:p>
          <w:p w14:paraId="30BE30C9" w14:textId="77777777" w:rsidR="00E42DAD" w:rsidRPr="006063B4" w:rsidRDefault="006F7906" w:rsidP="00D40C63">
            <w:pPr>
              <w:jc w:val="right"/>
              <w:rPr>
                <w:bCs/>
                <w:sz w:val="22"/>
                <w:szCs w:val="22"/>
              </w:rPr>
            </w:pPr>
            <w:r w:rsidRPr="006063B4">
              <w:rPr>
                <w:bCs/>
                <w:sz w:val="22"/>
                <w:szCs w:val="22"/>
              </w:rPr>
              <w:t xml:space="preserve"> «</w:t>
            </w:r>
            <w:r w:rsidR="00C960FB">
              <w:rPr>
                <w:bCs/>
                <w:sz w:val="22"/>
                <w:szCs w:val="22"/>
              </w:rPr>
              <w:t>21</w:t>
            </w:r>
            <w:r w:rsidR="00E42DAD" w:rsidRPr="006063B4">
              <w:rPr>
                <w:bCs/>
                <w:sz w:val="22"/>
                <w:szCs w:val="22"/>
              </w:rPr>
              <w:t>»</w:t>
            </w:r>
            <w:r w:rsidR="005566CA">
              <w:rPr>
                <w:bCs/>
                <w:sz w:val="22"/>
                <w:szCs w:val="22"/>
              </w:rPr>
              <w:t xml:space="preserve"> </w:t>
            </w:r>
            <w:r w:rsidR="00C960FB">
              <w:rPr>
                <w:bCs/>
                <w:sz w:val="22"/>
                <w:szCs w:val="22"/>
              </w:rPr>
              <w:t>ноября</w:t>
            </w:r>
            <w:r w:rsidR="005566CA">
              <w:rPr>
                <w:bCs/>
                <w:sz w:val="22"/>
                <w:szCs w:val="22"/>
              </w:rPr>
              <w:t xml:space="preserve"> </w:t>
            </w:r>
            <w:r w:rsidR="004F5F19">
              <w:rPr>
                <w:bCs/>
                <w:sz w:val="22"/>
                <w:szCs w:val="22"/>
              </w:rPr>
              <w:t xml:space="preserve">2022 </w:t>
            </w:r>
            <w:r w:rsidR="00E42DAD" w:rsidRPr="006063B4">
              <w:rPr>
                <w:bCs/>
                <w:sz w:val="22"/>
                <w:szCs w:val="22"/>
              </w:rPr>
              <w:t xml:space="preserve"> года</w:t>
            </w:r>
          </w:p>
          <w:p w14:paraId="0B6269E9" w14:textId="77777777" w:rsidR="00E42DAD" w:rsidRPr="006063B4" w:rsidRDefault="00E42DAD" w:rsidP="005725B1">
            <w:pPr>
              <w:ind w:left="425"/>
              <w:jc w:val="right"/>
              <w:rPr>
                <w:bCs/>
                <w:i/>
                <w:sz w:val="22"/>
                <w:szCs w:val="22"/>
              </w:rPr>
            </w:pPr>
          </w:p>
          <w:p w14:paraId="5985CFC8" w14:textId="77777777" w:rsidR="0013603D" w:rsidRPr="006063B4" w:rsidRDefault="0013603D" w:rsidP="005725B1">
            <w:pPr>
              <w:jc w:val="right"/>
              <w:rPr>
                <w:bCs/>
                <w:sz w:val="22"/>
                <w:szCs w:val="22"/>
              </w:rPr>
            </w:pPr>
            <w:r w:rsidRPr="006063B4">
              <w:rPr>
                <w:bCs/>
                <w:sz w:val="22"/>
                <w:szCs w:val="22"/>
              </w:rPr>
              <w:t xml:space="preserve"> </w:t>
            </w:r>
          </w:p>
        </w:tc>
      </w:tr>
    </w:tbl>
    <w:p w14:paraId="5C858ABC" w14:textId="77777777" w:rsidR="0013603D" w:rsidRPr="006063B4" w:rsidRDefault="0013603D" w:rsidP="0013603D">
      <w:pPr>
        <w:ind w:left="6300"/>
        <w:jc w:val="center"/>
        <w:rPr>
          <w:bCs/>
          <w:sz w:val="22"/>
          <w:szCs w:val="22"/>
        </w:rPr>
      </w:pPr>
    </w:p>
    <w:p w14:paraId="0A2835A0" w14:textId="77777777" w:rsidR="0013603D" w:rsidRPr="006063B4" w:rsidRDefault="0013603D" w:rsidP="0013603D">
      <w:pPr>
        <w:jc w:val="center"/>
        <w:rPr>
          <w:bCs/>
          <w:sz w:val="22"/>
          <w:szCs w:val="22"/>
        </w:rPr>
      </w:pPr>
    </w:p>
    <w:p w14:paraId="439E011C" w14:textId="77777777" w:rsidR="00AE045B" w:rsidRDefault="00AE045B" w:rsidP="0013603D">
      <w:pPr>
        <w:jc w:val="center"/>
        <w:rPr>
          <w:bCs/>
          <w:sz w:val="22"/>
          <w:szCs w:val="22"/>
        </w:rPr>
      </w:pPr>
    </w:p>
    <w:p w14:paraId="1F9D5BAD" w14:textId="77777777" w:rsidR="004E7415" w:rsidRDefault="004E7415" w:rsidP="0013603D">
      <w:pPr>
        <w:jc w:val="center"/>
        <w:rPr>
          <w:bCs/>
          <w:sz w:val="22"/>
          <w:szCs w:val="22"/>
        </w:rPr>
      </w:pPr>
    </w:p>
    <w:p w14:paraId="72D2C0C7" w14:textId="77777777" w:rsidR="004E7415" w:rsidRDefault="004E7415" w:rsidP="0013603D">
      <w:pPr>
        <w:jc w:val="center"/>
        <w:rPr>
          <w:bCs/>
          <w:sz w:val="22"/>
          <w:szCs w:val="22"/>
        </w:rPr>
      </w:pPr>
    </w:p>
    <w:p w14:paraId="1A3A96B2" w14:textId="77777777" w:rsidR="004E7415" w:rsidRDefault="004E7415" w:rsidP="0013603D">
      <w:pPr>
        <w:jc w:val="center"/>
        <w:rPr>
          <w:bCs/>
          <w:sz w:val="22"/>
          <w:szCs w:val="22"/>
        </w:rPr>
      </w:pPr>
    </w:p>
    <w:p w14:paraId="54B3DCA4" w14:textId="77777777" w:rsidR="004E7415" w:rsidRPr="006063B4" w:rsidRDefault="004E7415" w:rsidP="0013603D">
      <w:pPr>
        <w:jc w:val="center"/>
        <w:rPr>
          <w:bCs/>
          <w:sz w:val="22"/>
          <w:szCs w:val="22"/>
        </w:rPr>
      </w:pPr>
    </w:p>
    <w:p w14:paraId="13245F57" w14:textId="77777777" w:rsidR="00AE045B" w:rsidRPr="006063B4" w:rsidRDefault="00AE045B" w:rsidP="0013603D">
      <w:pPr>
        <w:jc w:val="center"/>
        <w:rPr>
          <w:bCs/>
          <w:sz w:val="22"/>
          <w:szCs w:val="22"/>
        </w:rPr>
      </w:pPr>
    </w:p>
    <w:p w14:paraId="756A4553" w14:textId="77777777" w:rsidR="00AE045B" w:rsidRPr="006063B4" w:rsidRDefault="00AE045B" w:rsidP="0013603D">
      <w:pPr>
        <w:jc w:val="center"/>
        <w:rPr>
          <w:bCs/>
          <w:sz w:val="22"/>
          <w:szCs w:val="22"/>
        </w:rPr>
      </w:pPr>
    </w:p>
    <w:p w14:paraId="08F26E40" w14:textId="77777777" w:rsidR="0013603D" w:rsidRPr="00430C42" w:rsidRDefault="0013603D" w:rsidP="0013603D">
      <w:pPr>
        <w:jc w:val="center"/>
        <w:rPr>
          <w:b/>
          <w:bCs/>
          <w:sz w:val="22"/>
          <w:szCs w:val="22"/>
        </w:rPr>
      </w:pPr>
      <w:r w:rsidRPr="00430C42">
        <w:rPr>
          <w:b/>
          <w:bCs/>
          <w:sz w:val="22"/>
          <w:szCs w:val="22"/>
        </w:rPr>
        <w:t>Документация</w:t>
      </w:r>
    </w:p>
    <w:p w14:paraId="577C52B5" w14:textId="77777777" w:rsidR="00BD4B46" w:rsidRPr="00430C42" w:rsidRDefault="00BD4B46" w:rsidP="00AC5D0A">
      <w:pPr>
        <w:jc w:val="center"/>
        <w:rPr>
          <w:b/>
          <w:bCs/>
          <w:sz w:val="22"/>
          <w:szCs w:val="22"/>
        </w:rPr>
      </w:pPr>
      <w:r w:rsidRPr="00430C42">
        <w:rPr>
          <w:b/>
          <w:bCs/>
          <w:sz w:val="22"/>
          <w:szCs w:val="22"/>
        </w:rPr>
        <w:t xml:space="preserve">об </w:t>
      </w:r>
      <w:r w:rsidR="00D151EF" w:rsidRPr="00430C42">
        <w:rPr>
          <w:b/>
          <w:bCs/>
          <w:sz w:val="22"/>
          <w:szCs w:val="22"/>
        </w:rPr>
        <w:t>аукционе в электронной форме</w:t>
      </w:r>
    </w:p>
    <w:p w14:paraId="577DD234" w14:textId="77777777" w:rsidR="009A15AF" w:rsidRPr="009A15AF" w:rsidRDefault="004F5F19" w:rsidP="009A15AF">
      <w:pPr>
        <w:pStyle w:val="1fc"/>
        <w:spacing w:before="0" w:after="0"/>
        <w:jc w:val="center"/>
        <w:rPr>
          <w:b/>
          <w:sz w:val="22"/>
          <w:szCs w:val="22"/>
        </w:rPr>
      </w:pPr>
      <w:r>
        <w:rPr>
          <w:b/>
          <w:bCs/>
          <w:sz w:val="22"/>
          <w:szCs w:val="22"/>
        </w:rPr>
        <w:t>По</w:t>
      </w:r>
      <w:r w:rsidR="009A15AF" w:rsidRPr="009A15AF">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w:t>
      </w:r>
      <w:r>
        <w:rPr>
          <w:b/>
          <w:sz w:val="22"/>
          <w:szCs w:val="22"/>
        </w:rPr>
        <w:t xml:space="preserve"> </w:t>
      </w:r>
      <w:r w:rsidR="009A15AF" w:rsidRPr="009A15AF">
        <w:rPr>
          <w:b/>
          <w:sz w:val="22"/>
          <w:szCs w:val="22"/>
        </w:rPr>
        <w:t xml:space="preserve"> пластиковых смарт-карт (г. Великие Луки Псковской области) </w:t>
      </w:r>
    </w:p>
    <w:p w14:paraId="10F5F6AD" w14:textId="77777777" w:rsidR="00BD4B46" w:rsidRPr="006063B4" w:rsidRDefault="00BD4B46" w:rsidP="00BD4B46">
      <w:pPr>
        <w:jc w:val="center"/>
        <w:rPr>
          <w:bCs/>
          <w:sz w:val="22"/>
          <w:szCs w:val="22"/>
        </w:rPr>
      </w:pPr>
    </w:p>
    <w:p w14:paraId="4704FFE6" w14:textId="77777777" w:rsidR="00E42DAD" w:rsidRPr="006063B4" w:rsidRDefault="00E42DAD" w:rsidP="0013603D">
      <w:pPr>
        <w:ind w:left="360"/>
        <w:rPr>
          <w:bCs/>
          <w:sz w:val="22"/>
          <w:szCs w:val="22"/>
        </w:rPr>
      </w:pPr>
    </w:p>
    <w:p w14:paraId="25D9E51C" w14:textId="77777777" w:rsidR="00B40414" w:rsidRPr="006063B4" w:rsidRDefault="00B40414" w:rsidP="0013603D">
      <w:pPr>
        <w:ind w:left="360"/>
        <w:rPr>
          <w:bCs/>
          <w:sz w:val="22"/>
          <w:szCs w:val="22"/>
        </w:rPr>
      </w:pPr>
    </w:p>
    <w:p w14:paraId="333732BF" w14:textId="77777777" w:rsidR="00FE5CC4" w:rsidRPr="006063B4" w:rsidRDefault="00FE5CC4" w:rsidP="0013603D">
      <w:pPr>
        <w:ind w:left="360"/>
        <w:rPr>
          <w:bCs/>
          <w:sz w:val="22"/>
          <w:szCs w:val="22"/>
        </w:rPr>
      </w:pPr>
    </w:p>
    <w:p w14:paraId="67A29F7A" w14:textId="77777777" w:rsidR="00F03A5E" w:rsidRPr="006063B4" w:rsidRDefault="00F03A5E" w:rsidP="0013603D">
      <w:pPr>
        <w:ind w:left="360"/>
        <w:rPr>
          <w:bCs/>
          <w:sz w:val="22"/>
          <w:szCs w:val="22"/>
        </w:rPr>
      </w:pPr>
    </w:p>
    <w:p w14:paraId="64CD0035" w14:textId="77777777" w:rsidR="00F03A5E" w:rsidRPr="006063B4" w:rsidRDefault="00F03A5E" w:rsidP="00F03A5E">
      <w:pPr>
        <w:ind w:left="360"/>
        <w:rPr>
          <w:b/>
          <w:bCs/>
          <w:sz w:val="22"/>
          <w:szCs w:val="22"/>
        </w:rPr>
      </w:pPr>
    </w:p>
    <w:p w14:paraId="278DD8E2" w14:textId="77777777" w:rsidR="00B47B5B" w:rsidRDefault="00B47B5B" w:rsidP="00F03A5E">
      <w:pPr>
        <w:ind w:left="360"/>
        <w:rPr>
          <w:b/>
          <w:bCs/>
          <w:sz w:val="22"/>
          <w:szCs w:val="22"/>
        </w:rPr>
      </w:pPr>
    </w:p>
    <w:p w14:paraId="07C61199" w14:textId="77777777" w:rsidR="004E7415" w:rsidRDefault="004E7415" w:rsidP="00F03A5E">
      <w:pPr>
        <w:ind w:left="360"/>
        <w:rPr>
          <w:b/>
          <w:bCs/>
          <w:sz w:val="22"/>
          <w:szCs w:val="22"/>
        </w:rPr>
      </w:pPr>
    </w:p>
    <w:p w14:paraId="549DD699" w14:textId="77777777" w:rsidR="004E7415" w:rsidRDefault="004E7415" w:rsidP="00F03A5E">
      <w:pPr>
        <w:ind w:left="360"/>
        <w:rPr>
          <w:b/>
          <w:bCs/>
          <w:sz w:val="22"/>
          <w:szCs w:val="22"/>
        </w:rPr>
      </w:pPr>
    </w:p>
    <w:p w14:paraId="463E9861" w14:textId="77777777" w:rsidR="004E7415" w:rsidRDefault="004E7415" w:rsidP="00F03A5E">
      <w:pPr>
        <w:ind w:left="360"/>
        <w:rPr>
          <w:b/>
          <w:bCs/>
          <w:sz w:val="22"/>
          <w:szCs w:val="22"/>
        </w:rPr>
      </w:pPr>
    </w:p>
    <w:p w14:paraId="6A68912F" w14:textId="77777777" w:rsidR="004E7415" w:rsidRDefault="004E7415" w:rsidP="00F03A5E">
      <w:pPr>
        <w:ind w:left="360"/>
        <w:rPr>
          <w:b/>
          <w:bCs/>
          <w:sz w:val="22"/>
          <w:szCs w:val="22"/>
        </w:rPr>
      </w:pPr>
    </w:p>
    <w:p w14:paraId="4896B102" w14:textId="77777777" w:rsidR="004E7415" w:rsidRDefault="004E7415" w:rsidP="00F03A5E">
      <w:pPr>
        <w:ind w:left="360"/>
        <w:rPr>
          <w:b/>
          <w:bCs/>
          <w:sz w:val="22"/>
          <w:szCs w:val="22"/>
        </w:rPr>
      </w:pPr>
    </w:p>
    <w:p w14:paraId="58117A02" w14:textId="77777777" w:rsidR="004E7415" w:rsidRDefault="004E7415" w:rsidP="00F03A5E">
      <w:pPr>
        <w:ind w:left="360"/>
        <w:rPr>
          <w:b/>
          <w:bCs/>
          <w:sz w:val="22"/>
          <w:szCs w:val="22"/>
        </w:rPr>
      </w:pPr>
    </w:p>
    <w:p w14:paraId="3182883A" w14:textId="77777777" w:rsidR="004E7415" w:rsidRDefault="004E7415" w:rsidP="00F03A5E">
      <w:pPr>
        <w:ind w:left="360"/>
        <w:rPr>
          <w:b/>
          <w:bCs/>
          <w:sz w:val="22"/>
          <w:szCs w:val="22"/>
        </w:rPr>
      </w:pPr>
    </w:p>
    <w:p w14:paraId="77B0E951" w14:textId="77777777" w:rsidR="004E7415" w:rsidRDefault="004E7415" w:rsidP="00F03A5E">
      <w:pPr>
        <w:ind w:left="360"/>
        <w:rPr>
          <w:b/>
          <w:bCs/>
          <w:sz w:val="22"/>
          <w:szCs w:val="22"/>
        </w:rPr>
      </w:pPr>
    </w:p>
    <w:p w14:paraId="58F3B6DE" w14:textId="77777777" w:rsidR="004E7415" w:rsidRDefault="004E7415" w:rsidP="00F03A5E">
      <w:pPr>
        <w:ind w:left="360"/>
        <w:rPr>
          <w:b/>
          <w:bCs/>
          <w:sz w:val="22"/>
          <w:szCs w:val="22"/>
        </w:rPr>
      </w:pPr>
    </w:p>
    <w:p w14:paraId="18BB58F7" w14:textId="77777777" w:rsidR="004E7415" w:rsidRDefault="004E7415" w:rsidP="00F03A5E">
      <w:pPr>
        <w:ind w:left="360"/>
        <w:rPr>
          <w:b/>
          <w:bCs/>
          <w:sz w:val="22"/>
          <w:szCs w:val="22"/>
        </w:rPr>
      </w:pPr>
    </w:p>
    <w:p w14:paraId="6650A7F0" w14:textId="77777777" w:rsidR="004E7415" w:rsidRDefault="004E7415" w:rsidP="00F03A5E">
      <w:pPr>
        <w:ind w:left="360"/>
        <w:rPr>
          <w:b/>
          <w:bCs/>
          <w:sz w:val="22"/>
          <w:szCs w:val="22"/>
        </w:rPr>
      </w:pPr>
    </w:p>
    <w:p w14:paraId="3F478279" w14:textId="77777777" w:rsidR="004E7415" w:rsidRDefault="004E7415" w:rsidP="00F03A5E">
      <w:pPr>
        <w:ind w:left="360"/>
        <w:rPr>
          <w:b/>
          <w:bCs/>
          <w:sz w:val="22"/>
          <w:szCs w:val="22"/>
        </w:rPr>
      </w:pPr>
    </w:p>
    <w:p w14:paraId="35651F18" w14:textId="77777777" w:rsidR="004E7415" w:rsidRDefault="004E7415" w:rsidP="00F03A5E">
      <w:pPr>
        <w:ind w:left="360"/>
        <w:rPr>
          <w:b/>
          <w:bCs/>
          <w:sz w:val="22"/>
          <w:szCs w:val="22"/>
        </w:rPr>
      </w:pPr>
    </w:p>
    <w:p w14:paraId="0366ABF9" w14:textId="77777777" w:rsidR="004E7415" w:rsidRDefault="004E7415" w:rsidP="00F03A5E">
      <w:pPr>
        <w:ind w:left="360"/>
        <w:rPr>
          <w:b/>
          <w:bCs/>
          <w:sz w:val="22"/>
          <w:szCs w:val="22"/>
        </w:rPr>
      </w:pPr>
    </w:p>
    <w:p w14:paraId="14E0112D" w14:textId="77777777" w:rsidR="004E7415" w:rsidRDefault="004E7415" w:rsidP="00F03A5E">
      <w:pPr>
        <w:ind w:left="360"/>
        <w:rPr>
          <w:b/>
          <w:bCs/>
          <w:sz w:val="22"/>
          <w:szCs w:val="22"/>
        </w:rPr>
      </w:pPr>
    </w:p>
    <w:p w14:paraId="72FFBB25" w14:textId="77777777" w:rsidR="004E7415" w:rsidRDefault="004E7415" w:rsidP="00F03A5E">
      <w:pPr>
        <w:ind w:left="360"/>
        <w:rPr>
          <w:b/>
          <w:bCs/>
          <w:sz w:val="22"/>
          <w:szCs w:val="22"/>
        </w:rPr>
      </w:pPr>
    </w:p>
    <w:tbl>
      <w:tblPr>
        <w:tblW w:w="9421" w:type="dxa"/>
        <w:tblInd w:w="-176" w:type="dxa"/>
        <w:tblLook w:val="01E0" w:firstRow="1" w:lastRow="1" w:firstColumn="1" w:lastColumn="1" w:noHBand="0" w:noVBand="0"/>
      </w:tblPr>
      <w:tblGrid>
        <w:gridCol w:w="3326"/>
        <w:gridCol w:w="6095"/>
      </w:tblGrid>
      <w:tr w:rsidR="004F554B" w:rsidRPr="006063B4" w14:paraId="7A9B20F3" w14:textId="77777777" w:rsidTr="006E5DB9">
        <w:trPr>
          <w:trHeight w:val="95"/>
        </w:trPr>
        <w:tc>
          <w:tcPr>
            <w:tcW w:w="3326" w:type="dxa"/>
          </w:tcPr>
          <w:p w14:paraId="57BB6570" w14:textId="77777777" w:rsidR="0013603D" w:rsidRPr="006063B4" w:rsidRDefault="0013603D" w:rsidP="00D40C63">
            <w:pPr>
              <w:ind w:right="-250"/>
              <w:jc w:val="center"/>
              <w:rPr>
                <w:bCs/>
                <w:sz w:val="22"/>
                <w:szCs w:val="22"/>
              </w:rPr>
            </w:pPr>
            <w:r w:rsidRPr="006063B4">
              <w:rPr>
                <w:bCs/>
                <w:sz w:val="22"/>
                <w:szCs w:val="22"/>
              </w:rPr>
              <w:t>:</w:t>
            </w:r>
          </w:p>
          <w:p w14:paraId="4B2F6236" w14:textId="77777777" w:rsidR="0013603D" w:rsidRPr="006063B4" w:rsidRDefault="0013603D" w:rsidP="00D40C63">
            <w:pPr>
              <w:jc w:val="center"/>
              <w:rPr>
                <w:bCs/>
                <w:sz w:val="22"/>
                <w:szCs w:val="22"/>
              </w:rPr>
            </w:pPr>
          </w:p>
          <w:p w14:paraId="73D79A5D" w14:textId="77777777" w:rsidR="00E42DAD" w:rsidRPr="006063B4" w:rsidRDefault="00E42DAD" w:rsidP="00D40C63">
            <w:pPr>
              <w:jc w:val="center"/>
              <w:rPr>
                <w:bCs/>
                <w:sz w:val="22"/>
                <w:szCs w:val="22"/>
              </w:rPr>
            </w:pPr>
          </w:p>
          <w:p w14:paraId="3149DF71" w14:textId="77777777" w:rsidR="00E42DAD" w:rsidRPr="006063B4" w:rsidRDefault="00E42DAD" w:rsidP="00D40C63">
            <w:pPr>
              <w:jc w:val="center"/>
              <w:rPr>
                <w:bCs/>
                <w:sz w:val="22"/>
                <w:szCs w:val="22"/>
              </w:rPr>
            </w:pPr>
          </w:p>
          <w:p w14:paraId="7A0DBD0D" w14:textId="77777777" w:rsidR="00E42DAD" w:rsidRPr="006063B4" w:rsidRDefault="00E42DAD" w:rsidP="00D40C63">
            <w:pPr>
              <w:jc w:val="center"/>
              <w:rPr>
                <w:bCs/>
                <w:sz w:val="22"/>
                <w:szCs w:val="22"/>
              </w:rPr>
            </w:pPr>
          </w:p>
          <w:p w14:paraId="7C1A951A" w14:textId="77777777" w:rsidR="00E42DAD" w:rsidRPr="006063B4" w:rsidRDefault="00E42DAD" w:rsidP="00D40C63">
            <w:pPr>
              <w:jc w:val="center"/>
              <w:rPr>
                <w:bCs/>
                <w:sz w:val="22"/>
                <w:szCs w:val="22"/>
              </w:rPr>
            </w:pPr>
          </w:p>
          <w:p w14:paraId="22D7108A" w14:textId="77777777" w:rsidR="00E42DAD" w:rsidRPr="006063B4" w:rsidRDefault="00E42DAD" w:rsidP="00D40C63">
            <w:pPr>
              <w:jc w:val="center"/>
              <w:rPr>
                <w:bCs/>
                <w:sz w:val="22"/>
                <w:szCs w:val="22"/>
              </w:rPr>
            </w:pPr>
          </w:p>
          <w:p w14:paraId="2FA24EFB" w14:textId="77777777" w:rsidR="00E91572" w:rsidRPr="006063B4" w:rsidRDefault="00E91572" w:rsidP="00D40C63">
            <w:pPr>
              <w:jc w:val="center"/>
              <w:rPr>
                <w:bCs/>
                <w:sz w:val="22"/>
                <w:szCs w:val="22"/>
              </w:rPr>
            </w:pPr>
          </w:p>
          <w:p w14:paraId="00BCCCA7" w14:textId="77777777" w:rsidR="00E91572" w:rsidRPr="006063B4" w:rsidRDefault="00E91572" w:rsidP="00D40C63">
            <w:pPr>
              <w:jc w:val="center"/>
              <w:rPr>
                <w:bCs/>
                <w:sz w:val="22"/>
                <w:szCs w:val="22"/>
              </w:rPr>
            </w:pPr>
          </w:p>
          <w:p w14:paraId="6603D17F" w14:textId="77777777" w:rsidR="00E91572" w:rsidRPr="006063B4" w:rsidRDefault="00E91572" w:rsidP="00D40C63">
            <w:pPr>
              <w:jc w:val="center"/>
              <w:rPr>
                <w:bCs/>
                <w:sz w:val="22"/>
                <w:szCs w:val="22"/>
              </w:rPr>
            </w:pPr>
          </w:p>
          <w:p w14:paraId="3B88E322" w14:textId="77777777" w:rsidR="00E91572" w:rsidRPr="006063B4" w:rsidRDefault="00E91572" w:rsidP="00D40C63">
            <w:pPr>
              <w:jc w:val="center"/>
              <w:rPr>
                <w:bCs/>
                <w:sz w:val="22"/>
                <w:szCs w:val="22"/>
              </w:rPr>
            </w:pPr>
          </w:p>
          <w:p w14:paraId="0D7E672C" w14:textId="77777777" w:rsidR="00E91572" w:rsidRPr="006063B4" w:rsidRDefault="00E91572" w:rsidP="00D40C63">
            <w:pPr>
              <w:jc w:val="center"/>
              <w:rPr>
                <w:bCs/>
                <w:sz w:val="22"/>
                <w:szCs w:val="22"/>
              </w:rPr>
            </w:pPr>
          </w:p>
          <w:p w14:paraId="4548B1F7" w14:textId="77777777" w:rsidR="00E91572" w:rsidRPr="006063B4" w:rsidRDefault="00E91572" w:rsidP="00D40C63">
            <w:pPr>
              <w:jc w:val="center"/>
              <w:rPr>
                <w:bCs/>
                <w:sz w:val="22"/>
                <w:szCs w:val="22"/>
              </w:rPr>
            </w:pPr>
          </w:p>
          <w:p w14:paraId="10E0264D" w14:textId="77777777" w:rsidR="00021DE4" w:rsidRPr="006063B4" w:rsidRDefault="00021DE4" w:rsidP="00D40C63">
            <w:pPr>
              <w:jc w:val="center"/>
              <w:rPr>
                <w:bCs/>
                <w:sz w:val="22"/>
                <w:szCs w:val="22"/>
              </w:rPr>
            </w:pPr>
          </w:p>
        </w:tc>
        <w:tc>
          <w:tcPr>
            <w:tcW w:w="6095" w:type="dxa"/>
          </w:tcPr>
          <w:p w14:paraId="022A1C16" w14:textId="77777777" w:rsidR="00DB586E" w:rsidRPr="006063B4" w:rsidRDefault="00DB586E" w:rsidP="00D40C63">
            <w:pPr>
              <w:pStyle w:val="ab"/>
              <w:spacing w:before="0" w:beforeAutospacing="0" w:after="0" w:afterAutospacing="0"/>
              <w:jc w:val="center"/>
              <w:rPr>
                <w:b/>
                <w:bCs/>
                <w:sz w:val="22"/>
                <w:szCs w:val="22"/>
              </w:rPr>
            </w:pPr>
          </w:p>
          <w:p w14:paraId="24842FBE" w14:textId="77777777" w:rsidR="00FE5CC4" w:rsidRPr="006063B4" w:rsidRDefault="00FE5CC4" w:rsidP="00D40C63">
            <w:pPr>
              <w:pStyle w:val="ab"/>
              <w:spacing w:before="0" w:beforeAutospacing="0" w:after="0" w:afterAutospacing="0"/>
              <w:jc w:val="center"/>
              <w:rPr>
                <w:b/>
                <w:bCs/>
                <w:sz w:val="22"/>
                <w:szCs w:val="22"/>
              </w:rPr>
            </w:pPr>
          </w:p>
          <w:p w14:paraId="7E2844E5" w14:textId="77777777" w:rsidR="00FE5CC4" w:rsidRPr="006063B4" w:rsidRDefault="00FE5CC4" w:rsidP="00D40C63">
            <w:pPr>
              <w:pStyle w:val="ab"/>
              <w:spacing w:before="0" w:beforeAutospacing="0" w:after="0" w:afterAutospacing="0"/>
              <w:jc w:val="center"/>
              <w:rPr>
                <w:b/>
                <w:bCs/>
                <w:sz w:val="22"/>
                <w:szCs w:val="22"/>
              </w:rPr>
            </w:pPr>
          </w:p>
          <w:p w14:paraId="69E7F0DC" w14:textId="77777777" w:rsidR="00FE5CC4" w:rsidRPr="006063B4" w:rsidRDefault="00FE5CC4" w:rsidP="00D40C63">
            <w:pPr>
              <w:pStyle w:val="ab"/>
              <w:spacing w:before="0" w:beforeAutospacing="0" w:after="0" w:afterAutospacing="0"/>
              <w:jc w:val="center"/>
              <w:rPr>
                <w:b/>
                <w:bCs/>
                <w:sz w:val="22"/>
                <w:szCs w:val="22"/>
              </w:rPr>
            </w:pPr>
          </w:p>
          <w:p w14:paraId="021028E1" w14:textId="77777777" w:rsidR="00FE5CC4" w:rsidRPr="006063B4" w:rsidRDefault="00FE5CC4" w:rsidP="00D40C63">
            <w:pPr>
              <w:pStyle w:val="ab"/>
              <w:spacing w:before="0" w:beforeAutospacing="0" w:after="0" w:afterAutospacing="0"/>
              <w:jc w:val="center"/>
              <w:rPr>
                <w:b/>
                <w:bCs/>
                <w:sz w:val="22"/>
                <w:szCs w:val="22"/>
              </w:rPr>
            </w:pPr>
          </w:p>
          <w:p w14:paraId="40FCE401" w14:textId="77777777" w:rsidR="00FE5CC4" w:rsidRPr="006063B4" w:rsidRDefault="00FE5CC4" w:rsidP="00D40C63">
            <w:pPr>
              <w:pStyle w:val="ab"/>
              <w:spacing w:before="0" w:beforeAutospacing="0" w:after="0" w:afterAutospacing="0"/>
              <w:jc w:val="center"/>
              <w:rPr>
                <w:b/>
                <w:bCs/>
                <w:sz w:val="22"/>
                <w:szCs w:val="22"/>
              </w:rPr>
            </w:pPr>
          </w:p>
          <w:p w14:paraId="40C3D0E8" w14:textId="77777777" w:rsidR="00FE5CC4" w:rsidRPr="006063B4" w:rsidRDefault="00FE5CC4" w:rsidP="00D40C63">
            <w:pPr>
              <w:pStyle w:val="ab"/>
              <w:spacing w:before="0" w:beforeAutospacing="0" w:after="0" w:afterAutospacing="0"/>
              <w:jc w:val="center"/>
              <w:rPr>
                <w:b/>
                <w:bCs/>
                <w:sz w:val="22"/>
                <w:szCs w:val="22"/>
              </w:rPr>
            </w:pPr>
          </w:p>
          <w:p w14:paraId="33323D42" w14:textId="77777777" w:rsidR="00FE5CC4" w:rsidRPr="006063B4" w:rsidRDefault="00FE5CC4" w:rsidP="00D40C63">
            <w:pPr>
              <w:pStyle w:val="ab"/>
              <w:spacing w:before="0" w:beforeAutospacing="0" w:after="0" w:afterAutospacing="0"/>
              <w:jc w:val="center"/>
              <w:rPr>
                <w:b/>
                <w:bCs/>
                <w:sz w:val="22"/>
                <w:szCs w:val="22"/>
              </w:rPr>
            </w:pPr>
          </w:p>
          <w:p w14:paraId="2964D2D0" w14:textId="77777777" w:rsidR="00FE5CC4" w:rsidRPr="006063B4" w:rsidRDefault="00FE5CC4" w:rsidP="00D40C63">
            <w:pPr>
              <w:pStyle w:val="ab"/>
              <w:spacing w:before="0" w:beforeAutospacing="0" w:after="0" w:afterAutospacing="0"/>
              <w:jc w:val="center"/>
              <w:rPr>
                <w:b/>
                <w:bCs/>
                <w:sz w:val="22"/>
                <w:szCs w:val="22"/>
              </w:rPr>
            </w:pPr>
          </w:p>
          <w:p w14:paraId="1BF83421" w14:textId="77777777" w:rsidR="00FE5CC4" w:rsidRPr="006063B4" w:rsidRDefault="00FE5CC4" w:rsidP="00D40C63">
            <w:pPr>
              <w:pStyle w:val="ab"/>
              <w:spacing w:before="0" w:beforeAutospacing="0" w:after="0" w:afterAutospacing="0"/>
              <w:jc w:val="center"/>
              <w:rPr>
                <w:b/>
                <w:bCs/>
                <w:sz w:val="22"/>
                <w:szCs w:val="22"/>
              </w:rPr>
            </w:pPr>
          </w:p>
          <w:p w14:paraId="1BF4A32B" w14:textId="77777777" w:rsidR="00FE5CC4" w:rsidRPr="006063B4" w:rsidRDefault="00FE5CC4" w:rsidP="00D40C63">
            <w:pPr>
              <w:pStyle w:val="ab"/>
              <w:spacing w:before="0" w:beforeAutospacing="0" w:after="0" w:afterAutospacing="0"/>
              <w:jc w:val="center"/>
              <w:rPr>
                <w:b/>
                <w:bCs/>
                <w:sz w:val="22"/>
                <w:szCs w:val="22"/>
              </w:rPr>
            </w:pPr>
          </w:p>
          <w:p w14:paraId="13245F8C" w14:textId="77777777" w:rsidR="00A432C3" w:rsidRPr="006063B4" w:rsidRDefault="00A432C3" w:rsidP="00D40C63">
            <w:pPr>
              <w:pStyle w:val="ab"/>
              <w:spacing w:before="0" w:beforeAutospacing="0" w:after="0" w:afterAutospacing="0"/>
              <w:jc w:val="center"/>
              <w:rPr>
                <w:b/>
                <w:bCs/>
                <w:sz w:val="22"/>
                <w:szCs w:val="22"/>
              </w:rPr>
            </w:pPr>
          </w:p>
          <w:p w14:paraId="757236CD" w14:textId="77777777" w:rsidR="00A432C3" w:rsidRPr="006063B4" w:rsidRDefault="00A432C3" w:rsidP="00D40C63">
            <w:pPr>
              <w:pStyle w:val="ab"/>
              <w:spacing w:before="0" w:beforeAutospacing="0" w:after="0" w:afterAutospacing="0"/>
              <w:jc w:val="center"/>
              <w:rPr>
                <w:b/>
                <w:bCs/>
                <w:sz w:val="22"/>
                <w:szCs w:val="22"/>
              </w:rPr>
            </w:pPr>
          </w:p>
          <w:p w14:paraId="39AD5879" w14:textId="77777777" w:rsidR="00FE5CC4" w:rsidRPr="006063B4" w:rsidRDefault="00FE5CC4" w:rsidP="00D40C63">
            <w:pPr>
              <w:pStyle w:val="ab"/>
              <w:spacing w:before="0" w:beforeAutospacing="0" w:after="0" w:afterAutospacing="0"/>
              <w:jc w:val="center"/>
              <w:rPr>
                <w:b/>
                <w:bCs/>
                <w:sz w:val="22"/>
                <w:szCs w:val="22"/>
              </w:rPr>
            </w:pPr>
          </w:p>
          <w:p w14:paraId="4A27F97E" w14:textId="77777777" w:rsidR="003A3511" w:rsidRPr="006063B4" w:rsidRDefault="003A3511" w:rsidP="00D40C63">
            <w:pPr>
              <w:tabs>
                <w:tab w:val="left" w:pos="3796"/>
                <w:tab w:val="left" w:pos="7765"/>
              </w:tabs>
              <w:ind w:right="2225"/>
              <w:jc w:val="center"/>
              <w:rPr>
                <w:bCs/>
                <w:sz w:val="22"/>
                <w:szCs w:val="22"/>
              </w:rPr>
            </w:pPr>
          </w:p>
        </w:tc>
      </w:tr>
    </w:tbl>
    <w:p w14:paraId="2C4C03BD" w14:textId="77777777" w:rsidR="002B49D8" w:rsidRPr="006063B4" w:rsidRDefault="002B49D8" w:rsidP="00C01F96">
      <w:pPr>
        <w:rPr>
          <w:b/>
          <w:bCs/>
          <w:sz w:val="22"/>
          <w:szCs w:val="22"/>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722"/>
      </w:tblGrid>
      <w:tr w:rsidR="0013603D" w:rsidRPr="006063B4" w14:paraId="354C3C29" w14:textId="77777777" w:rsidTr="00DB23A9">
        <w:tc>
          <w:tcPr>
            <w:tcW w:w="10253" w:type="dxa"/>
            <w:gridSpan w:val="2"/>
          </w:tcPr>
          <w:p w14:paraId="7B382E11" w14:textId="77777777" w:rsidR="0013603D" w:rsidRPr="006063B4" w:rsidRDefault="0060123D" w:rsidP="00F9462C">
            <w:pPr>
              <w:widowControl w:val="0"/>
              <w:autoSpaceDE w:val="0"/>
              <w:autoSpaceDN w:val="0"/>
              <w:adjustRightInd w:val="0"/>
              <w:jc w:val="center"/>
              <w:rPr>
                <w:b/>
                <w:sz w:val="22"/>
                <w:szCs w:val="22"/>
              </w:rPr>
            </w:pPr>
            <w:r w:rsidRPr="006063B4">
              <w:rPr>
                <w:b/>
                <w:sz w:val="22"/>
                <w:szCs w:val="22"/>
              </w:rPr>
              <w:t xml:space="preserve">1. Сведения о </w:t>
            </w:r>
            <w:r w:rsidR="00D67D65" w:rsidRPr="006063B4">
              <w:rPr>
                <w:b/>
                <w:sz w:val="22"/>
                <w:szCs w:val="22"/>
              </w:rPr>
              <w:t>заказчике</w:t>
            </w:r>
            <w:r w:rsidR="00202C6D" w:rsidRPr="006063B4">
              <w:rPr>
                <w:b/>
                <w:sz w:val="22"/>
                <w:szCs w:val="22"/>
              </w:rPr>
              <w:t xml:space="preserve"> </w:t>
            </w:r>
          </w:p>
        </w:tc>
      </w:tr>
      <w:tr w:rsidR="0013603D" w:rsidRPr="006063B4" w14:paraId="24BB4EAB" w14:textId="77777777" w:rsidTr="00DB23A9">
        <w:tc>
          <w:tcPr>
            <w:tcW w:w="4531" w:type="dxa"/>
          </w:tcPr>
          <w:p w14:paraId="48ACBFA5" w14:textId="77777777" w:rsidR="0013603D" w:rsidRPr="006063B4" w:rsidRDefault="00202C6D" w:rsidP="00D03E6F">
            <w:pPr>
              <w:widowControl w:val="0"/>
              <w:autoSpaceDE w:val="0"/>
              <w:autoSpaceDN w:val="0"/>
              <w:adjustRightInd w:val="0"/>
              <w:jc w:val="both"/>
              <w:rPr>
                <w:b/>
                <w:sz w:val="22"/>
                <w:szCs w:val="22"/>
              </w:rPr>
            </w:pPr>
            <w:r w:rsidRPr="006063B4">
              <w:rPr>
                <w:b/>
                <w:sz w:val="22"/>
                <w:szCs w:val="22"/>
              </w:rPr>
              <w:t>1.1. Наименование заказчика</w:t>
            </w:r>
          </w:p>
        </w:tc>
        <w:tc>
          <w:tcPr>
            <w:tcW w:w="5722" w:type="dxa"/>
          </w:tcPr>
          <w:p w14:paraId="2640F31C" w14:textId="77777777" w:rsidR="0013603D" w:rsidRPr="006063B4" w:rsidRDefault="00B47B5B" w:rsidP="00AC5D0A">
            <w:pPr>
              <w:rPr>
                <w:i/>
                <w:color w:val="FF0000"/>
                <w:sz w:val="22"/>
                <w:szCs w:val="22"/>
                <w:highlight w:val="yellow"/>
              </w:rPr>
            </w:pPr>
            <w:r w:rsidRPr="006063B4">
              <w:rPr>
                <w:sz w:val="22"/>
                <w:szCs w:val="22"/>
              </w:rPr>
              <w:t>Государственное предприятие Псковской области «</w:t>
            </w:r>
            <w:r w:rsidR="00AC5D0A">
              <w:rPr>
                <w:sz w:val="22"/>
                <w:szCs w:val="22"/>
              </w:rPr>
              <w:t>Славяне</w:t>
            </w:r>
            <w:r w:rsidRPr="006063B4">
              <w:rPr>
                <w:sz w:val="22"/>
                <w:szCs w:val="22"/>
              </w:rPr>
              <w:t>»</w:t>
            </w:r>
          </w:p>
        </w:tc>
      </w:tr>
      <w:tr w:rsidR="0060123D" w:rsidRPr="006063B4" w14:paraId="36DF06E6" w14:textId="77777777" w:rsidTr="00DB23A9">
        <w:tc>
          <w:tcPr>
            <w:tcW w:w="4531" w:type="dxa"/>
          </w:tcPr>
          <w:p w14:paraId="40C5B343" w14:textId="77777777" w:rsidR="0060123D" w:rsidRPr="006063B4" w:rsidRDefault="00202C6D" w:rsidP="00D03E6F">
            <w:pPr>
              <w:widowControl w:val="0"/>
              <w:autoSpaceDE w:val="0"/>
              <w:autoSpaceDN w:val="0"/>
              <w:adjustRightInd w:val="0"/>
              <w:jc w:val="both"/>
              <w:rPr>
                <w:b/>
                <w:sz w:val="22"/>
                <w:szCs w:val="22"/>
              </w:rPr>
            </w:pPr>
            <w:r w:rsidRPr="006063B4">
              <w:rPr>
                <w:b/>
                <w:sz w:val="22"/>
                <w:szCs w:val="22"/>
              </w:rPr>
              <w:t>1.2. Место нахождения</w:t>
            </w:r>
          </w:p>
        </w:tc>
        <w:tc>
          <w:tcPr>
            <w:tcW w:w="5722" w:type="dxa"/>
          </w:tcPr>
          <w:p w14:paraId="7B7AF391" w14:textId="77777777" w:rsidR="0060123D" w:rsidRPr="006063B4" w:rsidRDefault="00AC5D0A" w:rsidP="00AC5D0A">
            <w:pPr>
              <w:jc w:val="both"/>
              <w:rPr>
                <w:sz w:val="22"/>
                <w:szCs w:val="22"/>
              </w:rPr>
            </w:pPr>
            <w:r>
              <w:rPr>
                <w:sz w:val="22"/>
                <w:szCs w:val="22"/>
              </w:rPr>
              <w:t xml:space="preserve">182200, </w:t>
            </w:r>
            <w:r w:rsidR="00E42DAD" w:rsidRPr="006063B4">
              <w:rPr>
                <w:sz w:val="22"/>
                <w:szCs w:val="22"/>
              </w:rPr>
              <w:t xml:space="preserve">Российская Федерация, </w:t>
            </w:r>
            <w:r>
              <w:rPr>
                <w:sz w:val="22"/>
                <w:szCs w:val="22"/>
              </w:rPr>
              <w:t xml:space="preserve">Псковская область, Новосокольнический район, </w:t>
            </w:r>
            <w:r w:rsidR="00E42DAD" w:rsidRPr="006063B4">
              <w:rPr>
                <w:sz w:val="22"/>
                <w:szCs w:val="22"/>
              </w:rPr>
              <w:t xml:space="preserve">г. </w:t>
            </w:r>
            <w:r>
              <w:rPr>
                <w:sz w:val="22"/>
                <w:szCs w:val="22"/>
              </w:rPr>
              <w:t xml:space="preserve">Новосокольники, </w:t>
            </w:r>
            <w:r>
              <w:rPr>
                <w:sz w:val="24"/>
                <w:szCs w:val="24"/>
              </w:rPr>
              <w:t>улица</w:t>
            </w:r>
            <w:r w:rsidRPr="00F40930">
              <w:rPr>
                <w:sz w:val="24"/>
                <w:szCs w:val="24"/>
              </w:rPr>
              <w:t xml:space="preserve"> Шоссейная, дом 21</w:t>
            </w:r>
          </w:p>
        </w:tc>
      </w:tr>
      <w:tr w:rsidR="0060123D" w:rsidRPr="006063B4" w14:paraId="73F8DE5C" w14:textId="77777777" w:rsidTr="00DB23A9">
        <w:tc>
          <w:tcPr>
            <w:tcW w:w="4531" w:type="dxa"/>
          </w:tcPr>
          <w:p w14:paraId="25187DE6" w14:textId="77777777" w:rsidR="0060123D" w:rsidRPr="006063B4" w:rsidRDefault="00202C6D" w:rsidP="00D03E6F">
            <w:pPr>
              <w:widowControl w:val="0"/>
              <w:autoSpaceDE w:val="0"/>
              <w:autoSpaceDN w:val="0"/>
              <w:adjustRightInd w:val="0"/>
              <w:jc w:val="both"/>
              <w:rPr>
                <w:b/>
                <w:sz w:val="22"/>
                <w:szCs w:val="22"/>
              </w:rPr>
            </w:pPr>
            <w:r w:rsidRPr="006063B4">
              <w:rPr>
                <w:b/>
                <w:sz w:val="22"/>
                <w:szCs w:val="22"/>
              </w:rPr>
              <w:t>1.3. Почтовый адрес</w:t>
            </w:r>
          </w:p>
        </w:tc>
        <w:tc>
          <w:tcPr>
            <w:tcW w:w="5722" w:type="dxa"/>
          </w:tcPr>
          <w:p w14:paraId="37A299F3" w14:textId="77777777" w:rsidR="0060123D" w:rsidRPr="00AC5D0A" w:rsidRDefault="00AC5D0A" w:rsidP="00752C6E">
            <w:pPr>
              <w:jc w:val="both"/>
              <w:rPr>
                <w:i/>
                <w:sz w:val="24"/>
                <w:szCs w:val="24"/>
              </w:rPr>
            </w:pPr>
            <w:r w:rsidRPr="00F40930">
              <w:rPr>
                <w:sz w:val="24"/>
                <w:szCs w:val="24"/>
              </w:rPr>
              <w:t>182100, Росс</w:t>
            </w:r>
            <w:r>
              <w:rPr>
                <w:sz w:val="24"/>
                <w:szCs w:val="24"/>
              </w:rPr>
              <w:t>ийская Федерация, Псковская область, город Великие Луки, проезд</w:t>
            </w:r>
            <w:r w:rsidRPr="00F40930">
              <w:rPr>
                <w:sz w:val="24"/>
                <w:szCs w:val="24"/>
              </w:rPr>
              <w:t xml:space="preserve"> Сигорицкий, дом 2</w:t>
            </w:r>
          </w:p>
        </w:tc>
      </w:tr>
      <w:tr w:rsidR="0060123D" w:rsidRPr="006063B4" w14:paraId="4640D761" w14:textId="77777777" w:rsidTr="00DB23A9">
        <w:tc>
          <w:tcPr>
            <w:tcW w:w="4531" w:type="dxa"/>
          </w:tcPr>
          <w:p w14:paraId="2D775C85" w14:textId="77777777" w:rsidR="0060123D" w:rsidRPr="006063B4" w:rsidRDefault="00202C6D" w:rsidP="00D03E6F">
            <w:pPr>
              <w:widowControl w:val="0"/>
              <w:autoSpaceDE w:val="0"/>
              <w:autoSpaceDN w:val="0"/>
              <w:adjustRightInd w:val="0"/>
              <w:jc w:val="both"/>
              <w:rPr>
                <w:b/>
                <w:sz w:val="22"/>
                <w:szCs w:val="22"/>
              </w:rPr>
            </w:pPr>
            <w:r w:rsidRPr="006063B4">
              <w:rPr>
                <w:b/>
                <w:sz w:val="22"/>
                <w:szCs w:val="22"/>
              </w:rPr>
              <w:t>1.4. Адрес электронной почты</w:t>
            </w:r>
          </w:p>
        </w:tc>
        <w:tc>
          <w:tcPr>
            <w:tcW w:w="5722" w:type="dxa"/>
          </w:tcPr>
          <w:p w14:paraId="57251FC6" w14:textId="77777777" w:rsidR="0060123D" w:rsidRPr="00AC5D0A" w:rsidRDefault="00AC5D0A" w:rsidP="00AC5D0A">
            <w:pPr>
              <w:rPr>
                <w:rFonts w:eastAsia="Calibri"/>
                <w:lang w:val="en-US"/>
              </w:rPr>
            </w:pPr>
            <w:r>
              <w:rPr>
                <w:rFonts w:eastAsia="Calibri"/>
                <w:color w:val="0000FF"/>
                <w:sz w:val="22"/>
                <w:szCs w:val="22"/>
                <w:u w:val="single"/>
                <w:lang w:val="en-US"/>
              </w:rPr>
              <w:t>zakupslaviane@yandex.ru</w:t>
            </w:r>
          </w:p>
        </w:tc>
      </w:tr>
      <w:tr w:rsidR="0060123D" w:rsidRPr="006063B4" w14:paraId="1B945603" w14:textId="77777777" w:rsidTr="00DB23A9">
        <w:trPr>
          <w:trHeight w:val="868"/>
        </w:trPr>
        <w:tc>
          <w:tcPr>
            <w:tcW w:w="4531" w:type="dxa"/>
          </w:tcPr>
          <w:p w14:paraId="40938605" w14:textId="77777777" w:rsidR="0060123D" w:rsidRPr="006063B4" w:rsidRDefault="00202C6D" w:rsidP="00D03E6F">
            <w:pPr>
              <w:widowControl w:val="0"/>
              <w:autoSpaceDE w:val="0"/>
              <w:autoSpaceDN w:val="0"/>
              <w:adjustRightInd w:val="0"/>
              <w:jc w:val="both"/>
              <w:rPr>
                <w:b/>
                <w:sz w:val="22"/>
                <w:szCs w:val="22"/>
              </w:rPr>
            </w:pPr>
            <w:r w:rsidRPr="006063B4">
              <w:rPr>
                <w:b/>
                <w:sz w:val="22"/>
                <w:szCs w:val="22"/>
              </w:rPr>
              <w:t>1.5. Контактный телефон</w:t>
            </w:r>
          </w:p>
        </w:tc>
        <w:tc>
          <w:tcPr>
            <w:tcW w:w="5722" w:type="dxa"/>
          </w:tcPr>
          <w:p w14:paraId="7689493A" w14:textId="77777777" w:rsidR="00AC5D0A" w:rsidRDefault="00AC5D0A" w:rsidP="00700B08">
            <w:pPr>
              <w:spacing w:line="276" w:lineRule="auto"/>
              <w:rPr>
                <w:rFonts w:eastAsiaTheme="minorHAnsi"/>
                <w:sz w:val="22"/>
                <w:szCs w:val="22"/>
                <w:lang w:eastAsia="en-US"/>
              </w:rPr>
            </w:pPr>
            <w:r w:rsidRPr="006063B4">
              <w:rPr>
                <w:rFonts w:eastAsiaTheme="minorHAnsi"/>
                <w:sz w:val="22"/>
                <w:szCs w:val="22"/>
                <w:lang w:eastAsia="en-US"/>
              </w:rPr>
              <w:t xml:space="preserve"> По вопросам организации проведения закупки</w:t>
            </w:r>
            <w:r>
              <w:rPr>
                <w:rFonts w:eastAsiaTheme="minorHAnsi"/>
                <w:sz w:val="22"/>
                <w:szCs w:val="22"/>
                <w:lang w:eastAsia="en-US"/>
              </w:rPr>
              <w:t>:</w:t>
            </w:r>
          </w:p>
          <w:p w14:paraId="0BCB26FE" w14:textId="77777777" w:rsidR="00AC5D0A" w:rsidRDefault="004E7415" w:rsidP="00700B08">
            <w:pPr>
              <w:spacing w:line="276" w:lineRule="auto"/>
              <w:rPr>
                <w:rFonts w:eastAsiaTheme="minorHAnsi"/>
                <w:sz w:val="22"/>
                <w:szCs w:val="22"/>
                <w:lang w:eastAsia="en-US"/>
              </w:rPr>
            </w:pPr>
            <w:r>
              <w:rPr>
                <w:rFonts w:eastAsiaTheme="minorHAnsi"/>
                <w:sz w:val="22"/>
                <w:szCs w:val="22"/>
                <w:lang w:eastAsia="en-US"/>
              </w:rPr>
              <w:t xml:space="preserve"> Спиридонова Елена Алексеевна</w:t>
            </w:r>
            <w:r w:rsidR="005374E7">
              <w:rPr>
                <w:rFonts w:eastAsiaTheme="minorHAnsi"/>
                <w:sz w:val="22"/>
                <w:szCs w:val="22"/>
                <w:lang w:eastAsia="en-US"/>
              </w:rPr>
              <w:t xml:space="preserve"> </w:t>
            </w:r>
            <w:r w:rsidR="00AC5D0A">
              <w:rPr>
                <w:rFonts w:eastAsiaTheme="minorHAnsi"/>
                <w:sz w:val="22"/>
                <w:szCs w:val="22"/>
                <w:lang w:eastAsia="en-US"/>
              </w:rPr>
              <w:t>–специалист по закупкам</w:t>
            </w:r>
          </w:p>
          <w:p w14:paraId="0BA38790" w14:textId="77777777" w:rsidR="0060123D" w:rsidRPr="00AC5D0A" w:rsidRDefault="00AC5D0A" w:rsidP="00AC5D0A">
            <w:pPr>
              <w:spacing w:line="276" w:lineRule="auto"/>
              <w:rPr>
                <w:rFonts w:eastAsiaTheme="minorHAnsi"/>
                <w:sz w:val="22"/>
                <w:szCs w:val="22"/>
                <w:lang w:eastAsia="en-US"/>
              </w:rPr>
            </w:pPr>
            <w:r>
              <w:rPr>
                <w:rFonts w:eastAsiaTheme="minorHAnsi"/>
                <w:sz w:val="22"/>
                <w:szCs w:val="22"/>
                <w:lang w:eastAsia="en-US"/>
              </w:rPr>
              <w:t xml:space="preserve"> 8 (81153</w:t>
            </w:r>
            <w:r w:rsidR="005374E7">
              <w:rPr>
                <w:rFonts w:eastAsiaTheme="minorHAnsi"/>
                <w:sz w:val="22"/>
                <w:szCs w:val="22"/>
                <w:lang w:eastAsia="en-US"/>
              </w:rPr>
              <w:t xml:space="preserve">) </w:t>
            </w:r>
            <w:r>
              <w:rPr>
                <w:rFonts w:eastAsiaTheme="minorHAnsi"/>
                <w:sz w:val="22"/>
                <w:szCs w:val="22"/>
                <w:lang w:eastAsia="en-US"/>
              </w:rPr>
              <w:t>7-18-33</w:t>
            </w:r>
          </w:p>
        </w:tc>
      </w:tr>
      <w:tr w:rsidR="0060123D" w:rsidRPr="006063B4" w14:paraId="3AF278C6" w14:textId="77777777" w:rsidTr="00DB23A9">
        <w:tc>
          <w:tcPr>
            <w:tcW w:w="10253" w:type="dxa"/>
            <w:gridSpan w:val="2"/>
          </w:tcPr>
          <w:p w14:paraId="24B47B7F" w14:textId="77777777" w:rsidR="0060123D" w:rsidRPr="006063B4" w:rsidRDefault="0060123D" w:rsidP="00416A8F">
            <w:pPr>
              <w:jc w:val="center"/>
              <w:rPr>
                <w:i/>
                <w:color w:val="FF0000"/>
                <w:sz w:val="22"/>
                <w:szCs w:val="22"/>
                <w:highlight w:val="yellow"/>
              </w:rPr>
            </w:pPr>
            <w:r w:rsidRPr="006063B4">
              <w:rPr>
                <w:b/>
                <w:sz w:val="22"/>
                <w:szCs w:val="22"/>
              </w:rPr>
              <w:t xml:space="preserve">2. </w:t>
            </w:r>
            <w:r w:rsidR="00416A8F" w:rsidRPr="006063B4">
              <w:rPr>
                <w:b/>
                <w:sz w:val="22"/>
                <w:szCs w:val="22"/>
              </w:rPr>
              <w:t>Предмет закупки</w:t>
            </w:r>
          </w:p>
        </w:tc>
      </w:tr>
      <w:tr w:rsidR="0060123D" w:rsidRPr="006063B4" w14:paraId="08019B9F" w14:textId="77777777" w:rsidTr="00DB23A9">
        <w:tc>
          <w:tcPr>
            <w:tcW w:w="4531" w:type="dxa"/>
          </w:tcPr>
          <w:p w14:paraId="03102245" w14:textId="77777777" w:rsidR="0060123D" w:rsidRPr="006063B4" w:rsidRDefault="0060123D" w:rsidP="00D03E6F">
            <w:pPr>
              <w:widowControl w:val="0"/>
              <w:autoSpaceDE w:val="0"/>
              <w:autoSpaceDN w:val="0"/>
              <w:adjustRightInd w:val="0"/>
              <w:jc w:val="both"/>
              <w:rPr>
                <w:b/>
                <w:sz w:val="22"/>
                <w:szCs w:val="22"/>
                <w:highlight w:val="yellow"/>
              </w:rPr>
            </w:pPr>
            <w:r w:rsidRPr="006063B4">
              <w:rPr>
                <w:b/>
                <w:sz w:val="22"/>
                <w:szCs w:val="22"/>
              </w:rPr>
              <w:t>2.</w:t>
            </w:r>
            <w:r w:rsidR="00046434" w:rsidRPr="006063B4">
              <w:rPr>
                <w:b/>
                <w:sz w:val="22"/>
                <w:szCs w:val="22"/>
              </w:rPr>
              <w:t xml:space="preserve">1. Наименование предмета </w:t>
            </w:r>
            <w:r w:rsidR="00202C6D" w:rsidRPr="006063B4">
              <w:rPr>
                <w:b/>
                <w:sz w:val="22"/>
                <w:szCs w:val="22"/>
              </w:rPr>
              <w:t xml:space="preserve"> закупки</w:t>
            </w:r>
          </w:p>
        </w:tc>
        <w:tc>
          <w:tcPr>
            <w:tcW w:w="5722" w:type="dxa"/>
          </w:tcPr>
          <w:p w14:paraId="1CFF587B" w14:textId="77777777" w:rsidR="009A15AF" w:rsidRPr="003649F7" w:rsidRDefault="004F5F19" w:rsidP="009A15AF">
            <w:pPr>
              <w:pStyle w:val="1fc"/>
              <w:spacing w:before="0" w:after="0"/>
              <w:jc w:val="both"/>
              <w:rPr>
                <w:b/>
                <w:szCs w:val="24"/>
              </w:rPr>
            </w:pPr>
            <w:r>
              <w:rPr>
                <w:b/>
                <w:szCs w:val="24"/>
              </w:rPr>
              <w:t>Отпуск</w:t>
            </w:r>
            <w:r w:rsidR="009A15AF" w:rsidRPr="003649F7">
              <w:rPr>
                <w:b/>
                <w:szCs w:val="24"/>
              </w:rPr>
              <w:t xml:space="preserve">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14:paraId="0AF22EFF" w14:textId="77777777" w:rsidR="0060123D" w:rsidRPr="00A87B6A" w:rsidRDefault="0060123D" w:rsidP="0091109F">
            <w:pPr>
              <w:jc w:val="both"/>
              <w:rPr>
                <w:b/>
                <w:sz w:val="22"/>
                <w:szCs w:val="22"/>
                <w:highlight w:val="yellow"/>
              </w:rPr>
            </w:pPr>
          </w:p>
        </w:tc>
      </w:tr>
      <w:tr w:rsidR="00DD01F3" w:rsidRPr="006063B4" w14:paraId="51503800" w14:textId="77777777" w:rsidTr="00DB23A9">
        <w:tc>
          <w:tcPr>
            <w:tcW w:w="4531" w:type="dxa"/>
          </w:tcPr>
          <w:p w14:paraId="40BBD1F8" w14:textId="77777777" w:rsidR="00DD01F3" w:rsidRPr="006063B4" w:rsidRDefault="00046434" w:rsidP="00F84E10">
            <w:pPr>
              <w:widowControl w:val="0"/>
              <w:autoSpaceDE w:val="0"/>
              <w:autoSpaceDN w:val="0"/>
              <w:adjustRightInd w:val="0"/>
              <w:jc w:val="both"/>
              <w:rPr>
                <w:b/>
                <w:sz w:val="22"/>
                <w:szCs w:val="22"/>
              </w:rPr>
            </w:pPr>
            <w:r w:rsidRPr="006063B4">
              <w:rPr>
                <w:b/>
                <w:sz w:val="22"/>
                <w:szCs w:val="22"/>
              </w:rPr>
              <w:t xml:space="preserve">2.2. </w:t>
            </w:r>
            <w:r w:rsidR="00DD01F3" w:rsidRPr="006063B4">
              <w:rPr>
                <w:b/>
                <w:sz w:val="22"/>
                <w:szCs w:val="22"/>
              </w:rPr>
              <w:t xml:space="preserve">Описание </w:t>
            </w:r>
            <w:r w:rsidRPr="006063B4">
              <w:rPr>
                <w:b/>
                <w:sz w:val="22"/>
                <w:szCs w:val="22"/>
              </w:rPr>
              <w:t xml:space="preserve">предмета </w:t>
            </w:r>
            <w:r w:rsidR="00DD01F3" w:rsidRPr="006063B4">
              <w:rPr>
                <w:b/>
                <w:sz w:val="22"/>
                <w:szCs w:val="22"/>
              </w:rPr>
              <w:t>закупки</w:t>
            </w:r>
            <w:r w:rsidRPr="006063B4">
              <w:rPr>
                <w:sz w:val="22"/>
                <w:szCs w:val="22"/>
              </w:rPr>
              <w:t xml:space="preserve"> </w:t>
            </w:r>
            <w:r w:rsidRPr="006063B4">
              <w:rPr>
                <w:rStyle w:val="grame"/>
                <w:b/>
                <w:sz w:val="22"/>
                <w:szCs w:val="22"/>
              </w:rPr>
              <w:t>требования к качеству, техническим характеристикам, условиям исполнения  договора</w:t>
            </w:r>
          </w:p>
        </w:tc>
        <w:tc>
          <w:tcPr>
            <w:tcW w:w="5722" w:type="dxa"/>
          </w:tcPr>
          <w:p w14:paraId="0072DB35" w14:textId="77777777" w:rsidR="00DD01F3" w:rsidRPr="006063B4" w:rsidRDefault="00B51C16" w:rsidP="00444C19">
            <w:pPr>
              <w:autoSpaceDE w:val="0"/>
              <w:autoSpaceDN w:val="0"/>
              <w:adjustRightInd w:val="0"/>
              <w:jc w:val="both"/>
              <w:rPr>
                <w:sz w:val="22"/>
                <w:szCs w:val="22"/>
              </w:rPr>
            </w:pPr>
            <w:r w:rsidRPr="006063B4">
              <w:rPr>
                <w:sz w:val="22"/>
                <w:szCs w:val="22"/>
              </w:rPr>
              <w:t xml:space="preserve">В соответствии с </w:t>
            </w:r>
            <w:r w:rsidR="00CB7D0D" w:rsidRPr="006063B4">
              <w:rPr>
                <w:sz w:val="22"/>
                <w:szCs w:val="22"/>
              </w:rPr>
              <w:t>Техническим</w:t>
            </w:r>
            <w:r w:rsidR="008E0379" w:rsidRPr="006063B4">
              <w:rPr>
                <w:sz w:val="22"/>
                <w:szCs w:val="22"/>
              </w:rPr>
              <w:t xml:space="preserve"> задани</w:t>
            </w:r>
            <w:r w:rsidR="00CB7D0D" w:rsidRPr="006063B4">
              <w:rPr>
                <w:sz w:val="22"/>
                <w:szCs w:val="22"/>
              </w:rPr>
              <w:t>ем</w:t>
            </w:r>
            <w:r w:rsidR="008E0379" w:rsidRPr="006063B4">
              <w:rPr>
                <w:sz w:val="22"/>
                <w:szCs w:val="22"/>
              </w:rPr>
              <w:t xml:space="preserve"> </w:t>
            </w:r>
            <w:r w:rsidR="008E0379" w:rsidRPr="006063B4">
              <w:rPr>
                <w:i/>
                <w:sz w:val="22"/>
                <w:szCs w:val="22"/>
              </w:rPr>
              <w:t>(</w:t>
            </w:r>
            <w:r w:rsidR="0063218E" w:rsidRPr="006063B4">
              <w:rPr>
                <w:b/>
                <w:i/>
                <w:sz w:val="22"/>
                <w:szCs w:val="22"/>
              </w:rPr>
              <w:t>П</w:t>
            </w:r>
            <w:r w:rsidR="008E0379" w:rsidRPr="006063B4">
              <w:rPr>
                <w:b/>
                <w:i/>
                <w:sz w:val="22"/>
                <w:szCs w:val="22"/>
              </w:rPr>
              <w:t>риложение</w:t>
            </w:r>
            <w:r w:rsidR="00CB7D0D" w:rsidRPr="006063B4">
              <w:rPr>
                <w:b/>
                <w:i/>
                <w:sz w:val="22"/>
                <w:szCs w:val="22"/>
              </w:rPr>
              <w:t xml:space="preserve"> №</w:t>
            </w:r>
            <w:r w:rsidR="009A7991">
              <w:rPr>
                <w:b/>
                <w:i/>
                <w:sz w:val="22"/>
                <w:szCs w:val="22"/>
              </w:rPr>
              <w:t xml:space="preserve"> 1</w:t>
            </w:r>
            <w:r w:rsidR="00CB7D0D" w:rsidRPr="006063B4">
              <w:rPr>
                <w:i/>
                <w:sz w:val="22"/>
                <w:szCs w:val="22"/>
              </w:rPr>
              <w:t xml:space="preserve"> </w:t>
            </w:r>
            <w:r w:rsidR="00196838" w:rsidRPr="006063B4">
              <w:rPr>
                <w:i/>
                <w:sz w:val="22"/>
                <w:szCs w:val="22"/>
              </w:rPr>
              <w:t xml:space="preserve">к </w:t>
            </w:r>
            <w:r w:rsidR="00F0565E" w:rsidRPr="006063B4">
              <w:rPr>
                <w:i/>
                <w:sz w:val="22"/>
                <w:szCs w:val="22"/>
              </w:rPr>
              <w:t>документации об</w:t>
            </w:r>
            <w:r w:rsidR="00416A8F" w:rsidRPr="006063B4">
              <w:rPr>
                <w:i/>
                <w:sz w:val="22"/>
                <w:szCs w:val="22"/>
              </w:rPr>
              <w:t xml:space="preserve"> аукционе в </w:t>
            </w:r>
            <w:r w:rsidR="00F0565E" w:rsidRPr="006063B4">
              <w:rPr>
                <w:i/>
                <w:sz w:val="22"/>
                <w:szCs w:val="22"/>
              </w:rPr>
              <w:t xml:space="preserve"> электронно</w:t>
            </w:r>
            <w:r w:rsidR="00416A8F" w:rsidRPr="006063B4">
              <w:rPr>
                <w:i/>
                <w:sz w:val="22"/>
                <w:szCs w:val="22"/>
              </w:rPr>
              <w:t>й форме</w:t>
            </w:r>
            <w:r w:rsidR="00196838" w:rsidRPr="006063B4">
              <w:rPr>
                <w:i/>
                <w:sz w:val="22"/>
                <w:szCs w:val="22"/>
              </w:rPr>
              <w:t>)</w:t>
            </w:r>
          </w:p>
        </w:tc>
      </w:tr>
      <w:tr w:rsidR="00046434" w:rsidRPr="006063B4" w14:paraId="066404AD" w14:textId="77777777" w:rsidTr="00DB23A9">
        <w:tc>
          <w:tcPr>
            <w:tcW w:w="4531" w:type="dxa"/>
          </w:tcPr>
          <w:p w14:paraId="0D81373D" w14:textId="77777777" w:rsidR="00046434" w:rsidRPr="006063B4" w:rsidRDefault="00046434" w:rsidP="00DD01F3">
            <w:pPr>
              <w:widowControl w:val="0"/>
              <w:autoSpaceDE w:val="0"/>
              <w:autoSpaceDN w:val="0"/>
              <w:adjustRightInd w:val="0"/>
              <w:jc w:val="both"/>
              <w:rPr>
                <w:b/>
                <w:sz w:val="22"/>
                <w:szCs w:val="22"/>
              </w:rPr>
            </w:pPr>
            <w:r w:rsidRPr="006063B4">
              <w:rPr>
                <w:b/>
                <w:sz w:val="22"/>
                <w:szCs w:val="22"/>
              </w:rPr>
              <w:t>2.3.</w:t>
            </w:r>
            <w:r w:rsidRPr="006063B4">
              <w:rPr>
                <w:sz w:val="22"/>
                <w:szCs w:val="22"/>
              </w:rPr>
              <w:t xml:space="preserve"> </w:t>
            </w:r>
            <w:r w:rsidRPr="006063B4">
              <w:rPr>
                <w:b/>
                <w:sz w:val="22"/>
                <w:szCs w:val="22"/>
              </w:rPr>
              <w:t>Используемый способ определения поставщика (подрядчика, исполнителя)</w:t>
            </w:r>
          </w:p>
        </w:tc>
        <w:tc>
          <w:tcPr>
            <w:tcW w:w="5722" w:type="dxa"/>
          </w:tcPr>
          <w:p w14:paraId="3130D8EE" w14:textId="77777777" w:rsidR="006B1F52" w:rsidRPr="006063B4" w:rsidRDefault="00046434" w:rsidP="006B1F52">
            <w:pPr>
              <w:autoSpaceDE w:val="0"/>
              <w:autoSpaceDN w:val="0"/>
              <w:adjustRightInd w:val="0"/>
              <w:jc w:val="both"/>
              <w:rPr>
                <w:sz w:val="22"/>
                <w:szCs w:val="22"/>
              </w:rPr>
            </w:pPr>
            <w:r w:rsidRPr="006063B4">
              <w:rPr>
                <w:sz w:val="22"/>
                <w:szCs w:val="22"/>
              </w:rPr>
              <w:t>Аукцион  в электронной  форме</w:t>
            </w:r>
            <w:r w:rsidR="0029298E" w:rsidRPr="006063B4">
              <w:rPr>
                <w:sz w:val="22"/>
                <w:szCs w:val="22"/>
              </w:rPr>
              <w:t xml:space="preserve"> </w:t>
            </w:r>
          </w:p>
          <w:p w14:paraId="39FEFE06" w14:textId="77777777" w:rsidR="00046434" w:rsidRPr="006063B4" w:rsidRDefault="00046434" w:rsidP="0029298E">
            <w:pPr>
              <w:autoSpaceDE w:val="0"/>
              <w:autoSpaceDN w:val="0"/>
              <w:adjustRightInd w:val="0"/>
              <w:jc w:val="both"/>
              <w:rPr>
                <w:sz w:val="22"/>
                <w:szCs w:val="22"/>
              </w:rPr>
            </w:pPr>
          </w:p>
        </w:tc>
      </w:tr>
      <w:tr w:rsidR="00BE1C97" w:rsidRPr="006063B4" w14:paraId="5A3A1723" w14:textId="77777777" w:rsidTr="00DB23A9">
        <w:tc>
          <w:tcPr>
            <w:tcW w:w="4531" w:type="dxa"/>
          </w:tcPr>
          <w:p w14:paraId="461401D1" w14:textId="77777777" w:rsidR="00BE1C97" w:rsidRPr="006063B4" w:rsidRDefault="00BE1C97" w:rsidP="007F1248">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3</w:t>
            </w:r>
            <w:r w:rsidRPr="006063B4">
              <w:rPr>
                <w:b/>
                <w:sz w:val="22"/>
                <w:szCs w:val="22"/>
              </w:rPr>
              <w:t>.</w:t>
            </w:r>
            <w:r w:rsidR="00B82373" w:rsidRPr="006063B4">
              <w:rPr>
                <w:b/>
                <w:sz w:val="22"/>
                <w:szCs w:val="22"/>
              </w:rPr>
              <w:t xml:space="preserve"> </w:t>
            </w:r>
            <w:r w:rsidR="0029298E" w:rsidRPr="006063B4">
              <w:rPr>
                <w:b/>
                <w:sz w:val="22"/>
                <w:szCs w:val="22"/>
              </w:rPr>
              <w:t>Место, условия и сроки (периоды) поставок товаров, выполнения работ, оказания услуг</w:t>
            </w:r>
          </w:p>
        </w:tc>
        <w:tc>
          <w:tcPr>
            <w:tcW w:w="5722" w:type="dxa"/>
          </w:tcPr>
          <w:p w14:paraId="089685C5" w14:textId="77777777" w:rsidR="0029298E" w:rsidRPr="006063B4" w:rsidRDefault="0029298E" w:rsidP="0029298E">
            <w:pPr>
              <w:jc w:val="both"/>
              <w:rPr>
                <w:color w:val="000000" w:themeColor="text1"/>
                <w:sz w:val="22"/>
                <w:szCs w:val="22"/>
              </w:rPr>
            </w:pPr>
            <w:r w:rsidRPr="006063B4">
              <w:rPr>
                <w:color w:val="000000" w:themeColor="text1"/>
                <w:sz w:val="22"/>
                <w:szCs w:val="22"/>
              </w:rPr>
              <w:t xml:space="preserve">Место </w:t>
            </w:r>
            <w:r w:rsidR="006B1F52">
              <w:rPr>
                <w:color w:val="000000" w:themeColor="text1"/>
                <w:sz w:val="22"/>
                <w:szCs w:val="22"/>
              </w:rPr>
              <w:t>оказания услуг</w:t>
            </w:r>
            <w:r w:rsidRPr="006063B4">
              <w:rPr>
                <w:color w:val="000000" w:themeColor="text1"/>
                <w:sz w:val="22"/>
                <w:szCs w:val="22"/>
              </w:rPr>
              <w:t xml:space="preserve">: </w:t>
            </w:r>
          </w:p>
          <w:p w14:paraId="11969E0D" w14:textId="77777777" w:rsidR="00D83CFD" w:rsidRPr="006063B4" w:rsidRDefault="009A15AF" w:rsidP="0029298E">
            <w:pPr>
              <w:jc w:val="both"/>
              <w:rPr>
                <w:color w:val="000000" w:themeColor="text1"/>
                <w:sz w:val="22"/>
                <w:szCs w:val="22"/>
              </w:rPr>
            </w:pPr>
            <w:r>
              <w:rPr>
                <w:sz w:val="24"/>
                <w:szCs w:val="24"/>
              </w:rPr>
              <w:t>согласно технического задания</w:t>
            </w:r>
          </w:p>
        </w:tc>
      </w:tr>
      <w:tr w:rsidR="0060123D" w:rsidRPr="006063B4" w14:paraId="46660E34" w14:textId="77777777" w:rsidTr="00DB23A9">
        <w:tc>
          <w:tcPr>
            <w:tcW w:w="4531" w:type="dxa"/>
          </w:tcPr>
          <w:p w14:paraId="01967F52" w14:textId="77777777" w:rsidR="0060123D" w:rsidRPr="006063B4" w:rsidRDefault="0060123D" w:rsidP="00176333">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4</w:t>
            </w:r>
            <w:r w:rsidRPr="006063B4">
              <w:rPr>
                <w:b/>
                <w:sz w:val="22"/>
                <w:szCs w:val="22"/>
              </w:rPr>
              <w:t xml:space="preserve">. </w:t>
            </w:r>
            <w:r w:rsidR="00A6375B" w:rsidRPr="006063B4">
              <w:rPr>
                <w:b/>
                <w:sz w:val="22"/>
                <w:szCs w:val="22"/>
              </w:rPr>
              <w:t>Срок</w:t>
            </w:r>
            <w:r w:rsidR="00202C6D" w:rsidRPr="006063B4">
              <w:rPr>
                <w:b/>
                <w:sz w:val="22"/>
                <w:szCs w:val="22"/>
              </w:rPr>
              <w:t>(</w:t>
            </w:r>
            <w:r w:rsidR="00176333" w:rsidRPr="006063B4">
              <w:rPr>
                <w:b/>
                <w:sz w:val="22"/>
                <w:szCs w:val="22"/>
              </w:rPr>
              <w:t>и</w:t>
            </w:r>
            <w:r w:rsidR="00202C6D" w:rsidRPr="006063B4">
              <w:rPr>
                <w:b/>
                <w:sz w:val="22"/>
                <w:szCs w:val="22"/>
              </w:rPr>
              <w:t>)</w:t>
            </w:r>
            <w:r w:rsidR="00A6375B" w:rsidRPr="006063B4">
              <w:rPr>
                <w:b/>
                <w:sz w:val="22"/>
                <w:szCs w:val="22"/>
              </w:rPr>
              <w:t xml:space="preserve"> </w:t>
            </w:r>
            <w:r w:rsidR="000D20D4" w:rsidRPr="006063B4">
              <w:rPr>
                <w:b/>
                <w:sz w:val="22"/>
                <w:szCs w:val="22"/>
              </w:rPr>
              <w:t>поставок товаров, выполнения работ, оказания услуг</w:t>
            </w:r>
          </w:p>
        </w:tc>
        <w:tc>
          <w:tcPr>
            <w:tcW w:w="5722" w:type="dxa"/>
          </w:tcPr>
          <w:p w14:paraId="059F2BF5" w14:textId="77777777" w:rsidR="00046434" w:rsidRPr="006063B4" w:rsidRDefault="004F5F19" w:rsidP="00EF4563">
            <w:pPr>
              <w:jc w:val="both"/>
              <w:rPr>
                <w:rFonts w:eastAsiaTheme="minorHAnsi"/>
                <w:iCs/>
                <w:color w:val="000000" w:themeColor="text1"/>
                <w:sz w:val="22"/>
                <w:szCs w:val="22"/>
                <w:lang w:eastAsia="en-US"/>
              </w:rPr>
            </w:pPr>
            <w:r>
              <w:rPr>
                <w:rFonts w:eastAsiaTheme="minorHAnsi"/>
                <w:iCs/>
                <w:color w:val="000000" w:themeColor="text1"/>
                <w:sz w:val="22"/>
                <w:szCs w:val="22"/>
                <w:lang w:eastAsia="en-US"/>
              </w:rPr>
              <w:t>Поставка нефтепродуктов</w:t>
            </w:r>
            <w:r w:rsidR="009A15AF">
              <w:rPr>
                <w:rFonts w:eastAsiaTheme="minorHAnsi"/>
                <w:iCs/>
                <w:color w:val="000000" w:themeColor="text1"/>
                <w:sz w:val="22"/>
                <w:szCs w:val="22"/>
                <w:lang w:eastAsia="en-US"/>
              </w:rPr>
              <w:t xml:space="preserve"> </w:t>
            </w:r>
            <w:r w:rsidR="00B13DBB">
              <w:rPr>
                <w:rFonts w:eastAsiaTheme="minorHAnsi"/>
                <w:iCs/>
                <w:color w:val="000000" w:themeColor="text1"/>
                <w:sz w:val="22"/>
                <w:szCs w:val="22"/>
                <w:lang w:eastAsia="en-US"/>
              </w:rPr>
              <w:t>Поставщиком производи</w:t>
            </w:r>
            <w:r w:rsidR="00A37889">
              <w:rPr>
                <w:rFonts w:eastAsiaTheme="minorHAnsi"/>
                <w:iCs/>
                <w:color w:val="000000" w:themeColor="text1"/>
                <w:sz w:val="22"/>
                <w:szCs w:val="22"/>
                <w:lang w:eastAsia="en-US"/>
              </w:rPr>
              <w:t xml:space="preserve">тся с </w:t>
            </w:r>
            <w:r w:rsidR="004E7415" w:rsidRPr="00E97DFE">
              <w:rPr>
                <w:rFonts w:eastAsiaTheme="minorHAnsi"/>
                <w:b/>
                <w:iCs/>
                <w:color w:val="000000" w:themeColor="text1"/>
                <w:sz w:val="22"/>
                <w:szCs w:val="22"/>
                <w:lang w:eastAsia="en-US"/>
              </w:rPr>
              <w:t>01.01.2023г. по 30.06.2023</w:t>
            </w:r>
            <w:r w:rsidR="00EF4563" w:rsidRPr="00E97DFE">
              <w:rPr>
                <w:rFonts w:eastAsiaTheme="minorHAnsi"/>
                <w:b/>
                <w:iCs/>
                <w:color w:val="000000" w:themeColor="text1"/>
                <w:sz w:val="22"/>
                <w:szCs w:val="22"/>
                <w:lang w:eastAsia="en-US"/>
              </w:rPr>
              <w:t>г</w:t>
            </w:r>
            <w:r w:rsidR="009A15AF" w:rsidRPr="00E97DFE">
              <w:rPr>
                <w:rFonts w:eastAsiaTheme="minorHAnsi"/>
                <w:b/>
                <w:iCs/>
                <w:color w:val="000000" w:themeColor="text1"/>
                <w:sz w:val="22"/>
                <w:szCs w:val="22"/>
                <w:lang w:eastAsia="en-US"/>
              </w:rPr>
              <w:t>.</w:t>
            </w:r>
            <w:r w:rsidR="00EF4563" w:rsidRPr="00E97DFE">
              <w:rPr>
                <w:rFonts w:eastAsiaTheme="minorHAnsi"/>
                <w:b/>
                <w:iCs/>
                <w:color w:val="000000" w:themeColor="text1"/>
                <w:sz w:val="22"/>
                <w:szCs w:val="22"/>
                <w:lang w:eastAsia="en-US"/>
              </w:rPr>
              <w:t>(включительно</w:t>
            </w:r>
            <w:r w:rsidR="00EF4563">
              <w:rPr>
                <w:rFonts w:eastAsiaTheme="minorHAnsi"/>
                <w:iCs/>
                <w:color w:val="000000" w:themeColor="text1"/>
                <w:sz w:val="22"/>
                <w:szCs w:val="22"/>
                <w:lang w:eastAsia="en-US"/>
              </w:rPr>
              <w:t>)</w:t>
            </w:r>
          </w:p>
        </w:tc>
      </w:tr>
      <w:tr w:rsidR="0060123D" w:rsidRPr="006063B4" w14:paraId="355D2C40" w14:textId="77777777" w:rsidTr="00DB23A9">
        <w:tc>
          <w:tcPr>
            <w:tcW w:w="4531" w:type="dxa"/>
          </w:tcPr>
          <w:p w14:paraId="543BA8B4" w14:textId="77777777" w:rsidR="0060123D" w:rsidRPr="006063B4" w:rsidRDefault="00202C6D" w:rsidP="00294416">
            <w:pPr>
              <w:widowControl w:val="0"/>
              <w:autoSpaceDE w:val="0"/>
              <w:autoSpaceDN w:val="0"/>
              <w:adjustRightInd w:val="0"/>
              <w:jc w:val="both"/>
              <w:rPr>
                <w:b/>
                <w:sz w:val="22"/>
                <w:szCs w:val="22"/>
              </w:rPr>
            </w:pPr>
            <w:r w:rsidRPr="006063B4">
              <w:rPr>
                <w:b/>
                <w:sz w:val="22"/>
                <w:szCs w:val="22"/>
              </w:rPr>
              <w:t>2.</w:t>
            </w:r>
            <w:r w:rsidR="006825E8" w:rsidRPr="006063B4">
              <w:rPr>
                <w:b/>
                <w:sz w:val="22"/>
                <w:szCs w:val="22"/>
              </w:rPr>
              <w:t>5</w:t>
            </w:r>
            <w:r w:rsidR="0060123D" w:rsidRPr="006063B4">
              <w:rPr>
                <w:b/>
                <w:sz w:val="22"/>
                <w:szCs w:val="22"/>
              </w:rPr>
              <w:t>. На</w:t>
            </w:r>
            <w:r w:rsidR="004D7EC3" w:rsidRPr="006063B4">
              <w:rPr>
                <w:b/>
                <w:sz w:val="22"/>
                <w:szCs w:val="22"/>
              </w:rPr>
              <w:t>ч</w:t>
            </w:r>
            <w:r w:rsidR="0060123D" w:rsidRPr="006063B4">
              <w:rPr>
                <w:b/>
                <w:sz w:val="22"/>
                <w:szCs w:val="22"/>
              </w:rPr>
              <w:t xml:space="preserve">альная (максимальная) цена </w:t>
            </w:r>
            <w:r w:rsidR="00294416" w:rsidRPr="006063B4">
              <w:rPr>
                <w:b/>
                <w:sz w:val="22"/>
                <w:szCs w:val="22"/>
              </w:rPr>
              <w:t>договора</w:t>
            </w:r>
          </w:p>
        </w:tc>
        <w:tc>
          <w:tcPr>
            <w:tcW w:w="5722" w:type="dxa"/>
          </w:tcPr>
          <w:p w14:paraId="0FC3EABE" w14:textId="509350E8" w:rsidR="00444C19" w:rsidRDefault="004E7415" w:rsidP="00294416">
            <w:pPr>
              <w:jc w:val="both"/>
              <w:rPr>
                <w:b/>
                <w:sz w:val="22"/>
                <w:szCs w:val="22"/>
              </w:rPr>
            </w:pPr>
            <w:r>
              <w:rPr>
                <w:b/>
                <w:sz w:val="22"/>
                <w:szCs w:val="22"/>
              </w:rPr>
              <w:t>9389680(Девять миллионов триста восемьдесят девять</w:t>
            </w:r>
            <w:r w:rsidR="0014668F">
              <w:rPr>
                <w:b/>
                <w:sz w:val="22"/>
                <w:szCs w:val="22"/>
              </w:rPr>
              <w:t xml:space="preserve"> тысяч</w:t>
            </w:r>
            <w:r>
              <w:rPr>
                <w:b/>
                <w:sz w:val="22"/>
                <w:szCs w:val="22"/>
              </w:rPr>
              <w:t xml:space="preserve"> шестьсот восемьдесят) рублей</w:t>
            </w:r>
            <w:r w:rsidR="004F5F19">
              <w:rPr>
                <w:b/>
                <w:sz w:val="22"/>
                <w:szCs w:val="22"/>
              </w:rPr>
              <w:t xml:space="preserve"> 00</w:t>
            </w:r>
            <w:r w:rsidR="00A37889">
              <w:rPr>
                <w:b/>
                <w:sz w:val="22"/>
                <w:szCs w:val="22"/>
              </w:rPr>
              <w:t xml:space="preserve"> копейки</w:t>
            </w:r>
            <w:r w:rsidR="006B1F52" w:rsidRPr="00C00166">
              <w:rPr>
                <w:b/>
                <w:sz w:val="22"/>
                <w:szCs w:val="22"/>
              </w:rPr>
              <w:t>,</w:t>
            </w:r>
            <w:r w:rsidR="00392FFD">
              <w:rPr>
                <w:b/>
                <w:sz w:val="22"/>
                <w:szCs w:val="22"/>
              </w:rPr>
              <w:t xml:space="preserve"> </w:t>
            </w:r>
            <w:r w:rsidR="00F229CD" w:rsidRPr="00C00166">
              <w:rPr>
                <w:b/>
                <w:sz w:val="22"/>
                <w:szCs w:val="22"/>
              </w:rPr>
              <w:t>в том числе</w:t>
            </w:r>
            <w:r w:rsidR="00A83E29" w:rsidRPr="00C00166">
              <w:rPr>
                <w:b/>
                <w:sz w:val="22"/>
                <w:szCs w:val="22"/>
              </w:rPr>
              <w:t xml:space="preserve"> НДС</w:t>
            </w:r>
            <w:r w:rsidR="00F229CD" w:rsidRPr="00C00166">
              <w:rPr>
                <w:b/>
                <w:sz w:val="22"/>
                <w:szCs w:val="22"/>
              </w:rPr>
              <w:t>.</w:t>
            </w:r>
            <w:r w:rsidR="00A83E29" w:rsidRPr="00C00166">
              <w:rPr>
                <w:b/>
                <w:sz w:val="22"/>
                <w:szCs w:val="22"/>
              </w:rPr>
              <w:t xml:space="preserve"> </w:t>
            </w:r>
          </w:p>
          <w:p w14:paraId="6A113D55" w14:textId="77777777" w:rsidR="00294416" w:rsidRPr="00C00166" w:rsidRDefault="00294416" w:rsidP="00294416">
            <w:pPr>
              <w:jc w:val="both"/>
              <w:rPr>
                <w:b/>
                <w:sz w:val="22"/>
                <w:szCs w:val="22"/>
              </w:rPr>
            </w:pPr>
            <w:r w:rsidRPr="00C00166">
              <w:rPr>
                <w:sz w:val="22"/>
                <w:szCs w:val="22"/>
              </w:rPr>
              <w:t>Начальная (максимальная) цена договора определена в результате анализа  рынка.</w:t>
            </w:r>
          </w:p>
          <w:p w14:paraId="326ADC91" w14:textId="77777777" w:rsidR="005705F0" w:rsidRDefault="00046434" w:rsidP="006B1F52">
            <w:pPr>
              <w:jc w:val="both"/>
              <w:rPr>
                <w:rFonts w:eastAsiaTheme="minorHAnsi" w:cstheme="minorBidi"/>
                <w:sz w:val="22"/>
                <w:szCs w:val="22"/>
                <w:lang w:eastAsia="en-US"/>
              </w:rPr>
            </w:pPr>
            <w:r w:rsidRPr="00C00166">
              <w:rPr>
                <w:rFonts w:eastAsiaTheme="minorHAnsi"/>
                <w:iCs/>
                <w:sz w:val="22"/>
                <w:szCs w:val="22"/>
                <w:lang w:eastAsia="en-US"/>
              </w:rPr>
              <w:t>Начальная (максимальная) цена договора сформирована с учетом всех расходов</w:t>
            </w:r>
            <w:r w:rsidR="006B1F52" w:rsidRPr="00C00166">
              <w:rPr>
                <w:rFonts w:eastAsiaTheme="minorHAnsi"/>
                <w:iCs/>
                <w:sz w:val="22"/>
                <w:szCs w:val="22"/>
                <w:lang w:eastAsia="en-US"/>
              </w:rPr>
              <w:t>,</w:t>
            </w:r>
            <w:r w:rsidRPr="00C00166">
              <w:rPr>
                <w:rFonts w:eastAsiaTheme="minorHAnsi"/>
                <w:iCs/>
                <w:sz w:val="22"/>
                <w:szCs w:val="22"/>
                <w:lang w:eastAsia="en-US"/>
              </w:rPr>
              <w:t xml:space="preserve">  </w:t>
            </w:r>
            <w:r w:rsidR="006B1F52" w:rsidRPr="00C00166">
              <w:rPr>
                <w:rFonts w:eastAsiaTheme="minorHAnsi"/>
                <w:iCs/>
                <w:sz w:val="22"/>
                <w:szCs w:val="22"/>
                <w:lang w:eastAsia="en-US"/>
              </w:rPr>
              <w:t>указанных</w:t>
            </w:r>
            <w:r w:rsidR="006E26B7" w:rsidRPr="00C00166">
              <w:rPr>
                <w:rFonts w:eastAsiaTheme="minorHAnsi"/>
                <w:iCs/>
                <w:sz w:val="22"/>
                <w:szCs w:val="22"/>
                <w:lang w:eastAsia="en-US"/>
              </w:rPr>
              <w:t xml:space="preserve"> в Техническом задании</w:t>
            </w:r>
            <w:r w:rsidR="006E26B7" w:rsidRPr="00C00166">
              <w:rPr>
                <w:rFonts w:eastAsiaTheme="minorHAnsi" w:cstheme="minorBidi"/>
                <w:sz w:val="22"/>
                <w:szCs w:val="22"/>
                <w:lang w:eastAsia="en-US"/>
              </w:rPr>
              <w:t>.</w:t>
            </w:r>
          </w:p>
          <w:p w14:paraId="489C75BA" w14:textId="77777777" w:rsidR="00C00166" w:rsidRPr="00B601AE" w:rsidRDefault="00C00166" w:rsidP="006B1F52">
            <w:pPr>
              <w:jc w:val="both"/>
              <w:rPr>
                <w:b/>
                <w:sz w:val="22"/>
                <w:szCs w:val="22"/>
              </w:rPr>
            </w:pPr>
          </w:p>
        </w:tc>
      </w:tr>
      <w:tr w:rsidR="00FC12C0" w:rsidRPr="006063B4" w14:paraId="57D53154" w14:textId="77777777" w:rsidTr="00DB23A9">
        <w:tc>
          <w:tcPr>
            <w:tcW w:w="4531" w:type="dxa"/>
          </w:tcPr>
          <w:p w14:paraId="52775842" w14:textId="77777777" w:rsidR="00FC12C0" w:rsidRPr="006063B4" w:rsidRDefault="006E26B7" w:rsidP="00FC12C0">
            <w:pPr>
              <w:widowControl w:val="0"/>
              <w:autoSpaceDE w:val="0"/>
              <w:autoSpaceDN w:val="0"/>
              <w:adjustRightInd w:val="0"/>
              <w:jc w:val="both"/>
              <w:rPr>
                <w:b/>
                <w:sz w:val="22"/>
                <w:szCs w:val="22"/>
              </w:rPr>
            </w:pPr>
            <w:r w:rsidRPr="006063B4">
              <w:rPr>
                <w:b/>
                <w:sz w:val="22"/>
                <w:szCs w:val="22"/>
              </w:rPr>
              <w:t>2.6</w:t>
            </w:r>
            <w:r w:rsidR="00FC12C0" w:rsidRPr="006063B4">
              <w:rPr>
                <w:b/>
                <w:sz w:val="22"/>
                <w:szCs w:val="22"/>
              </w:rPr>
              <w:t>. Источник финансирования</w:t>
            </w:r>
          </w:p>
        </w:tc>
        <w:tc>
          <w:tcPr>
            <w:tcW w:w="5722" w:type="dxa"/>
          </w:tcPr>
          <w:p w14:paraId="4781C0FB" w14:textId="77777777" w:rsidR="00A92DB2" w:rsidRPr="006063B4" w:rsidRDefault="006E26B7" w:rsidP="00B4179A">
            <w:pPr>
              <w:jc w:val="both"/>
              <w:rPr>
                <w:sz w:val="22"/>
                <w:szCs w:val="22"/>
              </w:rPr>
            </w:pPr>
            <w:r w:rsidRPr="006063B4">
              <w:rPr>
                <w:sz w:val="22"/>
                <w:szCs w:val="22"/>
              </w:rPr>
              <w:t>С</w:t>
            </w:r>
            <w:r w:rsidR="00A92DB2" w:rsidRPr="006063B4">
              <w:rPr>
                <w:sz w:val="22"/>
                <w:szCs w:val="22"/>
              </w:rPr>
              <w:t>обственные средства пре</w:t>
            </w:r>
            <w:r w:rsidR="001B7EAF" w:rsidRPr="006063B4">
              <w:rPr>
                <w:sz w:val="22"/>
                <w:szCs w:val="22"/>
              </w:rPr>
              <w:t>д</w:t>
            </w:r>
            <w:r w:rsidR="00A92DB2" w:rsidRPr="006063B4">
              <w:rPr>
                <w:sz w:val="22"/>
                <w:szCs w:val="22"/>
              </w:rPr>
              <w:t>приятия</w:t>
            </w:r>
          </w:p>
        </w:tc>
      </w:tr>
      <w:tr w:rsidR="0060123D" w:rsidRPr="006063B4" w14:paraId="479E2F4F" w14:textId="77777777" w:rsidTr="00DB23A9">
        <w:tc>
          <w:tcPr>
            <w:tcW w:w="4531" w:type="dxa"/>
          </w:tcPr>
          <w:p w14:paraId="28D23CAF" w14:textId="77777777" w:rsidR="0060123D" w:rsidRPr="006063B4" w:rsidRDefault="00226FCA" w:rsidP="001B5C43">
            <w:pPr>
              <w:widowControl w:val="0"/>
              <w:autoSpaceDE w:val="0"/>
              <w:autoSpaceDN w:val="0"/>
              <w:adjustRightInd w:val="0"/>
              <w:jc w:val="both"/>
              <w:rPr>
                <w:rFonts w:eastAsiaTheme="minorHAnsi"/>
                <w:sz w:val="22"/>
                <w:szCs w:val="22"/>
                <w:lang w:eastAsia="en-US"/>
              </w:rPr>
            </w:pPr>
            <w:r w:rsidRPr="006063B4">
              <w:rPr>
                <w:rFonts w:eastAsiaTheme="minorHAnsi"/>
                <w:b/>
                <w:sz w:val="22"/>
                <w:szCs w:val="22"/>
                <w:lang w:eastAsia="en-US"/>
              </w:rPr>
              <w:t>2.</w:t>
            </w:r>
            <w:r w:rsidR="006825E8" w:rsidRPr="006063B4">
              <w:rPr>
                <w:rFonts w:eastAsiaTheme="minorHAnsi"/>
                <w:b/>
                <w:sz w:val="22"/>
                <w:szCs w:val="22"/>
                <w:lang w:eastAsia="en-US"/>
              </w:rPr>
              <w:t>8</w:t>
            </w:r>
            <w:r w:rsidRPr="006063B4">
              <w:rPr>
                <w:rFonts w:eastAsiaTheme="minorHAnsi"/>
                <w:sz w:val="22"/>
                <w:szCs w:val="22"/>
                <w:lang w:eastAsia="en-US"/>
              </w:rPr>
              <w:t xml:space="preserve">. </w:t>
            </w:r>
            <w:r w:rsidRPr="006063B4">
              <w:rPr>
                <w:rFonts w:eastAsiaTheme="minorHAnsi"/>
                <w:b/>
                <w:sz w:val="22"/>
                <w:szCs w:val="22"/>
                <w:lang w:eastAsia="en-US"/>
              </w:rPr>
              <w:t>Информация о валюте</w:t>
            </w:r>
            <w:r w:rsidRPr="006063B4">
              <w:rPr>
                <w:rFonts w:eastAsiaTheme="minorHAnsi"/>
                <w:sz w:val="22"/>
                <w:szCs w:val="22"/>
                <w:lang w:eastAsia="en-US"/>
              </w:rPr>
              <w:t xml:space="preserve">, используемой для формирования цены </w:t>
            </w:r>
            <w:r w:rsidR="001B5C43" w:rsidRPr="006063B4">
              <w:rPr>
                <w:rFonts w:eastAsiaTheme="minorHAnsi"/>
                <w:sz w:val="22"/>
                <w:szCs w:val="22"/>
                <w:lang w:eastAsia="en-US"/>
              </w:rPr>
              <w:t xml:space="preserve">договора </w:t>
            </w:r>
            <w:r w:rsidRPr="006063B4">
              <w:rPr>
                <w:rFonts w:eastAsiaTheme="minorHAnsi"/>
                <w:sz w:val="22"/>
                <w:szCs w:val="22"/>
                <w:lang w:eastAsia="en-US"/>
              </w:rPr>
              <w:t xml:space="preserve">и </w:t>
            </w:r>
            <w:r w:rsidR="006F2FE7" w:rsidRPr="006063B4">
              <w:rPr>
                <w:rFonts w:eastAsiaTheme="minorHAnsi"/>
                <w:sz w:val="22"/>
                <w:szCs w:val="22"/>
                <w:lang w:eastAsia="en-US"/>
              </w:rPr>
              <w:t>расчётов</w:t>
            </w:r>
            <w:r w:rsidRPr="006063B4">
              <w:rPr>
                <w:rFonts w:eastAsiaTheme="minorHAnsi"/>
                <w:sz w:val="22"/>
                <w:szCs w:val="22"/>
                <w:lang w:eastAsia="en-US"/>
              </w:rPr>
              <w:t xml:space="preserve"> с </w:t>
            </w:r>
            <w:r w:rsidR="003C5F43" w:rsidRPr="006063B4">
              <w:rPr>
                <w:rFonts w:eastAsiaTheme="minorHAnsi"/>
                <w:sz w:val="22"/>
                <w:szCs w:val="22"/>
                <w:lang w:eastAsia="en-US"/>
              </w:rPr>
              <w:t>поставщиками</w:t>
            </w:r>
          </w:p>
        </w:tc>
        <w:tc>
          <w:tcPr>
            <w:tcW w:w="5722" w:type="dxa"/>
          </w:tcPr>
          <w:p w14:paraId="246EBEE5" w14:textId="77777777" w:rsidR="0060123D" w:rsidRPr="006063B4" w:rsidRDefault="00D745C1" w:rsidP="00576872">
            <w:pPr>
              <w:widowControl w:val="0"/>
              <w:autoSpaceDE w:val="0"/>
              <w:autoSpaceDN w:val="0"/>
              <w:adjustRightInd w:val="0"/>
              <w:jc w:val="both"/>
              <w:rPr>
                <w:sz w:val="22"/>
                <w:szCs w:val="22"/>
              </w:rPr>
            </w:pPr>
            <w:r w:rsidRPr="006063B4">
              <w:rPr>
                <w:sz w:val="22"/>
                <w:szCs w:val="22"/>
              </w:rPr>
              <w:t xml:space="preserve">Обязанность по уплате </w:t>
            </w:r>
            <w:r w:rsidR="00E20C62" w:rsidRPr="006063B4">
              <w:rPr>
                <w:sz w:val="22"/>
                <w:szCs w:val="22"/>
              </w:rPr>
              <w:t xml:space="preserve"> </w:t>
            </w:r>
            <w:r w:rsidR="00B65B0F" w:rsidRPr="006063B4">
              <w:rPr>
                <w:sz w:val="22"/>
                <w:szCs w:val="22"/>
              </w:rPr>
              <w:t xml:space="preserve">вознаграждения </w:t>
            </w:r>
            <w:r w:rsidR="003C5F43" w:rsidRPr="006063B4">
              <w:rPr>
                <w:sz w:val="22"/>
                <w:szCs w:val="22"/>
              </w:rPr>
              <w:t>поставщику</w:t>
            </w:r>
            <w:r w:rsidR="00B65B0F" w:rsidRPr="006063B4">
              <w:rPr>
                <w:sz w:val="22"/>
                <w:szCs w:val="22"/>
              </w:rPr>
              <w:t xml:space="preserve"> исполняется в валюте Российской Федерации. Валютой Российской Федерации (официальной денежной единицей) является рубль. </w:t>
            </w:r>
          </w:p>
        </w:tc>
      </w:tr>
      <w:tr w:rsidR="00650343" w:rsidRPr="006063B4" w14:paraId="2FE070AC" w14:textId="77777777" w:rsidTr="00DB23A9">
        <w:tc>
          <w:tcPr>
            <w:tcW w:w="10253" w:type="dxa"/>
            <w:gridSpan w:val="2"/>
          </w:tcPr>
          <w:p w14:paraId="1A89B48E" w14:textId="77777777" w:rsidR="00650343" w:rsidRPr="006063B4" w:rsidRDefault="005765A4" w:rsidP="00C67292">
            <w:pPr>
              <w:jc w:val="center"/>
              <w:rPr>
                <w:i/>
                <w:color w:val="FF0000"/>
                <w:sz w:val="22"/>
                <w:szCs w:val="22"/>
                <w:highlight w:val="yellow"/>
              </w:rPr>
            </w:pPr>
            <w:r w:rsidRPr="006063B4">
              <w:rPr>
                <w:b/>
                <w:sz w:val="22"/>
                <w:szCs w:val="22"/>
              </w:rPr>
              <w:t>3</w:t>
            </w:r>
            <w:r w:rsidR="00650343" w:rsidRPr="006063B4">
              <w:rPr>
                <w:b/>
                <w:sz w:val="22"/>
                <w:szCs w:val="22"/>
              </w:rPr>
              <w:t>. Срок</w:t>
            </w:r>
            <w:r w:rsidR="004F554B" w:rsidRPr="006063B4">
              <w:rPr>
                <w:b/>
                <w:sz w:val="22"/>
                <w:szCs w:val="22"/>
              </w:rPr>
              <w:t>, место и</w:t>
            </w:r>
            <w:r w:rsidR="00650343" w:rsidRPr="006063B4">
              <w:rPr>
                <w:b/>
                <w:sz w:val="22"/>
                <w:szCs w:val="22"/>
              </w:rPr>
              <w:t xml:space="preserve"> порядок подачи заявок участников </w:t>
            </w:r>
            <w:r w:rsidR="00C67292" w:rsidRPr="006063B4">
              <w:rPr>
                <w:b/>
                <w:sz w:val="22"/>
                <w:szCs w:val="22"/>
              </w:rPr>
              <w:t>закупки</w:t>
            </w:r>
          </w:p>
        </w:tc>
      </w:tr>
      <w:tr w:rsidR="00650343" w:rsidRPr="006063B4" w14:paraId="31113690" w14:textId="77777777" w:rsidTr="00DB23A9">
        <w:trPr>
          <w:trHeight w:val="1653"/>
        </w:trPr>
        <w:tc>
          <w:tcPr>
            <w:tcW w:w="4531" w:type="dxa"/>
          </w:tcPr>
          <w:p w14:paraId="504F3C18" w14:textId="77777777" w:rsidR="00650343" w:rsidRPr="006063B4" w:rsidRDefault="005765A4" w:rsidP="0060123D">
            <w:pPr>
              <w:rPr>
                <w:sz w:val="22"/>
                <w:szCs w:val="22"/>
              </w:rPr>
            </w:pPr>
            <w:r w:rsidRPr="006063B4">
              <w:rPr>
                <w:b/>
                <w:sz w:val="22"/>
                <w:szCs w:val="22"/>
              </w:rPr>
              <w:lastRenderedPageBreak/>
              <w:t>3</w:t>
            </w:r>
            <w:r w:rsidR="00650343" w:rsidRPr="006063B4">
              <w:rPr>
                <w:b/>
                <w:sz w:val="22"/>
                <w:szCs w:val="22"/>
              </w:rPr>
              <w:t>.1.</w:t>
            </w:r>
            <w:r w:rsidR="00650343" w:rsidRPr="006063B4">
              <w:rPr>
                <w:sz w:val="22"/>
                <w:szCs w:val="22"/>
              </w:rPr>
              <w:t xml:space="preserve"> </w:t>
            </w:r>
            <w:r w:rsidR="00650343" w:rsidRPr="006063B4">
              <w:rPr>
                <w:b/>
                <w:sz w:val="22"/>
                <w:szCs w:val="22"/>
              </w:rPr>
              <w:t>Срок</w:t>
            </w:r>
            <w:r w:rsidR="00360B63" w:rsidRPr="006063B4">
              <w:rPr>
                <w:sz w:val="22"/>
                <w:szCs w:val="22"/>
              </w:rPr>
              <w:t xml:space="preserve"> подачи заявок</w:t>
            </w:r>
          </w:p>
        </w:tc>
        <w:tc>
          <w:tcPr>
            <w:tcW w:w="5722" w:type="dxa"/>
          </w:tcPr>
          <w:p w14:paraId="0AC134BF" w14:textId="77777777" w:rsidR="00650343" w:rsidRPr="004E7415" w:rsidRDefault="004E7415" w:rsidP="00A90954">
            <w:pPr>
              <w:widowControl w:val="0"/>
              <w:autoSpaceDE w:val="0"/>
              <w:autoSpaceDN w:val="0"/>
              <w:adjustRightInd w:val="0"/>
              <w:ind w:firstLine="34"/>
              <w:jc w:val="both"/>
              <w:rPr>
                <w:b/>
                <w:sz w:val="22"/>
                <w:szCs w:val="22"/>
              </w:rPr>
            </w:pPr>
            <w:bookmarkStart w:id="0" w:name="Par1006"/>
            <w:bookmarkEnd w:id="0"/>
            <w:r w:rsidRPr="004E7415">
              <w:rPr>
                <w:b/>
                <w:sz w:val="22"/>
                <w:szCs w:val="22"/>
              </w:rPr>
              <w:t>21.11.2022  08:00 (МСК)</w:t>
            </w:r>
          </w:p>
        </w:tc>
      </w:tr>
      <w:tr w:rsidR="00DE4D31" w:rsidRPr="006063B4" w14:paraId="4555B52E" w14:textId="77777777" w:rsidTr="000A745B">
        <w:tc>
          <w:tcPr>
            <w:tcW w:w="4531" w:type="dxa"/>
            <w:shd w:val="clear" w:color="auto" w:fill="auto"/>
          </w:tcPr>
          <w:p w14:paraId="7C670E79" w14:textId="77777777" w:rsidR="00DE4D31" w:rsidRPr="00DE4D31" w:rsidRDefault="00DE4D31" w:rsidP="00DE4D31">
            <w:pPr>
              <w:jc w:val="both"/>
              <w:rPr>
                <w:sz w:val="22"/>
                <w:szCs w:val="22"/>
              </w:rPr>
            </w:pPr>
            <w:r w:rsidRPr="00DE4D31">
              <w:rPr>
                <w:b/>
                <w:sz w:val="22"/>
                <w:szCs w:val="22"/>
              </w:rPr>
              <w:t>3.2.</w:t>
            </w:r>
            <w:r w:rsidRPr="00DE4D31">
              <w:rPr>
                <w:sz w:val="22"/>
                <w:szCs w:val="22"/>
              </w:rPr>
              <w:t xml:space="preserve"> </w:t>
            </w:r>
            <w:r w:rsidRPr="00DE4D31">
              <w:rPr>
                <w:b/>
                <w:sz w:val="22"/>
                <w:szCs w:val="22"/>
              </w:rPr>
              <w:t>Дата и время</w:t>
            </w:r>
            <w:r w:rsidRPr="00DE4D31">
              <w:rPr>
                <w:sz w:val="22"/>
                <w:szCs w:val="22"/>
              </w:rPr>
              <w:t xml:space="preserve"> окончания срока подачи заявок</w:t>
            </w:r>
          </w:p>
        </w:tc>
        <w:tc>
          <w:tcPr>
            <w:tcW w:w="5722" w:type="dxa"/>
            <w:shd w:val="clear" w:color="auto" w:fill="auto"/>
          </w:tcPr>
          <w:p w14:paraId="18A321D5" w14:textId="1216505F" w:rsidR="00DE4D31" w:rsidRPr="00C70FC2" w:rsidRDefault="00E97DFE" w:rsidP="00DE4D31">
            <w:pPr>
              <w:spacing w:beforeLines="60" w:before="144" w:afterLines="60" w:after="144"/>
              <w:rPr>
                <w:b/>
                <w:sz w:val="22"/>
                <w:szCs w:val="22"/>
                <w:highlight w:val="green"/>
              </w:rPr>
            </w:pPr>
            <w:r w:rsidRPr="00CA0EE3">
              <w:rPr>
                <w:b/>
                <w:sz w:val="22"/>
                <w:szCs w:val="22"/>
              </w:rPr>
              <w:t>0</w:t>
            </w:r>
            <w:r w:rsidR="003C50F1" w:rsidRPr="00CA0EE3">
              <w:rPr>
                <w:b/>
                <w:sz w:val="22"/>
                <w:szCs w:val="22"/>
              </w:rPr>
              <w:t>9</w:t>
            </w:r>
            <w:r w:rsidRPr="00CA0EE3">
              <w:rPr>
                <w:b/>
                <w:sz w:val="22"/>
                <w:szCs w:val="22"/>
              </w:rPr>
              <w:t>.12</w:t>
            </w:r>
            <w:r w:rsidR="004E7415" w:rsidRPr="00CA0EE3">
              <w:rPr>
                <w:b/>
                <w:sz w:val="22"/>
                <w:szCs w:val="22"/>
              </w:rPr>
              <w:t xml:space="preserve">.2022 </w:t>
            </w:r>
            <w:r w:rsidR="003C50F1" w:rsidRPr="00CA0EE3">
              <w:rPr>
                <w:b/>
                <w:sz w:val="22"/>
                <w:szCs w:val="22"/>
              </w:rPr>
              <w:t>1</w:t>
            </w:r>
            <w:r w:rsidR="00C70FC2" w:rsidRPr="00CA0EE3">
              <w:rPr>
                <w:b/>
                <w:sz w:val="22"/>
                <w:szCs w:val="22"/>
              </w:rPr>
              <w:t>9</w:t>
            </w:r>
            <w:r w:rsidR="000A745B" w:rsidRPr="00CA0EE3">
              <w:rPr>
                <w:b/>
                <w:sz w:val="22"/>
                <w:szCs w:val="22"/>
              </w:rPr>
              <w:t>:00</w:t>
            </w:r>
            <w:r w:rsidR="00765ED8" w:rsidRPr="00CA0EE3">
              <w:rPr>
                <w:b/>
                <w:sz w:val="22"/>
                <w:szCs w:val="22"/>
              </w:rPr>
              <w:t xml:space="preserve"> (МСК)</w:t>
            </w:r>
          </w:p>
        </w:tc>
      </w:tr>
      <w:tr w:rsidR="00650343" w:rsidRPr="006063B4" w14:paraId="5E2A0436" w14:textId="77777777" w:rsidTr="00DB23A9">
        <w:tc>
          <w:tcPr>
            <w:tcW w:w="4531" w:type="dxa"/>
          </w:tcPr>
          <w:p w14:paraId="04148686" w14:textId="77777777" w:rsidR="00650343" w:rsidRPr="006063B4" w:rsidRDefault="005765A4" w:rsidP="002B4D64">
            <w:pPr>
              <w:jc w:val="both"/>
              <w:rPr>
                <w:sz w:val="22"/>
                <w:szCs w:val="22"/>
              </w:rPr>
            </w:pPr>
            <w:r w:rsidRPr="006063B4">
              <w:rPr>
                <w:b/>
                <w:sz w:val="22"/>
                <w:szCs w:val="22"/>
              </w:rPr>
              <w:t>3</w:t>
            </w:r>
            <w:r w:rsidR="00650343" w:rsidRPr="006063B4">
              <w:rPr>
                <w:b/>
                <w:sz w:val="22"/>
                <w:szCs w:val="22"/>
              </w:rPr>
              <w:t>.3.</w:t>
            </w:r>
            <w:r w:rsidR="00650343" w:rsidRPr="006063B4">
              <w:rPr>
                <w:sz w:val="22"/>
                <w:szCs w:val="22"/>
              </w:rPr>
              <w:t xml:space="preserve"> </w:t>
            </w:r>
            <w:r w:rsidR="00F93BBD" w:rsidRPr="006063B4">
              <w:rPr>
                <w:b/>
                <w:sz w:val="22"/>
                <w:szCs w:val="22"/>
              </w:rPr>
              <w:t>Место подачи заявок</w:t>
            </w:r>
            <w:r w:rsidR="004F554B" w:rsidRPr="006063B4">
              <w:rPr>
                <w:sz w:val="22"/>
                <w:szCs w:val="22"/>
              </w:rPr>
              <w:t xml:space="preserve"> (адрес электронной площадки в информационно-телекоммуникационной сети «</w:t>
            </w:r>
            <w:r w:rsidR="006F2FE7" w:rsidRPr="006063B4">
              <w:rPr>
                <w:sz w:val="22"/>
                <w:szCs w:val="22"/>
              </w:rPr>
              <w:t>Интернет</w:t>
            </w:r>
            <w:r w:rsidR="004F554B" w:rsidRPr="006063B4">
              <w:rPr>
                <w:sz w:val="22"/>
                <w:szCs w:val="22"/>
              </w:rPr>
              <w:t>»)</w:t>
            </w:r>
          </w:p>
        </w:tc>
        <w:tc>
          <w:tcPr>
            <w:tcW w:w="5722" w:type="dxa"/>
          </w:tcPr>
          <w:p w14:paraId="227969DF" w14:textId="77777777" w:rsidR="003C5BB8" w:rsidRPr="006063B4" w:rsidRDefault="00BB1C22" w:rsidP="003C5BB8">
            <w:pPr>
              <w:widowControl w:val="0"/>
              <w:autoSpaceDE w:val="0"/>
              <w:autoSpaceDN w:val="0"/>
              <w:adjustRightInd w:val="0"/>
              <w:jc w:val="both"/>
              <w:rPr>
                <w:b/>
                <w:sz w:val="22"/>
                <w:szCs w:val="22"/>
                <w:highlight w:val="magenta"/>
              </w:rPr>
            </w:pPr>
            <w:r w:rsidRPr="006063B4">
              <w:rPr>
                <w:sz w:val="22"/>
                <w:szCs w:val="22"/>
                <w:highlight w:val="magenta"/>
              </w:rPr>
              <w:t xml:space="preserve"> </w:t>
            </w:r>
          </w:p>
          <w:p w14:paraId="26DF436A" w14:textId="77777777" w:rsidR="00650343" w:rsidRPr="006063B4" w:rsidRDefault="0033472F" w:rsidP="006B1F52">
            <w:pPr>
              <w:widowControl w:val="0"/>
              <w:autoSpaceDE w:val="0"/>
              <w:autoSpaceDN w:val="0"/>
              <w:adjustRightInd w:val="0"/>
              <w:jc w:val="both"/>
              <w:rPr>
                <w:i/>
                <w:color w:val="FF0000"/>
                <w:sz w:val="22"/>
                <w:szCs w:val="22"/>
              </w:rPr>
            </w:pPr>
            <w:r w:rsidRPr="006063B4">
              <w:rPr>
                <w:b/>
                <w:sz w:val="22"/>
                <w:szCs w:val="22"/>
              </w:rPr>
              <w:t xml:space="preserve">Электронная площадка </w:t>
            </w:r>
            <w:r w:rsidR="00E97DFE" w:rsidRPr="00E97DFE">
              <w:rPr>
                <w:b/>
                <w:sz w:val="22"/>
                <w:szCs w:val="22"/>
              </w:rPr>
              <w:t>https://etp-region.ru</w:t>
            </w:r>
          </w:p>
        </w:tc>
      </w:tr>
      <w:tr w:rsidR="00F93BBD" w:rsidRPr="006063B4" w14:paraId="1F713C58" w14:textId="77777777" w:rsidTr="00DB23A9">
        <w:tc>
          <w:tcPr>
            <w:tcW w:w="4531" w:type="dxa"/>
          </w:tcPr>
          <w:p w14:paraId="0CF06922" w14:textId="77777777" w:rsidR="00F93BBD" w:rsidRPr="006063B4" w:rsidRDefault="005765A4" w:rsidP="005765A4">
            <w:pPr>
              <w:rPr>
                <w:sz w:val="22"/>
                <w:szCs w:val="22"/>
              </w:rPr>
            </w:pPr>
            <w:r w:rsidRPr="006063B4">
              <w:rPr>
                <w:b/>
                <w:sz w:val="22"/>
                <w:szCs w:val="22"/>
              </w:rPr>
              <w:t>3</w:t>
            </w:r>
            <w:r w:rsidR="00F93BBD" w:rsidRPr="006063B4">
              <w:rPr>
                <w:b/>
                <w:sz w:val="22"/>
                <w:szCs w:val="22"/>
              </w:rPr>
              <w:t>.4.</w:t>
            </w:r>
            <w:r w:rsidR="00F93BBD" w:rsidRPr="006063B4">
              <w:rPr>
                <w:sz w:val="22"/>
                <w:szCs w:val="22"/>
              </w:rPr>
              <w:t xml:space="preserve"> </w:t>
            </w:r>
            <w:r w:rsidR="00F93BBD" w:rsidRPr="006063B4">
              <w:rPr>
                <w:b/>
                <w:sz w:val="22"/>
                <w:szCs w:val="22"/>
              </w:rPr>
              <w:t>Порядок</w:t>
            </w:r>
            <w:r w:rsidR="00F93BBD" w:rsidRPr="006063B4">
              <w:rPr>
                <w:sz w:val="22"/>
                <w:szCs w:val="22"/>
              </w:rPr>
              <w:t xml:space="preserve"> подачи заявок</w:t>
            </w:r>
          </w:p>
        </w:tc>
        <w:tc>
          <w:tcPr>
            <w:tcW w:w="5722" w:type="dxa"/>
          </w:tcPr>
          <w:p w14:paraId="7DFDE4D6" w14:textId="77777777" w:rsidR="00FB4386" w:rsidRDefault="00FB4386" w:rsidP="00FB4386">
            <w:pPr>
              <w:autoSpaceDE w:val="0"/>
              <w:autoSpaceDN w:val="0"/>
              <w:adjustRightInd w:val="0"/>
              <w:ind w:firstLine="708"/>
              <w:jc w:val="both"/>
              <w:rPr>
                <w:rFonts w:eastAsia="Calibri"/>
                <w:sz w:val="22"/>
                <w:szCs w:val="22"/>
              </w:rPr>
            </w:pPr>
            <w:r w:rsidRPr="00FB4386">
              <w:rPr>
                <w:rFonts w:eastAsia="Calibri"/>
                <w:sz w:val="22"/>
                <w:szCs w:val="22"/>
              </w:rPr>
              <w:t>Для участия в аукционе в электронной форме участник закупки подаёт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документацией об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1040DB62" w14:textId="77777777" w:rsidR="00FB4386" w:rsidRPr="00FB4386" w:rsidRDefault="00FB4386" w:rsidP="00FB4386">
            <w:pPr>
              <w:autoSpaceDE w:val="0"/>
              <w:autoSpaceDN w:val="0"/>
              <w:adjustRightInd w:val="0"/>
              <w:ind w:firstLine="708"/>
              <w:jc w:val="both"/>
              <w:rPr>
                <w:rFonts w:eastAsia="Calibri"/>
                <w:sz w:val="22"/>
                <w:szCs w:val="22"/>
              </w:rPr>
            </w:pPr>
            <w:r w:rsidRPr="00FB4386">
              <w:rPr>
                <w:rFonts w:eastAsia="Calibri"/>
                <w:sz w:val="22"/>
                <w:szCs w:val="22"/>
              </w:rPr>
              <w:t>Заявка, подаваемая участником на участие в аукционе в электронной форме, состоит из двух частей. Ценовое предложение подаётся участником аукциона в ходе проведения аукциона.</w:t>
            </w:r>
          </w:p>
          <w:p w14:paraId="232CF8F9" w14:textId="77777777" w:rsidR="000F797C" w:rsidRPr="006063B4" w:rsidRDefault="000F797C" w:rsidP="00FB4386">
            <w:pPr>
              <w:widowControl w:val="0"/>
              <w:autoSpaceDE w:val="0"/>
              <w:autoSpaceDN w:val="0"/>
              <w:adjustRightInd w:val="0"/>
              <w:ind w:firstLine="317"/>
              <w:jc w:val="both"/>
              <w:rPr>
                <w:sz w:val="22"/>
                <w:szCs w:val="22"/>
              </w:rPr>
            </w:pPr>
            <w:r w:rsidRPr="006063B4">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F582F0B" w14:textId="77777777" w:rsidR="000F797C" w:rsidRPr="006063B4" w:rsidRDefault="000F797C" w:rsidP="000F797C">
            <w:pPr>
              <w:jc w:val="both"/>
              <w:rPr>
                <w:sz w:val="22"/>
                <w:szCs w:val="22"/>
              </w:rPr>
            </w:pPr>
            <w:r w:rsidRPr="006063B4">
              <w:rPr>
                <w:sz w:val="22"/>
                <w:szCs w:val="22"/>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5117085" w14:textId="77777777" w:rsidR="003B3E33" w:rsidRPr="006063B4" w:rsidRDefault="00F36F50" w:rsidP="0062325A">
            <w:pPr>
              <w:ind w:firstLine="365"/>
              <w:jc w:val="both"/>
              <w:rPr>
                <w:rFonts w:ascii="Arial" w:eastAsiaTheme="minorEastAsia" w:hAnsi="Arial" w:cs="Arial"/>
                <w:sz w:val="22"/>
                <w:szCs w:val="22"/>
              </w:rPr>
            </w:pPr>
            <w:r w:rsidRPr="006063B4">
              <w:rPr>
                <w:rFonts w:eastAsiaTheme="minorHAnsi"/>
                <w:sz w:val="22"/>
                <w:szCs w:val="22"/>
                <w:lang w:eastAsia="en-US"/>
              </w:rPr>
              <w:t>Участник аукциона</w:t>
            </w:r>
            <w:r w:rsidR="006E26B7" w:rsidRPr="006063B4">
              <w:rPr>
                <w:rFonts w:eastAsiaTheme="minorHAnsi"/>
                <w:sz w:val="22"/>
                <w:szCs w:val="22"/>
                <w:lang w:eastAsia="en-US"/>
              </w:rPr>
              <w:t xml:space="preserve"> в электронной  форме </w:t>
            </w:r>
            <w:r w:rsidRPr="006063B4">
              <w:rPr>
                <w:rFonts w:eastAsiaTheme="minorHAnsi"/>
                <w:sz w:val="22"/>
                <w:szCs w:val="22"/>
                <w:lang w:eastAsia="en-US"/>
              </w:rPr>
              <w:t xml:space="preserve"> вправе подать</w:t>
            </w:r>
            <w:r w:rsidR="006E26B7" w:rsidRPr="006063B4">
              <w:rPr>
                <w:rFonts w:eastAsiaTheme="minorHAnsi"/>
                <w:sz w:val="22"/>
                <w:szCs w:val="22"/>
                <w:lang w:eastAsia="en-US"/>
              </w:rPr>
              <w:t xml:space="preserve"> только 1 (одну) </w:t>
            </w:r>
            <w:r w:rsidRPr="006063B4">
              <w:rPr>
                <w:rFonts w:eastAsiaTheme="minorHAnsi"/>
                <w:sz w:val="22"/>
                <w:szCs w:val="22"/>
                <w:lang w:eastAsia="en-US"/>
              </w:rPr>
              <w:t xml:space="preserve"> заявку на участие в таком аукционе </w:t>
            </w:r>
            <w:r w:rsidR="003B3E33" w:rsidRPr="006063B4">
              <w:rPr>
                <w:rFonts w:eastAsiaTheme="minorEastAsia"/>
                <w:sz w:val="22"/>
                <w:szCs w:val="22"/>
              </w:rPr>
              <w:t>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такой закупке.</w:t>
            </w:r>
            <w:r w:rsidR="003B3E33" w:rsidRPr="006063B4">
              <w:rPr>
                <w:rFonts w:ascii="Arial" w:eastAsiaTheme="minorEastAsia" w:hAnsi="Arial" w:cs="Arial"/>
                <w:sz w:val="22"/>
                <w:szCs w:val="22"/>
              </w:rPr>
              <w:t xml:space="preserve"> </w:t>
            </w:r>
          </w:p>
          <w:p w14:paraId="491668A5" w14:textId="77777777" w:rsidR="0022539F" w:rsidRPr="006063B4" w:rsidRDefault="00F36F50" w:rsidP="00755D7E">
            <w:pPr>
              <w:widowControl w:val="0"/>
              <w:autoSpaceDE w:val="0"/>
              <w:autoSpaceDN w:val="0"/>
              <w:adjustRightInd w:val="0"/>
              <w:jc w:val="both"/>
              <w:rPr>
                <w:rFonts w:eastAsiaTheme="minorHAnsi"/>
                <w:sz w:val="22"/>
                <w:szCs w:val="22"/>
                <w:lang w:eastAsia="en-US"/>
              </w:rPr>
            </w:pPr>
            <w:r w:rsidRPr="006063B4">
              <w:rPr>
                <w:rFonts w:eastAsiaTheme="minorHAnsi"/>
                <w:sz w:val="22"/>
                <w:szCs w:val="22"/>
                <w:lang w:eastAsia="en-US"/>
              </w:rPr>
              <w:t xml:space="preserve">Заявка на участие в </w:t>
            </w:r>
            <w:r w:rsidR="0022539F" w:rsidRPr="006063B4">
              <w:rPr>
                <w:rFonts w:eastAsiaTheme="minorHAnsi"/>
                <w:sz w:val="22"/>
                <w:szCs w:val="22"/>
                <w:lang w:eastAsia="en-US"/>
              </w:rPr>
              <w:t xml:space="preserve"> </w:t>
            </w:r>
            <w:r w:rsidRPr="006063B4">
              <w:rPr>
                <w:rFonts w:eastAsiaTheme="minorHAnsi"/>
                <w:sz w:val="22"/>
                <w:szCs w:val="22"/>
                <w:lang w:eastAsia="en-US"/>
              </w:rPr>
              <w:t xml:space="preserve">аукционе </w:t>
            </w:r>
            <w:r w:rsidR="003B3E33" w:rsidRPr="006063B4">
              <w:rPr>
                <w:rFonts w:eastAsiaTheme="minorHAnsi"/>
                <w:sz w:val="22"/>
                <w:szCs w:val="22"/>
                <w:lang w:eastAsia="en-US"/>
              </w:rPr>
              <w:t xml:space="preserve"> в электронной  форме </w:t>
            </w:r>
            <w:r w:rsidRPr="006063B4">
              <w:rPr>
                <w:rFonts w:eastAsiaTheme="minorHAnsi"/>
                <w:sz w:val="22"/>
                <w:szCs w:val="22"/>
                <w:lang w:eastAsia="en-US"/>
              </w:rPr>
              <w:t>направл</w:t>
            </w:r>
            <w:r w:rsidR="0022539F" w:rsidRPr="006063B4">
              <w:rPr>
                <w:rFonts w:eastAsiaTheme="minorHAnsi"/>
                <w:sz w:val="22"/>
                <w:szCs w:val="22"/>
                <w:lang w:eastAsia="en-US"/>
              </w:rPr>
              <w:t>яется участником такой закупки</w:t>
            </w:r>
            <w:r w:rsidRPr="006063B4">
              <w:rPr>
                <w:rFonts w:eastAsiaTheme="minorHAnsi"/>
                <w:sz w:val="22"/>
                <w:szCs w:val="22"/>
                <w:lang w:eastAsia="en-US"/>
              </w:rPr>
              <w:t xml:space="preserve"> оператору электронной площадки</w:t>
            </w:r>
            <w:r w:rsidR="004F554B" w:rsidRPr="006063B4">
              <w:rPr>
                <w:rFonts w:eastAsiaTheme="minorHAnsi"/>
                <w:sz w:val="22"/>
                <w:szCs w:val="22"/>
                <w:lang w:eastAsia="en-US"/>
              </w:rPr>
              <w:t xml:space="preserve">, указанной в </w:t>
            </w:r>
            <w:r w:rsidR="005765A4" w:rsidRPr="006063B4">
              <w:rPr>
                <w:rFonts w:eastAsiaTheme="minorHAnsi"/>
                <w:sz w:val="22"/>
                <w:szCs w:val="22"/>
                <w:lang w:eastAsia="en-US"/>
              </w:rPr>
              <w:t>пунк</w:t>
            </w:r>
            <w:r w:rsidR="004F554B" w:rsidRPr="006063B4">
              <w:rPr>
                <w:rFonts w:eastAsiaTheme="minorHAnsi"/>
                <w:sz w:val="22"/>
                <w:szCs w:val="22"/>
                <w:lang w:eastAsia="en-US"/>
              </w:rPr>
              <w:t xml:space="preserve">те </w:t>
            </w:r>
            <w:r w:rsidR="005765A4" w:rsidRPr="006063B4">
              <w:rPr>
                <w:rFonts w:eastAsiaTheme="minorHAnsi"/>
                <w:b/>
                <w:color w:val="00B0F0"/>
                <w:sz w:val="22"/>
                <w:szCs w:val="22"/>
                <w:lang w:eastAsia="en-US"/>
              </w:rPr>
              <w:t>3</w:t>
            </w:r>
            <w:r w:rsidR="004F554B" w:rsidRPr="006063B4">
              <w:rPr>
                <w:rFonts w:eastAsiaTheme="minorHAnsi"/>
                <w:b/>
                <w:color w:val="00B0F0"/>
                <w:sz w:val="22"/>
                <w:szCs w:val="22"/>
                <w:lang w:eastAsia="en-US"/>
              </w:rPr>
              <w:t>.3</w:t>
            </w:r>
            <w:r w:rsidR="004F554B" w:rsidRPr="006063B4">
              <w:rPr>
                <w:rFonts w:eastAsiaTheme="minorHAnsi"/>
                <w:color w:val="00B0F0"/>
                <w:sz w:val="22"/>
                <w:szCs w:val="22"/>
                <w:lang w:eastAsia="en-US"/>
              </w:rPr>
              <w:t xml:space="preserve"> </w:t>
            </w:r>
            <w:r w:rsidR="006D217F" w:rsidRPr="006063B4">
              <w:rPr>
                <w:rFonts w:eastAsiaTheme="minorHAnsi"/>
                <w:sz w:val="22"/>
                <w:szCs w:val="22"/>
                <w:lang w:eastAsia="en-US"/>
              </w:rPr>
              <w:t>части</w:t>
            </w:r>
            <w:r w:rsidR="005765A4" w:rsidRPr="006063B4">
              <w:rPr>
                <w:rFonts w:eastAsiaTheme="minorHAnsi"/>
                <w:color w:val="00B0F0"/>
                <w:sz w:val="22"/>
                <w:szCs w:val="22"/>
                <w:lang w:eastAsia="en-US"/>
              </w:rPr>
              <w:t xml:space="preserve"> </w:t>
            </w:r>
            <w:r w:rsidR="005765A4" w:rsidRPr="006063B4">
              <w:rPr>
                <w:rFonts w:eastAsiaTheme="minorHAnsi"/>
                <w:b/>
                <w:color w:val="00B0F0"/>
                <w:sz w:val="22"/>
                <w:szCs w:val="22"/>
                <w:lang w:eastAsia="en-US"/>
              </w:rPr>
              <w:t>3</w:t>
            </w:r>
            <w:r w:rsidR="005765A4" w:rsidRPr="006063B4">
              <w:rPr>
                <w:rFonts w:eastAsiaTheme="minorHAnsi"/>
                <w:color w:val="00B0F0"/>
                <w:sz w:val="22"/>
                <w:szCs w:val="22"/>
                <w:lang w:eastAsia="en-US"/>
              </w:rPr>
              <w:t xml:space="preserve"> </w:t>
            </w:r>
            <w:r w:rsidR="004F554B" w:rsidRPr="006063B4">
              <w:rPr>
                <w:rFonts w:eastAsiaTheme="minorHAnsi"/>
                <w:sz w:val="22"/>
                <w:szCs w:val="22"/>
                <w:lang w:eastAsia="en-US"/>
              </w:rPr>
              <w:t>настоящей документации</w:t>
            </w:r>
            <w:r w:rsidRPr="006063B4">
              <w:rPr>
                <w:rFonts w:eastAsiaTheme="minorHAnsi"/>
                <w:sz w:val="22"/>
                <w:szCs w:val="22"/>
                <w:lang w:eastAsia="en-US"/>
              </w:rPr>
              <w:t xml:space="preserve"> в</w:t>
            </w:r>
            <w:r w:rsidR="003B3E33" w:rsidRPr="006063B4">
              <w:rPr>
                <w:rFonts w:eastAsiaTheme="minorHAnsi"/>
                <w:sz w:val="22"/>
                <w:szCs w:val="22"/>
                <w:lang w:eastAsia="en-US"/>
              </w:rPr>
              <w:t xml:space="preserve"> электронной </w:t>
            </w:r>
            <w:r w:rsidRPr="006063B4">
              <w:rPr>
                <w:rFonts w:eastAsiaTheme="minorHAnsi"/>
                <w:sz w:val="22"/>
                <w:szCs w:val="22"/>
                <w:lang w:eastAsia="en-US"/>
              </w:rPr>
              <w:t xml:space="preserve"> форме </w:t>
            </w:r>
          </w:p>
          <w:p w14:paraId="7BB962F8" w14:textId="77777777" w:rsidR="0062325A" w:rsidRPr="006063B4" w:rsidRDefault="00862601" w:rsidP="0062325A">
            <w:pPr>
              <w:widowControl w:val="0"/>
              <w:autoSpaceDE w:val="0"/>
              <w:autoSpaceDN w:val="0"/>
              <w:adjustRightInd w:val="0"/>
              <w:ind w:firstLine="365"/>
              <w:jc w:val="both"/>
              <w:rPr>
                <w:sz w:val="22"/>
                <w:szCs w:val="22"/>
              </w:rPr>
            </w:pPr>
            <w:r w:rsidRPr="006063B4">
              <w:rPr>
                <w:rFonts w:eastAsiaTheme="minorHAnsi"/>
                <w:sz w:val="22"/>
                <w:szCs w:val="22"/>
                <w:lang w:eastAsia="en-US"/>
              </w:rPr>
              <w:t xml:space="preserve"> Заявка должна быть подготовлена в соответствии с формами, установл</w:t>
            </w:r>
            <w:r w:rsidR="00A34D74" w:rsidRPr="006063B4">
              <w:rPr>
                <w:rFonts w:eastAsiaTheme="minorHAnsi"/>
                <w:sz w:val="22"/>
                <w:szCs w:val="22"/>
                <w:lang w:eastAsia="en-US"/>
              </w:rPr>
              <w:t xml:space="preserve">енными в настоящей документации и </w:t>
            </w:r>
            <w:r w:rsidRPr="006063B4">
              <w:rPr>
                <w:sz w:val="22"/>
                <w:szCs w:val="22"/>
              </w:rPr>
              <w:t>содержать информацию и документы, предусмотренные</w:t>
            </w:r>
            <w:r w:rsidR="00681BF9" w:rsidRPr="006063B4">
              <w:rPr>
                <w:sz w:val="22"/>
                <w:szCs w:val="22"/>
              </w:rPr>
              <w:t xml:space="preserve"> настоящей </w:t>
            </w:r>
            <w:r w:rsidRPr="006063B4">
              <w:rPr>
                <w:sz w:val="22"/>
                <w:szCs w:val="22"/>
              </w:rPr>
              <w:t xml:space="preserve"> документацией</w:t>
            </w:r>
            <w:r w:rsidR="00681BF9" w:rsidRPr="006063B4">
              <w:rPr>
                <w:sz w:val="22"/>
                <w:szCs w:val="22"/>
              </w:rPr>
              <w:t>.</w:t>
            </w:r>
            <w:r w:rsidRPr="006063B4">
              <w:rPr>
                <w:sz w:val="22"/>
                <w:szCs w:val="22"/>
              </w:rPr>
              <w:t xml:space="preserve"> </w:t>
            </w:r>
          </w:p>
          <w:p w14:paraId="1216CCEA" w14:textId="77777777" w:rsidR="0062325A" w:rsidRPr="006063B4" w:rsidRDefault="00862601" w:rsidP="0062325A">
            <w:pPr>
              <w:widowControl w:val="0"/>
              <w:autoSpaceDE w:val="0"/>
              <w:autoSpaceDN w:val="0"/>
              <w:adjustRightInd w:val="0"/>
              <w:ind w:firstLine="506"/>
              <w:jc w:val="both"/>
              <w:rPr>
                <w:rFonts w:eastAsiaTheme="minorHAnsi"/>
                <w:sz w:val="22"/>
                <w:szCs w:val="22"/>
                <w:lang w:eastAsia="en-US"/>
              </w:rPr>
            </w:pPr>
            <w:r w:rsidRPr="006063B4">
              <w:rPr>
                <w:rFonts w:eastAsiaTheme="minorHAnsi"/>
                <w:sz w:val="22"/>
                <w:szCs w:val="22"/>
                <w:lang w:eastAsia="en-US"/>
              </w:rPr>
              <w:t xml:space="preserve"> </w:t>
            </w:r>
            <w:r w:rsidR="004F554B" w:rsidRPr="006063B4">
              <w:rPr>
                <w:rFonts w:eastAsiaTheme="minorHAnsi"/>
                <w:sz w:val="22"/>
                <w:szCs w:val="22"/>
                <w:lang w:eastAsia="en-US"/>
              </w:rPr>
              <w:t>Участник электронного аукциона, подавший заявку на участие в таком аукционе, вправе</w:t>
            </w:r>
            <w:r w:rsidR="008E3A38">
              <w:rPr>
                <w:rFonts w:eastAsiaTheme="minorHAnsi"/>
                <w:sz w:val="22"/>
                <w:szCs w:val="22"/>
                <w:lang w:eastAsia="en-US"/>
              </w:rPr>
              <w:t xml:space="preserve"> изменить или</w:t>
            </w:r>
            <w:r w:rsidR="004F554B" w:rsidRPr="006063B4">
              <w:rPr>
                <w:rFonts w:eastAsiaTheme="minorHAnsi"/>
                <w:sz w:val="22"/>
                <w:szCs w:val="22"/>
                <w:lang w:eastAsia="en-US"/>
              </w:rPr>
              <w:t xml:space="preserve">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rsidR="00755D7E" w:rsidRPr="006063B4">
              <w:rPr>
                <w:rFonts w:eastAsiaTheme="minorHAnsi"/>
                <w:sz w:val="22"/>
                <w:szCs w:val="22"/>
                <w:lang w:eastAsia="en-US"/>
              </w:rPr>
              <w:t xml:space="preserve">                                                          </w:t>
            </w:r>
          </w:p>
          <w:p w14:paraId="0FBFFA90" w14:textId="77777777" w:rsidR="006B1F52" w:rsidRDefault="00D434C2" w:rsidP="006B1F52">
            <w:pPr>
              <w:widowControl w:val="0"/>
              <w:autoSpaceDE w:val="0"/>
              <w:autoSpaceDN w:val="0"/>
              <w:adjustRightInd w:val="0"/>
              <w:ind w:firstLine="506"/>
              <w:jc w:val="both"/>
              <w:rPr>
                <w:rFonts w:eastAsiaTheme="minorHAnsi"/>
                <w:sz w:val="22"/>
                <w:szCs w:val="22"/>
                <w:lang w:eastAsia="en-US"/>
              </w:rPr>
            </w:pPr>
            <w:r w:rsidRPr="006063B4">
              <w:rPr>
                <w:rFonts w:eastAsiaTheme="minorHAnsi"/>
                <w:sz w:val="22"/>
                <w:szCs w:val="22"/>
                <w:lang w:eastAsia="en-US"/>
              </w:rPr>
              <w:lastRenderedPageBreak/>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Start w:id="1" w:name="Par311"/>
            <w:bookmarkEnd w:id="1"/>
            <w:r w:rsidR="006B1F52">
              <w:rPr>
                <w:rFonts w:eastAsiaTheme="minorHAnsi"/>
                <w:sz w:val="22"/>
                <w:szCs w:val="22"/>
                <w:lang w:eastAsia="en-US"/>
              </w:rPr>
              <w:t xml:space="preserve">           </w:t>
            </w:r>
          </w:p>
          <w:p w14:paraId="52FC19B6" w14:textId="77777777" w:rsidR="0062325A" w:rsidRPr="006B1F52" w:rsidRDefault="00755D7E" w:rsidP="006B1F52">
            <w:pPr>
              <w:widowControl w:val="0"/>
              <w:autoSpaceDE w:val="0"/>
              <w:autoSpaceDN w:val="0"/>
              <w:adjustRightInd w:val="0"/>
              <w:jc w:val="both"/>
              <w:rPr>
                <w:rFonts w:eastAsiaTheme="minorHAnsi"/>
                <w:sz w:val="22"/>
                <w:szCs w:val="22"/>
                <w:lang w:eastAsia="en-US"/>
              </w:rPr>
            </w:pPr>
            <w:r w:rsidRPr="006063B4">
              <w:rPr>
                <w:rFonts w:eastAsiaTheme="minorHAnsi"/>
                <w:sz w:val="22"/>
                <w:szCs w:val="22"/>
                <w:lang w:eastAsia="en-US"/>
              </w:rPr>
              <w:t xml:space="preserve">   </w:t>
            </w:r>
            <w:r w:rsidR="006B1F52" w:rsidRPr="006B1F52">
              <w:rPr>
                <w:rFonts w:eastAsiaTheme="minorHAnsi"/>
                <w:sz w:val="22"/>
                <w:szCs w:val="22"/>
                <w:lang w:eastAsia="en-US"/>
              </w:rPr>
              <w:t xml:space="preserve">     </w:t>
            </w:r>
            <w:r w:rsidR="00D434C2" w:rsidRPr="006063B4">
              <w:rPr>
                <w:rFonts w:eastAsiaTheme="minorEastAsia"/>
                <w:sz w:val="22"/>
                <w:szCs w:val="22"/>
              </w:rPr>
              <w:t>Заказ</w:t>
            </w:r>
            <w:r w:rsidR="005705F0" w:rsidRPr="006063B4">
              <w:rPr>
                <w:rFonts w:eastAsiaTheme="minorEastAsia"/>
                <w:sz w:val="22"/>
                <w:szCs w:val="22"/>
              </w:rPr>
              <w:t xml:space="preserve">чик вправе отменить </w:t>
            </w:r>
            <w:r w:rsidR="00D434C2" w:rsidRPr="006063B4">
              <w:rPr>
                <w:rFonts w:eastAsiaTheme="minorEastAsia"/>
                <w:sz w:val="22"/>
                <w:szCs w:val="22"/>
              </w:rPr>
              <w:t xml:space="preserve"> закупку по одному и более предмету закупки (лоту) до наступления даты и времени окончания срока подачи заявок на</w:t>
            </w:r>
            <w:r w:rsidRPr="006063B4">
              <w:rPr>
                <w:rFonts w:eastAsiaTheme="minorEastAsia"/>
                <w:sz w:val="22"/>
                <w:szCs w:val="22"/>
              </w:rPr>
              <w:t xml:space="preserve"> участие в конкурентной закупке.                                              </w:t>
            </w:r>
            <w:r w:rsidR="00D434C2" w:rsidRPr="006063B4">
              <w:rPr>
                <w:rFonts w:eastAsiaTheme="minorEastAsia"/>
                <w:sz w:val="22"/>
                <w:szCs w:val="22"/>
              </w:rPr>
              <w:t xml:space="preserve">  </w:t>
            </w:r>
          </w:p>
          <w:p w14:paraId="2C734C2F" w14:textId="77777777" w:rsidR="006B1F52" w:rsidRDefault="00D434C2" w:rsidP="006B1F52">
            <w:pPr>
              <w:widowControl w:val="0"/>
              <w:autoSpaceDE w:val="0"/>
              <w:autoSpaceDN w:val="0"/>
              <w:adjustRightInd w:val="0"/>
              <w:ind w:firstLine="506"/>
              <w:jc w:val="both"/>
              <w:rPr>
                <w:rFonts w:eastAsiaTheme="minorHAnsi"/>
                <w:sz w:val="22"/>
                <w:szCs w:val="22"/>
                <w:lang w:eastAsia="en-US"/>
              </w:rPr>
            </w:pPr>
            <w:r w:rsidRPr="006063B4">
              <w:rPr>
                <w:rFonts w:eastAsiaTheme="minorEastAsia"/>
                <w:sz w:val="22"/>
                <w:szCs w:val="22"/>
              </w:rPr>
              <w:t>Решение об отмене конкурентной закупки размещается в единой информационной системе в день принятия этого решения.</w:t>
            </w:r>
            <w:r w:rsidR="00755D7E" w:rsidRPr="006063B4">
              <w:rPr>
                <w:rFonts w:eastAsiaTheme="minorHAnsi"/>
                <w:sz w:val="22"/>
                <w:szCs w:val="22"/>
                <w:lang w:eastAsia="en-US"/>
              </w:rPr>
              <w:t xml:space="preserve">                     </w:t>
            </w:r>
          </w:p>
          <w:p w14:paraId="5E3E8495" w14:textId="77777777" w:rsidR="00D434C2" w:rsidRPr="006B1F52" w:rsidRDefault="006B1F52" w:rsidP="006B1F52">
            <w:pPr>
              <w:widowControl w:val="0"/>
              <w:autoSpaceDE w:val="0"/>
              <w:autoSpaceDN w:val="0"/>
              <w:adjustRightInd w:val="0"/>
              <w:jc w:val="both"/>
              <w:rPr>
                <w:rFonts w:eastAsiaTheme="minorHAnsi"/>
                <w:sz w:val="22"/>
                <w:szCs w:val="22"/>
                <w:lang w:eastAsia="en-US"/>
              </w:rPr>
            </w:pPr>
            <w:r w:rsidRPr="006B1F52">
              <w:rPr>
                <w:rFonts w:eastAsiaTheme="minorHAnsi"/>
                <w:sz w:val="22"/>
                <w:szCs w:val="22"/>
                <w:lang w:eastAsia="en-US"/>
              </w:rPr>
              <w:t xml:space="preserve">   </w:t>
            </w:r>
            <w:r w:rsidR="00D434C2" w:rsidRPr="006063B4">
              <w:rPr>
                <w:rFonts w:eastAsiaTheme="minorEastAsia"/>
                <w:sz w:val="22"/>
                <w:szCs w:val="22"/>
              </w:rPr>
              <w:t xml:space="preserve">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89761F" w:rsidRPr="006063B4" w14:paraId="5C95EA1B" w14:textId="77777777" w:rsidTr="00DB23A9">
        <w:tc>
          <w:tcPr>
            <w:tcW w:w="10253" w:type="dxa"/>
            <w:gridSpan w:val="2"/>
          </w:tcPr>
          <w:p w14:paraId="5624CB3E" w14:textId="77777777" w:rsidR="00262542" w:rsidRPr="006063B4" w:rsidRDefault="005765A4" w:rsidP="003C5DE6">
            <w:pPr>
              <w:jc w:val="center"/>
              <w:rPr>
                <w:b/>
                <w:sz w:val="22"/>
                <w:szCs w:val="22"/>
              </w:rPr>
            </w:pPr>
            <w:r w:rsidRPr="006063B4">
              <w:rPr>
                <w:b/>
                <w:sz w:val="22"/>
                <w:szCs w:val="22"/>
              </w:rPr>
              <w:lastRenderedPageBreak/>
              <w:t>4</w:t>
            </w:r>
            <w:r w:rsidR="004F554B" w:rsidRPr="006063B4">
              <w:rPr>
                <w:b/>
                <w:sz w:val="22"/>
                <w:szCs w:val="22"/>
              </w:rPr>
              <w:t xml:space="preserve">. </w:t>
            </w:r>
            <w:r w:rsidR="00BB6910" w:rsidRPr="006063B4">
              <w:rPr>
                <w:b/>
                <w:sz w:val="22"/>
                <w:szCs w:val="22"/>
              </w:rPr>
              <w:t xml:space="preserve">Требования к содержанию, составу заявки на участие в </w:t>
            </w:r>
            <w:r w:rsidR="005705F0" w:rsidRPr="006063B4">
              <w:rPr>
                <w:b/>
                <w:sz w:val="22"/>
                <w:szCs w:val="22"/>
              </w:rPr>
              <w:t xml:space="preserve">аукционе </w:t>
            </w:r>
            <w:r w:rsidR="004A6935" w:rsidRPr="006063B4">
              <w:rPr>
                <w:b/>
                <w:sz w:val="22"/>
                <w:szCs w:val="22"/>
              </w:rPr>
              <w:t xml:space="preserve"> </w:t>
            </w:r>
            <w:r w:rsidR="00BB6910" w:rsidRPr="006063B4">
              <w:rPr>
                <w:b/>
                <w:sz w:val="22"/>
                <w:szCs w:val="22"/>
              </w:rPr>
              <w:t>электронно</w:t>
            </w:r>
            <w:r w:rsidR="005705F0" w:rsidRPr="006063B4">
              <w:rPr>
                <w:b/>
                <w:sz w:val="22"/>
                <w:szCs w:val="22"/>
              </w:rPr>
              <w:t xml:space="preserve">й форме  </w:t>
            </w:r>
          </w:p>
        </w:tc>
      </w:tr>
      <w:tr w:rsidR="00BB6910" w:rsidRPr="006063B4" w14:paraId="6883F40D" w14:textId="77777777" w:rsidTr="00DB23A9">
        <w:tc>
          <w:tcPr>
            <w:tcW w:w="10253" w:type="dxa"/>
            <w:gridSpan w:val="2"/>
          </w:tcPr>
          <w:p w14:paraId="7E42ECD0" w14:textId="77777777" w:rsidR="00BB6910" w:rsidRPr="006063B4" w:rsidRDefault="00AD4A2F" w:rsidP="002A29C9">
            <w:pPr>
              <w:pStyle w:val="ConsPlusNormal"/>
              <w:spacing w:before="200"/>
              <w:ind w:firstLine="0"/>
              <w:jc w:val="both"/>
              <w:rPr>
                <w:b/>
                <w:sz w:val="22"/>
                <w:szCs w:val="22"/>
              </w:rPr>
            </w:pPr>
            <w:r w:rsidRPr="006063B4">
              <w:rPr>
                <w:rFonts w:ascii="Times New Roman" w:hAnsi="Times New Roman" w:cs="Times New Roman"/>
                <w:sz w:val="22"/>
                <w:szCs w:val="22"/>
              </w:rPr>
              <w:t>Заявка на участие в аукционе в электронной форме, состоит из двух частей .</w:t>
            </w:r>
          </w:p>
        </w:tc>
      </w:tr>
      <w:tr w:rsidR="0089761F" w:rsidRPr="006063B4" w14:paraId="478946A0" w14:textId="77777777" w:rsidTr="00DB23A9">
        <w:tc>
          <w:tcPr>
            <w:tcW w:w="4531" w:type="dxa"/>
          </w:tcPr>
          <w:p w14:paraId="293686BE" w14:textId="77777777" w:rsidR="004F554B" w:rsidRPr="006063B4" w:rsidRDefault="005765A4" w:rsidP="004F554B">
            <w:pPr>
              <w:pStyle w:val="ConsNormal"/>
              <w:ind w:firstLine="0"/>
              <w:jc w:val="both"/>
              <w:rPr>
                <w:rFonts w:ascii="Times New Roman" w:hAnsi="Times New Roman"/>
                <w:sz w:val="22"/>
                <w:szCs w:val="22"/>
              </w:rPr>
            </w:pPr>
            <w:r w:rsidRPr="006063B4">
              <w:rPr>
                <w:rFonts w:ascii="Times New Roman" w:hAnsi="Times New Roman"/>
                <w:b/>
                <w:sz w:val="22"/>
                <w:szCs w:val="22"/>
              </w:rPr>
              <w:t>4</w:t>
            </w:r>
            <w:r w:rsidR="0089761F" w:rsidRPr="006063B4">
              <w:rPr>
                <w:rFonts w:ascii="Times New Roman" w:hAnsi="Times New Roman"/>
                <w:b/>
                <w:sz w:val="22"/>
                <w:szCs w:val="22"/>
              </w:rPr>
              <w:t>.1.</w:t>
            </w:r>
            <w:r w:rsidR="0089761F" w:rsidRPr="006063B4">
              <w:rPr>
                <w:sz w:val="22"/>
                <w:szCs w:val="22"/>
              </w:rPr>
              <w:t xml:space="preserve"> </w:t>
            </w:r>
            <w:r w:rsidR="0029011B" w:rsidRPr="006063B4">
              <w:rPr>
                <w:rFonts w:ascii="Times New Roman" w:hAnsi="Times New Roman"/>
                <w:b/>
                <w:sz w:val="22"/>
                <w:szCs w:val="22"/>
              </w:rPr>
              <w:t xml:space="preserve">Первая </w:t>
            </w:r>
            <w:r w:rsidR="004F554B" w:rsidRPr="006063B4">
              <w:rPr>
                <w:rFonts w:ascii="Times New Roman" w:hAnsi="Times New Roman"/>
                <w:b/>
                <w:sz w:val="22"/>
                <w:szCs w:val="22"/>
              </w:rPr>
              <w:t>часть заявки</w:t>
            </w:r>
            <w:r w:rsidR="003C5DE6" w:rsidRPr="006063B4">
              <w:rPr>
                <w:rFonts w:ascii="Times New Roman" w:hAnsi="Times New Roman"/>
                <w:sz w:val="22"/>
                <w:szCs w:val="22"/>
              </w:rPr>
              <w:t xml:space="preserve"> на участие в </w:t>
            </w:r>
            <w:r w:rsidR="004F554B" w:rsidRPr="006063B4">
              <w:rPr>
                <w:rFonts w:ascii="Times New Roman" w:hAnsi="Times New Roman"/>
                <w:sz w:val="22"/>
                <w:szCs w:val="22"/>
              </w:rPr>
              <w:t xml:space="preserve"> аукционе</w:t>
            </w:r>
            <w:r w:rsidR="00AD4A2F" w:rsidRPr="006063B4">
              <w:rPr>
                <w:rFonts w:ascii="Times New Roman" w:hAnsi="Times New Roman"/>
                <w:sz w:val="22"/>
                <w:szCs w:val="22"/>
              </w:rPr>
              <w:t xml:space="preserve"> </w:t>
            </w:r>
            <w:r w:rsidR="003C5DE6" w:rsidRPr="006063B4">
              <w:rPr>
                <w:rFonts w:ascii="Times New Roman" w:hAnsi="Times New Roman"/>
                <w:sz w:val="22"/>
                <w:szCs w:val="22"/>
              </w:rPr>
              <w:t>в  электронной  форме</w:t>
            </w:r>
            <w:r w:rsidR="004F554B" w:rsidRPr="006063B4">
              <w:rPr>
                <w:rFonts w:ascii="Times New Roman" w:hAnsi="Times New Roman"/>
                <w:sz w:val="22"/>
                <w:szCs w:val="22"/>
              </w:rPr>
              <w:t xml:space="preserve"> должна содержать следующие сведения:</w:t>
            </w:r>
          </w:p>
          <w:p w14:paraId="2BDBEFB5" w14:textId="77777777" w:rsidR="0089761F" w:rsidRPr="006063B4" w:rsidRDefault="0089761F" w:rsidP="0060123D">
            <w:pPr>
              <w:rPr>
                <w:sz w:val="22"/>
                <w:szCs w:val="22"/>
                <w:highlight w:val="yellow"/>
              </w:rPr>
            </w:pPr>
          </w:p>
        </w:tc>
        <w:tc>
          <w:tcPr>
            <w:tcW w:w="5722" w:type="dxa"/>
          </w:tcPr>
          <w:p w14:paraId="2F87AD93" w14:textId="77777777" w:rsidR="00F00F1D" w:rsidRPr="006063B4" w:rsidRDefault="00594D54" w:rsidP="00F00F1D">
            <w:pPr>
              <w:pStyle w:val="ConsPlusNormal"/>
              <w:spacing w:before="200"/>
              <w:ind w:firstLine="0"/>
              <w:jc w:val="both"/>
              <w:rPr>
                <w:rFonts w:ascii="Times New Roman" w:hAnsi="Times New Roman" w:cs="Times New Roman"/>
                <w:sz w:val="22"/>
                <w:szCs w:val="22"/>
              </w:rPr>
            </w:pPr>
            <w:r w:rsidRPr="006063B4">
              <w:rPr>
                <w:rFonts w:ascii="Times New Roman" w:hAnsi="Times New Roman" w:cs="Times New Roman"/>
                <w:sz w:val="22"/>
                <w:szCs w:val="22"/>
              </w:rPr>
              <w:t xml:space="preserve">   </w:t>
            </w:r>
            <w:r w:rsidR="00A06923" w:rsidRPr="006063B4">
              <w:rPr>
                <w:rFonts w:ascii="Times New Roman" w:hAnsi="Times New Roman" w:cs="Times New Roman"/>
                <w:sz w:val="22"/>
                <w:szCs w:val="22"/>
              </w:rPr>
              <w:t>Согласие участника на поставку товара,</w:t>
            </w:r>
            <w:r w:rsidRPr="006063B4">
              <w:rPr>
                <w:rFonts w:ascii="Times New Roman" w:hAnsi="Times New Roman" w:cs="Times New Roman"/>
                <w:sz w:val="22"/>
                <w:szCs w:val="22"/>
              </w:rPr>
              <w:t xml:space="preserve">   </w:t>
            </w:r>
            <w:r w:rsidR="00A06923" w:rsidRPr="006063B4">
              <w:rPr>
                <w:rFonts w:ascii="Times New Roman" w:hAnsi="Times New Roman" w:cs="Times New Roman"/>
                <w:sz w:val="22"/>
                <w:szCs w:val="22"/>
              </w:rPr>
              <w:t>о</w:t>
            </w:r>
            <w:r w:rsidR="00AD4A2F" w:rsidRPr="006063B4">
              <w:rPr>
                <w:rFonts w:ascii="Times New Roman" w:hAnsi="Times New Roman" w:cs="Times New Roman"/>
                <w:sz w:val="22"/>
                <w:szCs w:val="22"/>
              </w:rPr>
              <w:t xml:space="preserve">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w:t>
            </w:r>
            <w:r w:rsidR="00AD4A2F" w:rsidRPr="006063B4">
              <w:rPr>
                <w:rFonts w:ascii="Times New Roman" w:hAnsi="Times New Roman" w:cs="Times New Roman"/>
                <w:b/>
                <w:sz w:val="22"/>
                <w:szCs w:val="22"/>
              </w:rPr>
              <w:t>не допускается</w:t>
            </w:r>
            <w:r w:rsidR="00AD4A2F" w:rsidRPr="006063B4">
              <w:rPr>
                <w:rFonts w:ascii="Times New Roman" w:hAnsi="Times New Roman" w:cs="Times New Roman"/>
                <w:sz w:val="22"/>
                <w:szCs w:val="22"/>
              </w:rPr>
              <w:t xml:space="preserve">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w:t>
            </w:r>
            <w:r w:rsidR="00B032D5" w:rsidRPr="006063B4">
              <w:rPr>
                <w:rFonts w:ascii="Times New Roman" w:hAnsi="Times New Roman" w:cs="Times New Roman"/>
                <w:sz w:val="22"/>
                <w:szCs w:val="22"/>
              </w:rPr>
              <w:t xml:space="preserve">ым в документации о </w:t>
            </w:r>
            <w:r w:rsidR="00AD4A2F" w:rsidRPr="006063B4">
              <w:rPr>
                <w:rFonts w:ascii="Times New Roman" w:hAnsi="Times New Roman" w:cs="Times New Roman"/>
                <w:sz w:val="22"/>
                <w:szCs w:val="22"/>
              </w:rPr>
              <w:t xml:space="preserve"> закупке. </w:t>
            </w:r>
          </w:p>
          <w:p w14:paraId="031AAA6F" w14:textId="77777777" w:rsidR="00AD4A2F" w:rsidRPr="006063B4" w:rsidRDefault="00F00F1D" w:rsidP="00F00F1D">
            <w:pPr>
              <w:pStyle w:val="ConsPlusNormal"/>
              <w:spacing w:before="200"/>
              <w:ind w:firstLine="0"/>
              <w:jc w:val="both"/>
              <w:rPr>
                <w:rFonts w:ascii="Times New Roman" w:hAnsi="Times New Roman" w:cs="Times New Roman"/>
                <w:sz w:val="22"/>
                <w:szCs w:val="22"/>
              </w:rPr>
            </w:pPr>
            <w:r w:rsidRPr="006063B4">
              <w:rPr>
                <w:rFonts w:ascii="Times New Roman" w:eastAsia="Calibri" w:hAnsi="Times New Roman" w:cs="Times New Roman"/>
                <w:i/>
                <w:iCs/>
                <w:sz w:val="22"/>
                <w:szCs w:val="22"/>
                <w:lang w:eastAsia="en-US"/>
              </w:rPr>
              <w:t>Форма (</w:t>
            </w:r>
            <w:r w:rsidRPr="006063B4">
              <w:rPr>
                <w:rFonts w:ascii="Times New Roman" w:eastAsia="Calibri" w:hAnsi="Times New Roman" w:cs="Times New Roman"/>
                <w:b/>
                <w:i/>
                <w:iCs/>
                <w:sz w:val="22"/>
                <w:szCs w:val="22"/>
                <w:lang w:eastAsia="en-US"/>
              </w:rPr>
              <w:t>Приложение № 2</w:t>
            </w:r>
            <w:r w:rsidRPr="006063B4">
              <w:rPr>
                <w:rFonts w:ascii="Times New Roman" w:eastAsia="Calibri" w:hAnsi="Times New Roman" w:cs="Times New Roman"/>
                <w:i/>
                <w:iCs/>
                <w:sz w:val="22"/>
                <w:szCs w:val="22"/>
                <w:lang w:eastAsia="en-US"/>
              </w:rPr>
              <w:t xml:space="preserve"> к документации об аукционе в электронной  форме).</w:t>
            </w:r>
          </w:p>
          <w:p w14:paraId="3109297C" w14:textId="77777777" w:rsidR="0089761F" w:rsidRPr="006063B4" w:rsidRDefault="004A6935" w:rsidP="00EA7D70">
            <w:pPr>
              <w:autoSpaceDE w:val="0"/>
              <w:autoSpaceDN w:val="0"/>
              <w:adjustRightInd w:val="0"/>
              <w:ind w:firstLine="175"/>
              <w:jc w:val="both"/>
              <w:rPr>
                <w:rFonts w:eastAsia="Calibri"/>
                <w:i/>
                <w:iCs/>
                <w:sz w:val="22"/>
                <w:szCs w:val="22"/>
                <w:lang w:eastAsia="en-US"/>
              </w:rPr>
            </w:pPr>
            <w:r w:rsidRPr="006063B4">
              <w:rPr>
                <w:sz w:val="22"/>
                <w:szCs w:val="22"/>
              </w:rPr>
              <w:t xml:space="preserve">В случае  содержания в первой части заявки на участие в аукционе в электронной форме, сведений об участнике такого аукциона </w:t>
            </w:r>
            <w:r w:rsidR="00EA7D70">
              <w:rPr>
                <w:sz w:val="22"/>
                <w:szCs w:val="22"/>
              </w:rPr>
              <w:t xml:space="preserve">, заявка подлежит </w:t>
            </w:r>
            <w:r w:rsidRPr="006063B4">
              <w:rPr>
                <w:sz w:val="22"/>
                <w:szCs w:val="22"/>
              </w:rPr>
              <w:t xml:space="preserve">отклонению. </w:t>
            </w:r>
          </w:p>
        </w:tc>
      </w:tr>
      <w:tr w:rsidR="00360B63" w:rsidRPr="006063B4" w14:paraId="75324D82" w14:textId="77777777" w:rsidTr="00DB23A9">
        <w:tc>
          <w:tcPr>
            <w:tcW w:w="4531" w:type="dxa"/>
          </w:tcPr>
          <w:p w14:paraId="78674B07" w14:textId="77777777" w:rsidR="00360B63" w:rsidRPr="006063B4" w:rsidRDefault="00360B63" w:rsidP="00B94412">
            <w:pPr>
              <w:jc w:val="both"/>
              <w:rPr>
                <w:sz w:val="22"/>
                <w:szCs w:val="22"/>
                <w:highlight w:val="yellow"/>
              </w:rPr>
            </w:pPr>
            <w:r w:rsidRPr="006063B4">
              <w:rPr>
                <w:b/>
                <w:sz w:val="22"/>
                <w:szCs w:val="22"/>
              </w:rPr>
              <w:t>4.2.</w:t>
            </w:r>
            <w:r w:rsidRPr="006063B4">
              <w:rPr>
                <w:sz w:val="22"/>
                <w:szCs w:val="22"/>
              </w:rPr>
              <w:t xml:space="preserve"> </w:t>
            </w:r>
            <w:r w:rsidRPr="006063B4">
              <w:rPr>
                <w:b/>
                <w:sz w:val="22"/>
                <w:szCs w:val="22"/>
              </w:rPr>
              <w:t>Вторая часть</w:t>
            </w:r>
            <w:r w:rsidRPr="006063B4">
              <w:rPr>
                <w:sz w:val="22"/>
                <w:szCs w:val="22"/>
              </w:rPr>
              <w:t xml:space="preserve"> заявки на участие в аукционе</w:t>
            </w:r>
            <w:r w:rsidR="00B94412" w:rsidRPr="006063B4">
              <w:rPr>
                <w:sz w:val="22"/>
                <w:szCs w:val="22"/>
              </w:rPr>
              <w:t xml:space="preserve"> в электронной  форме </w:t>
            </w:r>
            <w:r w:rsidRPr="006063B4">
              <w:rPr>
                <w:sz w:val="22"/>
                <w:szCs w:val="22"/>
              </w:rPr>
              <w:t xml:space="preserve"> должна содержать:</w:t>
            </w:r>
          </w:p>
        </w:tc>
        <w:tc>
          <w:tcPr>
            <w:tcW w:w="5722" w:type="dxa"/>
          </w:tcPr>
          <w:p w14:paraId="2DB642C1" w14:textId="77777777" w:rsidR="00594D54" w:rsidRPr="006063B4" w:rsidRDefault="00B94412" w:rsidP="00594D54">
            <w:pPr>
              <w:pStyle w:val="ConsPlusNormal"/>
              <w:spacing w:before="200"/>
              <w:ind w:firstLine="81"/>
              <w:jc w:val="both"/>
              <w:rPr>
                <w:rFonts w:ascii="Times New Roman" w:hAnsi="Times New Roman" w:cs="Times New Roman"/>
                <w:sz w:val="22"/>
                <w:szCs w:val="22"/>
              </w:rPr>
            </w:pPr>
            <w:r w:rsidRPr="006063B4">
              <w:rPr>
                <w:rFonts w:ascii="Times New Roman" w:hAnsi="Times New Roman" w:cs="Times New Roman"/>
                <w:sz w:val="22"/>
                <w:szCs w:val="22"/>
              </w:rPr>
              <w:t xml:space="preserve">Вторая часть заявки на участие </w:t>
            </w:r>
            <w:r w:rsidR="00755D7E" w:rsidRPr="006063B4">
              <w:rPr>
                <w:rFonts w:ascii="Times New Roman" w:hAnsi="Times New Roman" w:cs="Times New Roman"/>
                <w:sz w:val="22"/>
                <w:szCs w:val="22"/>
              </w:rPr>
              <w:t xml:space="preserve">в аукционе в электронной форме </w:t>
            </w:r>
            <w:r w:rsidRPr="006063B4">
              <w:rPr>
                <w:rFonts w:ascii="Times New Roman" w:hAnsi="Times New Roman" w:cs="Times New Roman"/>
                <w:sz w:val="22"/>
                <w:szCs w:val="22"/>
              </w:rPr>
              <w:t>должна содержать сведения о</w:t>
            </w:r>
            <w:r w:rsidR="00F24270" w:rsidRPr="006063B4">
              <w:rPr>
                <w:rFonts w:ascii="Times New Roman" w:hAnsi="Times New Roman" w:cs="Times New Roman"/>
                <w:sz w:val="22"/>
                <w:szCs w:val="22"/>
              </w:rPr>
              <w:t>б</w:t>
            </w:r>
            <w:r w:rsidRPr="006063B4">
              <w:rPr>
                <w:rFonts w:ascii="Times New Roman" w:hAnsi="Times New Roman" w:cs="Times New Roman"/>
                <w:sz w:val="22"/>
                <w:szCs w:val="22"/>
              </w:rPr>
              <w:t xml:space="preserve"> участнике</w:t>
            </w:r>
            <w:r w:rsidR="00C55C2F" w:rsidRPr="006063B4">
              <w:rPr>
                <w:rFonts w:ascii="Times New Roman" w:hAnsi="Times New Roman" w:cs="Times New Roman"/>
                <w:sz w:val="22"/>
                <w:szCs w:val="22"/>
              </w:rPr>
              <w:t>,</w:t>
            </w:r>
            <w:r w:rsidRPr="006063B4">
              <w:rPr>
                <w:rFonts w:ascii="Times New Roman" w:hAnsi="Times New Roman" w:cs="Times New Roman"/>
                <w:sz w:val="22"/>
                <w:szCs w:val="22"/>
              </w:rPr>
              <w:t xml:space="preserve"> информацию о его соответствии единым квалификационным требованиям (</w:t>
            </w:r>
            <w:r w:rsidRPr="006063B4">
              <w:rPr>
                <w:rFonts w:ascii="Times New Roman" w:hAnsi="Times New Roman" w:cs="Times New Roman"/>
                <w:b/>
                <w:sz w:val="22"/>
                <w:szCs w:val="22"/>
              </w:rPr>
              <w:t>если они установлены в документации о конкурентной закупке</w:t>
            </w:r>
            <w:r w:rsidRPr="006063B4">
              <w:rPr>
                <w:rFonts w:ascii="Times New Roman" w:hAnsi="Times New Roman" w:cs="Times New Roman"/>
                <w:sz w:val="22"/>
                <w:szCs w:val="22"/>
              </w:rPr>
              <w:t>),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14:paraId="442BBFA7" w14:textId="77777777" w:rsidR="00CF21C4" w:rsidRPr="006063B4" w:rsidRDefault="00CF21C4" w:rsidP="006C1046">
            <w:pPr>
              <w:ind w:left="-61" w:right="-108"/>
              <w:rPr>
                <w:b/>
                <w:sz w:val="22"/>
                <w:szCs w:val="22"/>
              </w:rPr>
            </w:pPr>
            <w:r w:rsidRPr="006063B4">
              <w:rPr>
                <w:sz w:val="22"/>
                <w:szCs w:val="22"/>
              </w:rPr>
              <w:t xml:space="preserve">   1</w:t>
            </w:r>
            <w:r w:rsidR="006C1046" w:rsidRPr="006063B4">
              <w:rPr>
                <w:sz w:val="22"/>
                <w:szCs w:val="22"/>
              </w:rPr>
              <w:t>.</w:t>
            </w:r>
            <w:r w:rsidR="006C1046" w:rsidRPr="006063B4">
              <w:rPr>
                <w:b/>
                <w:i/>
                <w:sz w:val="22"/>
                <w:szCs w:val="22"/>
              </w:rPr>
              <w:t xml:space="preserve"> </w:t>
            </w:r>
            <w:r w:rsidR="006C1046" w:rsidRPr="006063B4">
              <w:rPr>
                <w:sz w:val="22"/>
                <w:szCs w:val="22"/>
              </w:rPr>
              <w:t>Декларацию о соответствии  участника  закупки  требованиям,</w:t>
            </w:r>
            <w:r w:rsidR="000725A6" w:rsidRPr="006063B4">
              <w:rPr>
                <w:sz w:val="22"/>
                <w:szCs w:val="22"/>
              </w:rPr>
              <w:t xml:space="preserve"> </w:t>
            </w:r>
            <w:r w:rsidR="006C1046" w:rsidRPr="006063B4">
              <w:rPr>
                <w:sz w:val="22"/>
                <w:szCs w:val="22"/>
              </w:rPr>
              <w:t xml:space="preserve">предусмотренным  пунктами  </w:t>
            </w:r>
            <w:r w:rsidR="000A433F" w:rsidRPr="006063B4">
              <w:rPr>
                <w:b/>
                <w:sz w:val="22"/>
                <w:szCs w:val="22"/>
              </w:rPr>
              <w:t>10.2</w:t>
            </w:r>
            <w:r w:rsidR="0066031C">
              <w:rPr>
                <w:b/>
                <w:sz w:val="22"/>
                <w:szCs w:val="22"/>
              </w:rPr>
              <w:t>- 10.8</w:t>
            </w:r>
            <w:r w:rsidR="00B15D2A" w:rsidRPr="006063B4">
              <w:rPr>
                <w:b/>
                <w:sz w:val="22"/>
                <w:szCs w:val="22"/>
              </w:rPr>
              <w:t xml:space="preserve">  части 10</w:t>
            </w:r>
            <w:r w:rsidR="006C1046" w:rsidRPr="006063B4">
              <w:rPr>
                <w:b/>
                <w:sz w:val="22"/>
                <w:szCs w:val="22"/>
              </w:rPr>
              <w:t xml:space="preserve">  </w:t>
            </w:r>
            <w:r w:rsidR="006C1046" w:rsidRPr="006063B4">
              <w:rPr>
                <w:sz w:val="22"/>
                <w:szCs w:val="22"/>
              </w:rPr>
              <w:t>настоящей  документации</w:t>
            </w:r>
            <w:r w:rsidR="006C1046" w:rsidRPr="006063B4">
              <w:rPr>
                <w:b/>
                <w:sz w:val="22"/>
                <w:szCs w:val="22"/>
              </w:rPr>
              <w:t xml:space="preserve">  </w:t>
            </w:r>
          </w:p>
          <w:p w14:paraId="5D6445D4" w14:textId="77777777" w:rsidR="006C1046" w:rsidRPr="006063B4" w:rsidRDefault="00CF21C4" w:rsidP="006C1046">
            <w:pPr>
              <w:ind w:left="-61" w:right="-108"/>
              <w:rPr>
                <w:i/>
                <w:sz w:val="22"/>
                <w:szCs w:val="22"/>
              </w:rPr>
            </w:pPr>
            <w:r w:rsidRPr="006063B4">
              <w:rPr>
                <w:i/>
                <w:sz w:val="22"/>
                <w:szCs w:val="22"/>
              </w:rPr>
              <w:t>Форма</w:t>
            </w:r>
            <w:r w:rsidRPr="006063B4">
              <w:rPr>
                <w:b/>
                <w:sz w:val="22"/>
                <w:szCs w:val="22"/>
              </w:rPr>
              <w:t xml:space="preserve"> </w:t>
            </w:r>
            <w:r w:rsidR="005309CB" w:rsidRPr="006063B4">
              <w:rPr>
                <w:b/>
                <w:sz w:val="22"/>
                <w:szCs w:val="22"/>
              </w:rPr>
              <w:t xml:space="preserve"> </w:t>
            </w:r>
            <w:r w:rsidRPr="006063B4">
              <w:rPr>
                <w:b/>
                <w:sz w:val="22"/>
                <w:szCs w:val="22"/>
              </w:rPr>
              <w:t>(</w:t>
            </w:r>
            <w:r w:rsidRPr="006063B4">
              <w:rPr>
                <w:b/>
                <w:i/>
                <w:sz w:val="22"/>
                <w:szCs w:val="22"/>
              </w:rPr>
              <w:t xml:space="preserve">Приложение № 3 </w:t>
            </w:r>
            <w:r w:rsidRPr="006063B4">
              <w:rPr>
                <w:i/>
                <w:sz w:val="22"/>
                <w:szCs w:val="22"/>
              </w:rPr>
              <w:t>к  документации об аукционе в электронной  форме).</w:t>
            </w:r>
            <w:r w:rsidR="006C1046" w:rsidRPr="006063B4">
              <w:rPr>
                <w:i/>
                <w:sz w:val="22"/>
                <w:szCs w:val="22"/>
              </w:rPr>
              <w:t xml:space="preserve"> </w:t>
            </w:r>
          </w:p>
          <w:p w14:paraId="6AD7BFE3" w14:textId="77777777" w:rsidR="00755D7E" w:rsidRPr="006063B4" w:rsidRDefault="00755D7E" w:rsidP="006C1046">
            <w:pPr>
              <w:ind w:left="-61" w:right="-108"/>
              <w:rPr>
                <w:i/>
                <w:sz w:val="22"/>
                <w:szCs w:val="22"/>
              </w:rPr>
            </w:pPr>
          </w:p>
          <w:p w14:paraId="71E95A8D" w14:textId="77777777" w:rsidR="00CF21C4" w:rsidRPr="006063B4" w:rsidRDefault="00CF21C4" w:rsidP="006C1046">
            <w:pPr>
              <w:jc w:val="both"/>
              <w:rPr>
                <w:sz w:val="22"/>
                <w:szCs w:val="22"/>
              </w:rPr>
            </w:pPr>
            <w:r w:rsidRPr="006063B4">
              <w:rPr>
                <w:sz w:val="22"/>
                <w:szCs w:val="22"/>
              </w:rPr>
              <w:t xml:space="preserve">  2</w:t>
            </w:r>
            <w:r w:rsidR="006C1046" w:rsidRPr="006063B4">
              <w:rPr>
                <w:sz w:val="22"/>
                <w:szCs w:val="22"/>
              </w:rPr>
              <w:t>.  Анкету</w:t>
            </w:r>
            <w:r w:rsidRPr="006063B4">
              <w:rPr>
                <w:sz w:val="22"/>
                <w:szCs w:val="22"/>
              </w:rPr>
              <w:t xml:space="preserve"> участника </w:t>
            </w:r>
          </w:p>
          <w:p w14:paraId="2043D36D" w14:textId="77777777" w:rsidR="00755D7E" w:rsidRPr="006063B4" w:rsidRDefault="00CF21C4" w:rsidP="006C1046">
            <w:pPr>
              <w:jc w:val="both"/>
              <w:rPr>
                <w:sz w:val="22"/>
                <w:szCs w:val="22"/>
              </w:rPr>
            </w:pPr>
            <w:r w:rsidRPr="006063B4">
              <w:rPr>
                <w:sz w:val="22"/>
                <w:szCs w:val="22"/>
              </w:rPr>
              <w:t>Ф</w:t>
            </w:r>
            <w:r w:rsidR="005309CB" w:rsidRPr="006063B4">
              <w:rPr>
                <w:sz w:val="22"/>
                <w:szCs w:val="22"/>
              </w:rPr>
              <w:t xml:space="preserve">орма </w:t>
            </w:r>
            <w:r w:rsidRPr="006063B4">
              <w:rPr>
                <w:b/>
                <w:i/>
                <w:sz w:val="22"/>
                <w:szCs w:val="22"/>
              </w:rPr>
              <w:t>(Приложение № 4</w:t>
            </w:r>
            <w:r w:rsidRPr="006063B4">
              <w:rPr>
                <w:sz w:val="22"/>
                <w:szCs w:val="22"/>
              </w:rPr>
              <w:t xml:space="preserve"> к</w:t>
            </w:r>
            <w:r w:rsidRPr="006063B4">
              <w:rPr>
                <w:i/>
                <w:sz w:val="22"/>
                <w:szCs w:val="22"/>
              </w:rPr>
              <w:t xml:space="preserve"> документации об аукционе в электронной  форме</w:t>
            </w:r>
            <w:r w:rsidRPr="006063B4">
              <w:rPr>
                <w:sz w:val="22"/>
                <w:szCs w:val="22"/>
              </w:rPr>
              <w:t xml:space="preserve"> </w:t>
            </w:r>
            <w:r w:rsidR="006C1046" w:rsidRPr="006063B4">
              <w:rPr>
                <w:sz w:val="22"/>
                <w:szCs w:val="22"/>
              </w:rPr>
              <w:t>)</w:t>
            </w:r>
            <w:r w:rsidR="00755D7E" w:rsidRPr="006063B4">
              <w:rPr>
                <w:sz w:val="22"/>
                <w:szCs w:val="22"/>
              </w:rPr>
              <w:t>.</w:t>
            </w:r>
          </w:p>
          <w:p w14:paraId="6512CE58" w14:textId="77777777" w:rsidR="006C1046" w:rsidRPr="006063B4" w:rsidRDefault="006C1046" w:rsidP="006C1046">
            <w:pPr>
              <w:jc w:val="both"/>
              <w:rPr>
                <w:sz w:val="22"/>
                <w:szCs w:val="22"/>
              </w:rPr>
            </w:pPr>
            <w:r w:rsidRPr="006063B4">
              <w:rPr>
                <w:sz w:val="22"/>
                <w:szCs w:val="22"/>
              </w:rPr>
              <w:t xml:space="preserve"> </w:t>
            </w:r>
          </w:p>
          <w:p w14:paraId="1D82E654" w14:textId="77777777" w:rsidR="006C1046" w:rsidRPr="006063B4" w:rsidRDefault="00CF21C4" w:rsidP="006C1046">
            <w:pPr>
              <w:autoSpaceDE w:val="0"/>
              <w:autoSpaceDN w:val="0"/>
              <w:adjustRightInd w:val="0"/>
              <w:jc w:val="both"/>
              <w:rPr>
                <w:sz w:val="22"/>
                <w:szCs w:val="22"/>
              </w:rPr>
            </w:pPr>
            <w:r w:rsidRPr="006063B4">
              <w:rPr>
                <w:sz w:val="22"/>
                <w:szCs w:val="22"/>
              </w:rPr>
              <w:t xml:space="preserve">  3.</w:t>
            </w:r>
            <w:r w:rsidR="006C1046" w:rsidRPr="006063B4">
              <w:rPr>
                <w:sz w:val="22"/>
                <w:szCs w:val="22"/>
              </w:rPr>
              <w:t xml:space="preserve"> </w:t>
            </w:r>
            <w:r w:rsidR="006C1046" w:rsidRPr="006063B4">
              <w:rPr>
                <w:iCs/>
                <w:sz w:val="22"/>
                <w:szCs w:val="22"/>
              </w:rPr>
              <w:t xml:space="preserve"> Документы, </w:t>
            </w:r>
            <w:r w:rsidR="006C1046" w:rsidRPr="006063B4">
              <w:rPr>
                <w:sz w:val="22"/>
                <w:szCs w:val="22"/>
              </w:rPr>
              <w:t>подтверждающие соответствие участника закупки требованиям, установленным пунктом</w:t>
            </w:r>
            <w:r w:rsidR="006C1046" w:rsidRPr="006063B4">
              <w:rPr>
                <w:b/>
                <w:color w:val="00B0F0"/>
                <w:sz w:val="22"/>
                <w:szCs w:val="22"/>
              </w:rPr>
              <w:t xml:space="preserve"> </w:t>
            </w:r>
            <w:r w:rsidR="00A52859" w:rsidRPr="006063B4">
              <w:rPr>
                <w:b/>
                <w:sz w:val="22"/>
                <w:szCs w:val="22"/>
              </w:rPr>
              <w:t>10</w:t>
            </w:r>
            <w:r w:rsidR="006C1046" w:rsidRPr="006063B4">
              <w:rPr>
                <w:b/>
                <w:sz w:val="22"/>
                <w:szCs w:val="22"/>
              </w:rPr>
              <w:t xml:space="preserve">.1. </w:t>
            </w:r>
            <w:hyperlink w:anchor="Par570" w:history="1">
              <w:r w:rsidR="006C1046" w:rsidRPr="006063B4">
                <w:rPr>
                  <w:sz w:val="22"/>
                  <w:szCs w:val="22"/>
                </w:rPr>
                <w:t>части</w:t>
              </w:r>
            </w:hyperlink>
            <w:r w:rsidR="006C1046" w:rsidRPr="006063B4">
              <w:rPr>
                <w:b/>
                <w:sz w:val="22"/>
                <w:szCs w:val="22"/>
              </w:rPr>
              <w:t xml:space="preserve"> </w:t>
            </w:r>
            <w:r w:rsidR="00A52859" w:rsidRPr="006063B4">
              <w:rPr>
                <w:b/>
                <w:sz w:val="22"/>
                <w:szCs w:val="22"/>
              </w:rPr>
              <w:t>10</w:t>
            </w:r>
            <w:r w:rsidR="006C1046" w:rsidRPr="006063B4">
              <w:rPr>
                <w:b/>
                <w:color w:val="00B0F0"/>
                <w:sz w:val="22"/>
                <w:szCs w:val="22"/>
              </w:rPr>
              <w:t xml:space="preserve"> </w:t>
            </w:r>
            <w:r w:rsidR="00D96587" w:rsidRPr="006063B4">
              <w:rPr>
                <w:sz w:val="22"/>
                <w:szCs w:val="22"/>
              </w:rPr>
              <w:t>настояще</w:t>
            </w:r>
            <w:r w:rsidRPr="006063B4">
              <w:rPr>
                <w:sz w:val="22"/>
                <w:szCs w:val="22"/>
              </w:rPr>
              <w:t>й документаци</w:t>
            </w:r>
            <w:r w:rsidR="00D96587" w:rsidRPr="006063B4">
              <w:rPr>
                <w:sz w:val="22"/>
                <w:szCs w:val="22"/>
              </w:rPr>
              <w:t>и</w:t>
            </w:r>
            <w:r w:rsidRPr="006063B4">
              <w:rPr>
                <w:sz w:val="22"/>
                <w:szCs w:val="22"/>
              </w:rPr>
              <w:t xml:space="preserve"> </w:t>
            </w:r>
            <w:r w:rsidR="006C1046" w:rsidRPr="006063B4">
              <w:rPr>
                <w:sz w:val="22"/>
                <w:szCs w:val="22"/>
              </w:rPr>
              <w:t xml:space="preserve">или копии этих документов (в случае, если в соответствии с законодательством </w:t>
            </w:r>
            <w:r w:rsidR="006C1046" w:rsidRPr="006063B4">
              <w:rPr>
                <w:sz w:val="22"/>
                <w:szCs w:val="22"/>
              </w:rPr>
              <w:lastRenderedPageBreak/>
              <w:t>Российской Федерации установлены такие требования к товарам, являющимся объектом закупки).</w:t>
            </w:r>
          </w:p>
          <w:p w14:paraId="41CAEE9F" w14:textId="77777777" w:rsidR="004A6935" w:rsidRPr="006063B4" w:rsidRDefault="006C1046" w:rsidP="004A6935">
            <w:pPr>
              <w:jc w:val="both"/>
              <w:rPr>
                <w:sz w:val="22"/>
                <w:szCs w:val="22"/>
              </w:rPr>
            </w:pPr>
            <w:r w:rsidRPr="006063B4">
              <w:rPr>
                <w:sz w:val="22"/>
                <w:szCs w:val="22"/>
              </w:rPr>
              <w:t xml:space="preserve"> </w:t>
            </w:r>
          </w:p>
          <w:p w14:paraId="213115E4" w14:textId="77777777" w:rsidR="006C1046" w:rsidRPr="006063B4" w:rsidRDefault="006F7AD7" w:rsidP="006C1046">
            <w:pPr>
              <w:jc w:val="both"/>
              <w:rPr>
                <w:rFonts w:eastAsia="Calibri"/>
                <w:sz w:val="22"/>
                <w:szCs w:val="22"/>
              </w:rPr>
            </w:pPr>
            <w:r w:rsidRPr="006F7AD7">
              <w:rPr>
                <w:sz w:val="22"/>
                <w:szCs w:val="22"/>
              </w:rPr>
              <w:t>4.</w:t>
            </w:r>
            <w:r w:rsidR="006C1046" w:rsidRPr="006063B4">
              <w:rPr>
                <w:sz w:val="22"/>
                <w:szCs w:val="22"/>
              </w:rPr>
              <w:t xml:space="preserve"> </w:t>
            </w:r>
            <w:r w:rsidR="006C1046" w:rsidRPr="006063B4">
              <w:rPr>
                <w:rFonts w:eastAsia="Calibri"/>
                <w:sz w:val="22"/>
                <w:szCs w:val="22"/>
              </w:rPr>
              <w:t>Копии учредительных документов Участника (</w:t>
            </w:r>
            <w:r w:rsidR="006C1046" w:rsidRPr="006063B4">
              <w:rPr>
                <w:rFonts w:eastAsia="Calibri"/>
                <w:i/>
                <w:sz w:val="22"/>
                <w:szCs w:val="22"/>
              </w:rPr>
              <w:t>для юридического лица</w:t>
            </w:r>
            <w:r w:rsidR="006C1046" w:rsidRPr="006063B4">
              <w:rPr>
                <w:rFonts w:eastAsia="Calibri"/>
                <w:sz w:val="22"/>
                <w:szCs w:val="22"/>
              </w:rPr>
              <w:t>) (в случае подачи заявки несколькими юридическими лицами, выступающими на стороне одного участника закупки, копии учредительных докуме</w:t>
            </w:r>
            <w:r w:rsidR="00755D7E" w:rsidRPr="006063B4">
              <w:rPr>
                <w:rFonts w:eastAsia="Calibri"/>
                <w:sz w:val="22"/>
                <w:szCs w:val="22"/>
              </w:rPr>
              <w:t>нтов каждого юридического лица).</w:t>
            </w:r>
          </w:p>
          <w:p w14:paraId="73219448" w14:textId="77777777" w:rsidR="00755D7E" w:rsidRPr="006063B4" w:rsidRDefault="00755D7E" w:rsidP="006C1046">
            <w:pPr>
              <w:jc w:val="both"/>
              <w:rPr>
                <w:rFonts w:eastAsia="Calibri"/>
                <w:sz w:val="22"/>
                <w:szCs w:val="22"/>
              </w:rPr>
            </w:pPr>
          </w:p>
          <w:p w14:paraId="6A4280CB" w14:textId="77777777" w:rsidR="006C1046" w:rsidRPr="006063B4" w:rsidRDefault="006F7AD7" w:rsidP="006C1046">
            <w:pPr>
              <w:jc w:val="both"/>
              <w:rPr>
                <w:rFonts w:eastAsia="Calibri"/>
                <w:sz w:val="22"/>
                <w:szCs w:val="22"/>
              </w:rPr>
            </w:pPr>
            <w:r w:rsidRPr="006F7AD7">
              <w:rPr>
                <w:sz w:val="22"/>
                <w:szCs w:val="22"/>
              </w:rPr>
              <w:t>5.</w:t>
            </w:r>
            <w:r w:rsidR="006C1046" w:rsidRPr="006063B4">
              <w:rPr>
                <w:sz w:val="22"/>
                <w:szCs w:val="22"/>
              </w:rPr>
              <w:t xml:space="preserve"> </w:t>
            </w:r>
            <w:r w:rsidR="006C1046" w:rsidRPr="006063B4">
              <w:rPr>
                <w:rFonts w:eastAsia="Calibri"/>
                <w:sz w:val="22"/>
                <w:szCs w:val="22"/>
              </w:rPr>
              <w:t xml:space="preserve">Выписку из единого государственного реестра юридических лиц в форме электронного документа, </w:t>
            </w:r>
            <w:r w:rsidR="003F397D" w:rsidRPr="006063B4">
              <w:rPr>
                <w:rFonts w:eastAsia="Calibri"/>
                <w:sz w:val="22"/>
                <w:szCs w:val="22"/>
              </w:rPr>
              <w:t xml:space="preserve">полученную не ранее </w:t>
            </w:r>
            <w:r>
              <w:rPr>
                <w:rFonts w:eastAsia="Calibri"/>
                <w:sz w:val="22"/>
                <w:szCs w:val="22"/>
              </w:rPr>
              <w:t>чем за 6</w:t>
            </w:r>
            <w:r w:rsidR="006C1046" w:rsidRPr="006063B4">
              <w:rPr>
                <w:rFonts w:eastAsia="Calibri"/>
                <w:sz w:val="22"/>
                <w:szCs w:val="22"/>
              </w:rPr>
              <w:t xml:space="preserve"> (</w:t>
            </w:r>
            <w:r>
              <w:rPr>
                <w:rFonts w:eastAsia="Calibri"/>
                <w:sz w:val="22"/>
                <w:szCs w:val="22"/>
              </w:rPr>
              <w:t>шесть) месяцев</w:t>
            </w:r>
            <w:r w:rsidR="006C1046" w:rsidRPr="006063B4">
              <w:rPr>
                <w:rFonts w:eastAsia="Calibri"/>
                <w:sz w:val="22"/>
                <w:szCs w:val="22"/>
              </w:rPr>
              <w:t xml:space="preserve"> до </w:t>
            </w:r>
            <w:r>
              <w:rPr>
                <w:rFonts w:eastAsia="Calibri"/>
                <w:sz w:val="22"/>
                <w:szCs w:val="22"/>
              </w:rPr>
              <w:t>дня</w:t>
            </w:r>
            <w:r w:rsidR="006C1046" w:rsidRPr="006063B4">
              <w:rPr>
                <w:rFonts w:eastAsia="Calibri"/>
                <w:sz w:val="22"/>
                <w:szCs w:val="22"/>
              </w:rPr>
              <w:t xml:space="preserve"> размещения на официальном сайте и сайте Заказчика извещения о проведении закупки</w:t>
            </w:r>
            <w:r>
              <w:rPr>
                <w:rFonts w:eastAsia="Calibri"/>
                <w:sz w:val="22"/>
                <w:szCs w:val="22"/>
              </w:rPr>
              <w:t>,</w:t>
            </w:r>
            <w:r w:rsidR="006C1046" w:rsidRPr="006063B4">
              <w:rPr>
                <w:rFonts w:eastAsia="Calibri"/>
                <w:sz w:val="22"/>
                <w:szCs w:val="22"/>
              </w:rPr>
              <w:t xml:space="preserve"> подписанного усиленной квалифицированной электронной подписью ФНС России, либо скан-копию такой выписки. Выписка формируется ФНС России в формате PDF, содержащем усиленную квалифицированную электронную подпись и ее визуализацию (в том числе при распечатывании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 (</w:t>
            </w:r>
            <w:r w:rsidR="006C1046" w:rsidRPr="006063B4">
              <w:rPr>
                <w:rFonts w:eastAsia="Calibri"/>
                <w:i/>
                <w:sz w:val="22"/>
                <w:szCs w:val="22"/>
              </w:rPr>
              <w:t>для юридического лица</w:t>
            </w:r>
            <w:r w:rsidR="006C1046" w:rsidRPr="006063B4">
              <w:rPr>
                <w:rFonts w:eastAsia="Calibri"/>
                <w:sz w:val="22"/>
                <w:szCs w:val="22"/>
              </w:rPr>
              <w:t>) (в случае подачи заявки несколькими юридическими лицами, выступающими на стороне одного участника закупки, выписки из ЕГРЮЛ или копии таких выписок</w:t>
            </w:r>
            <w:r w:rsidR="000725A6" w:rsidRPr="006063B4">
              <w:rPr>
                <w:rFonts w:eastAsia="Calibri"/>
                <w:sz w:val="22"/>
                <w:szCs w:val="22"/>
              </w:rPr>
              <w:t xml:space="preserve"> для каждого юридического лица).</w:t>
            </w:r>
          </w:p>
          <w:p w14:paraId="1453E8A8" w14:textId="77777777" w:rsidR="000725A6" w:rsidRPr="006063B4" w:rsidRDefault="000725A6" w:rsidP="006C1046">
            <w:pPr>
              <w:jc w:val="both"/>
              <w:rPr>
                <w:rFonts w:eastAsia="Calibri"/>
                <w:sz w:val="22"/>
                <w:szCs w:val="22"/>
              </w:rPr>
            </w:pPr>
          </w:p>
          <w:p w14:paraId="721120A3" w14:textId="77777777" w:rsidR="006C1046" w:rsidRDefault="006F7AD7" w:rsidP="006C1046">
            <w:pPr>
              <w:autoSpaceDE w:val="0"/>
              <w:autoSpaceDN w:val="0"/>
              <w:adjustRightInd w:val="0"/>
              <w:jc w:val="both"/>
              <w:rPr>
                <w:iCs/>
                <w:sz w:val="22"/>
                <w:szCs w:val="22"/>
              </w:rPr>
            </w:pPr>
            <w:r>
              <w:rPr>
                <w:iCs/>
                <w:sz w:val="22"/>
                <w:szCs w:val="22"/>
              </w:rPr>
              <w:t>6</w:t>
            </w:r>
            <w:r w:rsidR="006C1046" w:rsidRPr="006063B4">
              <w:rPr>
                <w:iCs/>
                <w:sz w:val="22"/>
                <w:szCs w:val="2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закупки заключаемый </w:t>
            </w:r>
            <w:r w:rsidR="00F24270" w:rsidRPr="006063B4">
              <w:rPr>
                <w:iCs/>
                <w:sz w:val="22"/>
                <w:szCs w:val="22"/>
              </w:rPr>
              <w:t xml:space="preserve">договор </w:t>
            </w:r>
            <w:r w:rsidR="006C1046" w:rsidRPr="006063B4">
              <w:rPr>
                <w:iCs/>
                <w:sz w:val="22"/>
                <w:szCs w:val="22"/>
              </w:rPr>
              <w:t xml:space="preserve">или предоставление обеспечения заявки на участие в аукционе, обеспечения исполнения </w:t>
            </w:r>
            <w:r w:rsidR="00F24270" w:rsidRPr="006063B4">
              <w:rPr>
                <w:iCs/>
                <w:sz w:val="22"/>
                <w:szCs w:val="22"/>
              </w:rPr>
              <w:t xml:space="preserve">договора </w:t>
            </w:r>
            <w:r w:rsidR="006C1046" w:rsidRPr="006063B4">
              <w:rPr>
                <w:iCs/>
                <w:sz w:val="22"/>
                <w:szCs w:val="22"/>
              </w:rPr>
              <w:t>является крупной сделкой.</w:t>
            </w:r>
          </w:p>
          <w:p w14:paraId="161E027B" w14:textId="77777777" w:rsidR="0020141F" w:rsidRDefault="0020141F" w:rsidP="006C1046">
            <w:pPr>
              <w:autoSpaceDE w:val="0"/>
              <w:autoSpaceDN w:val="0"/>
              <w:adjustRightInd w:val="0"/>
              <w:jc w:val="both"/>
              <w:rPr>
                <w:iCs/>
                <w:sz w:val="22"/>
                <w:szCs w:val="22"/>
              </w:rPr>
            </w:pPr>
          </w:p>
          <w:p w14:paraId="1851E681" w14:textId="77777777" w:rsidR="0020141F" w:rsidRDefault="0020141F" w:rsidP="0020141F">
            <w:pPr>
              <w:autoSpaceDE w:val="0"/>
              <w:autoSpaceDN w:val="0"/>
              <w:adjustRightInd w:val="0"/>
              <w:jc w:val="both"/>
              <w:rPr>
                <w:rFonts w:eastAsia="Calibri"/>
                <w:iCs/>
                <w:sz w:val="22"/>
                <w:szCs w:val="22"/>
              </w:rPr>
            </w:pPr>
            <w:r>
              <w:rPr>
                <w:iCs/>
                <w:sz w:val="22"/>
                <w:szCs w:val="22"/>
              </w:rPr>
              <w:t>7.</w:t>
            </w:r>
            <w:r w:rsidRPr="00240365">
              <w:rPr>
                <w:rFonts w:eastAsia="Calibri"/>
                <w:iCs/>
              </w:rPr>
              <w:t xml:space="preserve"> </w:t>
            </w:r>
            <w:r>
              <w:rPr>
                <w:rFonts w:eastAsia="Calibri"/>
                <w:iCs/>
                <w:sz w:val="22"/>
                <w:szCs w:val="22"/>
              </w:rPr>
              <w:t>Д</w:t>
            </w:r>
            <w:r w:rsidRPr="0020141F">
              <w:rPr>
                <w:rFonts w:eastAsia="Calibri"/>
                <w:iCs/>
                <w:sz w:val="22"/>
                <w:szCs w:val="22"/>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90490B9" w14:textId="77777777" w:rsidR="0020141F" w:rsidRDefault="0020141F" w:rsidP="0020141F">
            <w:pPr>
              <w:autoSpaceDE w:val="0"/>
              <w:autoSpaceDN w:val="0"/>
              <w:adjustRightInd w:val="0"/>
              <w:jc w:val="both"/>
              <w:rPr>
                <w:rFonts w:eastAsia="Calibri"/>
                <w:iCs/>
                <w:sz w:val="22"/>
                <w:szCs w:val="22"/>
              </w:rPr>
            </w:pPr>
          </w:p>
          <w:p w14:paraId="5F30C2FA" w14:textId="77777777" w:rsidR="0020141F" w:rsidRPr="0020141F" w:rsidRDefault="0020141F" w:rsidP="0020141F">
            <w:pPr>
              <w:autoSpaceDE w:val="0"/>
              <w:autoSpaceDN w:val="0"/>
              <w:adjustRightInd w:val="0"/>
              <w:jc w:val="both"/>
              <w:rPr>
                <w:rFonts w:eastAsia="Calibri"/>
                <w:iCs/>
                <w:sz w:val="22"/>
                <w:szCs w:val="22"/>
              </w:rPr>
            </w:pPr>
            <w:r>
              <w:rPr>
                <w:rFonts w:eastAsia="Calibri"/>
                <w:iCs/>
                <w:sz w:val="22"/>
                <w:szCs w:val="22"/>
              </w:rPr>
              <w:lastRenderedPageBreak/>
              <w:t>8.</w:t>
            </w:r>
            <w:r w:rsidRPr="00240365">
              <w:rPr>
                <w:rFonts w:eastAsia="Calibri"/>
                <w:iCs/>
              </w:rPr>
              <w:t xml:space="preserve"> </w:t>
            </w:r>
            <w:r w:rsidRPr="0020141F">
              <w:rPr>
                <w:rFonts w:eastAsia="Calibri"/>
                <w:iCs/>
                <w:sz w:val="22"/>
                <w:szCs w:val="22"/>
              </w:rPr>
              <w:t>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CB4CC61" w14:textId="77777777" w:rsidR="0020141F" w:rsidRPr="0020141F" w:rsidRDefault="0020141F" w:rsidP="0020141F">
            <w:pPr>
              <w:autoSpaceDE w:val="0"/>
              <w:autoSpaceDN w:val="0"/>
              <w:adjustRightInd w:val="0"/>
              <w:jc w:val="both"/>
              <w:rPr>
                <w:rFonts w:eastAsia="Calibri"/>
                <w:iCs/>
                <w:sz w:val="22"/>
                <w:szCs w:val="22"/>
              </w:rPr>
            </w:pPr>
          </w:p>
          <w:p w14:paraId="6F11A417" w14:textId="77777777" w:rsidR="001A5EE5" w:rsidRPr="006063B4" w:rsidRDefault="0020141F" w:rsidP="004A6935">
            <w:pPr>
              <w:autoSpaceDE w:val="0"/>
              <w:autoSpaceDN w:val="0"/>
              <w:adjustRightInd w:val="0"/>
              <w:jc w:val="both"/>
              <w:rPr>
                <w:iCs/>
                <w:sz w:val="22"/>
                <w:szCs w:val="22"/>
              </w:rPr>
            </w:pPr>
            <w:r>
              <w:rPr>
                <w:iCs/>
                <w:sz w:val="22"/>
                <w:szCs w:val="22"/>
              </w:rPr>
              <w:t>9</w:t>
            </w:r>
            <w:r w:rsidR="006C1046" w:rsidRPr="006063B4">
              <w:rPr>
                <w:iCs/>
                <w:sz w:val="22"/>
                <w:szCs w:val="22"/>
              </w:rPr>
              <w:t>. Иные сведения, документы или копии, перечен</w:t>
            </w:r>
            <w:r w:rsidR="00F24270" w:rsidRPr="006063B4">
              <w:rPr>
                <w:iCs/>
                <w:sz w:val="22"/>
                <w:szCs w:val="22"/>
              </w:rPr>
              <w:t>ь которых  определен  настоящей  документацией.</w:t>
            </w:r>
          </w:p>
          <w:p w14:paraId="12D0F421" w14:textId="77777777" w:rsidR="00A17E1D" w:rsidRPr="006063B4" w:rsidRDefault="00A17E1D" w:rsidP="00A52859">
            <w:pPr>
              <w:pStyle w:val="ConsPlusNormal"/>
              <w:spacing w:before="200"/>
              <w:ind w:firstLine="0"/>
              <w:jc w:val="both"/>
              <w:rPr>
                <w:rFonts w:eastAsiaTheme="minorHAnsi"/>
                <w:b/>
                <w:i/>
                <w:iCs/>
                <w:sz w:val="22"/>
                <w:szCs w:val="22"/>
                <w:lang w:eastAsia="en-US"/>
              </w:rPr>
            </w:pPr>
          </w:p>
        </w:tc>
      </w:tr>
      <w:tr w:rsidR="00360B63" w:rsidRPr="006063B4" w14:paraId="3CBB8DE0" w14:textId="77777777" w:rsidTr="00DB23A9">
        <w:tc>
          <w:tcPr>
            <w:tcW w:w="10253" w:type="dxa"/>
            <w:gridSpan w:val="2"/>
          </w:tcPr>
          <w:p w14:paraId="25D464EC" w14:textId="77777777" w:rsidR="004A6935" w:rsidRPr="006063B4" w:rsidRDefault="00A17E1D" w:rsidP="004A6935">
            <w:pPr>
              <w:autoSpaceDE w:val="0"/>
              <w:ind w:firstLine="204"/>
              <w:jc w:val="both"/>
              <w:rPr>
                <w:b/>
                <w:bCs/>
                <w:i/>
                <w:iCs/>
                <w:sz w:val="22"/>
                <w:szCs w:val="22"/>
              </w:rPr>
            </w:pPr>
            <w:r w:rsidRPr="006063B4">
              <w:rPr>
                <w:b/>
                <w:bCs/>
                <w:i/>
                <w:iCs/>
                <w:sz w:val="22"/>
                <w:szCs w:val="22"/>
              </w:rPr>
              <w:lastRenderedPageBreak/>
              <w:t>Заявка на участие в аукционе</w:t>
            </w:r>
            <w:r w:rsidR="004A6935" w:rsidRPr="006063B4">
              <w:rPr>
                <w:b/>
                <w:bCs/>
                <w:i/>
                <w:iCs/>
                <w:sz w:val="22"/>
                <w:szCs w:val="22"/>
              </w:rPr>
              <w:t xml:space="preserve"> в электронной  форме</w:t>
            </w:r>
            <w:r w:rsidRPr="006063B4">
              <w:rPr>
                <w:b/>
                <w:bCs/>
                <w:i/>
                <w:iCs/>
                <w:sz w:val="22"/>
                <w:szCs w:val="22"/>
              </w:rPr>
              <w:t xml:space="preserve"> признается не соответствующей требованиям, установленным документацией о таком аукционе, в случае:</w:t>
            </w:r>
            <w:r w:rsidR="004A6935" w:rsidRPr="006063B4">
              <w:rPr>
                <w:sz w:val="22"/>
                <w:szCs w:val="22"/>
              </w:rPr>
              <w:t xml:space="preserve">      </w:t>
            </w:r>
          </w:p>
          <w:p w14:paraId="60306C67" w14:textId="77777777" w:rsidR="00360B63" w:rsidRPr="006063B4" w:rsidRDefault="00A17E1D" w:rsidP="00A17E1D">
            <w:pPr>
              <w:autoSpaceDE w:val="0"/>
              <w:autoSpaceDN w:val="0"/>
              <w:adjustRightInd w:val="0"/>
              <w:ind w:firstLine="175"/>
              <w:jc w:val="both"/>
              <w:rPr>
                <w:b/>
                <w:i/>
                <w:color w:val="FF0000"/>
                <w:sz w:val="22"/>
                <w:szCs w:val="22"/>
                <w:highlight w:val="yellow"/>
              </w:rPr>
            </w:pPr>
            <w:r w:rsidRPr="006063B4">
              <w:rPr>
                <w:b/>
                <w:bCs/>
                <w:i/>
                <w:iCs/>
                <w:sz w:val="22"/>
                <w:szCs w:val="22"/>
              </w:rPr>
              <w:t xml:space="preserve">- непредставления документов и информации, которые предусмотрены </w:t>
            </w:r>
            <w:r w:rsidRPr="006063B4">
              <w:rPr>
                <w:b/>
                <w:i/>
                <w:sz w:val="22"/>
                <w:szCs w:val="22"/>
              </w:rPr>
              <w:t xml:space="preserve">пунктами </w:t>
            </w:r>
            <w:r w:rsidRPr="006063B4">
              <w:rPr>
                <w:b/>
                <w:i/>
                <w:color w:val="00B0F0"/>
                <w:sz w:val="22"/>
                <w:szCs w:val="22"/>
              </w:rPr>
              <w:t>4, 4.1</w:t>
            </w:r>
            <w:r w:rsidRPr="006063B4">
              <w:rPr>
                <w:b/>
                <w:i/>
                <w:sz w:val="22"/>
                <w:szCs w:val="22"/>
              </w:rPr>
              <w:t xml:space="preserve">, </w:t>
            </w:r>
            <w:r w:rsidRPr="006063B4">
              <w:rPr>
                <w:b/>
                <w:i/>
                <w:color w:val="00B0F0"/>
                <w:sz w:val="22"/>
                <w:szCs w:val="22"/>
              </w:rPr>
              <w:t>4.2</w:t>
            </w:r>
            <w:r w:rsidRPr="006063B4">
              <w:rPr>
                <w:b/>
                <w:bCs/>
                <w:i/>
                <w:iCs/>
                <w:sz w:val="22"/>
                <w:szCs w:val="22"/>
              </w:rPr>
              <w:t xml:space="preserve"> настоящей части документации,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tc>
      </w:tr>
      <w:tr w:rsidR="00F93BBD" w:rsidRPr="006063B4" w14:paraId="0146C01F" w14:textId="77777777" w:rsidTr="00DB23A9">
        <w:trPr>
          <w:trHeight w:val="416"/>
        </w:trPr>
        <w:tc>
          <w:tcPr>
            <w:tcW w:w="4531" w:type="dxa"/>
          </w:tcPr>
          <w:p w14:paraId="023E97C8" w14:textId="77777777" w:rsidR="00F93BBD" w:rsidRPr="006063B4" w:rsidRDefault="005765A4" w:rsidP="00932377">
            <w:pPr>
              <w:jc w:val="both"/>
              <w:rPr>
                <w:sz w:val="22"/>
                <w:szCs w:val="22"/>
                <w:highlight w:val="yellow"/>
              </w:rPr>
            </w:pPr>
            <w:r w:rsidRPr="006063B4">
              <w:rPr>
                <w:b/>
                <w:sz w:val="22"/>
                <w:szCs w:val="22"/>
              </w:rPr>
              <w:t>4</w:t>
            </w:r>
            <w:r w:rsidR="00F93BBD" w:rsidRPr="006063B4">
              <w:rPr>
                <w:b/>
                <w:sz w:val="22"/>
                <w:szCs w:val="22"/>
              </w:rPr>
              <w:t>.</w:t>
            </w:r>
            <w:r w:rsidR="00262542" w:rsidRPr="006063B4">
              <w:rPr>
                <w:b/>
                <w:sz w:val="22"/>
                <w:szCs w:val="22"/>
              </w:rPr>
              <w:t>3</w:t>
            </w:r>
            <w:r w:rsidR="00F93BBD" w:rsidRPr="006063B4">
              <w:rPr>
                <w:b/>
                <w:sz w:val="22"/>
                <w:szCs w:val="22"/>
              </w:rPr>
              <w:t>. Инструкция</w:t>
            </w:r>
            <w:r w:rsidR="00497AC6" w:rsidRPr="006063B4">
              <w:rPr>
                <w:sz w:val="22"/>
                <w:szCs w:val="22"/>
              </w:rPr>
              <w:t xml:space="preserve"> по заполнению заявки</w:t>
            </w:r>
            <w:r w:rsidR="00497AC6" w:rsidRPr="006063B4">
              <w:rPr>
                <w:color w:val="FF0000"/>
                <w:sz w:val="22"/>
                <w:szCs w:val="22"/>
              </w:rPr>
              <w:t xml:space="preserve"> </w:t>
            </w:r>
          </w:p>
        </w:tc>
        <w:tc>
          <w:tcPr>
            <w:tcW w:w="5722" w:type="dxa"/>
          </w:tcPr>
          <w:p w14:paraId="3651791F" w14:textId="77777777" w:rsidR="00932377" w:rsidRPr="006063B4" w:rsidRDefault="00932377" w:rsidP="00932377">
            <w:pPr>
              <w:autoSpaceDE w:val="0"/>
              <w:spacing w:line="238" w:lineRule="auto"/>
              <w:ind w:firstLine="175"/>
              <w:jc w:val="both"/>
              <w:rPr>
                <w:sz w:val="22"/>
                <w:szCs w:val="22"/>
              </w:rPr>
            </w:pPr>
            <w:r w:rsidRPr="006063B4">
              <w:rPr>
                <w:sz w:val="22"/>
                <w:szCs w:val="22"/>
              </w:rPr>
              <w:t>Участник закупки, получивший аккредитацию на электронной торговой площадке, заполняет заявку на участие в аукционе</w:t>
            </w:r>
            <w:r w:rsidR="00475FF4" w:rsidRPr="006063B4">
              <w:rPr>
                <w:sz w:val="22"/>
                <w:szCs w:val="22"/>
              </w:rPr>
              <w:t xml:space="preserve"> в электронной  форме</w:t>
            </w:r>
            <w:r w:rsidRPr="006063B4">
              <w:rPr>
                <w:sz w:val="22"/>
                <w:szCs w:val="22"/>
              </w:rPr>
              <w:t xml:space="preserve"> в соответствии с порядком, определенным электронной торговой площадкой. Такая з</w:t>
            </w:r>
            <w:r w:rsidR="00D6300A" w:rsidRPr="006063B4">
              <w:rPr>
                <w:sz w:val="22"/>
                <w:szCs w:val="22"/>
              </w:rPr>
              <w:t>аявка должна содержать сведения</w:t>
            </w:r>
            <w:r w:rsidRPr="006063B4">
              <w:rPr>
                <w:sz w:val="22"/>
                <w:szCs w:val="22"/>
              </w:rPr>
              <w:t xml:space="preserve"> </w:t>
            </w:r>
            <w:r w:rsidR="001279A4" w:rsidRPr="006063B4">
              <w:rPr>
                <w:sz w:val="22"/>
                <w:szCs w:val="22"/>
              </w:rPr>
              <w:t xml:space="preserve">и документы </w:t>
            </w:r>
            <w:r w:rsidRPr="006063B4">
              <w:rPr>
                <w:sz w:val="22"/>
                <w:szCs w:val="22"/>
              </w:rPr>
              <w:t xml:space="preserve">требования к наличию которых установлены </w:t>
            </w:r>
            <w:r w:rsidRPr="006063B4">
              <w:rPr>
                <w:rFonts w:eastAsiaTheme="minorHAnsi"/>
                <w:sz w:val="22"/>
                <w:szCs w:val="22"/>
                <w:lang w:eastAsia="en-US"/>
              </w:rPr>
              <w:t xml:space="preserve">пунктами </w:t>
            </w:r>
            <w:r w:rsidRPr="006063B4">
              <w:rPr>
                <w:b/>
                <w:color w:val="00B0F0"/>
                <w:sz w:val="22"/>
                <w:szCs w:val="22"/>
              </w:rPr>
              <w:t>4.1</w:t>
            </w:r>
            <w:r w:rsidRPr="006063B4">
              <w:rPr>
                <w:rFonts w:eastAsiaTheme="minorHAnsi"/>
                <w:sz w:val="22"/>
                <w:szCs w:val="22"/>
                <w:lang w:eastAsia="en-US"/>
              </w:rPr>
              <w:t xml:space="preserve"> и </w:t>
            </w:r>
            <w:r w:rsidRPr="006063B4">
              <w:rPr>
                <w:b/>
                <w:color w:val="00B0F0"/>
                <w:sz w:val="22"/>
                <w:szCs w:val="22"/>
              </w:rPr>
              <w:t>4.2</w:t>
            </w:r>
            <w:r w:rsidRPr="006063B4">
              <w:rPr>
                <w:rFonts w:eastAsiaTheme="minorHAnsi"/>
                <w:sz w:val="22"/>
                <w:szCs w:val="22"/>
                <w:lang w:eastAsia="en-US"/>
              </w:rPr>
              <w:t xml:space="preserve"> настояще</w:t>
            </w:r>
            <w:r w:rsidR="006D217F" w:rsidRPr="006063B4">
              <w:rPr>
                <w:rFonts w:eastAsiaTheme="minorHAnsi"/>
                <w:sz w:val="22"/>
                <w:szCs w:val="22"/>
                <w:lang w:eastAsia="en-US"/>
              </w:rPr>
              <w:t>й</w:t>
            </w:r>
            <w:r w:rsidRPr="006063B4">
              <w:rPr>
                <w:rFonts w:eastAsiaTheme="minorHAnsi"/>
                <w:sz w:val="22"/>
                <w:szCs w:val="22"/>
                <w:lang w:eastAsia="en-US"/>
              </w:rPr>
              <w:t xml:space="preserve"> </w:t>
            </w:r>
            <w:r w:rsidR="006D217F" w:rsidRPr="006063B4">
              <w:rPr>
                <w:rFonts w:eastAsiaTheme="minorHAnsi"/>
                <w:sz w:val="22"/>
                <w:szCs w:val="22"/>
                <w:lang w:eastAsia="en-US"/>
              </w:rPr>
              <w:t>части</w:t>
            </w:r>
            <w:r w:rsidRPr="006063B4">
              <w:rPr>
                <w:rFonts w:eastAsiaTheme="minorHAnsi"/>
                <w:sz w:val="22"/>
                <w:szCs w:val="22"/>
                <w:lang w:eastAsia="en-US"/>
              </w:rPr>
              <w:t xml:space="preserve"> документации</w:t>
            </w:r>
            <w:r w:rsidRPr="006063B4">
              <w:rPr>
                <w:sz w:val="22"/>
                <w:szCs w:val="22"/>
              </w:rPr>
              <w:t>.</w:t>
            </w:r>
          </w:p>
          <w:p w14:paraId="6EA06D35" w14:textId="77777777" w:rsidR="00932377" w:rsidRPr="006063B4" w:rsidRDefault="00932377" w:rsidP="00932377">
            <w:pPr>
              <w:autoSpaceDE w:val="0"/>
              <w:ind w:firstLine="175"/>
              <w:jc w:val="both"/>
              <w:rPr>
                <w:sz w:val="22"/>
                <w:szCs w:val="22"/>
              </w:rPr>
            </w:pPr>
            <w:r w:rsidRPr="006063B4">
              <w:rPr>
                <w:sz w:val="22"/>
                <w:szCs w:val="22"/>
              </w:rPr>
              <w:t>Заявка на участие в аукционе</w:t>
            </w:r>
            <w:r w:rsidR="00475FF4" w:rsidRPr="006063B4">
              <w:rPr>
                <w:sz w:val="22"/>
                <w:szCs w:val="22"/>
              </w:rPr>
              <w:t xml:space="preserve"> в электронной  форме</w:t>
            </w:r>
            <w:r w:rsidRPr="006063B4">
              <w:rPr>
                <w:sz w:val="22"/>
                <w:szCs w:val="22"/>
              </w:rPr>
              <w:t xml:space="preserve"> должна быть составлена на русском языке. Входящие в состав заявки на участие в аукционе</w:t>
            </w:r>
            <w:r w:rsidR="00475FF4" w:rsidRPr="006063B4">
              <w:rPr>
                <w:sz w:val="22"/>
                <w:szCs w:val="22"/>
              </w:rPr>
              <w:t xml:space="preserve"> в электронной  форме</w:t>
            </w:r>
            <w:r w:rsidRPr="006063B4">
              <w:rPr>
                <w:sz w:val="22"/>
                <w:szCs w:val="22"/>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1B8A7E05" w14:textId="77777777" w:rsidR="00932377" w:rsidRPr="006063B4" w:rsidRDefault="00932377" w:rsidP="00932377">
            <w:pPr>
              <w:autoSpaceDE w:val="0"/>
              <w:ind w:firstLine="175"/>
              <w:jc w:val="both"/>
              <w:rPr>
                <w:sz w:val="22"/>
                <w:szCs w:val="22"/>
              </w:rPr>
            </w:pPr>
            <w:r w:rsidRPr="006063B4">
              <w:rPr>
                <w:sz w:val="22"/>
                <w:szCs w:val="22"/>
              </w:rPr>
              <w:t>Все документы, входящие в состав заявки на участие в аукционе</w:t>
            </w:r>
            <w:r w:rsidR="00475FF4" w:rsidRPr="006063B4">
              <w:rPr>
                <w:sz w:val="22"/>
                <w:szCs w:val="22"/>
              </w:rPr>
              <w:t xml:space="preserve"> в электронной  форме</w:t>
            </w:r>
            <w:r w:rsidRPr="006063B4">
              <w:rPr>
                <w:sz w:val="22"/>
                <w:szCs w:val="22"/>
              </w:rPr>
              <w:t>, должны иметь чётко читаемый текст.</w:t>
            </w:r>
          </w:p>
          <w:p w14:paraId="2B1151B8" w14:textId="77777777" w:rsidR="00F93BBD" w:rsidRPr="006063B4" w:rsidRDefault="00932377" w:rsidP="00DA1525">
            <w:pPr>
              <w:ind w:firstLine="175"/>
              <w:jc w:val="both"/>
              <w:rPr>
                <w:b/>
                <w:sz w:val="22"/>
                <w:szCs w:val="22"/>
              </w:rPr>
            </w:pPr>
            <w:r w:rsidRPr="006063B4">
              <w:rPr>
                <w:sz w:val="22"/>
                <w:szCs w:val="22"/>
              </w:rPr>
              <w:t>Сведения, содержащиеся в заявке на участие в аукционе</w:t>
            </w:r>
            <w:r w:rsidR="00475FF4" w:rsidRPr="006063B4">
              <w:rPr>
                <w:sz w:val="22"/>
                <w:szCs w:val="22"/>
              </w:rPr>
              <w:t xml:space="preserve"> в электронной  форме</w:t>
            </w:r>
            <w:r w:rsidRPr="006063B4">
              <w:rPr>
                <w:sz w:val="22"/>
                <w:szCs w:val="22"/>
              </w:rPr>
              <w:t>, не должны допускать двусмысленных толкований.</w:t>
            </w:r>
            <w:r w:rsidRPr="006063B4">
              <w:rPr>
                <w:b/>
                <w:sz w:val="22"/>
                <w:szCs w:val="22"/>
              </w:rPr>
              <w:t xml:space="preserve"> </w:t>
            </w:r>
          </w:p>
          <w:p w14:paraId="5278D9C2" w14:textId="77777777" w:rsidR="007F04FE" w:rsidRPr="006063B4" w:rsidRDefault="007F04FE" w:rsidP="00DA1525">
            <w:pPr>
              <w:ind w:firstLine="175"/>
              <w:jc w:val="both"/>
              <w:rPr>
                <w:sz w:val="22"/>
                <w:szCs w:val="22"/>
              </w:rPr>
            </w:pPr>
            <w:r w:rsidRPr="006063B4">
              <w:rPr>
                <w:sz w:val="22"/>
                <w:szCs w:val="22"/>
              </w:rPr>
              <w:t>Участник закупки обязан задекларировать в заявке на участие в электронном аукционе своё соответствие требованиям, установленным настоящей документации.</w:t>
            </w:r>
          </w:p>
        </w:tc>
      </w:tr>
      <w:tr w:rsidR="00687F4E" w:rsidRPr="006063B4" w14:paraId="06C36FA4" w14:textId="77777777" w:rsidTr="00DB23A9">
        <w:trPr>
          <w:trHeight w:val="416"/>
        </w:trPr>
        <w:tc>
          <w:tcPr>
            <w:tcW w:w="4531" w:type="dxa"/>
          </w:tcPr>
          <w:p w14:paraId="1245142C" w14:textId="77777777" w:rsidR="00687F4E" w:rsidRPr="006063B4" w:rsidRDefault="00A52859" w:rsidP="00B92F23">
            <w:pPr>
              <w:jc w:val="both"/>
              <w:rPr>
                <w:b/>
                <w:sz w:val="22"/>
                <w:szCs w:val="22"/>
              </w:rPr>
            </w:pPr>
            <w:r w:rsidRPr="006063B4">
              <w:rPr>
                <w:b/>
                <w:sz w:val="22"/>
                <w:szCs w:val="22"/>
              </w:rPr>
              <w:t>4.4</w:t>
            </w:r>
            <w:r w:rsidR="00B92F23">
              <w:rPr>
                <w:b/>
                <w:sz w:val="22"/>
                <w:szCs w:val="22"/>
              </w:rPr>
              <w:t xml:space="preserve"> Порядок проведения аукциона в электронной форме</w:t>
            </w:r>
            <w:r w:rsidR="00687F4E" w:rsidRPr="006063B4">
              <w:rPr>
                <w:sz w:val="22"/>
                <w:szCs w:val="22"/>
              </w:rPr>
              <w:t>:</w:t>
            </w:r>
          </w:p>
        </w:tc>
        <w:tc>
          <w:tcPr>
            <w:tcW w:w="5722" w:type="dxa"/>
          </w:tcPr>
          <w:p w14:paraId="7F238438" w14:textId="77777777" w:rsidR="00B92F23" w:rsidRDefault="00B92F23" w:rsidP="00932377">
            <w:pPr>
              <w:autoSpaceDE w:val="0"/>
              <w:spacing w:line="238" w:lineRule="auto"/>
              <w:ind w:firstLine="175"/>
              <w:jc w:val="both"/>
              <w:rPr>
                <w:sz w:val="22"/>
                <w:szCs w:val="22"/>
              </w:rPr>
            </w:pPr>
            <w:r>
              <w:rPr>
                <w:sz w:val="22"/>
                <w:szCs w:val="22"/>
              </w:rPr>
              <w:t>Аукцион в электронной форме проводится с использованием фугкционала электронной площадки в соответствии с регламентом работы электронной площадки.</w:t>
            </w:r>
          </w:p>
          <w:p w14:paraId="10945271" w14:textId="77777777" w:rsidR="00B92F23" w:rsidRDefault="00B92F23" w:rsidP="00932377">
            <w:pPr>
              <w:autoSpaceDE w:val="0"/>
              <w:spacing w:line="238" w:lineRule="auto"/>
              <w:ind w:firstLine="175"/>
              <w:jc w:val="both"/>
              <w:rPr>
                <w:sz w:val="22"/>
                <w:szCs w:val="22"/>
              </w:rPr>
            </w:pPr>
            <w:r>
              <w:rPr>
                <w:sz w:val="22"/>
                <w:szCs w:val="22"/>
              </w:rPr>
              <w:t>В аукционе в электронной форме учавствуют только участники, допущенные к участию в таком аукционе.</w:t>
            </w:r>
          </w:p>
          <w:p w14:paraId="252B7F1C" w14:textId="77777777" w:rsidR="00687F4E" w:rsidRPr="006063B4" w:rsidRDefault="00FC20CC" w:rsidP="00932377">
            <w:pPr>
              <w:autoSpaceDE w:val="0"/>
              <w:spacing w:line="238" w:lineRule="auto"/>
              <w:ind w:firstLine="175"/>
              <w:jc w:val="both"/>
              <w:rPr>
                <w:sz w:val="22"/>
                <w:szCs w:val="22"/>
              </w:rPr>
            </w:pPr>
            <w:r w:rsidRPr="006063B4">
              <w:rPr>
                <w:sz w:val="22"/>
                <w:szCs w:val="22"/>
              </w:rPr>
              <w:t xml:space="preserve">1.  </w:t>
            </w:r>
            <w:r w:rsidR="00F24270" w:rsidRPr="006063B4">
              <w:rPr>
                <w:sz w:val="22"/>
                <w:szCs w:val="22"/>
              </w:rPr>
              <w:t xml:space="preserve">"Шаг аукциона"  составляет </w:t>
            </w:r>
            <w:r w:rsidRPr="006063B4">
              <w:rPr>
                <w:sz w:val="22"/>
                <w:szCs w:val="22"/>
              </w:rPr>
              <w:t xml:space="preserve"> от 0,5 %  до 5%  начальной  максимальной  цены  договора.</w:t>
            </w:r>
          </w:p>
          <w:p w14:paraId="10B828A5" w14:textId="77777777" w:rsidR="00FC20CC" w:rsidRPr="006063B4" w:rsidRDefault="00FC20CC" w:rsidP="00FC20CC">
            <w:pPr>
              <w:autoSpaceDE w:val="0"/>
              <w:spacing w:line="238" w:lineRule="auto"/>
              <w:ind w:firstLine="175"/>
              <w:jc w:val="both"/>
              <w:rPr>
                <w:sz w:val="22"/>
                <w:szCs w:val="22"/>
              </w:rPr>
            </w:pPr>
            <w:r w:rsidRPr="006063B4">
              <w:rPr>
                <w:sz w:val="22"/>
                <w:szCs w:val="22"/>
              </w:rPr>
              <w:t>2. Снижение  текущего  минимального предложения о цене  договора  осуществляется на величину в пределах  "шага  аукциона".</w:t>
            </w:r>
          </w:p>
          <w:p w14:paraId="03FC02C2" w14:textId="77777777" w:rsidR="00891B1B" w:rsidRPr="006063B4" w:rsidRDefault="00FC20CC" w:rsidP="00891B1B">
            <w:pPr>
              <w:autoSpaceDE w:val="0"/>
              <w:spacing w:line="238" w:lineRule="auto"/>
              <w:ind w:firstLine="175"/>
              <w:jc w:val="both"/>
              <w:rPr>
                <w:sz w:val="22"/>
                <w:szCs w:val="22"/>
              </w:rPr>
            </w:pPr>
            <w:r w:rsidRPr="006063B4">
              <w:rPr>
                <w:sz w:val="22"/>
                <w:szCs w:val="22"/>
              </w:rPr>
              <w:t xml:space="preserve">3. </w:t>
            </w:r>
            <w:r w:rsidR="00891B1B" w:rsidRPr="006063B4">
              <w:rPr>
                <w:sz w:val="22"/>
                <w:szCs w:val="22"/>
              </w:rPr>
              <w:t xml:space="preserve">  Уч</w:t>
            </w:r>
            <w:r w:rsidRPr="006063B4">
              <w:rPr>
                <w:sz w:val="22"/>
                <w:szCs w:val="22"/>
              </w:rPr>
              <w:t>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891B1B" w:rsidRPr="006063B4">
              <w:rPr>
                <w:sz w:val="22"/>
                <w:szCs w:val="22"/>
              </w:rPr>
              <w:t>.</w:t>
            </w:r>
          </w:p>
          <w:p w14:paraId="76028485" w14:textId="77777777" w:rsidR="00891B1B" w:rsidRPr="006063B4" w:rsidRDefault="00891B1B" w:rsidP="00891B1B">
            <w:pPr>
              <w:autoSpaceDE w:val="0"/>
              <w:spacing w:line="238" w:lineRule="auto"/>
              <w:ind w:firstLine="175"/>
              <w:jc w:val="both"/>
              <w:rPr>
                <w:sz w:val="22"/>
                <w:szCs w:val="22"/>
              </w:rPr>
            </w:pPr>
            <w:r w:rsidRPr="006063B4">
              <w:rPr>
                <w:sz w:val="22"/>
                <w:szCs w:val="22"/>
              </w:rPr>
              <w:t xml:space="preserve">4.    Участник аукциона в электронной форме не вправе подать предложение о цене договора, которое ниже, чем </w:t>
            </w:r>
            <w:r w:rsidRPr="006063B4">
              <w:rPr>
                <w:sz w:val="22"/>
                <w:szCs w:val="22"/>
              </w:rPr>
              <w:lastRenderedPageBreak/>
              <w:t>текущее минимальное предложение о цене договора, сниженное в пределах "шага аукциона";</w:t>
            </w:r>
          </w:p>
          <w:p w14:paraId="59A2DD6C" w14:textId="77777777" w:rsidR="00891B1B" w:rsidRDefault="00891B1B" w:rsidP="00891B1B">
            <w:pPr>
              <w:autoSpaceDE w:val="0"/>
              <w:spacing w:line="238" w:lineRule="auto"/>
              <w:ind w:firstLine="175"/>
              <w:jc w:val="both"/>
              <w:rPr>
                <w:sz w:val="22"/>
                <w:szCs w:val="22"/>
              </w:rPr>
            </w:pPr>
            <w:r w:rsidRPr="006063B4">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81562DB" w14:textId="77777777" w:rsidR="0066321D" w:rsidRDefault="00B92F23" w:rsidP="00891B1B">
            <w:pPr>
              <w:autoSpaceDE w:val="0"/>
              <w:spacing w:line="238" w:lineRule="auto"/>
              <w:ind w:firstLine="175"/>
              <w:jc w:val="both"/>
              <w:rPr>
                <w:sz w:val="22"/>
                <w:szCs w:val="22"/>
              </w:rPr>
            </w:pPr>
            <w:r>
              <w:rPr>
                <w:sz w:val="22"/>
                <w:szCs w:val="22"/>
              </w:rPr>
              <w:t>В случае, если при проведении аукциона в 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аукцион проводится путем повышения цены договора</w:t>
            </w:r>
            <w:r w:rsidR="0066321D">
              <w:rPr>
                <w:sz w:val="22"/>
                <w:szCs w:val="22"/>
              </w:rPr>
              <w:t xml:space="preserve"> с учетом следующих особенностей:</w:t>
            </w:r>
          </w:p>
          <w:p w14:paraId="477E579B" w14:textId="77777777" w:rsidR="00B92F23" w:rsidRDefault="0066321D" w:rsidP="0066321D">
            <w:pPr>
              <w:pStyle w:val="a8"/>
              <w:numPr>
                <w:ilvl w:val="0"/>
                <w:numId w:val="19"/>
              </w:numPr>
              <w:autoSpaceDE w:val="0"/>
              <w:spacing w:line="238" w:lineRule="auto"/>
              <w:jc w:val="both"/>
              <w:rPr>
                <w:sz w:val="22"/>
                <w:szCs w:val="22"/>
              </w:rPr>
            </w:pPr>
            <w:r>
              <w:rPr>
                <w:sz w:val="22"/>
                <w:szCs w:val="22"/>
              </w:rPr>
              <w:t>Такой аукцион проводится до достижения цены договра не более, чем 100 (сто миллионов) рублей;</w:t>
            </w:r>
          </w:p>
          <w:p w14:paraId="54F3AC4D" w14:textId="77777777" w:rsidR="0066321D" w:rsidRDefault="0066321D" w:rsidP="0066321D">
            <w:pPr>
              <w:pStyle w:val="a8"/>
              <w:numPr>
                <w:ilvl w:val="0"/>
                <w:numId w:val="19"/>
              </w:numPr>
              <w:autoSpaceDE w:val="0"/>
              <w:spacing w:line="238" w:lineRule="auto"/>
              <w:jc w:val="both"/>
              <w:rPr>
                <w:sz w:val="22"/>
                <w:szCs w:val="22"/>
              </w:rPr>
            </w:pPr>
            <w:r>
              <w:rPr>
                <w:sz w:val="22"/>
                <w:szCs w:val="22"/>
              </w:rPr>
              <w:t>Участник такого аукциона не вправе подавать предложения о цене догвора выше максимальной суммы сделки для этого участника, указанной в решении об одобрении или о совершении по результатам такого аукциона сделок о имени участника.</w:t>
            </w:r>
          </w:p>
          <w:p w14:paraId="2325DB65" w14:textId="77777777" w:rsidR="0066321D" w:rsidRPr="0066321D" w:rsidRDefault="0066321D" w:rsidP="0066321D">
            <w:pPr>
              <w:autoSpaceDE w:val="0"/>
              <w:spacing w:line="238" w:lineRule="auto"/>
              <w:jc w:val="both"/>
              <w:rPr>
                <w:sz w:val="22"/>
                <w:szCs w:val="22"/>
              </w:rPr>
            </w:pPr>
            <w:r>
              <w:rPr>
                <w:sz w:val="22"/>
                <w:szCs w:val="22"/>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догвора, поступившим раньше.</w:t>
            </w:r>
          </w:p>
          <w:p w14:paraId="7E5E67DC" w14:textId="77777777" w:rsidR="00FC20CC" w:rsidRPr="006063B4" w:rsidRDefault="00FC20CC" w:rsidP="00A52859">
            <w:pPr>
              <w:autoSpaceDE w:val="0"/>
              <w:spacing w:line="238" w:lineRule="auto"/>
              <w:ind w:firstLine="175"/>
              <w:jc w:val="both"/>
              <w:rPr>
                <w:sz w:val="22"/>
                <w:szCs w:val="22"/>
              </w:rPr>
            </w:pPr>
          </w:p>
        </w:tc>
      </w:tr>
      <w:tr w:rsidR="00650343" w:rsidRPr="006063B4" w14:paraId="542450DE" w14:textId="77777777" w:rsidTr="00DB23A9">
        <w:trPr>
          <w:trHeight w:val="814"/>
        </w:trPr>
        <w:tc>
          <w:tcPr>
            <w:tcW w:w="10253" w:type="dxa"/>
            <w:gridSpan w:val="2"/>
          </w:tcPr>
          <w:p w14:paraId="129E9EDA" w14:textId="77777777" w:rsidR="005765A4" w:rsidRPr="006063B4" w:rsidRDefault="005765A4" w:rsidP="00262542">
            <w:pPr>
              <w:jc w:val="center"/>
              <w:rPr>
                <w:sz w:val="22"/>
                <w:szCs w:val="22"/>
              </w:rPr>
            </w:pPr>
            <w:r w:rsidRPr="006063B4">
              <w:rPr>
                <w:b/>
                <w:sz w:val="22"/>
                <w:szCs w:val="22"/>
              </w:rPr>
              <w:lastRenderedPageBreak/>
              <w:t>5</w:t>
            </w:r>
            <w:r w:rsidR="00650343" w:rsidRPr="006063B4">
              <w:rPr>
                <w:b/>
                <w:sz w:val="22"/>
                <w:szCs w:val="22"/>
              </w:rPr>
              <w:t xml:space="preserve">. Обеспечение заявки на участие в </w:t>
            </w:r>
            <w:r w:rsidR="00262542" w:rsidRPr="006063B4">
              <w:rPr>
                <w:b/>
                <w:sz w:val="22"/>
                <w:szCs w:val="22"/>
              </w:rPr>
              <w:t>аукционе</w:t>
            </w:r>
            <w:r w:rsidRPr="006063B4">
              <w:rPr>
                <w:sz w:val="22"/>
                <w:szCs w:val="22"/>
              </w:rPr>
              <w:t xml:space="preserve"> </w:t>
            </w:r>
            <w:r w:rsidR="00691109" w:rsidRPr="006063B4">
              <w:rPr>
                <w:sz w:val="22"/>
                <w:szCs w:val="22"/>
              </w:rPr>
              <w:t xml:space="preserve"> </w:t>
            </w:r>
            <w:r w:rsidR="00691109" w:rsidRPr="006063B4">
              <w:rPr>
                <w:b/>
                <w:sz w:val="22"/>
                <w:szCs w:val="22"/>
              </w:rPr>
              <w:t>в электронной форме</w:t>
            </w:r>
          </w:p>
          <w:p w14:paraId="6A40D47B" w14:textId="77777777" w:rsidR="00650343" w:rsidRPr="006063B4" w:rsidRDefault="005765A4" w:rsidP="003C5F43">
            <w:pPr>
              <w:jc w:val="center"/>
              <w:rPr>
                <w:b/>
                <w:i/>
                <w:color w:val="FF0000"/>
                <w:sz w:val="22"/>
                <w:szCs w:val="22"/>
                <w:highlight w:val="yellow"/>
              </w:rPr>
            </w:pPr>
            <w:r w:rsidRPr="006063B4">
              <w:rPr>
                <w:i/>
                <w:sz w:val="22"/>
                <w:szCs w:val="22"/>
              </w:rPr>
              <w:t xml:space="preserve">(требование об обеспечении заявки на участие в определении </w:t>
            </w:r>
            <w:r w:rsidR="003C5F43" w:rsidRPr="006063B4">
              <w:rPr>
                <w:i/>
                <w:sz w:val="22"/>
                <w:szCs w:val="22"/>
              </w:rPr>
              <w:t>поставщика</w:t>
            </w:r>
            <w:r w:rsidRPr="006063B4">
              <w:rPr>
                <w:i/>
                <w:sz w:val="22"/>
                <w:szCs w:val="22"/>
              </w:rPr>
              <w:t xml:space="preserve"> в равной мере относится ко всем участникам закупки)</w:t>
            </w:r>
          </w:p>
        </w:tc>
      </w:tr>
      <w:tr w:rsidR="00650343" w:rsidRPr="006063B4" w14:paraId="706795FA" w14:textId="77777777" w:rsidTr="00DB23A9">
        <w:tc>
          <w:tcPr>
            <w:tcW w:w="4531" w:type="dxa"/>
          </w:tcPr>
          <w:p w14:paraId="103F3ADB" w14:textId="77777777" w:rsidR="00650343" w:rsidRPr="006063B4" w:rsidRDefault="0052460E" w:rsidP="00292DCF">
            <w:pPr>
              <w:jc w:val="both"/>
              <w:rPr>
                <w:sz w:val="22"/>
                <w:szCs w:val="22"/>
                <w:highlight w:val="yellow"/>
              </w:rPr>
            </w:pPr>
            <w:r w:rsidRPr="006063B4">
              <w:rPr>
                <w:b/>
                <w:sz w:val="22"/>
                <w:szCs w:val="22"/>
              </w:rPr>
              <w:t>5.1. Размер</w:t>
            </w:r>
            <w:r w:rsidRPr="006063B4">
              <w:rPr>
                <w:sz w:val="22"/>
                <w:szCs w:val="22"/>
              </w:rPr>
              <w:t xml:space="preserve"> обеспечения</w:t>
            </w:r>
            <w:r w:rsidR="00691109" w:rsidRPr="006063B4">
              <w:rPr>
                <w:sz w:val="22"/>
                <w:szCs w:val="22"/>
              </w:rPr>
              <w:t xml:space="preserve"> заявки на участие в </w:t>
            </w:r>
            <w:r w:rsidRPr="006063B4">
              <w:rPr>
                <w:sz w:val="22"/>
                <w:szCs w:val="22"/>
              </w:rPr>
              <w:t xml:space="preserve"> аукционе</w:t>
            </w:r>
            <w:r w:rsidR="00691109" w:rsidRPr="006063B4">
              <w:rPr>
                <w:sz w:val="22"/>
                <w:szCs w:val="22"/>
              </w:rPr>
              <w:t xml:space="preserve"> в электронной  форме</w:t>
            </w:r>
            <w:r w:rsidRPr="006063B4">
              <w:rPr>
                <w:i/>
                <w:color w:val="FF0000"/>
                <w:sz w:val="22"/>
                <w:szCs w:val="22"/>
              </w:rPr>
              <w:t xml:space="preserve"> </w:t>
            </w:r>
          </w:p>
        </w:tc>
        <w:tc>
          <w:tcPr>
            <w:tcW w:w="5722" w:type="dxa"/>
          </w:tcPr>
          <w:p w14:paraId="64C18DBE" w14:textId="77777777" w:rsidR="00743080" w:rsidRPr="0077503A" w:rsidRDefault="009623E8" w:rsidP="00B4179A">
            <w:pPr>
              <w:jc w:val="both"/>
              <w:rPr>
                <w:sz w:val="22"/>
                <w:szCs w:val="22"/>
              </w:rPr>
            </w:pPr>
            <w:r>
              <w:rPr>
                <w:b/>
                <w:sz w:val="22"/>
                <w:szCs w:val="22"/>
              </w:rPr>
              <w:t>Не установленно</w:t>
            </w:r>
          </w:p>
        </w:tc>
      </w:tr>
      <w:tr w:rsidR="006D1F13" w:rsidRPr="006063B4" w14:paraId="4DDFCA29" w14:textId="77777777" w:rsidTr="00DB23A9">
        <w:tc>
          <w:tcPr>
            <w:tcW w:w="10253" w:type="dxa"/>
            <w:gridSpan w:val="2"/>
          </w:tcPr>
          <w:p w14:paraId="50F17D7F" w14:textId="77777777" w:rsidR="006D1F13" w:rsidRPr="006063B4" w:rsidRDefault="005765A4" w:rsidP="006D1F13">
            <w:pPr>
              <w:jc w:val="center"/>
              <w:rPr>
                <w:b/>
                <w:sz w:val="22"/>
                <w:szCs w:val="22"/>
              </w:rPr>
            </w:pPr>
            <w:r w:rsidRPr="006063B4">
              <w:rPr>
                <w:b/>
                <w:sz w:val="22"/>
                <w:szCs w:val="22"/>
              </w:rPr>
              <w:t>6</w:t>
            </w:r>
            <w:r w:rsidR="006D1F13" w:rsidRPr="006063B4">
              <w:rPr>
                <w:b/>
                <w:sz w:val="22"/>
                <w:szCs w:val="22"/>
              </w:rPr>
              <w:t xml:space="preserve">. Обеспечение исполнения </w:t>
            </w:r>
            <w:r w:rsidR="00691109" w:rsidRPr="006063B4">
              <w:rPr>
                <w:b/>
                <w:sz w:val="22"/>
                <w:szCs w:val="22"/>
              </w:rPr>
              <w:t xml:space="preserve"> договора</w:t>
            </w:r>
          </w:p>
          <w:p w14:paraId="5B685DB5" w14:textId="77777777" w:rsidR="006E6542" w:rsidRPr="006063B4" w:rsidRDefault="00BA74A9" w:rsidP="00691109">
            <w:pPr>
              <w:widowControl w:val="0"/>
              <w:autoSpaceDE w:val="0"/>
              <w:autoSpaceDN w:val="0"/>
              <w:adjustRightInd w:val="0"/>
              <w:spacing w:line="264" w:lineRule="auto"/>
              <w:ind w:firstLine="284"/>
              <w:jc w:val="both"/>
              <w:rPr>
                <w:rFonts w:eastAsiaTheme="minorHAnsi"/>
                <w:sz w:val="22"/>
                <w:szCs w:val="22"/>
                <w:highlight w:val="yellow"/>
                <w:lang w:eastAsia="en-US"/>
              </w:rPr>
            </w:pPr>
            <w:r w:rsidRPr="006063B4">
              <w:rPr>
                <w:rFonts w:eastAsiaTheme="minorHAnsi"/>
                <w:sz w:val="22"/>
                <w:szCs w:val="22"/>
                <w:lang w:eastAsia="en-US"/>
              </w:rPr>
              <w:t>В случае если участником аукциона</w:t>
            </w:r>
            <w:r w:rsidR="00691109" w:rsidRPr="006063B4">
              <w:rPr>
                <w:rFonts w:eastAsiaTheme="minorHAnsi"/>
                <w:sz w:val="22"/>
                <w:szCs w:val="22"/>
                <w:lang w:eastAsia="en-US"/>
              </w:rPr>
              <w:t xml:space="preserve"> в электронной  форме</w:t>
            </w:r>
            <w:r w:rsidRPr="006063B4">
              <w:rPr>
                <w:rFonts w:eastAsiaTheme="minorHAnsi"/>
                <w:sz w:val="22"/>
                <w:szCs w:val="22"/>
                <w:lang w:eastAsia="en-US"/>
              </w:rPr>
              <w:t>, с которым заключается</w:t>
            </w:r>
            <w:r w:rsidR="00691109" w:rsidRPr="006063B4">
              <w:rPr>
                <w:rFonts w:eastAsiaTheme="minorHAnsi"/>
                <w:sz w:val="22"/>
                <w:szCs w:val="22"/>
                <w:lang w:eastAsia="en-US"/>
              </w:rPr>
              <w:t xml:space="preserve"> договор</w:t>
            </w:r>
            <w:r w:rsidRPr="006063B4">
              <w:rPr>
                <w:rFonts w:eastAsiaTheme="minorHAnsi"/>
                <w:sz w:val="22"/>
                <w:szCs w:val="22"/>
                <w:lang w:eastAsia="en-US"/>
              </w:rPr>
              <w:t xml:space="preserve">, является государственное или муниципальное </w:t>
            </w:r>
            <w:r w:rsidRPr="006063B4">
              <w:rPr>
                <w:rFonts w:eastAsiaTheme="minorHAnsi"/>
                <w:b/>
                <w:sz w:val="22"/>
                <w:szCs w:val="22"/>
                <w:lang w:eastAsia="en-US"/>
              </w:rPr>
              <w:t>казенное</w:t>
            </w:r>
            <w:r w:rsidRPr="006063B4">
              <w:rPr>
                <w:rFonts w:eastAsiaTheme="minorHAnsi"/>
                <w:sz w:val="22"/>
                <w:szCs w:val="22"/>
                <w:lang w:eastAsia="en-US"/>
              </w:rPr>
              <w:t xml:space="preserve"> учреждение, положения об обеспечении исполнения </w:t>
            </w:r>
            <w:r w:rsidR="00691109" w:rsidRPr="006063B4">
              <w:rPr>
                <w:rFonts w:eastAsiaTheme="minorHAnsi"/>
                <w:sz w:val="22"/>
                <w:szCs w:val="22"/>
                <w:lang w:eastAsia="en-US"/>
              </w:rPr>
              <w:t xml:space="preserve"> договора </w:t>
            </w:r>
            <w:r w:rsidRPr="006063B4">
              <w:rPr>
                <w:rFonts w:eastAsiaTheme="minorHAnsi"/>
                <w:sz w:val="22"/>
                <w:szCs w:val="22"/>
                <w:lang w:eastAsia="en-US"/>
              </w:rPr>
              <w:t>к такому участнику не применяются.</w:t>
            </w:r>
          </w:p>
        </w:tc>
      </w:tr>
      <w:tr w:rsidR="00650343" w:rsidRPr="006063B4" w14:paraId="7BF66D0C" w14:textId="77777777" w:rsidTr="00DB23A9">
        <w:trPr>
          <w:trHeight w:val="273"/>
        </w:trPr>
        <w:tc>
          <w:tcPr>
            <w:tcW w:w="4531" w:type="dxa"/>
          </w:tcPr>
          <w:p w14:paraId="1D5B65D5" w14:textId="77777777" w:rsidR="00650343" w:rsidRPr="006063B4" w:rsidRDefault="005765A4" w:rsidP="00AD78CB">
            <w:pPr>
              <w:widowControl w:val="0"/>
              <w:autoSpaceDE w:val="0"/>
              <w:autoSpaceDN w:val="0"/>
              <w:adjustRightInd w:val="0"/>
              <w:jc w:val="both"/>
              <w:rPr>
                <w:rFonts w:eastAsiaTheme="minorHAnsi"/>
                <w:i/>
                <w:color w:val="FF0000"/>
                <w:sz w:val="22"/>
                <w:szCs w:val="22"/>
                <w:lang w:eastAsia="en-US"/>
              </w:rPr>
            </w:pPr>
            <w:r w:rsidRPr="006063B4">
              <w:rPr>
                <w:b/>
                <w:sz w:val="22"/>
                <w:szCs w:val="22"/>
              </w:rPr>
              <w:t>6</w:t>
            </w:r>
            <w:r w:rsidR="00D72943" w:rsidRPr="006063B4">
              <w:rPr>
                <w:b/>
                <w:sz w:val="22"/>
                <w:szCs w:val="22"/>
              </w:rPr>
              <w:t>.1. Р</w:t>
            </w:r>
            <w:r w:rsidR="006D1F13" w:rsidRPr="006063B4">
              <w:rPr>
                <w:b/>
                <w:sz w:val="22"/>
                <w:szCs w:val="22"/>
              </w:rPr>
              <w:t>а</w:t>
            </w:r>
            <w:r w:rsidR="00D72943" w:rsidRPr="006063B4">
              <w:rPr>
                <w:b/>
                <w:sz w:val="22"/>
                <w:szCs w:val="22"/>
              </w:rPr>
              <w:t>з</w:t>
            </w:r>
            <w:r w:rsidR="006D1F13" w:rsidRPr="006063B4">
              <w:rPr>
                <w:b/>
                <w:sz w:val="22"/>
                <w:szCs w:val="22"/>
              </w:rPr>
              <w:t>мер</w:t>
            </w:r>
            <w:r w:rsidR="006D1F13" w:rsidRPr="006063B4">
              <w:rPr>
                <w:sz w:val="22"/>
                <w:szCs w:val="22"/>
              </w:rPr>
              <w:t xml:space="preserve"> обеспечения исполнения</w:t>
            </w:r>
            <w:r w:rsidR="00E42D99" w:rsidRPr="006063B4">
              <w:rPr>
                <w:sz w:val="22"/>
                <w:szCs w:val="22"/>
              </w:rPr>
              <w:t xml:space="preserve"> договора</w:t>
            </w:r>
            <w:r w:rsidR="006D1F13" w:rsidRPr="006063B4">
              <w:rPr>
                <w:sz w:val="22"/>
                <w:szCs w:val="22"/>
              </w:rPr>
              <w:t>:</w:t>
            </w:r>
            <w:r w:rsidRPr="006063B4">
              <w:rPr>
                <w:rFonts w:eastAsiaTheme="minorHAnsi"/>
                <w:i/>
                <w:color w:val="FF0000"/>
                <w:sz w:val="22"/>
                <w:szCs w:val="22"/>
                <w:lang w:eastAsia="en-US"/>
              </w:rPr>
              <w:t xml:space="preserve"> </w:t>
            </w:r>
          </w:p>
        </w:tc>
        <w:tc>
          <w:tcPr>
            <w:tcW w:w="5722" w:type="dxa"/>
          </w:tcPr>
          <w:p w14:paraId="565E552C" w14:textId="77777777" w:rsidR="00650343" w:rsidRPr="006063B4" w:rsidRDefault="00DB23A9" w:rsidP="0084783F">
            <w:pPr>
              <w:widowControl w:val="0"/>
              <w:autoSpaceDE w:val="0"/>
              <w:autoSpaceDN w:val="0"/>
              <w:adjustRightInd w:val="0"/>
              <w:jc w:val="both"/>
              <w:rPr>
                <w:rFonts w:eastAsiaTheme="minorHAnsi"/>
                <w:b/>
                <w:i/>
                <w:color w:val="FF0000"/>
                <w:sz w:val="22"/>
                <w:szCs w:val="22"/>
                <w:lang w:eastAsia="en-US"/>
              </w:rPr>
            </w:pPr>
            <w:r>
              <w:rPr>
                <w:b/>
                <w:sz w:val="22"/>
                <w:szCs w:val="22"/>
              </w:rPr>
              <w:t>Не установленно</w:t>
            </w:r>
            <w:r w:rsidR="00AD78CB" w:rsidRPr="006063B4">
              <w:rPr>
                <w:b/>
                <w:sz w:val="22"/>
                <w:szCs w:val="22"/>
                <w:lang w:eastAsia="en-US"/>
              </w:rPr>
              <w:t>.</w:t>
            </w:r>
          </w:p>
        </w:tc>
      </w:tr>
      <w:tr w:rsidR="00E274BA" w:rsidRPr="006063B4" w14:paraId="34132146" w14:textId="77777777" w:rsidTr="00DB23A9">
        <w:tc>
          <w:tcPr>
            <w:tcW w:w="10253" w:type="dxa"/>
            <w:gridSpan w:val="2"/>
          </w:tcPr>
          <w:p w14:paraId="37C24D10" w14:textId="77777777" w:rsidR="00E274BA" w:rsidRPr="006063B4" w:rsidRDefault="00E274BA" w:rsidP="00C85449">
            <w:pPr>
              <w:autoSpaceDE w:val="0"/>
              <w:autoSpaceDN w:val="0"/>
              <w:adjustRightInd w:val="0"/>
              <w:jc w:val="center"/>
              <w:rPr>
                <w:color w:val="FF0000"/>
                <w:sz w:val="22"/>
                <w:szCs w:val="22"/>
              </w:rPr>
            </w:pPr>
          </w:p>
        </w:tc>
      </w:tr>
      <w:tr w:rsidR="00DB23A9" w:rsidRPr="006063B4" w14:paraId="5F730F99" w14:textId="77777777" w:rsidTr="000A745B">
        <w:tc>
          <w:tcPr>
            <w:tcW w:w="4531" w:type="dxa"/>
            <w:shd w:val="clear" w:color="auto" w:fill="auto"/>
          </w:tcPr>
          <w:p w14:paraId="5CF058B0" w14:textId="77777777" w:rsidR="00DB23A9" w:rsidRPr="00DE4D31" w:rsidRDefault="00DB23A9" w:rsidP="00960080">
            <w:pPr>
              <w:autoSpaceDE w:val="0"/>
              <w:autoSpaceDN w:val="0"/>
              <w:adjustRightInd w:val="0"/>
              <w:jc w:val="center"/>
              <w:rPr>
                <w:color w:val="FF0000"/>
                <w:sz w:val="22"/>
                <w:szCs w:val="22"/>
              </w:rPr>
            </w:pPr>
            <w:r w:rsidRPr="00DE4D31">
              <w:rPr>
                <w:b/>
                <w:sz w:val="22"/>
                <w:szCs w:val="22"/>
              </w:rPr>
              <w:t xml:space="preserve">7. Дата окончания срока рассмотрения </w:t>
            </w:r>
            <w:r w:rsidR="009A7991" w:rsidRPr="00DE4D31">
              <w:rPr>
                <w:b/>
                <w:sz w:val="22"/>
                <w:szCs w:val="22"/>
              </w:rPr>
              <w:t>первых</w:t>
            </w:r>
            <w:r w:rsidR="00960080" w:rsidRPr="00DE4D31">
              <w:rPr>
                <w:b/>
                <w:sz w:val="22"/>
                <w:szCs w:val="22"/>
              </w:rPr>
              <w:t xml:space="preserve"> частей</w:t>
            </w:r>
            <w:r w:rsidR="009A7991" w:rsidRPr="00DE4D31">
              <w:rPr>
                <w:b/>
                <w:sz w:val="22"/>
                <w:szCs w:val="22"/>
              </w:rPr>
              <w:t xml:space="preserve"> заявки</w:t>
            </w:r>
            <w:r w:rsidRPr="00DE4D31">
              <w:rPr>
                <w:b/>
                <w:sz w:val="22"/>
                <w:szCs w:val="22"/>
              </w:rPr>
              <w:t xml:space="preserve"> участников в аукционе в электронной форме </w:t>
            </w:r>
          </w:p>
        </w:tc>
        <w:tc>
          <w:tcPr>
            <w:tcW w:w="5722" w:type="dxa"/>
            <w:shd w:val="clear" w:color="auto" w:fill="auto"/>
          </w:tcPr>
          <w:p w14:paraId="0B87451D" w14:textId="42619995" w:rsidR="00DB23A9" w:rsidRPr="00427A79" w:rsidRDefault="00A31E01" w:rsidP="00DB23A9">
            <w:pPr>
              <w:autoSpaceDE w:val="0"/>
              <w:autoSpaceDN w:val="0"/>
              <w:adjustRightInd w:val="0"/>
              <w:ind w:right="-253"/>
              <w:rPr>
                <w:rFonts w:eastAsiaTheme="minorHAnsi"/>
                <w:b/>
                <w:iCs/>
                <w:sz w:val="22"/>
                <w:szCs w:val="22"/>
                <w:lang w:eastAsia="en-US"/>
              </w:rPr>
            </w:pPr>
            <w:r w:rsidRPr="00A31E01">
              <w:rPr>
                <w:rFonts w:eastAsiaTheme="minorHAnsi"/>
                <w:b/>
                <w:iCs/>
                <w:sz w:val="22"/>
                <w:szCs w:val="22"/>
                <w:lang w:eastAsia="en-US"/>
              </w:rPr>
              <w:t xml:space="preserve"> </w:t>
            </w:r>
            <w:r w:rsidR="003C50F1">
              <w:rPr>
                <w:rFonts w:eastAsiaTheme="minorHAnsi"/>
                <w:b/>
                <w:iCs/>
                <w:sz w:val="22"/>
                <w:szCs w:val="22"/>
                <w:lang w:eastAsia="en-US"/>
              </w:rPr>
              <w:t>12</w:t>
            </w:r>
            <w:r w:rsidR="00E97DFE">
              <w:rPr>
                <w:rFonts w:eastAsiaTheme="minorHAnsi"/>
                <w:b/>
                <w:iCs/>
                <w:sz w:val="22"/>
                <w:szCs w:val="22"/>
                <w:lang w:eastAsia="en-US"/>
              </w:rPr>
              <w:t>.12</w:t>
            </w:r>
            <w:r w:rsidR="000A745B">
              <w:rPr>
                <w:rFonts w:eastAsiaTheme="minorHAnsi"/>
                <w:b/>
                <w:iCs/>
                <w:sz w:val="22"/>
                <w:szCs w:val="22"/>
                <w:lang w:eastAsia="en-US"/>
              </w:rPr>
              <w:t xml:space="preserve">.2022 10:00 </w:t>
            </w:r>
            <w:r w:rsidRPr="00A31E01">
              <w:rPr>
                <w:rFonts w:eastAsiaTheme="minorHAnsi"/>
                <w:b/>
                <w:iCs/>
                <w:sz w:val="22"/>
                <w:szCs w:val="22"/>
                <w:lang w:eastAsia="en-US"/>
              </w:rPr>
              <w:t>(МСК)</w:t>
            </w:r>
          </w:p>
        </w:tc>
      </w:tr>
      <w:tr w:rsidR="00DE4D31" w:rsidRPr="006063B4" w14:paraId="6134105D" w14:textId="77777777" w:rsidTr="000A745B">
        <w:tc>
          <w:tcPr>
            <w:tcW w:w="4531" w:type="dxa"/>
            <w:shd w:val="clear" w:color="auto" w:fill="auto"/>
          </w:tcPr>
          <w:p w14:paraId="5C2A44E9" w14:textId="77777777" w:rsidR="00DE4D31" w:rsidRPr="00C72C5C" w:rsidRDefault="00DE4D31" w:rsidP="00DE4D31">
            <w:pPr>
              <w:autoSpaceDE w:val="0"/>
              <w:autoSpaceDN w:val="0"/>
              <w:adjustRightInd w:val="0"/>
              <w:jc w:val="center"/>
              <w:rPr>
                <w:b/>
                <w:sz w:val="22"/>
                <w:szCs w:val="22"/>
                <w:highlight w:val="yellow"/>
              </w:rPr>
            </w:pPr>
            <w:r w:rsidRPr="00DE4D31">
              <w:rPr>
                <w:b/>
                <w:sz w:val="22"/>
                <w:szCs w:val="22"/>
              </w:rPr>
              <w:t>8. Дата проведения электронного аукциона</w:t>
            </w:r>
          </w:p>
        </w:tc>
        <w:tc>
          <w:tcPr>
            <w:tcW w:w="5722" w:type="dxa"/>
            <w:shd w:val="clear" w:color="auto" w:fill="auto"/>
          </w:tcPr>
          <w:p w14:paraId="5CA280CD" w14:textId="52ADE031" w:rsidR="00DE4D31" w:rsidRPr="00A31E01" w:rsidRDefault="00765ED8" w:rsidP="00765ED8">
            <w:pPr>
              <w:spacing w:beforeLines="60" w:before="144" w:afterLines="60" w:after="144"/>
              <w:rPr>
                <w:b/>
                <w:sz w:val="22"/>
                <w:szCs w:val="22"/>
              </w:rPr>
            </w:pPr>
            <w:r w:rsidRPr="00A31E01">
              <w:rPr>
                <w:b/>
                <w:sz w:val="22"/>
                <w:szCs w:val="22"/>
              </w:rPr>
              <w:t xml:space="preserve"> </w:t>
            </w:r>
            <w:r w:rsidR="00E97DFE">
              <w:rPr>
                <w:b/>
                <w:sz w:val="22"/>
                <w:szCs w:val="22"/>
              </w:rPr>
              <w:t xml:space="preserve"> </w:t>
            </w:r>
            <w:r w:rsidR="003C50F1" w:rsidRPr="00CA0EE3">
              <w:rPr>
                <w:b/>
                <w:sz w:val="22"/>
                <w:szCs w:val="22"/>
              </w:rPr>
              <w:t>12.</w:t>
            </w:r>
            <w:r w:rsidR="00E97DFE" w:rsidRPr="00CA0EE3">
              <w:rPr>
                <w:b/>
                <w:sz w:val="22"/>
                <w:szCs w:val="22"/>
              </w:rPr>
              <w:t>12</w:t>
            </w:r>
            <w:r w:rsidR="00A72481" w:rsidRPr="00CA0EE3">
              <w:rPr>
                <w:b/>
                <w:sz w:val="22"/>
                <w:szCs w:val="22"/>
              </w:rPr>
              <w:t>.2022 1</w:t>
            </w:r>
            <w:r w:rsidR="00C70FC2" w:rsidRPr="00CA0EE3">
              <w:rPr>
                <w:b/>
                <w:sz w:val="22"/>
                <w:szCs w:val="22"/>
              </w:rPr>
              <w:t>4</w:t>
            </w:r>
            <w:r w:rsidR="000A745B" w:rsidRPr="00CA0EE3">
              <w:rPr>
                <w:b/>
                <w:sz w:val="22"/>
                <w:szCs w:val="22"/>
              </w:rPr>
              <w:t xml:space="preserve">:00 </w:t>
            </w:r>
            <w:r w:rsidRPr="00CA0EE3">
              <w:rPr>
                <w:b/>
                <w:sz w:val="22"/>
                <w:szCs w:val="22"/>
              </w:rPr>
              <w:t>(МСК)</w:t>
            </w:r>
          </w:p>
        </w:tc>
      </w:tr>
      <w:tr w:rsidR="00DE4D31" w:rsidRPr="006063B4" w14:paraId="5BD1F682" w14:textId="77777777" w:rsidTr="00DB23A9">
        <w:tc>
          <w:tcPr>
            <w:tcW w:w="4531" w:type="dxa"/>
          </w:tcPr>
          <w:p w14:paraId="25649C19" w14:textId="77777777" w:rsidR="00DE4D31" w:rsidRPr="006063B4" w:rsidRDefault="00DE4D31" w:rsidP="00DE4D31">
            <w:pPr>
              <w:autoSpaceDE w:val="0"/>
              <w:autoSpaceDN w:val="0"/>
              <w:adjustRightInd w:val="0"/>
              <w:rPr>
                <w:b/>
                <w:sz w:val="22"/>
                <w:szCs w:val="22"/>
              </w:rPr>
            </w:pPr>
            <w:r>
              <w:rPr>
                <w:b/>
                <w:sz w:val="22"/>
                <w:szCs w:val="22"/>
              </w:rPr>
              <w:t>9</w:t>
            </w:r>
            <w:r w:rsidRPr="006063B4">
              <w:rPr>
                <w:b/>
                <w:sz w:val="22"/>
                <w:szCs w:val="22"/>
              </w:rPr>
              <w:t>. Порядок подведения итогов аукциона в электронной форме</w:t>
            </w:r>
          </w:p>
        </w:tc>
        <w:tc>
          <w:tcPr>
            <w:tcW w:w="5722" w:type="dxa"/>
          </w:tcPr>
          <w:p w14:paraId="1FC53C88" w14:textId="77777777" w:rsidR="00DE4D31" w:rsidRPr="001F4FCB" w:rsidRDefault="00DE4D31" w:rsidP="00DE4D31">
            <w:pPr>
              <w:autoSpaceDE w:val="0"/>
              <w:autoSpaceDN w:val="0"/>
              <w:adjustRightInd w:val="0"/>
              <w:jc w:val="both"/>
              <w:rPr>
                <w:sz w:val="22"/>
                <w:szCs w:val="22"/>
              </w:rPr>
            </w:pPr>
            <w:r w:rsidRPr="001F4FCB">
              <w:rPr>
                <w:sz w:val="22"/>
                <w:szCs w:val="22"/>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документацией об аукционе в электронной форме, в порядке и по основаниям, которые предусмотрены настоящей главой, документацией об аукционе в электронной форме.</w:t>
            </w:r>
          </w:p>
          <w:p w14:paraId="6CAFF1E3" w14:textId="77777777" w:rsidR="00DE4D31" w:rsidRPr="001F4FCB" w:rsidRDefault="00DE4D31" w:rsidP="00DE4D31">
            <w:pPr>
              <w:jc w:val="both"/>
              <w:rPr>
                <w:sz w:val="22"/>
                <w:szCs w:val="22"/>
              </w:rPr>
            </w:pPr>
            <w:r w:rsidRPr="001F4FCB">
              <w:rPr>
                <w:sz w:val="22"/>
                <w:szCs w:val="22"/>
              </w:rPr>
              <w:t>Общий срок рассмотрения вторых частей заявок на участие в аукционе не может превышать 3 рабочих дня с даты размещения на электронной площадке протокола проведения аукциона в электронной форме.</w:t>
            </w:r>
          </w:p>
          <w:p w14:paraId="34DF926B" w14:textId="77777777" w:rsidR="00DE4D31" w:rsidRPr="001F4FCB" w:rsidRDefault="00DE4D31" w:rsidP="00DE4D31">
            <w:pPr>
              <w:jc w:val="both"/>
              <w:rPr>
                <w:sz w:val="22"/>
                <w:szCs w:val="22"/>
              </w:rPr>
            </w:pPr>
            <w:r w:rsidRPr="001F4FCB">
              <w:rPr>
                <w:sz w:val="22"/>
                <w:szCs w:val="22"/>
              </w:rPr>
              <w:t xml:space="preserve">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w:t>
            </w:r>
            <w:r w:rsidRPr="001F4FCB">
              <w:rPr>
                <w:sz w:val="22"/>
                <w:szCs w:val="22"/>
              </w:rPr>
              <w:lastRenderedPageBreak/>
              <w:t>участия в этом аукционе на любом этапе проведения аукциона в электронной форме.</w:t>
            </w:r>
          </w:p>
          <w:p w14:paraId="0000DD94" w14:textId="77777777" w:rsidR="00DE4D31" w:rsidRPr="001F4FCB" w:rsidRDefault="00DE4D31" w:rsidP="00DE4D31">
            <w:pPr>
              <w:jc w:val="both"/>
              <w:rPr>
                <w:sz w:val="22"/>
                <w:szCs w:val="22"/>
              </w:rPr>
            </w:pPr>
            <w:r w:rsidRPr="001F4FCB">
              <w:rPr>
                <w:sz w:val="22"/>
                <w:szCs w:val="22"/>
              </w:rPr>
              <w:t xml:space="preserve"> Результаты рассмотрения заявок на участие в электронном аукционе фиксируются в итоговом протоколе, который подписывается всеми участвовавшими в рассмотрении этих заявок членами комиссии. </w:t>
            </w:r>
          </w:p>
          <w:p w14:paraId="3C412DEA" w14:textId="77777777" w:rsidR="00DE4D31" w:rsidRPr="001F4FCB" w:rsidRDefault="00DE4D31" w:rsidP="00DE4D31">
            <w:pPr>
              <w:jc w:val="both"/>
              <w:rPr>
                <w:sz w:val="22"/>
                <w:szCs w:val="22"/>
              </w:rPr>
            </w:pPr>
            <w:r w:rsidRPr="001F4FCB">
              <w:rPr>
                <w:sz w:val="22"/>
                <w:szCs w:val="22"/>
              </w:rPr>
              <w:t xml:space="preserve">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об аукционе в электронной форме, признается победителем такого аукциона.</w:t>
            </w:r>
          </w:p>
          <w:p w14:paraId="2B8B37DC" w14:textId="77777777" w:rsidR="00DE4D31" w:rsidRPr="001F4FCB" w:rsidRDefault="00DE4D31" w:rsidP="00DE4D31">
            <w:pPr>
              <w:jc w:val="both"/>
              <w:rPr>
                <w:sz w:val="22"/>
                <w:szCs w:val="22"/>
              </w:rPr>
            </w:pPr>
            <w:r w:rsidRPr="001F4FCB">
              <w:rPr>
                <w:sz w:val="22"/>
                <w:szCs w:val="22"/>
              </w:rPr>
              <w:t xml:space="preserve">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об аукционе в электронной форме, аукцион в электронной форме признается несостоявшимся.</w:t>
            </w:r>
          </w:p>
          <w:p w14:paraId="16EACFFC" w14:textId="77777777" w:rsidR="00DE4D31" w:rsidRPr="001F4FCB" w:rsidRDefault="00DE4D31" w:rsidP="00DE4D31">
            <w:pPr>
              <w:jc w:val="both"/>
              <w:rPr>
                <w:sz w:val="22"/>
                <w:szCs w:val="22"/>
              </w:rPr>
            </w:pPr>
            <w:r w:rsidRPr="001F4FCB">
              <w:rPr>
                <w:sz w:val="22"/>
                <w:szCs w:val="22"/>
              </w:rPr>
              <w:t xml:space="preserve"> В случае, если аукцион в электронной форме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заказчик заключает договор с таким участником закупки как с единственным поставщиком (подрядчиком, исполнителем).</w:t>
            </w:r>
          </w:p>
          <w:p w14:paraId="4939C0F3" w14:textId="77777777" w:rsidR="00DE4D31" w:rsidRPr="001F4FCB" w:rsidRDefault="00DE4D31" w:rsidP="00DE4D31">
            <w:pPr>
              <w:jc w:val="both"/>
              <w:rPr>
                <w:sz w:val="22"/>
                <w:szCs w:val="22"/>
              </w:rPr>
            </w:pPr>
            <w:r w:rsidRPr="001F4FCB">
              <w:rPr>
                <w:sz w:val="22"/>
                <w:szCs w:val="22"/>
              </w:rPr>
              <w:t>Договор заключается с таким участником на условиях, предусмотренных документацией об аукционе в электронной форме, по цене не выше предложенной данным участником закупки.</w:t>
            </w:r>
          </w:p>
          <w:p w14:paraId="47AC1247" w14:textId="77777777" w:rsidR="00DE4D31" w:rsidRPr="001F4FCB" w:rsidRDefault="00DE4D31" w:rsidP="00DE4D31">
            <w:pPr>
              <w:jc w:val="both"/>
              <w:rPr>
                <w:sz w:val="22"/>
                <w:szCs w:val="22"/>
              </w:rPr>
            </w:pPr>
            <w:r w:rsidRPr="001F4FCB">
              <w:rPr>
                <w:sz w:val="22"/>
                <w:szCs w:val="22"/>
              </w:rPr>
              <w:t xml:space="preserve"> В случае, если аукцион в электронной форме признан несостоявшимся, в связи с тем, что до окончания срока подачи заявок не подано ни одной заявки на участие в аукционе в электронной форме или подана только одна заявка, либо в связи с тем, что по результатам рассмотрения первых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либо в связи с тем, что по результатам рассмотрения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а также в случае незаключения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14:paraId="2F460C21" w14:textId="77777777" w:rsidR="00DE4D31" w:rsidRPr="001F4FCB" w:rsidRDefault="00DE4D31" w:rsidP="00DE4D31">
            <w:pPr>
              <w:jc w:val="both"/>
              <w:rPr>
                <w:sz w:val="22"/>
                <w:szCs w:val="22"/>
              </w:rPr>
            </w:pPr>
            <w:r w:rsidRPr="001F4FCB">
              <w:rPr>
                <w:sz w:val="22"/>
                <w:szCs w:val="22"/>
              </w:rPr>
              <w:t>Договор может быть заключен с единственным поставщиком (подрядчиком, исполнителем) на условиях, предусмотренных документацией об аукционе в электронной форме, по цене, не превышающей начальной (максимальной) цены договора.</w:t>
            </w:r>
          </w:p>
          <w:p w14:paraId="2D4C1BC4" w14:textId="77777777" w:rsidR="00DE4D31" w:rsidRPr="001F4FCB" w:rsidRDefault="00DE4D31" w:rsidP="00DE4D31">
            <w:pPr>
              <w:autoSpaceDE w:val="0"/>
              <w:autoSpaceDN w:val="0"/>
              <w:adjustRightInd w:val="0"/>
              <w:jc w:val="both"/>
              <w:rPr>
                <w:sz w:val="22"/>
                <w:szCs w:val="22"/>
              </w:rPr>
            </w:pPr>
          </w:p>
        </w:tc>
      </w:tr>
      <w:tr w:rsidR="00DE4D31" w:rsidRPr="006063B4" w14:paraId="58DFAC5E" w14:textId="77777777" w:rsidTr="000A745B">
        <w:trPr>
          <w:trHeight w:val="329"/>
        </w:trPr>
        <w:tc>
          <w:tcPr>
            <w:tcW w:w="4531" w:type="dxa"/>
            <w:shd w:val="clear" w:color="auto" w:fill="auto"/>
          </w:tcPr>
          <w:p w14:paraId="20EABDEF" w14:textId="77777777" w:rsidR="00DE4D31" w:rsidRPr="00C72C5C" w:rsidRDefault="00DE4D31" w:rsidP="00DE4D31">
            <w:pPr>
              <w:autoSpaceDE w:val="0"/>
              <w:autoSpaceDN w:val="0"/>
              <w:adjustRightInd w:val="0"/>
              <w:jc w:val="center"/>
              <w:rPr>
                <w:sz w:val="22"/>
                <w:szCs w:val="22"/>
                <w:highlight w:val="yellow"/>
              </w:rPr>
            </w:pPr>
            <w:r w:rsidRPr="00DE4D31">
              <w:rPr>
                <w:b/>
                <w:sz w:val="22"/>
                <w:szCs w:val="22"/>
              </w:rPr>
              <w:lastRenderedPageBreak/>
              <w:t>9.1.</w:t>
            </w:r>
            <w:r w:rsidRPr="00DE4D31">
              <w:rPr>
                <w:sz w:val="22"/>
                <w:szCs w:val="22"/>
              </w:rPr>
              <w:t xml:space="preserve">  </w:t>
            </w:r>
            <w:r w:rsidRPr="00DE4D31">
              <w:rPr>
                <w:b/>
                <w:sz w:val="22"/>
                <w:szCs w:val="22"/>
              </w:rPr>
              <w:t>Дата подведения итогов</w:t>
            </w:r>
            <w:r w:rsidRPr="00DE4D31">
              <w:rPr>
                <w:sz w:val="22"/>
                <w:szCs w:val="22"/>
              </w:rPr>
              <w:t xml:space="preserve"> </w:t>
            </w:r>
            <w:r w:rsidRPr="00DE4D31">
              <w:rPr>
                <w:b/>
                <w:sz w:val="22"/>
                <w:szCs w:val="22"/>
              </w:rPr>
              <w:t>аукциона в электронной форме</w:t>
            </w:r>
          </w:p>
        </w:tc>
        <w:tc>
          <w:tcPr>
            <w:tcW w:w="5722" w:type="dxa"/>
            <w:shd w:val="clear" w:color="auto" w:fill="auto"/>
          </w:tcPr>
          <w:p w14:paraId="68853218" w14:textId="60050ED3" w:rsidR="00DE4D31" w:rsidRPr="00427A79" w:rsidRDefault="00F47683" w:rsidP="00DE4D31">
            <w:pPr>
              <w:autoSpaceDE w:val="0"/>
              <w:autoSpaceDN w:val="0"/>
              <w:adjustRightInd w:val="0"/>
              <w:rPr>
                <w:rFonts w:eastAsiaTheme="minorHAnsi"/>
                <w:b/>
                <w:iCs/>
                <w:sz w:val="22"/>
                <w:szCs w:val="22"/>
                <w:lang w:eastAsia="en-US"/>
              </w:rPr>
            </w:pPr>
            <w:r w:rsidRPr="00F47683">
              <w:rPr>
                <w:rFonts w:eastAsiaTheme="minorHAnsi"/>
                <w:b/>
                <w:iCs/>
                <w:sz w:val="22"/>
                <w:szCs w:val="22"/>
                <w:lang w:eastAsia="en-US"/>
              </w:rPr>
              <w:t xml:space="preserve"> </w:t>
            </w:r>
            <w:r w:rsidR="003C50F1">
              <w:rPr>
                <w:rFonts w:eastAsiaTheme="minorHAnsi"/>
                <w:b/>
                <w:iCs/>
                <w:sz w:val="22"/>
                <w:szCs w:val="22"/>
                <w:lang w:eastAsia="en-US"/>
              </w:rPr>
              <w:t>12</w:t>
            </w:r>
            <w:r w:rsidR="00E97DFE">
              <w:rPr>
                <w:rFonts w:eastAsiaTheme="minorHAnsi"/>
                <w:b/>
                <w:iCs/>
                <w:sz w:val="22"/>
                <w:szCs w:val="22"/>
                <w:lang w:eastAsia="en-US"/>
              </w:rPr>
              <w:t>.12.2022 15</w:t>
            </w:r>
            <w:r w:rsidR="000A745B">
              <w:rPr>
                <w:rFonts w:eastAsiaTheme="minorHAnsi"/>
                <w:b/>
                <w:iCs/>
                <w:sz w:val="22"/>
                <w:szCs w:val="22"/>
                <w:lang w:eastAsia="en-US"/>
              </w:rPr>
              <w:t xml:space="preserve">:00 </w:t>
            </w:r>
            <w:r w:rsidRPr="00F47683">
              <w:rPr>
                <w:rFonts w:eastAsiaTheme="minorHAnsi"/>
                <w:b/>
                <w:iCs/>
                <w:sz w:val="22"/>
                <w:szCs w:val="22"/>
                <w:lang w:eastAsia="en-US"/>
              </w:rPr>
              <w:t>(МСК)</w:t>
            </w:r>
          </w:p>
        </w:tc>
      </w:tr>
      <w:tr w:rsidR="00DE4D31" w:rsidRPr="006063B4" w14:paraId="3203ACEA" w14:textId="77777777" w:rsidTr="00DB23A9">
        <w:trPr>
          <w:trHeight w:val="406"/>
        </w:trPr>
        <w:tc>
          <w:tcPr>
            <w:tcW w:w="10253" w:type="dxa"/>
            <w:gridSpan w:val="2"/>
          </w:tcPr>
          <w:p w14:paraId="17E47056" w14:textId="77777777" w:rsidR="00DE4D31" w:rsidRPr="00A37889" w:rsidRDefault="00DE4D31" w:rsidP="00DE4D31">
            <w:pPr>
              <w:autoSpaceDE w:val="0"/>
              <w:autoSpaceDN w:val="0"/>
              <w:adjustRightInd w:val="0"/>
              <w:jc w:val="both"/>
              <w:rPr>
                <w:b/>
                <w:sz w:val="22"/>
                <w:szCs w:val="22"/>
                <w:lang w:eastAsia="en-US"/>
              </w:rPr>
            </w:pPr>
            <w:r w:rsidRPr="00A37889">
              <w:rPr>
                <w:b/>
                <w:sz w:val="22"/>
                <w:szCs w:val="22"/>
              </w:rPr>
              <w:t>9.2.</w:t>
            </w:r>
            <w:r w:rsidRPr="00A37889">
              <w:rPr>
                <w:b/>
                <w:sz w:val="22"/>
                <w:szCs w:val="22"/>
                <w:lang w:eastAsia="en-U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1B65315" w14:textId="77777777" w:rsidR="00DE4D31" w:rsidRPr="00A37889" w:rsidRDefault="00DE4D31" w:rsidP="00DE4D31">
            <w:pPr>
              <w:autoSpaceDE w:val="0"/>
              <w:autoSpaceDN w:val="0"/>
              <w:adjustRightInd w:val="0"/>
              <w:jc w:val="both"/>
              <w:rPr>
                <w:sz w:val="22"/>
                <w:szCs w:val="22"/>
              </w:rPr>
            </w:pPr>
            <w:r w:rsidRPr="00A37889">
              <w:rPr>
                <w:sz w:val="22"/>
                <w:szCs w:val="22"/>
              </w:rPr>
              <w:lastRenderedPageBreak/>
              <w:t>Установлен приоритет товаров российского происхождения.</w:t>
            </w:r>
          </w:p>
          <w:p w14:paraId="3A9E1D2D" w14:textId="77777777" w:rsidR="00DE4D31" w:rsidRPr="00A37889" w:rsidRDefault="00DE4D31" w:rsidP="00DE4D31">
            <w:pPr>
              <w:autoSpaceDE w:val="0"/>
              <w:autoSpaceDN w:val="0"/>
              <w:adjustRightInd w:val="0"/>
              <w:jc w:val="both"/>
              <w:rPr>
                <w:sz w:val="22"/>
                <w:szCs w:val="22"/>
              </w:rPr>
            </w:pPr>
            <w:r w:rsidRPr="00A37889">
              <w:rPr>
                <w:sz w:val="22"/>
                <w:szCs w:val="22"/>
              </w:rPr>
              <w:t>1.</w:t>
            </w:r>
            <w:r w:rsidRPr="00A37889">
              <w:rPr>
                <w:sz w:val="22"/>
                <w:szCs w:val="22"/>
              </w:rPr>
              <w:ta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ED22B4D" w14:textId="77777777" w:rsidR="00DE4D31" w:rsidRPr="00A37889" w:rsidRDefault="00DE4D31" w:rsidP="00DE4D31">
            <w:pPr>
              <w:autoSpaceDE w:val="0"/>
              <w:autoSpaceDN w:val="0"/>
              <w:adjustRightInd w:val="0"/>
              <w:jc w:val="both"/>
              <w:rPr>
                <w:sz w:val="22"/>
                <w:szCs w:val="22"/>
              </w:rPr>
            </w:pPr>
            <w:r w:rsidRPr="00A37889">
              <w:rPr>
                <w:sz w:val="22"/>
                <w:szCs w:val="22"/>
              </w:rPr>
              <w:t>2.</w:t>
            </w:r>
            <w:r w:rsidRPr="00A37889">
              <w:rPr>
                <w:sz w:val="22"/>
                <w:szCs w:val="22"/>
              </w:rPr>
              <w:tab/>
              <w:t xml:space="preserve"> Участник аукциона указывает (декларирует) в (Форма для заполнения участником первой части заявки Приложение №2) 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3FD40EA7" w14:textId="77777777" w:rsidR="00DE4D31" w:rsidRPr="00A37889" w:rsidRDefault="00DE4D31" w:rsidP="00DE4D31">
            <w:pPr>
              <w:autoSpaceDE w:val="0"/>
              <w:autoSpaceDN w:val="0"/>
              <w:adjustRightInd w:val="0"/>
              <w:jc w:val="both"/>
              <w:rPr>
                <w:sz w:val="22"/>
                <w:szCs w:val="22"/>
              </w:rPr>
            </w:pPr>
            <w:r w:rsidRPr="00A37889">
              <w:rPr>
                <w:sz w:val="22"/>
                <w:szCs w:val="22"/>
              </w:rPr>
              <w:t>3.</w:t>
            </w:r>
            <w:r w:rsidRPr="00A37889">
              <w:rPr>
                <w:sz w:val="22"/>
                <w:szCs w:val="22"/>
              </w:rPr>
              <w:tab/>
              <w:t>Участник аукциона несёт ответственность за представление недостоверных сведений о стране происхождения товара, указанного в заявке на участие в аукционе и при установлении недостоверности сведений, содержащихся в документах, представленных участником аукциона в составе заявки на участие в аукционе, такой участник не допускается Комиссией к участию в аукционе.</w:t>
            </w:r>
          </w:p>
          <w:p w14:paraId="4542E2CD" w14:textId="77777777" w:rsidR="00DE4D31" w:rsidRPr="00A37889" w:rsidRDefault="00DE4D31" w:rsidP="00DE4D31">
            <w:pPr>
              <w:autoSpaceDE w:val="0"/>
              <w:autoSpaceDN w:val="0"/>
              <w:adjustRightInd w:val="0"/>
              <w:jc w:val="both"/>
              <w:rPr>
                <w:sz w:val="22"/>
                <w:szCs w:val="22"/>
              </w:rPr>
            </w:pPr>
            <w:r w:rsidRPr="00A37889">
              <w:rPr>
                <w:sz w:val="22"/>
                <w:szCs w:val="22"/>
              </w:rPr>
              <w:t>4.</w:t>
            </w:r>
            <w:r w:rsidRPr="00A37889">
              <w:rPr>
                <w:sz w:val="22"/>
                <w:szCs w:val="22"/>
              </w:rPr>
              <w:tab/>
              <w:t>Заказчик относит участника аукциона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E4D31" w:rsidRPr="006063B4" w14:paraId="66E7675A" w14:textId="77777777" w:rsidTr="00DB23A9">
        <w:tc>
          <w:tcPr>
            <w:tcW w:w="10253" w:type="dxa"/>
            <w:gridSpan w:val="2"/>
          </w:tcPr>
          <w:p w14:paraId="520D49B3" w14:textId="77777777" w:rsidR="00DE4D31" w:rsidRPr="006063B4" w:rsidRDefault="00DE4D31" w:rsidP="00DE4D31">
            <w:pPr>
              <w:jc w:val="center"/>
              <w:rPr>
                <w:b/>
                <w:sz w:val="22"/>
                <w:szCs w:val="22"/>
              </w:rPr>
            </w:pPr>
            <w:r w:rsidRPr="006063B4">
              <w:rPr>
                <w:b/>
                <w:sz w:val="22"/>
                <w:szCs w:val="22"/>
              </w:rPr>
              <w:lastRenderedPageBreak/>
              <w:t>10. Единые требования к участникам закупки</w:t>
            </w:r>
          </w:p>
          <w:p w14:paraId="62D136CF" w14:textId="77777777" w:rsidR="00DE4D31" w:rsidRPr="006063B4" w:rsidRDefault="00DE4D31" w:rsidP="00DE4D31">
            <w:pPr>
              <w:jc w:val="center"/>
              <w:rPr>
                <w:sz w:val="22"/>
                <w:szCs w:val="22"/>
              </w:rPr>
            </w:pPr>
            <w:r w:rsidRPr="006063B4">
              <w:rPr>
                <w:sz w:val="22"/>
                <w:szCs w:val="22"/>
              </w:rPr>
              <w:t>(предъявляются в равной мере ко всем участникам закупки)</w:t>
            </w:r>
          </w:p>
          <w:p w14:paraId="0F309ACA" w14:textId="77777777" w:rsidR="00DE4D31" w:rsidRPr="006063B4" w:rsidRDefault="00DE4D31" w:rsidP="00DE4D31">
            <w:pPr>
              <w:autoSpaceDE w:val="0"/>
              <w:autoSpaceDN w:val="0"/>
              <w:adjustRightInd w:val="0"/>
              <w:jc w:val="both"/>
              <w:rPr>
                <w:color w:val="000000"/>
                <w:sz w:val="22"/>
                <w:szCs w:val="22"/>
              </w:rPr>
            </w:pPr>
            <w:r w:rsidRPr="006063B4">
              <w:rPr>
                <w:b/>
                <w:bCs/>
                <w:i/>
                <w:sz w:val="22"/>
                <w:szCs w:val="22"/>
              </w:rPr>
              <w:t>участник закупки</w:t>
            </w:r>
            <w:r w:rsidRPr="006063B4">
              <w:rPr>
                <w:bCs/>
                <w:i/>
                <w:sz w:val="22"/>
                <w:szCs w:val="22"/>
              </w:rPr>
              <w:t xml:space="preserve"> - </w:t>
            </w:r>
            <w:r w:rsidRPr="006063B4">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14:paraId="56AEE6F6" w14:textId="77777777" w:rsidR="00DE4D31" w:rsidRPr="006063B4" w:rsidRDefault="00DE4D31" w:rsidP="00DE4D31">
            <w:pPr>
              <w:autoSpaceDE w:val="0"/>
              <w:autoSpaceDN w:val="0"/>
              <w:adjustRightInd w:val="0"/>
              <w:jc w:val="both"/>
              <w:rPr>
                <w:color w:val="000000"/>
                <w:sz w:val="22"/>
                <w:szCs w:val="22"/>
              </w:rPr>
            </w:pPr>
          </w:p>
          <w:p w14:paraId="0EDF5252" w14:textId="77777777" w:rsidR="00DE4D31" w:rsidRPr="006063B4" w:rsidRDefault="00DE4D31" w:rsidP="00DE4D31">
            <w:pPr>
              <w:autoSpaceDE w:val="0"/>
              <w:autoSpaceDN w:val="0"/>
              <w:adjustRightInd w:val="0"/>
              <w:jc w:val="both"/>
              <w:rPr>
                <w:b/>
                <w:color w:val="000000"/>
                <w:sz w:val="22"/>
                <w:szCs w:val="22"/>
              </w:rPr>
            </w:pPr>
            <w:r w:rsidRPr="006063B4">
              <w:rPr>
                <w:b/>
                <w:color w:val="000000"/>
                <w:sz w:val="22"/>
                <w:szCs w:val="22"/>
              </w:rPr>
              <w:t>Участник на день подачи заявки должен соответствовать обязательным требованиям:</w:t>
            </w:r>
          </w:p>
          <w:p w14:paraId="2865DD4C" w14:textId="77777777" w:rsidR="00DE4D31" w:rsidRPr="006063B4" w:rsidRDefault="00DE4D31" w:rsidP="00DE4D31">
            <w:pPr>
              <w:autoSpaceDE w:val="0"/>
              <w:autoSpaceDN w:val="0"/>
              <w:adjustRightInd w:val="0"/>
              <w:ind w:firstLine="313"/>
              <w:jc w:val="both"/>
              <w:rPr>
                <w:rFonts w:eastAsiaTheme="minorHAnsi"/>
                <w:bCs/>
                <w:i/>
                <w:sz w:val="22"/>
                <w:szCs w:val="22"/>
                <w:lang w:eastAsia="en-US"/>
              </w:rPr>
            </w:pPr>
          </w:p>
        </w:tc>
      </w:tr>
      <w:tr w:rsidR="00DE4D31" w:rsidRPr="006063B4" w14:paraId="15CFAFB3" w14:textId="77777777" w:rsidTr="00DB23A9">
        <w:trPr>
          <w:trHeight w:val="274"/>
        </w:trPr>
        <w:tc>
          <w:tcPr>
            <w:tcW w:w="10253" w:type="dxa"/>
            <w:gridSpan w:val="2"/>
          </w:tcPr>
          <w:p w14:paraId="5674D11E" w14:textId="77777777" w:rsidR="00DE4D31" w:rsidRPr="006063B4" w:rsidRDefault="00DE4D31" w:rsidP="00DE4D31">
            <w:pPr>
              <w:tabs>
                <w:tab w:val="left" w:pos="1276"/>
              </w:tabs>
              <w:jc w:val="both"/>
              <w:rPr>
                <w:snapToGrid w:val="0"/>
                <w:sz w:val="22"/>
                <w:szCs w:val="22"/>
              </w:rPr>
            </w:pPr>
            <w:r w:rsidRPr="006063B4">
              <w:rPr>
                <w:b/>
                <w:sz w:val="22"/>
                <w:szCs w:val="22"/>
              </w:rPr>
              <w:t>10.1.</w:t>
            </w:r>
            <w:r w:rsidRPr="006063B4">
              <w:rPr>
                <w:sz w:val="22"/>
                <w:szCs w:val="22"/>
              </w:rPr>
              <w:t xml:space="preserve"> </w:t>
            </w:r>
            <w:r w:rsidRPr="006063B4">
              <w:rPr>
                <w:snapToGrid w:val="0"/>
                <w:sz w:val="22"/>
                <w:szCs w:val="22"/>
              </w:rPr>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5A875B8A" w14:textId="77777777" w:rsidR="00DE4D31" w:rsidRPr="006063B4" w:rsidRDefault="00DE4D31" w:rsidP="00DE4D31">
            <w:pPr>
              <w:pStyle w:val="ConsPlusNormal"/>
              <w:ind w:firstLine="29"/>
              <w:jc w:val="both"/>
              <w:rPr>
                <w:rFonts w:ascii="Times New Roman" w:hAnsi="Times New Roman" w:cs="Times New Roman"/>
                <w:sz w:val="22"/>
                <w:szCs w:val="22"/>
              </w:rPr>
            </w:pPr>
            <w:bookmarkStart w:id="2" w:name="Par459"/>
            <w:bookmarkEnd w:id="2"/>
          </w:p>
        </w:tc>
      </w:tr>
      <w:tr w:rsidR="00DE4D31" w:rsidRPr="006063B4" w14:paraId="5FD36B4C" w14:textId="77777777" w:rsidTr="00DB23A9">
        <w:tc>
          <w:tcPr>
            <w:tcW w:w="10253" w:type="dxa"/>
            <w:gridSpan w:val="2"/>
          </w:tcPr>
          <w:p w14:paraId="5B943573" w14:textId="77777777" w:rsidR="00DE4D31" w:rsidRPr="006063B4" w:rsidRDefault="00DE4D31" w:rsidP="00DE4D31">
            <w:pPr>
              <w:pStyle w:val="ConsPlusNormal"/>
              <w:ind w:firstLine="29"/>
              <w:jc w:val="both"/>
              <w:rPr>
                <w:rFonts w:ascii="Times New Roman" w:hAnsi="Times New Roman" w:cs="Times New Roman"/>
                <w:sz w:val="22"/>
                <w:szCs w:val="22"/>
              </w:rPr>
            </w:pPr>
            <w:r w:rsidRPr="006063B4">
              <w:rPr>
                <w:rFonts w:ascii="Times New Roman" w:hAnsi="Times New Roman" w:cs="Times New Roman"/>
                <w:b/>
                <w:sz w:val="22"/>
                <w:szCs w:val="22"/>
              </w:rPr>
              <w:t>10.2.</w:t>
            </w:r>
            <w:r w:rsidRPr="006063B4">
              <w:rPr>
                <w:rFonts w:ascii="Times New Roman" w:hAnsi="Times New Roman" w:cs="Times New Roman"/>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063B4">
              <w:rPr>
                <w:rFonts w:ascii="Times New Roman" w:eastAsiaTheme="minorHAnsi" w:hAnsi="Times New Roman" w:cs="Times New Roman"/>
                <w:i/>
                <w:color w:val="FF0000"/>
                <w:sz w:val="22"/>
                <w:szCs w:val="22"/>
                <w:lang w:eastAsia="en-US"/>
              </w:rPr>
              <w:t xml:space="preserve"> </w:t>
            </w:r>
          </w:p>
        </w:tc>
      </w:tr>
      <w:tr w:rsidR="00DE4D31" w:rsidRPr="006063B4" w14:paraId="33825EC1" w14:textId="77777777" w:rsidTr="00DB23A9">
        <w:tc>
          <w:tcPr>
            <w:tcW w:w="10253" w:type="dxa"/>
            <w:gridSpan w:val="2"/>
          </w:tcPr>
          <w:p w14:paraId="4CC81960" w14:textId="77777777" w:rsidR="00DE4D31" w:rsidRPr="006063B4" w:rsidRDefault="00DE4D31" w:rsidP="00DE4D31">
            <w:pPr>
              <w:autoSpaceDE w:val="0"/>
              <w:autoSpaceDN w:val="0"/>
              <w:adjustRightInd w:val="0"/>
              <w:ind w:firstLine="29"/>
              <w:jc w:val="both"/>
              <w:rPr>
                <w:sz w:val="22"/>
                <w:szCs w:val="22"/>
              </w:rPr>
            </w:pPr>
            <w:r w:rsidRPr="006063B4">
              <w:rPr>
                <w:b/>
                <w:sz w:val="22"/>
                <w:szCs w:val="22"/>
              </w:rPr>
              <w:t>10.3.</w:t>
            </w:r>
            <w:r w:rsidRPr="006063B4">
              <w:rPr>
                <w:sz w:val="22"/>
                <w:szCs w:val="22"/>
              </w:rPr>
              <w:t xml:space="preserve"> Неприостановление деятельности участника закупки в порядке, установленном </w:t>
            </w:r>
            <w:hyperlink r:id="rId8" w:history="1">
              <w:r w:rsidRPr="006063B4">
                <w:rPr>
                  <w:sz w:val="22"/>
                  <w:szCs w:val="22"/>
                </w:rPr>
                <w:t>Кодексом</w:t>
              </w:r>
            </w:hyperlink>
            <w:r w:rsidRPr="006063B4">
              <w:rPr>
                <w:sz w:val="22"/>
                <w:szCs w:val="22"/>
              </w:rPr>
              <w:t xml:space="preserve"> РФ об административных правонарушениях, на дату подачи заявки на участие в закупке;</w:t>
            </w:r>
            <w:r w:rsidRPr="006063B4">
              <w:rPr>
                <w:rFonts w:eastAsiaTheme="minorHAnsi"/>
                <w:i/>
                <w:color w:val="FF0000"/>
                <w:sz w:val="22"/>
                <w:szCs w:val="22"/>
                <w:lang w:eastAsia="en-US"/>
              </w:rPr>
              <w:t xml:space="preserve"> </w:t>
            </w:r>
          </w:p>
        </w:tc>
      </w:tr>
      <w:tr w:rsidR="00DE4D31" w:rsidRPr="006063B4" w14:paraId="7BDFC988" w14:textId="77777777" w:rsidTr="00DB23A9">
        <w:tc>
          <w:tcPr>
            <w:tcW w:w="10253" w:type="dxa"/>
            <w:gridSpan w:val="2"/>
          </w:tcPr>
          <w:p w14:paraId="2B79D4A7" w14:textId="77777777" w:rsidR="00DE4D31" w:rsidRPr="006063B4" w:rsidRDefault="00DE4D31" w:rsidP="00DE4D31">
            <w:pPr>
              <w:autoSpaceDE w:val="0"/>
              <w:autoSpaceDN w:val="0"/>
              <w:adjustRightInd w:val="0"/>
              <w:ind w:firstLine="29"/>
              <w:jc w:val="both"/>
              <w:rPr>
                <w:sz w:val="22"/>
                <w:szCs w:val="22"/>
              </w:rPr>
            </w:pPr>
            <w:r w:rsidRPr="006063B4">
              <w:rPr>
                <w:b/>
                <w:sz w:val="22"/>
                <w:szCs w:val="22"/>
              </w:rPr>
              <w:t>10.4.</w:t>
            </w:r>
            <w:r w:rsidRPr="006063B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6063B4">
                <w:rPr>
                  <w:sz w:val="22"/>
                  <w:szCs w:val="22"/>
                </w:rPr>
                <w:t>законодательством</w:t>
              </w:r>
            </w:hyperlink>
            <w:r w:rsidRPr="006063B4">
              <w:rPr>
                <w:sz w:val="22"/>
                <w:szCs w:val="22"/>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10" w:history="1">
              <w:r w:rsidRPr="006063B4">
                <w:rPr>
                  <w:sz w:val="22"/>
                  <w:szCs w:val="22"/>
                </w:rPr>
                <w:t>законодательством</w:t>
              </w:r>
            </w:hyperlink>
            <w:r w:rsidRPr="006063B4">
              <w:rPr>
                <w:sz w:val="22"/>
                <w:szCs w:val="22"/>
              </w:rPr>
              <w:t xml:space="preserve"> РФ о налогах и сборах) за прошедший календарный год, размер которых превышает </w:t>
            </w:r>
            <w:r w:rsidRPr="006063B4">
              <w:rPr>
                <w:b/>
                <w:sz w:val="22"/>
                <w:szCs w:val="22"/>
              </w:rPr>
              <w:t>25 %</w:t>
            </w:r>
            <w:r w:rsidRPr="006063B4">
              <w:rPr>
                <w:sz w:val="22"/>
                <w:szCs w:val="22"/>
              </w:rPr>
              <w:t xml:space="preserve">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r w:rsidRPr="006063B4">
              <w:rPr>
                <w:rFonts w:eastAsiaTheme="minorHAnsi"/>
                <w:i/>
                <w:color w:val="FF0000"/>
                <w:sz w:val="22"/>
                <w:szCs w:val="22"/>
                <w:lang w:eastAsia="en-US"/>
              </w:rPr>
              <w:t xml:space="preserve"> </w:t>
            </w:r>
          </w:p>
        </w:tc>
      </w:tr>
      <w:tr w:rsidR="00DE4D31" w:rsidRPr="006063B4" w14:paraId="584C0874" w14:textId="77777777" w:rsidTr="00DB23A9">
        <w:trPr>
          <w:trHeight w:val="788"/>
        </w:trPr>
        <w:tc>
          <w:tcPr>
            <w:tcW w:w="10253" w:type="dxa"/>
            <w:gridSpan w:val="2"/>
          </w:tcPr>
          <w:p w14:paraId="53434F74" w14:textId="77777777" w:rsidR="00DE4D31" w:rsidRPr="006063B4" w:rsidRDefault="00DE4D31" w:rsidP="00DE4D31">
            <w:pPr>
              <w:autoSpaceDE w:val="0"/>
              <w:autoSpaceDN w:val="0"/>
              <w:adjustRightInd w:val="0"/>
              <w:jc w:val="both"/>
              <w:rPr>
                <w:b/>
                <w:sz w:val="22"/>
                <w:szCs w:val="22"/>
              </w:rPr>
            </w:pPr>
            <w:r>
              <w:rPr>
                <w:b/>
                <w:sz w:val="22"/>
                <w:szCs w:val="22"/>
              </w:rPr>
              <w:t xml:space="preserve">10.5. </w:t>
            </w:r>
            <w:r>
              <w:rPr>
                <w:color w:val="000000"/>
                <w:sz w:val="22"/>
                <w:szCs w:val="22"/>
                <w:shd w:val="clear" w:color="auto" w:fill="F8F8F8"/>
              </w:rPr>
              <w:t>О</w:t>
            </w:r>
            <w:r w:rsidRPr="0083124E">
              <w:rPr>
                <w:color w:val="000000"/>
                <w:sz w:val="22"/>
                <w:szCs w:val="22"/>
                <w:shd w:val="clear" w:color="auto" w:fill="F8F8F8"/>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3124E">
              <w:rPr>
                <w:color w:val="000000"/>
                <w:sz w:val="22"/>
                <w:szCs w:val="22"/>
                <w:shd w:val="clear" w:color="auto" w:fill="F8F8F8"/>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DE4D31" w:rsidRPr="006063B4" w14:paraId="62AC21C6" w14:textId="77777777" w:rsidTr="00DB23A9">
        <w:trPr>
          <w:trHeight w:val="788"/>
        </w:trPr>
        <w:tc>
          <w:tcPr>
            <w:tcW w:w="10253" w:type="dxa"/>
            <w:gridSpan w:val="2"/>
          </w:tcPr>
          <w:p w14:paraId="77ED38E2" w14:textId="77777777" w:rsidR="00DE4D31" w:rsidRPr="006063B4" w:rsidRDefault="00DE4D31" w:rsidP="00DE4D31">
            <w:pPr>
              <w:autoSpaceDE w:val="0"/>
              <w:autoSpaceDN w:val="0"/>
              <w:adjustRightInd w:val="0"/>
              <w:jc w:val="both"/>
              <w:rPr>
                <w:b/>
                <w:sz w:val="22"/>
                <w:szCs w:val="22"/>
              </w:rPr>
            </w:pPr>
            <w:r>
              <w:rPr>
                <w:b/>
                <w:sz w:val="22"/>
                <w:szCs w:val="22"/>
              </w:rPr>
              <w:lastRenderedPageBreak/>
              <w:t>10.6.</w:t>
            </w:r>
            <w:r w:rsidRPr="0083124E">
              <w:rPr>
                <w:color w:val="000000"/>
                <w:sz w:val="22"/>
                <w:szCs w:val="22"/>
                <w:shd w:val="clear" w:color="auto" w:fill="F8F8F8"/>
              </w:rPr>
              <w:t xml:space="preserve"> </w:t>
            </w:r>
            <w:r>
              <w:rPr>
                <w:color w:val="000000"/>
                <w:sz w:val="22"/>
                <w:szCs w:val="22"/>
                <w:shd w:val="clear" w:color="auto" w:fill="F8F8F8"/>
              </w:rPr>
              <w:t>У</w:t>
            </w:r>
            <w:r w:rsidRPr="0083124E">
              <w:rPr>
                <w:color w:val="000000"/>
                <w:sz w:val="22"/>
                <w:szCs w:val="22"/>
                <w:shd w:val="clear" w:color="auto" w:fill="F8F8F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b/>
                <w:sz w:val="22"/>
                <w:szCs w:val="22"/>
              </w:rPr>
              <w:t xml:space="preserve"> </w:t>
            </w:r>
          </w:p>
        </w:tc>
      </w:tr>
      <w:tr w:rsidR="00DE4D31" w:rsidRPr="006063B4" w14:paraId="1ED9CD76" w14:textId="77777777" w:rsidTr="00DB23A9">
        <w:trPr>
          <w:trHeight w:val="788"/>
        </w:trPr>
        <w:tc>
          <w:tcPr>
            <w:tcW w:w="10253" w:type="dxa"/>
            <w:gridSpan w:val="2"/>
          </w:tcPr>
          <w:p w14:paraId="00988386" w14:textId="77777777" w:rsidR="00DE4D31" w:rsidRPr="0066031C" w:rsidRDefault="00DE4D31" w:rsidP="00DE4D31">
            <w:pPr>
              <w:tabs>
                <w:tab w:val="left" w:pos="540"/>
              </w:tabs>
              <w:jc w:val="both"/>
              <w:rPr>
                <w:bCs/>
                <w:sz w:val="22"/>
                <w:szCs w:val="22"/>
              </w:rPr>
            </w:pPr>
            <w:r>
              <w:rPr>
                <w:b/>
                <w:sz w:val="22"/>
                <w:szCs w:val="22"/>
              </w:rPr>
              <w:t>10.7.</w:t>
            </w:r>
            <w:r w:rsidRPr="00240365">
              <w:rPr>
                <w:bCs/>
              </w:rPr>
              <w:t xml:space="preserve"> </w:t>
            </w:r>
            <w:r>
              <w:rPr>
                <w:bCs/>
                <w:sz w:val="22"/>
                <w:szCs w:val="22"/>
              </w:rPr>
              <w:t>О</w:t>
            </w:r>
            <w:r w:rsidRPr="0066031C">
              <w:rPr>
                <w:bCs/>
                <w:sz w:val="22"/>
                <w:szCs w:val="22"/>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5FA4FF1" w14:textId="77777777" w:rsidR="00DE4D31" w:rsidRDefault="00DE4D31" w:rsidP="00DE4D31">
            <w:pPr>
              <w:tabs>
                <w:tab w:val="left" w:pos="709"/>
              </w:tabs>
              <w:jc w:val="both"/>
              <w:rPr>
                <w:b/>
                <w:sz w:val="22"/>
                <w:szCs w:val="22"/>
              </w:rPr>
            </w:pPr>
          </w:p>
        </w:tc>
      </w:tr>
      <w:tr w:rsidR="00DE4D31" w:rsidRPr="006063B4" w14:paraId="6A1C6B80" w14:textId="77777777" w:rsidTr="00DB23A9">
        <w:trPr>
          <w:trHeight w:val="788"/>
        </w:trPr>
        <w:tc>
          <w:tcPr>
            <w:tcW w:w="10253" w:type="dxa"/>
            <w:gridSpan w:val="2"/>
          </w:tcPr>
          <w:p w14:paraId="24ABDF17" w14:textId="77777777" w:rsidR="00DE4D31" w:rsidRPr="0083124E" w:rsidRDefault="00DE4D31" w:rsidP="00DE4D31">
            <w:pPr>
              <w:tabs>
                <w:tab w:val="left" w:pos="709"/>
              </w:tabs>
              <w:jc w:val="both"/>
              <w:rPr>
                <w:sz w:val="22"/>
                <w:szCs w:val="22"/>
              </w:rPr>
            </w:pPr>
            <w:r>
              <w:rPr>
                <w:b/>
                <w:sz w:val="22"/>
                <w:szCs w:val="22"/>
              </w:rPr>
              <w:t xml:space="preserve">10.8. </w:t>
            </w:r>
            <w:r>
              <w:rPr>
                <w:color w:val="000000"/>
                <w:sz w:val="22"/>
                <w:szCs w:val="22"/>
                <w:shd w:val="clear" w:color="auto" w:fill="F8F8F8"/>
              </w:rPr>
              <w:t>О</w:t>
            </w:r>
            <w:r w:rsidRPr="0083124E">
              <w:rPr>
                <w:color w:val="000000"/>
                <w:sz w:val="22"/>
                <w:szCs w:val="22"/>
                <w:shd w:val="clear" w:color="auto" w:fill="F8F8F8"/>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09A4A2C" w14:textId="77777777" w:rsidR="00DE4D31" w:rsidRPr="006063B4" w:rsidRDefault="00DE4D31" w:rsidP="00DE4D31">
            <w:pPr>
              <w:autoSpaceDE w:val="0"/>
              <w:autoSpaceDN w:val="0"/>
              <w:adjustRightInd w:val="0"/>
              <w:jc w:val="both"/>
              <w:rPr>
                <w:b/>
                <w:sz w:val="22"/>
                <w:szCs w:val="22"/>
              </w:rPr>
            </w:pPr>
          </w:p>
        </w:tc>
      </w:tr>
      <w:tr w:rsidR="00DE4D31" w:rsidRPr="006063B4" w14:paraId="059A20B1" w14:textId="77777777" w:rsidTr="00DB23A9">
        <w:trPr>
          <w:trHeight w:val="788"/>
        </w:trPr>
        <w:tc>
          <w:tcPr>
            <w:tcW w:w="10253" w:type="dxa"/>
            <w:gridSpan w:val="2"/>
          </w:tcPr>
          <w:p w14:paraId="5F54EE88" w14:textId="77777777" w:rsidR="00DE4D31" w:rsidRPr="006063B4" w:rsidRDefault="00DE4D31" w:rsidP="00DE4D31">
            <w:pPr>
              <w:autoSpaceDE w:val="0"/>
              <w:autoSpaceDN w:val="0"/>
              <w:adjustRightInd w:val="0"/>
              <w:jc w:val="both"/>
              <w:rPr>
                <w:color w:val="000000"/>
                <w:sz w:val="22"/>
                <w:szCs w:val="22"/>
              </w:rPr>
            </w:pPr>
            <w:r>
              <w:rPr>
                <w:b/>
                <w:sz w:val="22"/>
                <w:szCs w:val="22"/>
              </w:rPr>
              <w:t>10.9</w:t>
            </w:r>
            <w:r w:rsidRPr="006063B4">
              <w:rPr>
                <w:b/>
                <w:sz w:val="22"/>
                <w:szCs w:val="22"/>
              </w:rPr>
              <w:t>.</w:t>
            </w:r>
            <w:r w:rsidRPr="006063B4">
              <w:rPr>
                <w:sz w:val="22"/>
                <w:szCs w:val="22"/>
              </w:rPr>
              <w:t xml:space="preserve"> </w:t>
            </w:r>
            <w:r w:rsidRPr="006063B4">
              <w:rPr>
                <w:color w:val="000000"/>
                <w:sz w:val="22"/>
                <w:szCs w:val="22"/>
              </w:rPr>
              <w:t>Отсутствие сведений об участнике закупки в реестрах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w:t>
            </w:r>
          </w:p>
          <w:p w14:paraId="584FB9DC" w14:textId="77777777" w:rsidR="00DE4D31" w:rsidRPr="006063B4" w:rsidRDefault="00DE4D31" w:rsidP="00DE4D31">
            <w:pPr>
              <w:autoSpaceDE w:val="0"/>
              <w:autoSpaceDN w:val="0"/>
              <w:adjustRightInd w:val="0"/>
              <w:jc w:val="both"/>
              <w:rPr>
                <w:sz w:val="22"/>
                <w:szCs w:val="22"/>
              </w:rPr>
            </w:pPr>
          </w:p>
        </w:tc>
      </w:tr>
      <w:tr w:rsidR="00DE4D31" w:rsidRPr="006063B4" w14:paraId="5869F126" w14:textId="77777777" w:rsidTr="00DB23A9">
        <w:tc>
          <w:tcPr>
            <w:tcW w:w="10253" w:type="dxa"/>
            <w:gridSpan w:val="2"/>
          </w:tcPr>
          <w:p w14:paraId="04E4CBC5" w14:textId="77777777" w:rsidR="00DE4D31" w:rsidRPr="006063B4" w:rsidRDefault="00DE4D31" w:rsidP="00DE4D31">
            <w:pPr>
              <w:autoSpaceDE w:val="0"/>
              <w:autoSpaceDN w:val="0"/>
              <w:adjustRightInd w:val="0"/>
              <w:jc w:val="both"/>
              <w:rPr>
                <w:sz w:val="22"/>
                <w:szCs w:val="22"/>
              </w:rPr>
            </w:pPr>
          </w:p>
        </w:tc>
      </w:tr>
      <w:tr w:rsidR="00DE4D31" w:rsidRPr="006063B4" w14:paraId="1FABD93D" w14:textId="77777777" w:rsidTr="00DB23A9">
        <w:tc>
          <w:tcPr>
            <w:tcW w:w="10253" w:type="dxa"/>
            <w:gridSpan w:val="2"/>
          </w:tcPr>
          <w:p w14:paraId="73551B90" w14:textId="77777777" w:rsidR="00DE4D31" w:rsidRPr="006063B4" w:rsidRDefault="00DE4D31" w:rsidP="00DE4D31">
            <w:pPr>
              <w:jc w:val="both"/>
              <w:rPr>
                <w:rFonts w:eastAsia="Calibri"/>
                <w:b/>
                <w:i/>
                <w:sz w:val="22"/>
                <w:szCs w:val="22"/>
                <w:lang w:eastAsia="en-US"/>
              </w:rPr>
            </w:pPr>
            <w:r w:rsidRPr="006063B4">
              <w:rPr>
                <w:rFonts w:eastAsia="Calibri"/>
                <w:b/>
                <w:i/>
                <w:sz w:val="22"/>
                <w:szCs w:val="22"/>
                <w:lang w:eastAsia="en-US"/>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230F5E92" w14:textId="77777777" w:rsidR="00DE4D31" w:rsidRPr="006063B4" w:rsidRDefault="00DE4D31" w:rsidP="00DE4D31">
            <w:pPr>
              <w:autoSpaceDE w:val="0"/>
              <w:autoSpaceDN w:val="0"/>
              <w:adjustRightInd w:val="0"/>
              <w:jc w:val="both"/>
              <w:rPr>
                <w:b/>
                <w:sz w:val="22"/>
                <w:szCs w:val="22"/>
              </w:rPr>
            </w:pPr>
            <w:r w:rsidRPr="006063B4">
              <w:rPr>
                <w:rFonts w:eastAsia="Calibri"/>
                <w:b/>
                <w:i/>
                <w:sz w:val="22"/>
                <w:szCs w:val="22"/>
                <w:lang w:eastAsia="en-US"/>
              </w:rPr>
              <w:t xml:space="preserve">- несоответствия участника такого аукциона требованиям, установленным частью </w:t>
            </w:r>
            <w:r w:rsidRPr="006063B4">
              <w:rPr>
                <w:rFonts w:eastAsia="Calibri"/>
                <w:b/>
                <w:i/>
                <w:color w:val="00B0F0"/>
                <w:sz w:val="22"/>
                <w:szCs w:val="22"/>
                <w:lang w:eastAsia="en-US"/>
              </w:rPr>
              <w:t>10</w:t>
            </w:r>
            <w:r w:rsidRPr="006063B4">
              <w:rPr>
                <w:rFonts w:eastAsia="Calibri"/>
                <w:b/>
                <w:i/>
                <w:sz w:val="22"/>
                <w:szCs w:val="22"/>
                <w:lang w:eastAsia="en-US"/>
              </w:rPr>
              <w:t xml:space="preserve"> настоящей документации.</w:t>
            </w:r>
          </w:p>
        </w:tc>
      </w:tr>
      <w:tr w:rsidR="00DE4D31" w:rsidRPr="006063B4" w14:paraId="559F09AF" w14:textId="77777777" w:rsidTr="00DB23A9">
        <w:tc>
          <w:tcPr>
            <w:tcW w:w="10253" w:type="dxa"/>
            <w:gridSpan w:val="2"/>
          </w:tcPr>
          <w:p w14:paraId="1EB9B69B" w14:textId="77777777" w:rsidR="00DE4D31" w:rsidRPr="006063B4" w:rsidRDefault="00DE4D31" w:rsidP="00DE4D31">
            <w:pPr>
              <w:jc w:val="both"/>
              <w:rPr>
                <w:rFonts w:eastAsia="Calibri"/>
                <w:b/>
                <w:i/>
                <w:sz w:val="22"/>
                <w:szCs w:val="22"/>
                <w:lang w:eastAsia="en-US"/>
              </w:rPr>
            </w:pPr>
          </w:p>
        </w:tc>
      </w:tr>
      <w:tr w:rsidR="00DE4D31" w:rsidRPr="006063B4" w14:paraId="23AB9DC1" w14:textId="77777777" w:rsidTr="00DB23A9">
        <w:tc>
          <w:tcPr>
            <w:tcW w:w="10253" w:type="dxa"/>
            <w:gridSpan w:val="2"/>
          </w:tcPr>
          <w:p w14:paraId="51437350" w14:textId="77777777" w:rsidR="00DE4D31" w:rsidRPr="006063B4" w:rsidRDefault="00DE4D31" w:rsidP="00DE4D31">
            <w:pPr>
              <w:jc w:val="center"/>
              <w:rPr>
                <w:i/>
                <w:color w:val="FF0000"/>
                <w:sz w:val="22"/>
                <w:szCs w:val="22"/>
                <w:highlight w:val="yellow"/>
              </w:rPr>
            </w:pPr>
            <w:r w:rsidRPr="006063B4">
              <w:rPr>
                <w:b/>
                <w:sz w:val="22"/>
                <w:szCs w:val="22"/>
              </w:rPr>
              <w:t>11. Порядок  предоставления участникам закупки разъяснений положений документации об аукционе в электронной  форме</w:t>
            </w:r>
          </w:p>
        </w:tc>
      </w:tr>
      <w:tr w:rsidR="00DE4D31" w:rsidRPr="006063B4" w14:paraId="1546DB80" w14:textId="77777777" w:rsidTr="00DB23A9">
        <w:tc>
          <w:tcPr>
            <w:tcW w:w="4531" w:type="dxa"/>
          </w:tcPr>
          <w:p w14:paraId="09CFB8DA" w14:textId="77777777" w:rsidR="00DE4D31" w:rsidRPr="006063B4" w:rsidRDefault="00DE4D31" w:rsidP="00DE4D31">
            <w:pPr>
              <w:jc w:val="both"/>
              <w:rPr>
                <w:b/>
                <w:sz w:val="22"/>
                <w:szCs w:val="22"/>
                <w:highlight w:val="yellow"/>
              </w:rPr>
            </w:pPr>
            <w:r w:rsidRPr="006063B4">
              <w:rPr>
                <w:b/>
                <w:sz w:val="22"/>
                <w:szCs w:val="22"/>
              </w:rPr>
              <w:t>11.1</w:t>
            </w:r>
            <w:r w:rsidRPr="006063B4">
              <w:rPr>
                <w:sz w:val="22"/>
                <w:szCs w:val="22"/>
              </w:rPr>
              <w:t>.</w:t>
            </w:r>
            <w:r w:rsidRPr="006063B4">
              <w:rPr>
                <w:b/>
                <w:sz w:val="22"/>
                <w:szCs w:val="22"/>
              </w:rPr>
              <w:t xml:space="preserve"> </w:t>
            </w:r>
            <w:r w:rsidRPr="00677120">
              <w:rPr>
                <w:b/>
                <w:sz w:val="22"/>
                <w:szCs w:val="22"/>
              </w:rPr>
              <w:t>Предоставление разъяснений  положений закупки</w:t>
            </w:r>
            <w:r w:rsidRPr="00677120">
              <w:rPr>
                <w:b/>
                <w:sz w:val="22"/>
                <w:szCs w:val="22"/>
                <w:highlight w:val="yellow"/>
              </w:rPr>
              <w:t xml:space="preserve"> </w:t>
            </w:r>
          </w:p>
        </w:tc>
        <w:tc>
          <w:tcPr>
            <w:tcW w:w="5722" w:type="dxa"/>
          </w:tcPr>
          <w:p w14:paraId="00F33E78"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В течение 3 рабочих дней с даты поступления запроса о разъяснении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14:paraId="0EB028B6"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Разъяснения положений извещения об осуществлении закупки и(или) документации о закупке не должны изменять предмет закупки и существенные условия проекта договора.</w:t>
            </w:r>
          </w:p>
          <w:p w14:paraId="17167A8E"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Pr="00677120">
              <w:rPr>
                <w:rFonts w:eastAsia="Calibri"/>
                <w:sz w:val="22"/>
                <w:szCs w:val="22"/>
              </w:rPr>
              <w:lastRenderedPageBreak/>
              <w:t>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14:paraId="54684D8C"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4073DFA5"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38578EC4"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120CB62B"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14:paraId="0CB5559C" w14:textId="77777777" w:rsidR="00DE4D31" w:rsidRPr="00677120" w:rsidRDefault="00DE4D31" w:rsidP="00DE4D31">
            <w:pPr>
              <w:autoSpaceDE w:val="0"/>
              <w:autoSpaceDN w:val="0"/>
              <w:adjustRightInd w:val="0"/>
              <w:ind w:firstLine="540"/>
              <w:jc w:val="both"/>
              <w:rPr>
                <w:rFonts w:eastAsia="Calibri"/>
                <w:sz w:val="22"/>
                <w:szCs w:val="22"/>
              </w:rPr>
            </w:pPr>
            <w:r w:rsidRPr="00677120">
              <w:rPr>
                <w:rFonts w:eastAsia="Calibri"/>
                <w:sz w:val="22"/>
                <w:szCs w:val="22"/>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3A1E7D0" w14:textId="77777777" w:rsidR="00DE4D31" w:rsidRPr="00677120" w:rsidRDefault="00DE4D31" w:rsidP="00DE4D31">
            <w:pPr>
              <w:widowControl w:val="0"/>
              <w:autoSpaceDE w:val="0"/>
              <w:autoSpaceDN w:val="0"/>
              <w:adjustRightInd w:val="0"/>
              <w:ind w:firstLine="175"/>
              <w:jc w:val="both"/>
              <w:rPr>
                <w:rFonts w:eastAsiaTheme="minorHAnsi"/>
                <w:sz w:val="22"/>
                <w:szCs w:val="22"/>
                <w:lang w:eastAsia="en-US"/>
              </w:rPr>
            </w:pPr>
          </w:p>
        </w:tc>
      </w:tr>
      <w:tr w:rsidR="00DE4D31" w:rsidRPr="006063B4" w14:paraId="0D19FD0B" w14:textId="77777777" w:rsidTr="00DB23A9">
        <w:tc>
          <w:tcPr>
            <w:tcW w:w="4531" w:type="dxa"/>
          </w:tcPr>
          <w:p w14:paraId="5A5F752C" w14:textId="77777777" w:rsidR="00DE4D31" w:rsidRPr="006063B4" w:rsidRDefault="00DE4D31" w:rsidP="00DE4D31">
            <w:pPr>
              <w:jc w:val="both"/>
              <w:rPr>
                <w:b/>
                <w:sz w:val="22"/>
                <w:szCs w:val="22"/>
                <w:highlight w:val="yellow"/>
              </w:rPr>
            </w:pPr>
            <w:r w:rsidRPr="006063B4">
              <w:rPr>
                <w:b/>
                <w:sz w:val="22"/>
                <w:szCs w:val="22"/>
              </w:rPr>
              <w:lastRenderedPageBreak/>
              <w:t>11.2</w:t>
            </w:r>
            <w:r w:rsidRPr="006063B4">
              <w:rPr>
                <w:sz w:val="22"/>
                <w:szCs w:val="22"/>
              </w:rPr>
              <w:t>.</w:t>
            </w:r>
            <w:r w:rsidRPr="006063B4">
              <w:rPr>
                <w:b/>
                <w:sz w:val="22"/>
                <w:szCs w:val="22"/>
              </w:rPr>
              <w:t xml:space="preserve"> Дата начала срока </w:t>
            </w:r>
            <w:r w:rsidRPr="006063B4">
              <w:rPr>
                <w:sz w:val="22"/>
                <w:szCs w:val="22"/>
              </w:rPr>
              <w:t>предоставления разъяснений положений документации об  аукционе в электронной форме</w:t>
            </w:r>
          </w:p>
        </w:tc>
        <w:tc>
          <w:tcPr>
            <w:tcW w:w="5722" w:type="dxa"/>
            <w:vAlign w:val="center"/>
          </w:tcPr>
          <w:p w14:paraId="1B1EF141" w14:textId="77777777" w:rsidR="00DE4D31" w:rsidRPr="006063B4" w:rsidRDefault="00DE4D31" w:rsidP="00DE4D31">
            <w:pPr>
              <w:ind w:firstLine="29"/>
              <w:jc w:val="both"/>
              <w:rPr>
                <w:i/>
                <w:sz w:val="22"/>
                <w:szCs w:val="22"/>
              </w:rPr>
            </w:pPr>
            <w:r w:rsidRPr="006063B4">
              <w:rPr>
                <w:sz w:val="22"/>
                <w:szCs w:val="22"/>
              </w:rPr>
              <w:t>С даты размещения извещения и документации о настоящем аукционе в ЕИС</w:t>
            </w:r>
          </w:p>
        </w:tc>
      </w:tr>
      <w:tr w:rsidR="00DE4D31" w:rsidRPr="006063B4" w14:paraId="38F9C736" w14:textId="77777777" w:rsidTr="000A745B">
        <w:tc>
          <w:tcPr>
            <w:tcW w:w="4531" w:type="dxa"/>
            <w:shd w:val="clear" w:color="auto" w:fill="auto"/>
          </w:tcPr>
          <w:p w14:paraId="390D4BD7" w14:textId="77777777" w:rsidR="00DE4D31" w:rsidRPr="00DE4D31" w:rsidRDefault="00DE4D31" w:rsidP="00DE4D31">
            <w:pPr>
              <w:jc w:val="both"/>
              <w:rPr>
                <w:b/>
                <w:sz w:val="22"/>
                <w:szCs w:val="22"/>
              </w:rPr>
            </w:pPr>
            <w:r w:rsidRPr="00DE4D31">
              <w:rPr>
                <w:b/>
                <w:sz w:val="22"/>
                <w:szCs w:val="22"/>
              </w:rPr>
              <w:t xml:space="preserve">11.3. Дата окончания срока </w:t>
            </w:r>
            <w:r w:rsidRPr="00DE4D31">
              <w:rPr>
                <w:sz w:val="22"/>
                <w:szCs w:val="22"/>
              </w:rPr>
              <w:t>предоставления разъяснений положений документации об аукционе в электронной  форме</w:t>
            </w:r>
          </w:p>
        </w:tc>
        <w:tc>
          <w:tcPr>
            <w:tcW w:w="5722" w:type="dxa"/>
            <w:shd w:val="clear" w:color="auto" w:fill="auto"/>
            <w:vAlign w:val="center"/>
          </w:tcPr>
          <w:p w14:paraId="4E233D76" w14:textId="731152D2" w:rsidR="00DE4D31" w:rsidRPr="00427A79" w:rsidRDefault="003C50F1" w:rsidP="00DE4D31">
            <w:pPr>
              <w:rPr>
                <w:b/>
                <w:sz w:val="22"/>
                <w:szCs w:val="22"/>
              </w:rPr>
            </w:pPr>
            <w:r>
              <w:rPr>
                <w:b/>
                <w:sz w:val="22"/>
                <w:szCs w:val="22"/>
              </w:rPr>
              <w:t>06</w:t>
            </w:r>
            <w:r w:rsidR="00E97DFE">
              <w:rPr>
                <w:b/>
                <w:sz w:val="22"/>
                <w:szCs w:val="22"/>
              </w:rPr>
              <w:t>.12</w:t>
            </w:r>
            <w:r w:rsidR="000A745B">
              <w:rPr>
                <w:b/>
                <w:sz w:val="22"/>
                <w:szCs w:val="22"/>
              </w:rPr>
              <w:t>.2022 23:59</w:t>
            </w:r>
            <w:r w:rsidR="00765ED8" w:rsidRPr="00765ED8">
              <w:rPr>
                <w:b/>
                <w:sz w:val="22"/>
                <w:szCs w:val="22"/>
              </w:rPr>
              <w:t xml:space="preserve"> (МСК)</w:t>
            </w:r>
          </w:p>
        </w:tc>
      </w:tr>
      <w:tr w:rsidR="00DE4D31" w:rsidRPr="006063B4" w14:paraId="2A0F6B9C" w14:textId="77777777" w:rsidTr="00DB23A9">
        <w:tc>
          <w:tcPr>
            <w:tcW w:w="10253" w:type="dxa"/>
            <w:gridSpan w:val="2"/>
          </w:tcPr>
          <w:p w14:paraId="615C394F" w14:textId="77777777" w:rsidR="00DE4D31" w:rsidRPr="006063B4" w:rsidRDefault="00DE4D31" w:rsidP="00DE4D31">
            <w:pPr>
              <w:jc w:val="center"/>
              <w:rPr>
                <w:b/>
                <w:sz w:val="22"/>
                <w:szCs w:val="22"/>
              </w:rPr>
            </w:pPr>
            <w:r w:rsidRPr="006063B4">
              <w:rPr>
                <w:b/>
                <w:sz w:val="22"/>
                <w:szCs w:val="22"/>
              </w:rPr>
              <w:t>12. Заключение, изменение и расторжение договора</w:t>
            </w:r>
          </w:p>
        </w:tc>
      </w:tr>
      <w:tr w:rsidR="00DE4D31" w:rsidRPr="006063B4" w14:paraId="72070C92" w14:textId="77777777" w:rsidTr="00DB23A9">
        <w:trPr>
          <w:trHeight w:val="274"/>
        </w:trPr>
        <w:tc>
          <w:tcPr>
            <w:tcW w:w="4531" w:type="dxa"/>
          </w:tcPr>
          <w:p w14:paraId="2CA00655" w14:textId="77777777" w:rsidR="00DE4D31" w:rsidRPr="006063B4" w:rsidRDefault="00DE4D31" w:rsidP="00DE4D31">
            <w:pPr>
              <w:jc w:val="both"/>
              <w:rPr>
                <w:b/>
                <w:sz w:val="22"/>
                <w:szCs w:val="22"/>
                <w:highlight w:val="yellow"/>
              </w:rPr>
            </w:pPr>
            <w:r>
              <w:rPr>
                <w:b/>
                <w:sz w:val="22"/>
                <w:szCs w:val="22"/>
              </w:rPr>
              <w:t>12.1</w:t>
            </w:r>
            <w:r w:rsidRPr="006063B4">
              <w:rPr>
                <w:b/>
                <w:sz w:val="22"/>
                <w:szCs w:val="22"/>
              </w:rPr>
              <w:t xml:space="preserve">. </w:t>
            </w:r>
            <w:r>
              <w:rPr>
                <w:b/>
                <w:sz w:val="22"/>
                <w:szCs w:val="22"/>
              </w:rPr>
              <w:t>Порядок заключения договора.</w:t>
            </w:r>
          </w:p>
        </w:tc>
        <w:tc>
          <w:tcPr>
            <w:tcW w:w="5722" w:type="dxa"/>
          </w:tcPr>
          <w:p w14:paraId="121FA95F" w14:textId="77777777" w:rsidR="00DE4D31" w:rsidRPr="00677120" w:rsidRDefault="00DE4D31" w:rsidP="00DE4D31">
            <w:pPr>
              <w:autoSpaceDE w:val="0"/>
              <w:autoSpaceDN w:val="0"/>
              <w:adjustRightInd w:val="0"/>
              <w:jc w:val="both"/>
              <w:rPr>
                <w:rFonts w:eastAsia="Calibri"/>
                <w:bCs/>
                <w:sz w:val="22"/>
                <w:szCs w:val="22"/>
              </w:rPr>
            </w:pPr>
            <w:r>
              <w:rPr>
                <w:rFonts w:eastAsia="Calibri"/>
                <w:bCs/>
                <w:sz w:val="22"/>
                <w:szCs w:val="22"/>
              </w:rPr>
              <w:t xml:space="preserve"> </w:t>
            </w:r>
            <w:r w:rsidRPr="00677120">
              <w:rPr>
                <w:rFonts w:eastAsia="Calibri"/>
                <w:bCs/>
                <w:sz w:val="22"/>
                <w:szCs w:val="22"/>
              </w:rPr>
              <w:t>Договор по результатам конкурентной закупки заключается в порядке, указанном в документации о закупке, извещении о проведении аукциона в электронной форме, путем включения условий исполнения договора, предложенных участником закупки, с которым заключается договор, в проект договора.</w:t>
            </w:r>
          </w:p>
          <w:p w14:paraId="63B167B8"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w:t>
            </w:r>
            <w:r w:rsidRPr="00677120">
              <w:rPr>
                <w:rFonts w:eastAsia="Calibri"/>
                <w:bCs/>
                <w:sz w:val="22"/>
                <w:szCs w:val="22"/>
              </w:rPr>
              <w:lastRenderedPageBreak/>
              <w:t>обеспечения в размере указанном в документации о закупке. Способ обеспечения исполнения договора определяется таким участником закупки самостоятельно. При осуществлении конкурентной закупки с участием субъектов малого и среднего предпринимательства обеспечение исполнения договора на участие в такой конкурентной закупке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w:t>
            </w:r>
          </w:p>
          <w:p w14:paraId="27E4DF41"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2557930"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 результатам закупки договор заключается с победителем закупки. Заказчик принимает решение об отказе от заключения договора в случаях, если участник закупки:</w:t>
            </w:r>
          </w:p>
          <w:p w14:paraId="7416DF3B"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1) не соответствует требованиям, предъявляемым к участникам закупки, указанным в извещении и/или документации о закупке;</w:t>
            </w:r>
          </w:p>
          <w:p w14:paraId="2C7ECE80"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17C4C5EA"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Отказ от заключения договора оформляется заказчиком протоколом отказа от заключения договора.</w:t>
            </w:r>
          </w:p>
          <w:p w14:paraId="72E96B6F"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в двух экземплярах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p>
          <w:p w14:paraId="7FCB81D3"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14:paraId="3D406946"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Победитель закупки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14:paraId="6B137260"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В случае если победитель закупки не представил заказчику в указанный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вышеуказанного участника от заключения договора </w:t>
            </w:r>
            <w:r w:rsidRPr="00677120">
              <w:rPr>
                <w:rFonts w:eastAsia="Calibri"/>
                <w:bCs/>
                <w:sz w:val="22"/>
                <w:szCs w:val="22"/>
              </w:rPr>
              <w:lastRenderedPageBreak/>
              <w:t>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w:t>
            </w:r>
          </w:p>
          <w:p w14:paraId="6417C5CF"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14:paraId="7F0C76A1"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1) представление письменного отказа от заключения договора;</w:t>
            </w:r>
          </w:p>
          <w:p w14:paraId="1C2FF5ED"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2) непредставление в указанные в извещении и (или) документации о закупке сроки подписанного со своей стороны проекта договора;</w:t>
            </w:r>
          </w:p>
          <w:p w14:paraId="76FA4D40"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3) непредставление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о закупке таких требований.</w:t>
            </w:r>
          </w:p>
          <w:p w14:paraId="7B728D61"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Уклонение победителя закупки или иного участника закупки, на которого возлагается обязанность заключения договора,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74A6A943"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w:t>
            </w:r>
          </w:p>
          <w:p w14:paraId="38B86640"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15378948"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14:paraId="0E9A5571"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При проведении предварительных переговоров сторонам запрещается принимать решения об изменении существенных условий заключаемого договора.</w:t>
            </w:r>
          </w:p>
          <w:p w14:paraId="51CC9210"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14:paraId="300C4AA0" w14:textId="77777777" w:rsidR="00DE4D31" w:rsidRPr="00677120" w:rsidRDefault="00DE4D31" w:rsidP="00DE4D31">
            <w:pPr>
              <w:autoSpaceDE w:val="0"/>
              <w:autoSpaceDN w:val="0"/>
              <w:adjustRightInd w:val="0"/>
              <w:ind w:firstLine="540"/>
              <w:jc w:val="both"/>
              <w:rPr>
                <w:rFonts w:eastAsia="Calibri"/>
                <w:bCs/>
                <w:sz w:val="22"/>
                <w:szCs w:val="22"/>
              </w:rPr>
            </w:pPr>
            <w:r w:rsidRPr="00677120">
              <w:rPr>
                <w:rFonts w:eastAsia="Calibri"/>
                <w:bCs/>
                <w:sz w:val="22"/>
                <w:szCs w:val="22"/>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w:t>
            </w:r>
            <w:r w:rsidRPr="00677120">
              <w:rPr>
                <w:rFonts w:eastAsia="Calibri"/>
                <w:bCs/>
                <w:sz w:val="22"/>
                <w:szCs w:val="22"/>
              </w:rPr>
              <w:lastRenderedPageBreak/>
              <w:t>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297BBA8" w14:textId="77777777" w:rsidR="00DE4D31" w:rsidRPr="00677120" w:rsidRDefault="00DE4D31" w:rsidP="00DE4D31">
            <w:pPr>
              <w:autoSpaceDE w:val="0"/>
              <w:autoSpaceDN w:val="0"/>
              <w:adjustRightInd w:val="0"/>
              <w:ind w:firstLine="175"/>
              <w:jc w:val="both"/>
              <w:rPr>
                <w:sz w:val="22"/>
                <w:szCs w:val="22"/>
              </w:rPr>
            </w:pPr>
          </w:p>
        </w:tc>
      </w:tr>
      <w:tr w:rsidR="00DE4D31" w:rsidRPr="006063B4" w14:paraId="232A192F" w14:textId="77777777" w:rsidTr="00DB23A9">
        <w:trPr>
          <w:trHeight w:val="274"/>
        </w:trPr>
        <w:tc>
          <w:tcPr>
            <w:tcW w:w="4531" w:type="dxa"/>
          </w:tcPr>
          <w:p w14:paraId="137A3680" w14:textId="77777777" w:rsidR="00DE4D31" w:rsidRDefault="00DE4D31" w:rsidP="00DE4D31">
            <w:pPr>
              <w:jc w:val="both"/>
              <w:rPr>
                <w:b/>
                <w:sz w:val="22"/>
                <w:szCs w:val="22"/>
              </w:rPr>
            </w:pPr>
            <w:r>
              <w:rPr>
                <w:b/>
                <w:sz w:val="22"/>
                <w:szCs w:val="22"/>
              </w:rPr>
              <w:lastRenderedPageBreak/>
              <w:t>12.2. Изменение условий договора</w:t>
            </w:r>
          </w:p>
        </w:tc>
        <w:tc>
          <w:tcPr>
            <w:tcW w:w="5722" w:type="dxa"/>
          </w:tcPr>
          <w:p w14:paraId="528990E9"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w:t>
            </w:r>
          </w:p>
          <w:p w14:paraId="02890E45"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EF51574"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увеличиваются не более чем на 20 процентов или уменьшаются не более чем на 20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B44D94F"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1B519833"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4)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20 процентов цены договора;</w:t>
            </w:r>
          </w:p>
          <w:p w14:paraId="2448909B"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5) изменение в соответствии с законодательством Российской Федерации регулируемых цен (тарифов) на товары, работы, услуги;</w:t>
            </w:r>
          </w:p>
          <w:p w14:paraId="0EE04701"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 xml:space="preserve">6) если договор, предметом которого является выполнение работ по строительству, реконструкции, </w:t>
            </w:r>
            <w:r w:rsidRPr="00F73BC4">
              <w:rPr>
                <w:rFonts w:eastAsia="Calibri"/>
                <w:bCs/>
                <w:sz w:val="22"/>
                <w:szCs w:val="22"/>
              </w:rPr>
              <w:lastRenderedPageBreak/>
              <w:t>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договором, предоставления подрядчиком в соответствии с настоящим Положением и документацией о закупке обеспечения исполнения договора.</w:t>
            </w:r>
          </w:p>
          <w:p w14:paraId="4D10A9C9" w14:textId="77777777" w:rsidR="00DE4D31" w:rsidRPr="00F73BC4" w:rsidRDefault="00DE4D31" w:rsidP="00DE4D31">
            <w:pPr>
              <w:autoSpaceDE w:val="0"/>
              <w:autoSpaceDN w:val="0"/>
              <w:adjustRightInd w:val="0"/>
              <w:ind w:firstLine="540"/>
              <w:jc w:val="both"/>
              <w:rPr>
                <w:rFonts w:eastAsia="Calibri"/>
                <w:bCs/>
                <w:sz w:val="22"/>
                <w:szCs w:val="22"/>
              </w:rPr>
            </w:pPr>
            <w:r w:rsidRPr="00F73BC4">
              <w:rPr>
                <w:rFonts w:eastAsia="Calibri"/>
                <w:bCs/>
                <w:sz w:val="22"/>
                <w:szCs w:val="22"/>
              </w:rPr>
              <w:t xml:space="preserve">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134E553F" w14:textId="77777777" w:rsidR="00DE4D31" w:rsidRPr="00F73BC4" w:rsidRDefault="00DE4D31" w:rsidP="00DE4D31">
            <w:pPr>
              <w:autoSpaceDE w:val="0"/>
              <w:autoSpaceDN w:val="0"/>
              <w:adjustRightInd w:val="0"/>
              <w:ind w:firstLine="540"/>
              <w:jc w:val="both"/>
              <w:rPr>
                <w:rFonts w:eastAsia="Calibri"/>
                <w:bCs/>
                <w:sz w:val="22"/>
                <w:szCs w:val="22"/>
              </w:rPr>
            </w:pPr>
          </w:p>
          <w:p w14:paraId="3F290177" w14:textId="77777777" w:rsidR="00DE4D31" w:rsidRPr="00F73BC4" w:rsidRDefault="00DE4D31" w:rsidP="00DE4D31">
            <w:pPr>
              <w:autoSpaceDE w:val="0"/>
              <w:autoSpaceDN w:val="0"/>
              <w:adjustRightInd w:val="0"/>
              <w:jc w:val="both"/>
              <w:rPr>
                <w:rFonts w:eastAsia="Calibri"/>
                <w:bCs/>
                <w:sz w:val="22"/>
                <w:szCs w:val="22"/>
              </w:rPr>
            </w:pPr>
          </w:p>
        </w:tc>
      </w:tr>
      <w:tr w:rsidR="00DE4D31" w:rsidRPr="006063B4" w14:paraId="054BF0C7" w14:textId="77777777" w:rsidTr="00DB23A9">
        <w:trPr>
          <w:trHeight w:val="274"/>
        </w:trPr>
        <w:tc>
          <w:tcPr>
            <w:tcW w:w="4531" w:type="dxa"/>
          </w:tcPr>
          <w:p w14:paraId="2114E995" w14:textId="77777777" w:rsidR="00DE4D31" w:rsidRDefault="00DE4D31" w:rsidP="00DE4D31">
            <w:pPr>
              <w:jc w:val="both"/>
              <w:rPr>
                <w:b/>
                <w:sz w:val="22"/>
                <w:szCs w:val="22"/>
              </w:rPr>
            </w:pPr>
            <w:r>
              <w:rPr>
                <w:b/>
                <w:sz w:val="22"/>
                <w:szCs w:val="22"/>
              </w:rPr>
              <w:lastRenderedPageBreak/>
              <w:t>12.3. Порядок расторжения договора</w:t>
            </w:r>
          </w:p>
        </w:tc>
        <w:tc>
          <w:tcPr>
            <w:tcW w:w="5722" w:type="dxa"/>
          </w:tcPr>
          <w:p w14:paraId="3A51B3E0" w14:textId="77777777" w:rsidR="00DE4D31" w:rsidRPr="00840740" w:rsidRDefault="00DE4D31" w:rsidP="00DE4D31">
            <w:pPr>
              <w:jc w:val="both"/>
              <w:rPr>
                <w:sz w:val="22"/>
                <w:szCs w:val="22"/>
              </w:rPr>
            </w:pPr>
            <w:r w:rsidRPr="00840740">
              <w:rPr>
                <w:sz w:val="22"/>
                <w:szCs w:val="22"/>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6B6E5B6F" w14:textId="77777777" w:rsidR="00DE4D31" w:rsidRPr="00840740" w:rsidRDefault="00DE4D31" w:rsidP="00DE4D31">
            <w:pPr>
              <w:jc w:val="both"/>
              <w:rPr>
                <w:sz w:val="22"/>
                <w:szCs w:val="22"/>
              </w:rPr>
            </w:pPr>
            <w:r w:rsidRPr="00840740">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w:t>
            </w:r>
            <w:hyperlink r:id="rId11" w:history="1">
              <w:r w:rsidRPr="00840740">
                <w:rPr>
                  <w:sz w:val="22"/>
                  <w:szCs w:val="22"/>
                </w:rPr>
                <w:t>кодексом</w:t>
              </w:r>
            </w:hyperlink>
            <w:r w:rsidRPr="00840740">
              <w:rPr>
                <w:sz w:val="22"/>
                <w:szCs w:val="22"/>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14:paraId="03B6A0F9" w14:textId="77777777" w:rsidR="00DE4D31" w:rsidRPr="00840740" w:rsidRDefault="00DE4D31" w:rsidP="00DE4D31">
            <w:pPr>
              <w:jc w:val="both"/>
              <w:rPr>
                <w:sz w:val="22"/>
                <w:szCs w:val="22"/>
              </w:rPr>
            </w:pPr>
            <w:bookmarkStart w:id="3" w:name="P925"/>
            <w:bookmarkEnd w:id="3"/>
            <w:r w:rsidRPr="00840740">
              <w:rPr>
                <w:sz w:val="22"/>
                <w:szCs w:val="22"/>
              </w:rPr>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w:t>
            </w:r>
            <w:r>
              <w:rPr>
                <w:sz w:val="22"/>
                <w:szCs w:val="22"/>
              </w:rPr>
              <w:t>говору. При этом цена договора,</w:t>
            </w:r>
            <w:r w:rsidRPr="00840740">
              <w:rPr>
                <w:sz w:val="22"/>
                <w:szCs w:val="22"/>
              </w:rPr>
              <w:t xml:space="preserve"> должна быть уменьшена пропорционально количеству поставленного товара, объему выполненной работы или оказанной услуги.</w:t>
            </w:r>
          </w:p>
          <w:p w14:paraId="104A1673" w14:textId="77777777" w:rsidR="00DE4D31" w:rsidRPr="00840740" w:rsidRDefault="00DE4D31" w:rsidP="00DE4D31">
            <w:pPr>
              <w:jc w:val="both"/>
              <w:rPr>
                <w:rFonts w:eastAsia="Calibri"/>
                <w:bCs/>
                <w:sz w:val="22"/>
                <w:szCs w:val="22"/>
              </w:rPr>
            </w:pPr>
          </w:p>
        </w:tc>
      </w:tr>
    </w:tbl>
    <w:p w14:paraId="4D60C235" w14:textId="77777777" w:rsidR="008162FB" w:rsidRPr="006063B4" w:rsidRDefault="008162FB" w:rsidP="00DC543E">
      <w:pPr>
        <w:shd w:val="clear" w:color="auto" w:fill="FFFFFF"/>
        <w:tabs>
          <w:tab w:val="left" w:pos="773"/>
        </w:tabs>
        <w:rPr>
          <w:b/>
          <w:sz w:val="22"/>
          <w:szCs w:val="22"/>
          <w:lang w:eastAsia="en-US"/>
        </w:rPr>
        <w:sectPr w:rsidR="008162FB" w:rsidRPr="006063B4" w:rsidSect="00727E7B">
          <w:pgSz w:w="11906" w:h="16838"/>
          <w:pgMar w:top="709" w:right="566" w:bottom="851" w:left="1134" w:header="708" w:footer="708" w:gutter="0"/>
          <w:cols w:space="708"/>
          <w:docGrid w:linePitch="360"/>
        </w:sectPr>
      </w:pPr>
    </w:p>
    <w:p w14:paraId="140742C6" w14:textId="77777777" w:rsidR="00265570" w:rsidRPr="006063B4" w:rsidRDefault="00265570" w:rsidP="00265570">
      <w:pPr>
        <w:shd w:val="clear" w:color="auto" w:fill="FFFFFF"/>
        <w:tabs>
          <w:tab w:val="left" w:pos="773"/>
        </w:tabs>
        <w:jc w:val="right"/>
        <w:rPr>
          <w:b/>
          <w:sz w:val="22"/>
          <w:szCs w:val="22"/>
          <w:lang w:eastAsia="en-US"/>
        </w:rPr>
      </w:pPr>
      <w:r w:rsidRPr="006063B4">
        <w:rPr>
          <w:b/>
          <w:sz w:val="22"/>
          <w:szCs w:val="22"/>
          <w:lang w:eastAsia="en-US"/>
        </w:rPr>
        <w:lastRenderedPageBreak/>
        <w:t>Приложение № 1</w:t>
      </w:r>
    </w:p>
    <w:p w14:paraId="75995F66" w14:textId="77777777" w:rsidR="00265570" w:rsidRPr="006063B4" w:rsidRDefault="00265570" w:rsidP="00265570">
      <w:pPr>
        <w:shd w:val="clear" w:color="auto" w:fill="FFFFFF"/>
        <w:tabs>
          <w:tab w:val="left" w:pos="773"/>
        </w:tabs>
        <w:jc w:val="right"/>
        <w:rPr>
          <w:b/>
          <w:bCs/>
          <w:sz w:val="22"/>
          <w:szCs w:val="22"/>
          <w:lang w:eastAsia="en-US"/>
        </w:rPr>
      </w:pPr>
      <w:r w:rsidRPr="006063B4">
        <w:rPr>
          <w:b/>
          <w:sz w:val="22"/>
          <w:szCs w:val="22"/>
          <w:lang w:eastAsia="en-US"/>
        </w:rPr>
        <w:t xml:space="preserve"> к</w:t>
      </w:r>
      <w:r w:rsidR="00B82373" w:rsidRPr="006063B4">
        <w:rPr>
          <w:b/>
          <w:sz w:val="22"/>
          <w:szCs w:val="22"/>
          <w:lang w:eastAsia="en-US"/>
        </w:rPr>
        <w:t xml:space="preserve"> </w:t>
      </w:r>
      <w:r w:rsidRPr="006063B4">
        <w:rPr>
          <w:b/>
          <w:sz w:val="22"/>
          <w:szCs w:val="22"/>
          <w:lang w:eastAsia="en-US"/>
        </w:rPr>
        <w:t xml:space="preserve">документации об аукционе </w:t>
      </w:r>
      <w:r w:rsidR="003B27AA" w:rsidRPr="006063B4">
        <w:rPr>
          <w:b/>
          <w:sz w:val="22"/>
          <w:szCs w:val="22"/>
          <w:lang w:eastAsia="en-US"/>
        </w:rPr>
        <w:t xml:space="preserve"> в электронной форме</w:t>
      </w:r>
    </w:p>
    <w:p w14:paraId="17EDB21C" w14:textId="77777777" w:rsidR="00DD1034" w:rsidRDefault="00DD1034" w:rsidP="003C4E0F">
      <w:pPr>
        <w:jc w:val="center"/>
        <w:rPr>
          <w:b/>
          <w:sz w:val="22"/>
          <w:szCs w:val="22"/>
        </w:rPr>
      </w:pPr>
    </w:p>
    <w:p w14:paraId="14D69EF0" w14:textId="77777777" w:rsidR="003C4E0F" w:rsidRPr="00A37889" w:rsidRDefault="003C4E0F" w:rsidP="003C4E0F">
      <w:pPr>
        <w:jc w:val="center"/>
        <w:rPr>
          <w:b/>
          <w:sz w:val="22"/>
          <w:szCs w:val="22"/>
        </w:rPr>
      </w:pPr>
      <w:r w:rsidRPr="00A37889">
        <w:rPr>
          <w:b/>
          <w:sz w:val="22"/>
          <w:szCs w:val="22"/>
        </w:rPr>
        <w:t xml:space="preserve">Техническое задание </w:t>
      </w:r>
    </w:p>
    <w:p w14:paraId="089C0A99" w14:textId="77777777" w:rsidR="009A15AF" w:rsidRPr="00A37889" w:rsidRDefault="004F5F19" w:rsidP="009A15AF">
      <w:pPr>
        <w:pStyle w:val="1fc"/>
        <w:spacing w:before="0" w:after="0"/>
        <w:jc w:val="center"/>
        <w:rPr>
          <w:b/>
          <w:sz w:val="22"/>
          <w:szCs w:val="22"/>
        </w:rPr>
      </w:pPr>
      <w:r>
        <w:rPr>
          <w:b/>
          <w:bCs/>
          <w:sz w:val="22"/>
          <w:szCs w:val="22"/>
        </w:rPr>
        <w:t>По</w:t>
      </w:r>
      <w:r w:rsidR="009A15AF" w:rsidRPr="00A37889">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14:paraId="654F45E7" w14:textId="77777777" w:rsidR="00A37889" w:rsidRDefault="00A37889" w:rsidP="009A15AF">
      <w:pPr>
        <w:widowControl w:val="0"/>
        <w:suppressAutoHyphens/>
        <w:ind w:firstLine="709"/>
        <w:jc w:val="both"/>
        <w:rPr>
          <w:b/>
          <w:sz w:val="22"/>
          <w:szCs w:val="22"/>
          <w:lang w:eastAsia="ar-SA"/>
        </w:rPr>
      </w:pPr>
    </w:p>
    <w:p w14:paraId="2D39A335" w14:textId="77777777" w:rsidR="009A15AF" w:rsidRPr="00A37889" w:rsidRDefault="009A15AF" w:rsidP="009A15AF">
      <w:pPr>
        <w:widowControl w:val="0"/>
        <w:suppressAutoHyphens/>
        <w:ind w:firstLine="709"/>
        <w:jc w:val="both"/>
        <w:rPr>
          <w:b/>
          <w:sz w:val="22"/>
          <w:szCs w:val="22"/>
          <w:lang w:eastAsia="ar-SA"/>
        </w:rPr>
      </w:pPr>
      <w:r w:rsidRPr="00A37889">
        <w:rPr>
          <w:b/>
          <w:sz w:val="22"/>
          <w:szCs w:val="22"/>
          <w:lang w:eastAsia="ar-SA"/>
        </w:rPr>
        <w:t>1. Место</w:t>
      </w:r>
      <w:r w:rsidR="00DD1034">
        <w:rPr>
          <w:b/>
          <w:sz w:val="22"/>
          <w:szCs w:val="22"/>
          <w:lang w:eastAsia="ar-SA"/>
        </w:rPr>
        <w:t>,</w:t>
      </w:r>
      <w:r w:rsidRPr="00A37889">
        <w:rPr>
          <w:b/>
          <w:sz w:val="22"/>
          <w:szCs w:val="22"/>
          <w:lang w:eastAsia="ar-SA"/>
        </w:rPr>
        <w:t xml:space="preserve"> условия и сроки </w:t>
      </w:r>
      <w:r w:rsidR="00DD1034">
        <w:rPr>
          <w:b/>
          <w:sz w:val="22"/>
          <w:szCs w:val="22"/>
          <w:lang w:eastAsia="ar-SA"/>
        </w:rPr>
        <w:t>поставки товара</w:t>
      </w:r>
      <w:r w:rsidRPr="00A37889">
        <w:rPr>
          <w:b/>
          <w:sz w:val="22"/>
          <w:szCs w:val="22"/>
          <w:lang w:eastAsia="ar-SA"/>
        </w:rPr>
        <w:t>:</w:t>
      </w:r>
    </w:p>
    <w:p w14:paraId="1736FE80" w14:textId="77777777" w:rsidR="009A15AF" w:rsidRPr="00A37889" w:rsidRDefault="009A15AF" w:rsidP="009A15AF">
      <w:pPr>
        <w:spacing w:before="100" w:beforeAutospacing="1" w:after="100" w:afterAutospacing="1"/>
        <w:jc w:val="both"/>
        <w:rPr>
          <w:rFonts w:eastAsia="Courier New"/>
          <w:sz w:val="22"/>
          <w:szCs w:val="22"/>
        </w:rPr>
      </w:pPr>
      <w:r w:rsidRPr="00A37889">
        <w:rPr>
          <w:rFonts w:eastAsia="Courier New"/>
          <w:sz w:val="22"/>
          <w:szCs w:val="22"/>
        </w:rPr>
        <w:t>Нефтепродукты должны отпускаться на АЗС, расположенных в г. Великие Луки Псковской области в радиусе 7 км от проезда Сигорицкого д.2.</w:t>
      </w:r>
    </w:p>
    <w:p w14:paraId="33CE2A99" w14:textId="77777777" w:rsidR="009A15AF" w:rsidRPr="00A37889" w:rsidRDefault="009A15AF" w:rsidP="009A15AF">
      <w:pPr>
        <w:widowControl w:val="0"/>
        <w:spacing w:before="100" w:beforeAutospacing="1" w:after="100" w:afterAutospacing="1"/>
        <w:jc w:val="both"/>
        <w:rPr>
          <w:rFonts w:eastAsia="Courier New"/>
          <w:color w:val="000000"/>
          <w:sz w:val="22"/>
          <w:szCs w:val="22"/>
        </w:rPr>
      </w:pPr>
      <w:r w:rsidRPr="00A37889">
        <w:rPr>
          <w:rFonts w:eastAsia="Courier New"/>
          <w:color w:val="000000"/>
          <w:sz w:val="22"/>
          <w:szCs w:val="22"/>
        </w:rPr>
        <w:t xml:space="preserve">Исполнитель должен отпускать нефтепродукты на АЗС с использованием пластиковых смарт-карт с </w:t>
      </w:r>
      <w:r w:rsidR="00525C5D">
        <w:rPr>
          <w:rFonts w:eastAsia="Courier New"/>
          <w:color w:val="000000"/>
          <w:sz w:val="22"/>
          <w:szCs w:val="22"/>
        </w:rPr>
        <w:t>01.01.2023</w:t>
      </w:r>
      <w:r w:rsidR="00B13DBB" w:rsidRPr="00A37889">
        <w:rPr>
          <w:rFonts w:eastAsia="Courier New"/>
          <w:color w:val="000000"/>
          <w:sz w:val="22"/>
          <w:szCs w:val="22"/>
        </w:rPr>
        <w:t>г</w:t>
      </w:r>
      <w:r w:rsidR="00BD6390" w:rsidRPr="00A37889">
        <w:rPr>
          <w:rFonts w:eastAsia="Courier New"/>
          <w:color w:val="000000"/>
          <w:sz w:val="22"/>
          <w:szCs w:val="22"/>
        </w:rPr>
        <w:t>.</w:t>
      </w:r>
      <w:r w:rsidR="00C46FC4" w:rsidRPr="00A37889">
        <w:rPr>
          <w:rFonts w:eastAsia="Courier New"/>
          <w:color w:val="000000"/>
          <w:sz w:val="22"/>
          <w:szCs w:val="22"/>
        </w:rPr>
        <w:t>-</w:t>
      </w:r>
      <w:r w:rsidR="00525C5D">
        <w:rPr>
          <w:rFonts w:eastAsia="Courier New"/>
          <w:color w:val="000000"/>
          <w:sz w:val="22"/>
          <w:szCs w:val="22"/>
        </w:rPr>
        <w:t>30.06</w:t>
      </w:r>
      <w:r w:rsidRPr="00A37889">
        <w:rPr>
          <w:rFonts w:eastAsia="Courier New"/>
          <w:color w:val="000000"/>
          <w:sz w:val="22"/>
          <w:szCs w:val="22"/>
        </w:rPr>
        <w:t>.</w:t>
      </w:r>
      <w:r w:rsidR="00525C5D">
        <w:rPr>
          <w:rFonts w:eastAsia="Courier New"/>
          <w:color w:val="000000"/>
          <w:sz w:val="22"/>
          <w:szCs w:val="22"/>
        </w:rPr>
        <w:t>2023</w:t>
      </w:r>
      <w:r w:rsidR="00EF4563">
        <w:rPr>
          <w:rFonts w:eastAsia="Courier New"/>
          <w:color w:val="000000"/>
          <w:sz w:val="22"/>
          <w:szCs w:val="22"/>
        </w:rPr>
        <w:t>г. (включительно).</w:t>
      </w:r>
      <w:r w:rsidR="00DD1034">
        <w:rPr>
          <w:rFonts w:eastAsia="Courier New"/>
          <w:color w:val="000000"/>
          <w:sz w:val="22"/>
          <w:szCs w:val="22"/>
        </w:rPr>
        <w:t xml:space="preserve"> Отпуск нефтепродуктов должен</w:t>
      </w:r>
      <w:r w:rsidRPr="00A37889">
        <w:rPr>
          <w:rFonts w:eastAsia="Courier New"/>
          <w:color w:val="000000"/>
          <w:sz w:val="22"/>
          <w:szCs w:val="22"/>
        </w:rPr>
        <w:t xml:space="preserve"> оказываться Исполнителем в соответствии с условиями договора.</w:t>
      </w:r>
    </w:p>
    <w:p w14:paraId="07450EF8" w14:textId="77777777" w:rsidR="009A15AF" w:rsidRPr="00A37889" w:rsidRDefault="009A15AF" w:rsidP="009A15AF">
      <w:pPr>
        <w:widowControl w:val="0"/>
        <w:jc w:val="center"/>
        <w:rPr>
          <w:rFonts w:eastAsia="Courier New"/>
          <w:b/>
          <w:color w:val="000000"/>
          <w:sz w:val="22"/>
          <w:szCs w:val="22"/>
        </w:rPr>
      </w:pPr>
      <w:r w:rsidRPr="00A37889">
        <w:rPr>
          <w:rFonts w:eastAsia="Courier New"/>
          <w:b/>
          <w:color w:val="000000"/>
          <w:sz w:val="22"/>
          <w:szCs w:val="22"/>
        </w:rPr>
        <w:t>2.</w:t>
      </w:r>
      <w:r w:rsidR="00C00166" w:rsidRPr="00A37889">
        <w:rPr>
          <w:rFonts w:eastAsia="Courier New"/>
          <w:b/>
          <w:color w:val="000000"/>
          <w:sz w:val="22"/>
          <w:szCs w:val="22"/>
        </w:rPr>
        <w:t>Технические характеристики</w:t>
      </w:r>
      <w:r w:rsidRPr="00A37889">
        <w:rPr>
          <w:rFonts w:eastAsia="Courier New"/>
          <w:b/>
          <w:color w:val="000000"/>
          <w:sz w:val="22"/>
          <w:szCs w:val="22"/>
        </w:rPr>
        <w:t xml:space="preserve"> поставки нефтепродуктов для нужд ГППО «Славяне».</w:t>
      </w:r>
    </w:p>
    <w:p w14:paraId="7F5BFC55" w14:textId="77777777" w:rsidR="009A15AF" w:rsidRPr="00A37889" w:rsidRDefault="009A15AF" w:rsidP="009A15AF">
      <w:pPr>
        <w:widowControl w:val="0"/>
        <w:ind w:firstLine="708"/>
        <w:jc w:val="both"/>
        <w:rPr>
          <w:rFonts w:eastAsia="Courier New"/>
          <w:color w:val="000000"/>
          <w:sz w:val="22"/>
          <w:szCs w:val="22"/>
        </w:rPr>
      </w:pPr>
      <w:r w:rsidRPr="00A37889">
        <w:rPr>
          <w:rFonts w:eastAsia="Courier New"/>
          <w:color w:val="000000"/>
          <w:sz w:val="22"/>
          <w:szCs w:val="22"/>
        </w:rPr>
        <w:t>Участник, с которым заключается договор (далее Исполнитель), собственными силами и средствами должен поставлять заказчику нефтепродукты через сеть автозаправочных станций с использованием карт.</w:t>
      </w:r>
    </w:p>
    <w:p w14:paraId="06EC4A95" w14:textId="77777777" w:rsidR="009A15AF" w:rsidRPr="00A37889" w:rsidRDefault="009A15AF" w:rsidP="009A15AF">
      <w:pPr>
        <w:widowControl w:val="0"/>
        <w:jc w:val="both"/>
        <w:rPr>
          <w:rFonts w:eastAsia="Courier New"/>
          <w:color w:val="000000"/>
          <w:sz w:val="22"/>
          <w:szCs w:val="22"/>
        </w:rPr>
      </w:pPr>
      <w:r w:rsidRPr="00A37889">
        <w:rPr>
          <w:rFonts w:eastAsia="Courier New"/>
          <w:color w:val="000000"/>
          <w:sz w:val="22"/>
          <w:szCs w:val="22"/>
        </w:rPr>
        <w:t xml:space="preserve"> </w:t>
      </w:r>
      <w:r w:rsidRPr="00A37889">
        <w:rPr>
          <w:rFonts w:eastAsia="Courier New"/>
          <w:color w:val="000000"/>
          <w:sz w:val="22"/>
          <w:szCs w:val="22"/>
        </w:rPr>
        <w:tab/>
      </w:r>
      <w:r w:rsidR="00DD1034">
        <w:rPr>
          <w:rFonts w:eastAsia="Courier New"/>
          <w:color w:val="000000"/>
          <w:sz w:val="22"/>
          <w:szCs w:val="22"/>
        </w:rPr>
        <w:t>Качество нефтепродуктов при отпуске</w:t>
      </w:r>
      <w:r w:rsidRPr="00A37889">
        <w:rPr>
          <w:rFonts w:eastAsia="Courier New"/>
          <w:color w:val="000000"/>
          <w:sz w:val="22"/>
          <w:szCs w:val="22"/>
        </w:rPr>
        <w:t xml:space="preserve"> должно соответствовать установленным государственным стандартам и подтверждаться паспортом качества и сертификатом соответствия.</w:t>
      </w:r>
    </w:p>
    <w:p w14:paraId="31F5F9CA" w14:textId="77777777" w:rsidR="009A15AF" w:rsidRPr="00A37889" w:rsidRDefault="009A15AF" w:rsidP="009A15AF">
      <w:pPr>
        <w:widowControl w:val="0"/>
        <w:jc w:val="both"/>
        <w:rPr>
          <w:rFonts w:eastAsia="Courier New"/>
          <w:color w:val="000000"/>
          <w:sz w:val="22"/>
          <w:szCs w:val="22"/>
        </w:rPr>
      </w:pPr>
      <w:r w:rsidRPr="00A37889">
        <w:rPr>
          <w:rFonts w:eastAsia="Courier New"/>
          <w:color w:val="000000"/>
          <w:sz w:val="22"/>
          <w:szCs w:val="22"/>
        </w:rPr>
        <w:tab/>
      </w:r>
      <w:r w:rsidR="00DD1034">
        <w:rPr>
          <w:rFonts w:eastAsia="Courier New"/>
          <w:color w:val="000000"/>
          <w:sz w:val="22"/>
          <w:szCs w:val="22"/>
        </w:rPr>
        <w:t>П</w:t>
      </w:r>
      <w:r w:rsidRPr="00A37889">
        <w:rPr>
          <w:rFonts w:eastAsia="Courier New"/>
          <w:color w:val="000000"/>
          <w:sz w:val="22"/>
          <w:szCs w:val="22"/>
        </w:rPr>
        <w:t>оставляемые нефтепродукты должны быть пригодными для использования в двигателях внутреннего сгорания автомобильного транспорта и соответствовать функциональным характеристикам (потребительским свойствам), установленным производителем для предлагаемых к поставке товаров.</w:t>
      </w:r>
    </w:p>
    <w:p w14:paraId="447C950C" w14:textId="77777777" w:rsidR="009A15AF" w:rsidRPr="00A37889" w:rsidRDefault="009A15AF" w:rsidP="009A15AF">
      <w:pPr>
        <w:widowControl w:val="0"/>
        <w:jc w:val="both"/>
        <w:rPr>
          <w:rFonts w:eastAsia="Courier New"/>
          <w:color w:val="000000"/>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867"/>
        <w:gridCol w:w="6689"/>
        <w:gridCol w:w="980"/>
      </w:tblGrid>
      <w:tr w:rsidR="007F069D" w:rsidRPr="001A587E" w14:paraId="15ADE9E6" w14:textId="77777777" w:rsidTr="004F5F19">
        <w:tc>
          <w:tcPr>
            <w:tcW w:w="0" w:type="auto"/>
          </w:tcPr>
          <w:p w14:paraId="7A6EBEF4" w14:textId="77777777" w:rsidR="007F069D" w:rsidRPr="001A587E" w:rsidRDefault="007F069D" w:rsidP="004F5F19">
            <w:pPr>
              <w:jc w:val="both"/>
            </w:pPr>
            <w:r w:rsidRPr="001A587E">
              <w:rPr>
                <w:bCs/>
              </w:rPr>
              <w:t>№ п/п</w:t>
            </w:r>
          </w:p>
        </w:tc>
        <w:tc>
          <w:tcPr>
            <w:tcW w:w="0" w:type="auto"/>
          </w:tcPr>
          <w:p w14:paraId="05A08F6E" w14:textId="77777777" w:rsidR="007F069D" w:rsidRPr="001A587E" w:rsidRDefault="007F069D" w:rsidP="00DD1034">
            <w:pPr>
              <w:jc w:val="both"/>
            </w:pPr>
            <w:r w:rsidRPr="001A587E">
              <w:rPr>
                <w:b/>
              </w:rPr>
              <w:t xml:space="preserve">Наименование </w:t>
            </w:r>
            <w:r w:rsidR="00DD1034">
              <w:rPr>
                <w:b/>
              </w:rPr>
              <w:t>товара</w:t>
            </w:r>
          </w:p>
        </w:tc>
        <w:tc>
          <w:tcPr>
            <w:tcW w:w="0" w:type="auto"/>
          </w:tcPr>
          <w:p w14:paraId="7BAB1AF1" w14:textId="77777777" w:rsidR="007F069D" w:rsidRPr="001A587E" w:rsidRDefault="007F069D" w:rsidP="00DD1034">
            <w:pPr>
              <w:jc w:val="both"/>
            </w:pPr>
            <w:r w:rsidRPr="001A587E">
              <w:rPr>
                <w:b/>
              </w:rPr>
              <w:t xml:space="preserve">Требования к качеству, техническим характеристикам, функциональным (потребительским) свойствам бензина, дизельного топлива </w:t>
            </w:r>
          </w:p>
        </w:tc>
        <w:tc>
          <w:tcPr>
            <w:tcW w:w="0" w:type="auto"/>
          </w:tcPr>
          <w:p w14:paraId="6E35814A" w14:textId="77777777" w:rsidR="007F069D" w:rsidRPr="001A587E" w:rsidRDefault="007F069D" w:rsidP="004F5F19">
            <w:pPr>
              <w:jc w:val="both"/>
            </w:pPr>
            <w:r w:rsidRPr="001A587E">
              <w:rPr>
                <w:b/>
                <w:bCs/>
              </w:rPr>
              <w:t>Кол-во, литров</w:t>
            </w:r>
          </w:p>
        </w:tc>
      </w:tr>
      <w:tr w:rsidR="007F069D" w:rsidRPr="001A587E" w14:paraId="2EF22F30" w14:textId="77777777" w:rsidTr="004F5F19">
        <w:tc>
          <w:tcPr>
            <w:tcW w:w="0" w:type="auto"/>
          </w:tcPr>
          <w:p w14:paraId="4BF2D354" w14:textId="77777777" w:rsidR="007F069D" w:rsidRPr="001A587E" w:rsidRDefault="007F069D" w:rsidP="004F5F19">
            <w:pPr>
              <w:jc w:val="both"/>
            </w:pPr>
            <w:r w:rsidRPr="001A587E">
              <w:t>1</w:t>
            </w:r>
          </w:p>
        </w:tc>
        <w:tc>
          <w:tcPr>
            <w:tcW w:w="0" w:type="auto"/>
          </w:tcPr>
          <w:p w14:paraId="3DA20EE3" w14:textId="77777777" w:rsidR="007F069D" w:rsidRPr="001A587E" w:rsidRDefault="007F069D" w:rsidP="004F5F19">
            <w:pPr>
              <w:jc w:val="center"/>
              <w:rPr>
                <w:b/>
                <w:sz w:val="22"/>
                <w:szCs w:val="22"/>
              </w:rPr>
            </w:pPr>
            <w:r w:rsidRPr="001A587E">
              <w:rPr>
                <w:b/>
                <w:sz w:val="22"/>
                <w:szCs w:val="22"/>
              </w:rPr>
              <w:t>Заправка ТС</w:t>
            </w:r>
          </w:p>
          <w:p w14:paraId="0D21FE59" w14:textId="77777777" w:rsidR="007F069D" w:rsidRPr="001A587E" w:rsidRDefault="007F069D" w:rsidP="004F5F19">
            <w:pPr>
              <w:jc w:val="center"/>
            </w:pPr>
            <w:r w:rsidRPr="001A587E">
              <w:rPr>
                <w:b/>
                <w:sz w:val="22"/>
                <w:szCs w:val="22"/>
              </w:rPr>
              <w:t>Бензином АИ-92</w:t>
            </w:r>
          </w:p>
        </w:tc>
        <w:tc>
          <w:tcPr>
            <w:tcW w:w="0" w:type="auto"/>
          </w:tcPr>
          <w:p w14:paraId="6C2754AD" w14:textId="77777777" w:rsidR="007F069D" w:rsidRPr="001A587E" w:rsidRDefault="007F069D" w:rsidP="004F5F19">
            <w:pPr>
              <w:rPr>
                <w:sz w:val="22"/>
                <w:szCs w:val="22"/>
              </w:rPr>
            </w:pPr>
            <w:r w:rsidRPr="001A587E">
              <w:rPr>
                <w:sz w:val="22"/>
                <w:szCs w:val="22"/>
              </w:rPr>
              <w:t>Жидкость бесцветная или бледно-желтого цвета, не содержащая водорастворимых кислот и щелочей, без механических примесей и воды</w:t>
            </w:r>
          </w:p>
          <w:p w14:paraId="3BE86177" w14:textId="77777777" w:rsidR="007F069D" w:rsidRPr="001A587E" w:rsidRDefault="007F069D" w:rsidP="004F5F19">
            <w:pPr>
              <w:rPr>
                <w:sz w:val="22"/>
                <w:szCs w:val="22"/>
                <w:vertAlign w:val="superscript"/>
              </w:rPr>
            </w:pPr>
            <w:r w:rsidRPr="001A587E">
              <w:rPr>
                <w:sz w:val="22"/>
                <w:szCs w:val="22"/>
              </w:rPr>
              <w:t>Плотность при 15°С: 725-780  кг/м</w:t>
            </w:r>
            <w:r w:rsidRPr="001A587E">
              <w:rPr>
                <w:sz w:val="22"/>
                <w:szCs w:val="22"/>
                <w:vertAlign w:val="superscript"/>
              </w:rPr>
              <w:t>3</w:t>
            </w:r>
          </w:p>
          <w:p w14:paraId="5CEFEC5E" w14:textId="77777777" w:rsidR="007F069D" w:rsidRPr="001A587E" w:rsidRDefault="007F069D" w:rsidP="004F5F19">
            <w:pPr>
              <w:rPr>
                <w:sz w:val="22"/>
                <w:szCs w:val="22"/>
              </w:rPr>
            </w:pPr>
            <w:r w:rsidRPr="001A587E">
              <w:rPr>
                <w:sz w:val="22"/>
                <w:szCs w:val="22"/>
              </w:rPr>
              <w:t>Октановое число (по исследовательскому методу): не менее 92</w:t>
            </w:r>
          </w:p>
          <w:p w14:paraId="7B4BBFB1" w14:textId="77777777" w:rsidR="007F069D" w:rsidRPr="001A587E" w:rsidRDefault="007F069D" w:rsidP="004F5F19">
            <w:pPr>
              <w:rPr>
                <w:sz w:val="22"/>
                <w:szCs w:val="22"/>
              </w:rPr>
            </w:pPr>
            <w:r w:rsidRPr="001A587E">
              <w:rPr>
                <w:sz w:val="22"/>
                <w:szCs w:val="22"/>
              </w:rPr>
              <w:t xml:space="preserve">Массовая концентрация свинца: не более </w:t>
            </w:r>
            <w:smartTag w:uri="urn:schemas-microsoft-com:office:smarttags" w:element="metricconverter">
              <w:smartTagPr>
                <w:attr w:name="ProductID" w:val="0,010 г"/>
              </w:smartTagPr>
              <w:r w:rsidRPr="001A587E">
                <w:rPr>
                  <w:sz w:val="22"/>
                  <w:szCs w:val="22"/>
                </w:rPr>
                <w:t>0,010 г</w:t>
              </w:r>
            </w:smartTag>
            <w:r w:rsidRPr="001A587E">
              <w:rPr>
                <w:sz w:val="22"/>
                <w:szCs w:val="22"/>
              </w:rPr>
              <w:t xml:space="preserve"> на 1 дм</w:t>
            </w:r>
            <w:r w:rsidRPr="001A587E">
              <w:rPr>
                <w:sz w:val="22"/>
                <w:szCs w:val="22"/>
                <w:vertAlign w:val="superscript"/>
              </w:rPr>
              <w:t>3</w:t>
            </w:r>
          </w:p>
          <w:p w14:paraId="2405D892" w14:textId="77777777" w:rsidR="007F069D" w:rsidRPr="001A587E" w:rsidRDefault="007F069D" w:rsidP="004F5F19">
            <w:pPr>
              <w:rPr>
                <w:sz w:val="22"/>
                <w:szCs w:val="22"/>
              </w:rPr>
            </w:pPr>
            <w:r w:rsidRPr="001A587E">
              <w:rPr>
                <w:sz w:val="22"/>
                <w:szCs w:val="22"/>
              </w:rPr>
              <w:t>Концентрация фактических смол: не более 5 мг на 100 см</w:t>
            </w:r>
            <w:r w:rsidRPr="001A587E">
              <w:rPr>
                <w:sz w:val="22"/>
                <w:szCs w:val="22"/>
                <w:vertAlign w:val="superscript"/>
              </w:rPr>
              <w:t>3</w:t>
            </w:r>
          </w:p>
          <w:p w14:paraId="0F5228D7" w14:textId="77777777" w:rsidR="007F069D" w:rsidRPr="001A587E" w:rsidRDefault="007F069D" w:rsidP="004F5F19">
            <w:r w:rsidRPr="001A587E">
              <w:rPr>
                <w:sz w:val="22"/>
                <w:szCs w:val="22"/>
              </w:rPr>
              <w:t>Массовая доля серым г/кг: не более 10</w:t>
            </w:r>
          </w:p>
        </w:tc>
        <w:tc>
          <w:tcPr>
            <w:tcW w:w="0" w:type="auto"/>
          </w:tcPr>
          <w:p w14:paraId="5DF584BD" w14:textId="77777777" w:rsidR="007F069D" w:rsidRPr="001A587E" w:rsidRDefault="00C960FB" w:rsidP="004F5F19">
            <w:pPr>
              <w:jc w:val="both"/>
            </w:pPr>
            <w:r>
              <w:rPr>
                <w:sz w:val="22"/>
                <w:szCs w:val="22"/>
              </w:rPr>
              <w:t>66000</w:t>
            </w:r>
          </w:p>
        </w:tc>
      </w:tr>
      <w:tr w:rsidR="007F069D" w:rsidRPr="001A587E" w14:paraId="3E34716C" w14:textId="77777777" w:rsidTr="004F5F19">
        <w:tc>
          <w:tcPr>
            <w:tcW w:w="0" w:type="auto"/>
          </w:tcPr>
          <w:p w14:paraId="1C0906D4" w14:textId="77777777" w:rsidR="007F069D" w:rsidRPr="001A587E" w:rsidRDefault="007F069D" w:rsidP="004F5F19">
            <w:pPr>
              <w:jc w:val="both"/>
            </w:pPr>
            <w:r w:rsidRPr="001A587E">
              <w:t>2</w:t>
            </w:r>
          </w:p>
        </w:tc>
        <w:tc>
          <w:tcPr>
            <w:tcW w:w="0" w:type="auto"/>
          </w:tcPr>
          <w:p w14:paraId="2157A3F2" w14:textId="77777777" w:rsidR="007F069D" w:rsidRPr="007F069D" w:rsidRDefault="007F069D" w:rsidP="004F5F19">
            <w:pPr>
              <w:jc w:val="center"/>
              <w:rPr>
                <w:b/>
                <w:sz w:val="22"/>
                <w:szCs w:val="22"/>
              </w:rPr>
            </w:pPr>
            <w:r w:rsidRPr="007F069D">
              <w:rPr>
                <w:b/>
                <w:sz w:val="22"/>
                <w:szCs w:val="22"/>
              </w:rPr>
              <w:t>Заправка ТС</w:t>
            </w:r>
          </w:p>
          <w:p w14:paraId="3A3945D8" w14:textId="77777777" w:rsidR="007F069D" w:rsidRPr="001A587E" w:rsidRDefault="007F069D" w:rsidP="004F5F19">
            <w:pPr>
              <w:jc w:val="center"/>
            </w:pPr>
            <w:r w:rsidRPr="007F069D">
              <w:rPr>
                <w:b/>
                <w:sz w:val="22"/>
                <w:szCs w:val="22"/>
              </w:rPr>
              <w:t>дизельным топливом</w:t>
            </w:r>
            <w:r w:rsidR="007B1B3C">
              <w:rPr>
                <w:b/>
                <w:sz w:val="22"/>
                <w:szCs w:val="22"/>
              </w:rPr>
              <w:t xml:space="preserve"> (по сезону)</w:t>
            </w:r>
          </w:p>
        </w:tc>
        <w:tc>
          <w:tcPr>
            <w:tcW w:w="0" w:type="auto"/>
          </w:tcPr>
          <w:p w14:paraId="42393B85" w14:textId="77777777" w:rsidR="007F069D" w:rsidRPr="007F069D" w:rsidRDefault="007F069D" w:rsidP="004F5F19">
            <w:pPr>
              <w:jc w:val="both"/>
              <w:rPr>
                <w:sz w:val="22"/>
                <w:szCs w:val="22"/>
              </w:rPr>
            </w:pPr>
            <w:r w:rsidRPr="007F069D">
              <w:rPr>
                <w:sz w:val="22"/>
                <w:szCs w:val="22"/>
              </w:rPr>
              <w:t>Цетановое число:  не менее 47,</w:t>
            </w:r>
          </w:p>
          <w:p w14:paraId="28AD452B" w14:textId="77777777" w:rsidR="007F069D" w:rsidRPr="007F069D" w:rsidRDefault="007F069D" w:rsidP="004F5F19">
            <w:pPr>
              <w:jc w:val="both"/>
              <w:rPr>
                <w:sz w:val="22"/>
                <w:szCs w:val="22"/>
              </w:rPr>
            </w:pPr>
            <w:r w:rsidRPr="007F069D">
              <w:rPr>
                <w:sz w:val="22"/>
                <w:szCs w:val="22"/>
              </w:rPr>
              <w:t>Фракционный состав:</w:t>
            </w:r>
          </w:p>
          <w:p w14:paraId="1A435306" w14:textId="77777777" w:rsidR="007F069D" w:rsidRPr="007F069D" w:rsidRDefault="007F069D" w:rsidP="004F5F19">
            <w:pPr>
              <w:jc w:val="both"/>
              <w:rPr>
                <w:sz w:val="22"/>
                <w:szCs w:val="22"/>
              </w:rPr>
            </w:pPr>
            <w:r w:rsidRPr="007F069D">
              <w:rPr>
                <w:sz w:val="22"/>
                <w:szCs w:val="22"/>
              </w:rPr>
              <w:t xml:space="preserve">При температуре 280 </w:t>
            </w:r>
            <w:r w:rsidRPr="007F069D">
              <w:rPr>
                <w:sz w:val="22"/>
                <w:szCs w:val="22"/>
                <w:vertAlign w:val="superscript"/>
              </w:rPr>
              <w:t>0</w:t>
            </w:r>
            <w:r w:rsidRPr="007F069D">
              <w:rPr>
                <w:sz w:val="22"/>
                <w:szCs w:val="22"/>
              </w:rPr>
              <w:t>С, % объема: не более-50</w:t>
            </w:r>
          </w:p>
          <w:p w14:paraId="23D4BCD6" w14:textId="77777777" w:rsidR="007F069D" w:rsidRPr="007F069D" w:rsidRDefault="007F069D" w:rsidP="004F5F19">
            <w:pPr>
              <w:jc w:val="both"/>
              <w:rPr>
                <w:sz w:val="22"/>
                <w:szCs w:val="22"/>
              </w:rPr>
            </w:pPr>
            <w:r w:rsidRPr="007F069D">
              <w:rPr>
                <w:sz w:val="22"/>
                <w:szCs w:val="22"/>
              </w:rPr>
              <w:t xml:space="preserve">При температуре 360 </w:t>
            </w:r>
            <w:r w:rsidRPr="007F069D">
              <w:rPr>
                <w:sz w:val="22"/>
                <w:szCs w:val="22"/>
                <w:vertAlign w:val="superscript"/>
              </w:rPr>
              <w:t>0</w:t>
            </w:r>
            <w:r w:rsidRPr="007F069D">
              <w:rPr>
                <w:sz w:val="22"/>
                <w:szCs w:val="22"/>
              </w:rPr>
              <w:t>С, % объема: не более-95</w:t>
            </w:r>
          </w:p>
          <w:p w14:paraId="335D254D" w14:textId="77777777" w:rsidR="007F069D" w:rsidRPr="007F069D" w:rsidRDefault="007F069D" w:rsidP="004F5F19">
            <w:pPr>
              <w:jc w:val="both"/>
              <w:rPr>
                <w:sz w:val="22"/>
                <w:szCs w:val="22"/>
              </w:rPr>
            </w:pPr>
            <w:r w:rsidRPr="007F069D">
              <w:rPr>
                <w:sz w:val="22"/>
                <w:szCs w:val="22"/>
              </w:rPr>
              <w:t>Кинематическая вязкость при 20</w:t>
            </w:r>
            <w:r w:rsidRPr="007F069D">
              <w:rPr>
                <w:sz w:val="22"/>
                <w:szCs w:val="22"/>
                <w:vertAlign w:val="superscript"/>
              </w:rPr>
              <w:t>0</w:t>
            </w:r>
            <w:r w:rsidRPr="007F069D">
              <w:rPr>
                <w:sz w:val="22"/>
                <w:szCs w:val="22"/>
              </w:rPr>
              <w:t>С, мм/с: 1,8-6,0</w:t>
            </w:r>
          </w:p>
          <w:p w14:paraId="176CC05C" w14:textId="77777777" w:rsidR="007F069D" w:rsidRPr="007F069D" w:rsidRDefault="007F069D" w:rsidP="004F5F19">
            <w:pPr>
              <w:jc w:val="both"/>
              <w:rPr>
                <w:sz w:val="22"/>
                <w:szCs w:val="22"/>
              </w:rPr>
            </w:pPr>
            <w:r w:rsidRPr="007F069D">
              <w:rPr>
                <w:sz w:val="22"/>
                <w:szCs w:val="22"/>
              </w:rPr>
              <w:t xml:space="preserve">Предельная температура фильтруемости, </w:t>
            </w:r>
            <w:r w:rsidRPr="007F069D">
              <w:rPr>
                <w:sz w:val="22"/>
                <w:szCs w:val="22"/>
                <w:vertAlign w:val="superscript"/>
              </w:rPr>
              <w:t>0</w:t>
            </w:r>
            <w:r w:rsidRPr="007F069D">
              <w:rPr>
                <w:sz w:val="22"/>
                <w:szCs w:val="22"/>
              </w:rPr>
              <w:t>С: не выше минус 20;</w:t>
            </w:r>
          </w:p>
          <w:p w14:paraId="421C448A" w14:textId="77777777" w:rsidR="007F069D" w:rsidRPr="007F069D" w:rsidRDefault="007F069D" w:rsidP="004F5F19">
            <w:pPr>
              <w:jc w:val="both"/>
              <w:rPr>
                <w:sz w:val="22"/>
                <w:szCs w:val="22"/>
              </w:rPr>
            </w:pPr>
            <w:r w:rsidRPr="007F069D">
              <w:rPr>
                <w:sz w:val="22"/>
                <w:szCs w:val="22"/>
              </w:rPr>
              <w:t xml:space="preserve">Температура вспышки в закрытом тигле, </w:t>
            </w:r>
            <w:r w:rsidRPr="007F069D">
              <w:rPr>
                <w:sz w:val="22"/>
                <w:szCs w:val="22"/>
                <w:vertAlign w:val="superscript"/>
              </w:rPr>
              <w:t>0</w:t>
            </w:r>
            <w:r w:rsidRPr="007F069D">
              <w:rPr>
                <w:sz w:val="22"/>
                <w:szCs w:val="22"/>
              </w:rPr>
              <w:t>С: не ниже-40</w:t>
            </w:r>
          </w:p>
          <w:p w14:paraId="517E4809" w14:textId="77777777" w:rsidR="007F069D" w:rsidRPr="007F069D" w:rsidRDefault="007F069D" w:rsidP="004F5F19">
            <w:pPr>
              <w:jc w:val="both"/>
              <w:rPr>
                <w:sz w:val="22"/>
                <w:szCs w:val="22"/>
              </w:rPr>
            </w:pPr>
            <w:r w:rsidRPr="007F069D">
              <w:rPr>
                <w:sz w:val="22"/>
                <w:szCs w:val="22"/>
              </w:rPr>
              <w:t>Массовая доля серы мг/кг: не более 10</w:t>
            </w:r>
          </w:p>
          <w:p w14:paraId="749E5C4E" w14:textId="77777777" w:rsidR="007F069D" w:rsidRPr="007F069D" w:rsidRDefault="007F069D" w:rsidP="004F5F19">
            <w:pPr>
              <w:jc w:val="both"/>
              <w:rPr>
                <w:sz w:val="22"/>
                <w:szCs w:val="22"/>
              </w:rPr>
            </w:pPr>
            <w:r w:rsidRPr="007F069D">
              <w:rPr>
                <w:sz w:val="22"/>
                <w:szCs w:val="22"/>
              </w:rPr>
              <w:t>Зольность,% массы : не более-0,01</w:t>
            </w:r>
          </w:p>
          <w:p w14:paraId="7A4810C5" w14:textId="77777777" w:rsidR="007F069D" w:rsidRPr="007F069D" w:rsidRDefault="007F069D" w:rsidP="004F5F19">
            <w:pPr>
              <w:jc w:val="both"/>
              <w:rPr>
                <w:sz w:val="22"/>
                <w:szCs w:val="22"/>
              </w:rPr>
            </w:pPr>
            <w:r w:rsidRPr="007F069D">
              <w:rPr>
                <w:sz w:val="22"/>
                <w:szCs w:val="22"/>
              </w:rPr>
              <w:t>Содержание механических примесей и воды: отсутствие</w:t>
            </w:r>
          </w:p>
          <w:p w14:paraId="39B86042" w14:textId="77777777" w:rsidR="007F069D" w:rsidRPr="007F069D" w:rsidRDefault="007F069D" w:rsidP="004F5F19">
            <w:pPr>
              <w:jc w:val="both"/>
              <w:rPr>
                <w:sz w:val="22"/>
                <w:szCs w:val="22"/>
              </w:rPr>
            </w:pPr>
            <w:r w:rsidRPr="007F069D">
              <w:rPr>
                <w:sz w:val="22"/>
                <w:szCs w:val="22"/>
              </w:rPr>
              <w:t>Плотность при 20</w:t>
            </w:r>
            <w:r w:rsidRPr="007F069D">
              <w:rPr>
                <w:sz w:val="22"/>
                <w:szCs w:val="22"/>
                <w:vertAlign w:val="superscript"/>
              </w:rPr>
              <w:t>0</w:t>
            </w:r>
            <w:r w:rsidRPr="007F069D">
              <w:rPr>
                <w:sz w:val="22"/>
                <w:szCs w:val="22"/>
              </w:rPr>
              <w:t>С, кг/м: не более-860;</w:t>
            </w:r>
          </w:p>
          <w:p w14:paraId="7151A634" w14:textId="77777777" w:rsidR="007F069D" w:rsidRPr="007F069D" w:rsidRDefault="007F069D" w:rsidP="004F5F19">
            <w:pPr>
              <w:jc w:val="both"/>
              <w:rPr>
                <w:sz w:val="22"/>
                <w:szCs w:val="22"/>
              </w:rPr>
            </w:pPr>
            <w:r w:rsidRPr="007F069D">
              <w:rPr>
                <w:sz w:val="22"/>
                <w:szCs w:val="22"/>
              </w:rPr>
              <w:t>Содержание водорастворимых кислот и щелочей: отсутствие;</w:t>
            </w:r>
          </w:p>
          <w:p w14:paraId="64621E1C" w14:textId="77777777" w:rsidR="007F069D" w:rsidRPr="007F069D" w:rsidRDefault="007F069D" w:rsidP="004F5F19">
            <w:pPr>
              <w:jc w:val="both"/>
            </w:pPr>
            <w:r w:rsidRPr="007F069D">
              <w:rPr>
                <w:sz w:val="22"/>
                <w:szCs w:val="22"/>
              </w:rPr>
              <w:t>Смазывающая способность: скорректированный диаметр пятна износа при 60</w:t>
            </w:r>
            <w:r w:rsidRPr="007F069D">
              <w:rPr>
                <w:sz w:val="22"/>
                <w:szCs w:val="22"/>
                <w:vertAlign w:val="superscript"/>
              </w:rPr>
              <w:t>0</w:t>
            </w:r>
            <w:r w:rsidRPr="007F069D">
              <w:rPr>
                <w:sz w:val="22"/>
                <w:szCs w:val="22"/>
              </w:rPr>
              <w:t>С, мкм: не более 460</w:t>
            </w:r>
          </w:p>
        </w:tc>
        <w:tc>
          <w:tcPr>
            <w:tcW w:w="0" w:type="auto"/>
          </w:tcPr>
          <w:p w14:paraId="232A16E1" w14:textId="77777777" w:rsidR="007F069D" w:rsidRPr="001A587E" w:rsidRDefault="00C960FB" w:rsidP="004F5F19">
            <w:pPr>
              <w:jc w:val="both"/>
              <w:rPr>
                <w:sz w:val="22"/>
                <w:szCs w:val="22"/>
              </w:rPr>
            </w:pPr>
            <w:r>
              <w:rPr>
                <w:sz w:val="22"/>
                <w:szCs w:val="22"/>
              </w:rPr>
              <w:t>90000</w:t>
            </w:r>
          </w:p>
          <w:p w14:paraId="20BC6F23" w14:textId="77777777" w:rsidR="007F069D" w:rsidRPr="001A587E" w:rsidRDefault="007F069D" w:rsidP="004F5F19">
            <w:pPr>
              <w:jc w:val="both"/>
              <w:rPr>
                <w:sz w:val="22"/>
                <w:szCs w:val="22"/>
              </w:rPr>
            </w:pPr>
          </w:p>
          <w:p w14:paraId="78004A6F" w14:textId="77777777" w:rsidR="007F069D" w:rsidRPr="001A587E" w:rsidRDefault="007F069D" w:rsidP="004F5F19">
            <w:pPr>
              <w:jc w:val="both"/>
            </w:pPr>
          </w:p>
        </w:tc>
      </w:tr>
      <w:tr w:rsidR="007F069D" w:rsidRPr="001A587E" w14:paraId="7BBC53DA" w14:textId="77777777" w:rsidTr="004F5F19">
        <w:tc>
          <w:tcPr>
            <w:tcW w:w="0" w:type="auto"/>
          </w:tcPr>
          <w:p w14:paraId="7CF001B1" w14:textId="77777777" w:rsidR="007F069D" w:rsidRPr="001C2EE9" w:rsidRDefault="007B1B3C" w:rsidP="004F5F19">
            <w:pPr>
              <w:jc w:val="both"/>
              <w:rPr>
                <w:sz w:val="22"/>
                <w:szCs w:val="22"/>
              </w:rPr>
            </w:pPr>
            <w:r>
              <w:rPr>
                <w:sz w:val="22"/>
                <w:szCs w:val="22"/>
              </w:rPr>
              <w:t>3</w:t>
            </w:r>
          </w:p>
        </w:tc>
        <w:tc>
          <w:tcPr>
            <w:tcW w:w="0" w:type="auto"/>
          </w:tcPr>
          <w:p w14:paraId="1E7DCBC1" w14:textId="77777777" w:rsidR="007F069D" w:rsidRPr="001C2EE9" w:rsidRDefault="007F069D" w:rsidP="004F5F19">
            <w:pPr>
              <w:jc w:val="center"/>
              <w:rPr>
                <w:b/>
                <w:sz w:val="22"/>
                <w:szCs w:val="22"/>
              </w:rPr>
            </w:pPr>
            <w:r w:rsidRPr="001C2EE9">
              <w:rPr>
                <w:b/>
                <w:sz w:val="22"/>
                <w:szCs w:val="22"/>
              </w:rPr>
              <w:t>Заправка ТС</w:t>
            </w:r>
          </w:p>
          <w:p w14:paraId="5AFE66AE" w14:textId="77777777" w:rsidR="007F069D" w:rsidRPr="001C2EE9" w:rsidRDefault="007F069D" w:rsidP="004F5F19">
            <w:pPr>
              <w:jc w:val="center"/>
              <w:rPr>
                <w:b/>
                <w:sz w:val="22"/>
                <w:szCs w:val="22"/>
              </w:rPr>
            </w:pPr>
            <w:r w:rsidRPr="001C2EE9">
              <w:rPr>
                <w:b/>
                <w:sz w:val="22"/>
                <w:szCs w:val="22"/>
              </w:rPr>
              <w:t>Бензином АИ-95</w:t>
            </w:r>
          </w:p>
        </w:tc>
        <w:tc>
          <w:tcPr>
            <w:tcW w:w="0" w:type="auto"/>
          </w:tcPr>
          <w:p w14:paraId="6CB60A8F" w14:textId="77777777" w:rsidR="007F069D" w:rsidRPr="001C2EE9" w:rsidRDefault="007F069D" w:rsidP="004F5F19">
            <w:pPr>
              <w:spacing w:line="276" w:lineRule="auto"/>
              <w:rPr>
                <w:sz w:val="22"/>
                <w:szCs w:val="22"/>
              </w:rPr>
            </w:pPr>
            <w:r w:rsidRPr="001C2EE9">
              <w:rPr>
                <w:sz w:val="22"/>
                <w:szCs w:val="22"/>
              </w:rPr>
              <w:t>Октановое число бензина автомобильного по исследовательскому методу: ≥ 95 &lt; 98</w:t>
            </w:r>
          </w:p>
          <w:p w14:paraId="1EBFF8A0" w14:textId="77777777" w:rsidR="007F069D" w:rsidRPr="001C2EE9" w:rsidRDefault="007F069D" w:rsidP="004F5F19">
            <w:pPr>
              <w:spacing w:line="276" w:lineRule="auto"/>
              <w:rPr>
                <w:sz w:val="22"/>
                <w:szCs w:val="22"/>
              </w:rPr>
            </w:pPr>
          </w:p>
          <w:p w14:paraId="45B1E286" w14:textId="77777777" w:rsidR="007F069D" w:rsidRPr="001C2EE9" w:rsidRDefault="007F069D" w:rsidP="004F5F19">
            <w:pPr>
              <w:spacing w:line="276" w:lineRule="auto"/>
              <w:rPr>
                <w:sz w:val="22"/>
                <w:szCs w:val="22"/>
              </w:rPr>
            </w:pPr>
            <w:r w:rsidRPr="001C2EE9">
              <w:rPr>
                <w:sz w:val="22"/>
                <w:szCs w:val="22"/>
              </w:rPr>
              <w:lastRenderedPageBreak/>
              <w:t xml:space="preserve"> Экологический класс: </w:t>
            </w:r>
            <w:r w:rsidRPr="001C2EE9">
              <w:rPr>
                <w:b/>
                <w:sz w:val="22"/>
                <w:szCs w:val="22"/>
              </w:rPr>
              <w:t>не ниже К5</w:t>
            </w:r>
            <w:r w:rsidRPr="001C2EE9">
              <w:rPr>
                <w:sz w:val="22"/>
                <w:szCs w:val="22"/>
              </w:rPr>
              <w:t xml:space="preserve"> </w:t>
            </w:r>
          </w:p>
          <w:p w14:paraId="544C04B2" w14:textId="77777777" w:rsidR="007F069D" w:rsidRPr="001C2EE9" w:rsidRDefault="007F069D" w:rsidP="004F5F19">
            <w:pPr>
              <w:spacing w:line="276" w:lineRule="auto"/>
              <w:rPr>
                <w:sz w:val="22"/>
                <w:szCs w:val="22"/>
              </w:rPr>
            </w:pPr>
            <w:r w:rsidRPr="001C2EE9">
              <w:rPr>
                <w:sz w:val="22"/>
                <w:szCs w:val="22"/>
              </w:rPr>
              <w:t xml:space="preserve"> </w:t>
            </w:r>
          </w:p>
          <w:p w14:paraId="035D0E97" w14:textId="77777777" w:rsidR="007F069D" w:rsidRPr="001C2EE9" w:rsidRDefault="007F069D" w:rsidP="004F5F19">
            <w:pPr>
              <w:jc w:val="both"/>
              <w:rPr>
                <w:sz w:val="22"/>
                <w:szCs w:val="22"/>
              </w:rPr>
            </w:pPr>
            <w:r w:rsidRPr="001C2EE9">
              <w:rPr>
                <w:sz w:val="22"/>
                <w:szCs w:val="22"/>
              </w:rPr>
              <w:t>Соответствие требованиям качества по ГОСТ 32513-2013</w:t>
            </w:r>
            <w:r w:rsidRPr="001C2EE9">
              <w:rPr>
                <w:b/>
                <w:sz w:val="22"/>
                <w:szCs w:val="22"/>
                <w:u w:val="single"/>
              </w:rPr>
              <w:t xml:space="preserve"> и/или</w:t>
            </w:r>
            <w:r w:rsidRPr="001C2EE9">
              <w:rPr>
                <w:sz w:val="22"/>
                <w:szCs w:val="22"/>
              </w:rPr>
              <w:t xml:space="preserve"> ГОСТ Р 51866-2002,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от 18 октября 2011 г. N 826</w:t>
            </w:r>
          </w:p>
        </w:tc>
        <w:tc>
          <w:tcPr>
            <w:tcW w:w="0" w:type="auto"/>
          </w:tcPr>
          <w:p w14:paraId="240555E1" w14:textId="77777777" w:rsidR="007F069D" w:rsidRDefault="00A067DA" w:rsidP="004F5F19">
            <w:pPr>
              <w:jc w:val="both"/>
              <w:rPr>
                <w:sz w:val="22"/>
                <w:szCs w:val="22"/>
              </w:rPr>
            </w:pPr>
            <w:r>
              <w:rPr>
                <w:sz w:val="22"/>
                <w:szCs w:val="22"/>
              </w:rPr>
              <w:lastRenderedPageBreak/>
              <w:t>5000</w:t>
            </w:r>
          </w:p>
        </w:tc>
      </w:tr>
    </w:tbl>
    <w:p w14:paraId="02E9DE77" w14:textId="77777777" w:rsidR="00A37889" w:rsidRDefault="00A37889" w:rsidP="00CF0DF3">
      <w:pPr>
        <w:jc w:val="right"/>
        <w:rPr>
          <w:b/>
          <w:sz w:val="22"/>
          <w:szCs w:val="22"/>
        </w:rPr>
      </w:pPr>
    </w:p>
    <w:p w14:paraId="61082FE7" w14:textId="77777777" w:rsidR="00A37889" w:rsidRDefault="00A37889" w:rsidP="00CF0DF3">
      <w:pPr>
        <w:jc w:val="right"/>
        <w:rPr>
          <w:b/>
          <w:sz w:val="22"/>
          <w:szCs w:val="22"/>
        </w:rPr>
      </w:pPr>
    </w:p>
    <w:p w14:paraId="1222A55D" w14:textId="77777777" w:rsidR="00A37889" w:rsidRDefault="00A37889" w:rsidP="00CF0DF3">
      <w:pPr>
        <w:jc w:val="right"/>
        <w:rPr>
          <w:b/>
          <w:sz w:val="22"/>
          <w:szCs w:val="22"/>
        </w:rPr>
      </w:pPr>
    </w:p>
    <w:p w14:paraId="562E8F3D" w14:textId="77777777" w:rsidR="00A37889" w:rsidRDefault="00A37889" w:rsidP="00CF0DF3">
      <w:pPr>
        <w:jc w:val="right"/>
        <w:rPr>
          <w:b/>
          <w:sz w:val="22"/>
          <w:szCs w:val="22"/>
        </w:rPr>
      </w:pPr>
    </w:p>
    <w:p w14:paraId="533A08AD" w14:textId="77777777" w:rsidR="00A37889" w:rsidRDefault="00A37889" w:rsidP="00CF0DF3">
      <w:pPr>
        <w:jc w:val="right"/>
        <w:rPr>
          <w:b/>
          <w:sz w:val="22"/>
          <w:szCs w:val="22"/>
        </w:rPr>
      </w:pPr>
    </w:p>
    <w:p w14:paraId="746BB5CD" w14:textId="77777777" w:rsidR="00A37889" w:rsidRDefault="00A37889" w:rsidP="00CF0DF3">
      <w:pPr>
        <w:jc w:val="right"/>
        <w:rPr>
          <w:b/>
          <w:sz w:val="22"/>
          <w:szCs w:val="22"/>
        </w:rPr>
      </w:pPr>
    </w:p>
    <w:p w14:paraId="632A7B52" w14:textId="77777777" w:rsidR="00A37889" w:rsidRDefault="00A37889" w:rsidP="00CF0DF3">
      <w:pPr>
        <w:jc w:val="right"/>
        <w:rPr>
          <w:b/>
          <w:sz w:val="22"/>
          <w:szCs w:val="22"/>
        </w:rPr>
      </w:pPr>
    </w:p>
    <w:p w14:paraId="6FC9F0BF" w14:textId="77777777" w:rsidR="00A37889" w:rsidRDefault="00A37889" w:rsidP="00CF0DF3">
      <w:pPr>
        <w:jc w:val="right"/>
        <w:rPr>
          <w:b/>
          <w:sz w:val="22"/>
          <w:szCs w:val="22"/>
        </w:rPr>
      </w:pPr>
    </w:p>
    <w:p w14:paraId="3125C82C" w14:textId="77777777" w:rsidR="00A37889" w:rsidRDefault="00A37889" w:rsidP="00CF0DF3">
      <w:pPr>
        <w:jc w:val="right"/>
        <w:rPr>
          <w:b/>
          <w:sz w:val="22"/>
          <w:szCs w:val="22"/>
        </w:rPr>
      </w:pPr>
    </w:p>
    <w:p w14:paraId="117D1255" w14:textId="77777777" w:rsidR="00A37889" w:rsidRDefault="00A37889" w:rsidP="00CF0DF3">
      <w:pPr>
        <w:jc w:val="right"/>
        <w:rPr>
          <w:b/>
          <w:sz w:val="22"/>
          <w:szCs w:val="22"/>
        </w:rPr>
      </w:pPr>
    </w:p>
    <w:p w14:paraId="06351243" w14:textId="77777777" w:rsidR="00A37889" w:rsidRDefault="00A37889" w:rsidP="00CF0DF3">
      <w:pPr>
        <w:jc w:val="right"/>
        <w:rPr>
          <w:b/>
          <w:sz w:val="22"/>
          <w:szCs w:val="22"/>
        </w:rPr>
      </w:pPr>
    </w:p>
    <w:p w14:paraId="3D0A3D7A" w14:textId="77777777" w:rsidR="00A37889" w:rsidRDefault="00A37889" w:rsidP="00CF0DF3">
      <w:pPr>
        <w:jc w:val="right"/>
        <w:rPr>
          <w:b/>
          <w:sz w:val="22"/>
          <w:szCs w:val="22"/>
        </w:rPr>
      </w:pPr>
    </w:p>
    <w:p w14:paraId="4CE54072" w14:textId="77777777" w:rsidR="00A37889" w:rsidRDefault="00A37889" w:rsidP="00CF0DF3">
      <w:pPr>
        <w:jc w:val="right"/>
        <w:rPr>
          <w:b/>
          <w:sz w:val="22"/>
          <w:szCs w:val="22"/>
        </w:rPr>
      </w:pPr>
    </w:p>
    <w:p w14:paraId="11E62810" w14:textId="77777777" w:rsidR="00A37889" w:rsidRDefault="00A37889" w:rsidP="00CF0DF3">
      <w:pPr>
        <w:jc w:val="right"/>
        <w:rPr>
          <w:b/>
          <w:sz w:val="22"/>
          <w:szCs w:val="22"/>
        </w:rPr>
      </w:pPr>
    </w:p>
    <w:p w14:paraId="459BAEB3" w14:textId="77777777" w:rsidR="00A37889" w:rsidRDefault="00A37889" w:rsidP="00CF0DF3">
      <w:pPr>
        <w:jc w:val="right"/>
        <w:rPr>
          <w:b/>
          <w:sz w:val="22"/>
          <w:szCs w:val="22"/>
        </w:rPr>
      </w:pPr>
    </w:p>
    <w:p w14:paraId="0089EE69" w14:textId="77777777" w:rsidR="00A37889" w:rsidRDefault="00A37889" w:rsidP="00CF0DF3">
      <w:pPr>
        <w:jc w:val="right"/>
        <w:rPr>
          <w:b/>
          <w:sz w:val="22"/>
          <w:szCs w:val="22"/>
        </w:rPr>
      </w:pPr>
    </w:p>
    <w:p w14:paraId="468BDC67" w14:textId="77777777" w:rsidR="00A37889" w:rsidRDefault="00A37889" w:rsidP="00CF0DF3">
      <w:pPr>
        <w:jc w:val="right"/>
        <w:rPr>
          <w:b/>
          <w:sz w:val="22"/>
          <w:szCs w:val="22"/>
        </w:rPr>
      </w:pPr>
    </w:p>
    <w:p w14:paraId="7E934657" w14:textId="77777777" w:rsidR="00A37889" w:rsidRDefault="00A37889" w:rsidP="00CF0DF3">
      <w:pPr>
        <w:jc w:val="right"/>
        <w:rPr>
          <w:b/>
          <w:sz w:val="22"/>
          <w:szCs w:val="22"/>
        </w:rPr>
      </w:pPr>
    </w:p>
    <w:p w14:paraId="72FE64A0" w14:textId="77777777" w:rsidR="00A37889" w:rsidRDefault="00A37889" w:rsidP="00CF0DF3">
      <w:pPr>
        <w:jc w:val="right"/>
        <w:rPr>
          <w:b/>
          <w:sz w:val="22"/>
          <w:szCs w:val="22"/>
        </w:rPr>
      </w:pPr>
    </w:p>
    <w:p w14:paraId="2467330E" w14:textId="77777777" w:rsidR="00A37889" w:rsidRDefault="00A37889" w:rsidP="00CF0DF3">
      <w:pPr>
        <w:jc w:val="right"/>
        <w:rPr>
          <w:b/>
          <w:sz w:val="22"/>
          <w:szCs w:val="22"/>
        </w:rPr>
      </w:pPr>
    </w:p>
    <w:p w14:paraId="261E6D57" w14:textId="77777777" w:rsidR="00A37889" w:rsidRDefault="00A37889" w:rsidP="00CF0DF3">
      <w:pPr>
        <w:jc w:val="right"/>
        <w:rPr>
          <w:b/>
          <w:sz w:val="22"/>
          <w:szCs w:val="22"/>
        </w:rPr>
      </w:pPr>
    </w:p>
    <w:p w14:paraId="7855607E" w14:textId="77777777" w:rsidR="00A37889" w:rsidRDefault="00A37889" w:rsidP="00CF0DF3">
      <w:pPr>
        <w:jc w:val="right"/>
        <w:rPr>
          <w:b/>
          <w:sz w:val="22"/>
          <w:szCs w:val="22"/>
        </w:rPr>
      </w:pPr>
    </w:p>
    <w:p w14:paraId="7E63C352" w14:textId="77777777" w:rsidR="00A37889" w:rsidRDefault="00A37889" w:rsidP="00CF0DF3">
      <w:pPr>
        <w:jc w:val="right"/>
        <w:rPr>
          <w:b/>
          <w:sz w:val="22"/>
          <w:szCs w:val="22"/>
        </w:rPr>
      </w:pPr>
    </w:p>
    <w:p w14:paraId="5449233D" w14:textId="77777777" w:rsidR="00A37889" w:rsidRDefault="00A37889" w:rsidP="00CF0DF3">
      <w:pPr>
        <w:jc w:val="right"/>
        <w:rPr>
          <w:b/>
          <w:sz w:val="22"/>
          <w:szCs w:val="22"/>
        </w:rPr>
      </w:pPr>
    </w:p>
    <w:p w14:paraId="14D9BE25" w14:textId="77777777" w:rsidR="00A37889" w:rsidRDefault="00A37889" w:rsidP="00CF0DF3">
      <w:pPr>
        <w:jc w:val="right"/>
        <w:rPr>
          <w:b/>
          <w:sz w:val="22"/>
          <w:szCs w:val="22"/>
        </w:rPr>
      </w:pPr>
    </w:p>
    <w:p w14:paraId="006042E6" w14:textId="77777777" w:rsidR="00A37889" w:rsidRDefault="00A37889" w:rsidP="00CF0DF3">
      <w:pPr>
        <w:jc w:val="right"/>
        <w:rPr>
          <w:b/>
          <w:sz w:val="22"/>
          <w:szCs w:val="22"/>
        </w:rPr>
      </w:pPr>
    </w:p>
    <w:p w14:paraId="07F3208A" w14:textId="77777777" w:rsidR="00A37889" w:rsidRDefault="00A37889" w:rsidP="00CF0DF3">
      <w:pPr>
        <w:jc w:val="right"/>
        <w:rPr>
          <w:b/>
          <w:sz w:val="22"/>
          <w:szCs w:val="22"/>
        </w:rPr>
      </w:pPr>
    </w:p>
    <w:p w14:paraId="1533FD58" w14:textId="77777777" w:rsidR="00A37889" w:rsidRDefault="00A37889" w:rsidP="00CF0DF3">
      <w:pPr>
        <w:jc w:val="right"/>
        <w:rPr>
          <w:b/>
          <w:sz w:val="22"/>
          <w:szCs w:val="22"/>
        </w:rPr>
      </w:pPr>
    </w:p>
    <w:p w14:paraId="068AC519" w14:textId="77777777" w:rsidR="00A37889" w:rsidRDefault="00A37889" w:rsidP="00CF0DF3">
      <w:pPr>
        <w:jc w:val="right"/>
        <w:rPr>
          <w:b/>
          <w:sz w:val="22"/>
          <w:szCs w:val="22"/>
        </w:rPr>
      </w:pPr>
    </w:p>
    <w:p w14:paraId="14B7F3CA" w14:textId="77777777" w:rsidR="00A37889" w:rsidRDefault="00A37889" w:rsidP="00CF0DF3">
      <w:pPr>
        <w:jc w:val="right"/>
        <w:rPr>
          <w:b/>
          <w:sz w:val="22"/>
          <w:szCs w:val="22"/>
        </w:rPr>
      </w:pPr>
    </w:p>
    <w:p w14:paraId="701041D7" w14:textId="77777777" w:rsidR="00A37889" w:rsidRDefault="00A37889" w:rsidP="00CF0DF3">
      <w:pPr>
        <w:jc w:val="right"/>
        <w:rPr>
          <w:b/>
          <w:sz w:val="22"/>
          <w:szCs w:val="22"/>
        </w:rPr>
      </w:pPr>
    </w:p>
    <w:p w14:paraId="3ABAD92B" w14:textId="77777777" w:rsidR="00A37889" w:rsidRDefault="00A37889" w:rsidP="00CF0DF3">
      <w:pPr>
        <w:jc w:val="right"/>
        <w:rPr>
          <w:b/>
          <w:sz w:val="22"/>
          <w:szCs w:val="22"/>
        </w:rPr>
      </w:pPr>
    </w:p>
    <w:p w14:paraId="2D2A12D3" w14:textId="77777777" w:rsidR="00A37889" w:rsidRDefault="00A37889" w:rsidP="00CF0DF3">
      <w:pPr>
        <w:jc w:val="right"/>
        <w:rPr>
          <w:b/>
          <w:sz w:val="22"/>
          <w:szCs w:val="22"/>
        </w:rPr>
      </w:pPr>
    </w:p>
    <w:p w14:paraId="4220F814" w14:textId="77777777" w:rsidR="00A37889" w:rsidRDefault="00A37889" w:rsidP="00CF0DF3">
      <w:pPr>
        <w:jc w:val="right"/>
        <w:rPr>
          <w:b/>
          <w:sz w:val="22"/>
          <w:szCs w:val="22"/>
        </w:rPr>
      </w:pPr>
    </w:p>
    <w:p w14:paraId="05D9DF6D" w14:textId="77777777" w:rsidR="00A37889" w:rsidRDefault="00A37889" w:rsidP="00CF0DF3">
      <w:pPr>
        <w:jc w:val="right"/>
        <w:rPr>
          <w:b/>
          <w:sz w:val="22"/>
          <w:szCs w:val="22"/>
        </w:rPr>
      </w:pPr>
    </w:p>
    <w:p w14:paraId="125D0901" w14:textId="77777777" w:rsidR="00EF4563" w:rsidRDefault="00EF4563" w:rsidP="00CF0DF3">
      <w:pPr>
        <w:jc w:val="right"/>
        <w:rPr>
          <w:b/>
          <w:sz w:val="22"/>
          <w:szCs w:val="22"/>
        </w:rPr>
      </w:pPr>
    </w:p>
    <w:p w14:paraId="162F2BE1" w14:textId="77777777" w:rsidR="00A72481" w:rsidRDefault="00A72481" w:rsidP="00CF0DF3">
      <w:pPr>
        <w:jc w:val="right"/>
        <w:rPr>
          <w:b/>
          <w:sz w:val="22"/>
          <w:szCs w:val="22"/>
        </w:rPr>
      </w:pPr>
    </w:p>
    <w:p w14:paraId="2AB31947" w14:textId="77777777" w:rsidR="00A72481" w:rsidRDefault="00A72481" w:rsidP="00CF0DF3">
      <w:pPr>
        <w:jc w:val="right"/>
        <w:rPr>
          <w:b/>
          <w:sz w:val="22"/>
          <w:szCs w:val="22"/>
        </w:rPr>
      </w:pPr>
    </w:p>
    <w:p w14:paraId="33DD77A9" w14:textId="77777777" w:rsidR="00A72481" w:rsidRDefault="00A72481" w:rsidP="00CF0DF3">
      <w:pPr>
        <w:jc w:val="right"/>
        <w:rPr>
          <w:b/>
          <w:sz w:val="22"/>
          <w:szCs w:val="22"/>
        </w:rPr>
      </w:pPr>
    </w:p>
    <w:p w14:paraId="52445114" w14:textId="77777777" w:rsidR="00A72481" w:rsidRDefault="00A72481" w:rsidP="00CF0DF3">
      <w:pPr>
        <w:jc w:val="right"/>
        <w:rPr>
          <w:b/>
          <w:sz w:val="22"/>
          <w:szCs w:val="22"/>
        </w:rPr>
      </w:pPr>
    </w:p>
    <w:p w14:paraId="21E75F6F" w14:textId="77777777" w:rsidR="00A72481" w:rsidRDefault="00A72481" w:rsidP="00CF0DF3">
      <w:pPr>
        <w:jc w:val="right"/>
        <w:rPr>
          <w:b/>
          <w:sz w:val="22"/>
          <w:szCs w:val="22"/>
        </w:rPr>
      </w:pPr>
    </w:p>
    <w:p w14:paraId="4444DFC5" w14:textId="77777777" w:rsidR="00A72481" w:rsidRDefault="00A72481" w:rsidP="00CF0DF3">
      <w:pPr>
        <w:jc w:val="right"/>
        <w:rPr>
          <w:b/>
          <w:sz w:val="22"/>
          <w:szCs w:val="22"/>
        </w:rPr>
      </w:pPr>
    </w:p>
    <w:p w14:paraId="2149561F" w14:textId="77777777" w:rsidR="00A72481" w:rsidRDefault="00A72481" w:rsidP="00CF0DF3">
      <w:pPr>
        <w:jc w:val="right"/>
        <w:rPr>
          <w:b/>
          <w:sz w:val="22"/>
          <w:szCs w:val="22"/>
        </w:rPr>
      </w:pPr>
    </w:p>
    <w:p w14:paraId="157996AA" w14:textId="77777777" w:rsidR="00A72481" w:rsidRDefault="00A72481" w:rsidP="00CF0DF3">
      <w:pPr>
        <w:jc w:val="right"/>
        <w:rPr>
          <w:b/>
          <w:sz w:val="22"/>
          <w:szCs w:val="22"/>
        </w:rPr>
      </w:pPr>
    </w:p>
    <w:p w14:paraId="7495C275" w14:textId="77777777" w:rsidR="00A72481" w:rsidRDefault="00A72481" w:rsidP="00CF0DF3">
      <w:pPr>
        <w:jc w:val="right"/>
        <w:rPr>
          <w:b/>
          <w:sz w:val="22"/>
          <w:szCs w:val="22"/>
        </w:rPr>
      </w:pPr>
    </w:p>
    <w:p w14:paraId="30520661" w14:textId="77777777" w:rsidR="00A72481" w:rsidRDefault="00A72481" w:rsidP="00CF0DF3">
      <w:pPr>
        <w:jc w:val="right"/>
        <w:rPr>
          <w:b/>
          <w:sz w:val="22"/>
          <w:szCs w:val="22"/>
        </w:rPr>
      </w:pPr>
    </w:p>
    <w:p w14:paraId="55CB8516" w14:textId="77777777" w:rsidR="00A72481" w:rsidRDefault="00A72481" w:rsidP="00CF0DF3">
      <w:pPr>
        <w:jc w:val="right"/>
        <w:rPr>
          <w:b/>
          <w:sz w:val="22"/>
          <w:szCs w:val="22"/>
        </w:rPr>
      </w:pPr>
    </w:p>
    <w:p w14:paraId="7BBD92A0" w14:textId="77777777" w:rsidR="00A72481" w:rsidRDefault="00A72481" w:rsidP="00CF0DF3">
      <w:pPr>
        <w:jc w:val="right"/>
        <w:rPr>
          <w:b/>
          <w:sz w:val="22"/>
          <w:szCs w:val="22"/>
        </w:rPr>
      </w:pPr>
    </w:p>
    <w:p w14:paraId="32AF0B12" w14:textId="77777777" w:rsidR="00A72481" w:rsidRDefault="00A72481" w:rsidP="00CF0DF3">
      <w:pPr>
        <w:jc w:val="right"/>
        <w:rPr>
          <w:b/>
          <w:sz w:val="22"/>
          <w:szCs w:val="22"/>
        </w:rPr>
      </w:pPr>
    </w:p>
    <w:p w14:paraId="004890A1" w14:textId="77777777" w:rsidR="00A72481" w:rsidRDefault="00A72481" w:rsidP="00CF0DF3">
      <w:pPr>
        <w:jc w:val="right"/>
        <w:rPr>
          <w:b/>
          <w:sz w:val="22"/>
          <w:szCs w:val="22"/>
        </w:rPr>
      </w:pPr>
    </w:p>
    <w:p w14:paraId="7AE110DB" w14:textId="77777777" w:rsidR="00CF0DF3" w:rsidRPr="006063B4" w:rsidRDefault="00CF0DF3" w:rsidP="00CF0DF3">
      <w:pPr>
        <w:jc w:val="right"/>
        <w:rPr>
          <w:b/>
          <w:sz w:val="22"/>
          <w:szCs w:val="22"/>
        </w:rPr>
      </w:pPr>
      <w:r w:rsidRPr="006063B4">
        <w:rPr>
          <w:b/>
          <w:sz w:val="22"/>
          <w:szCs w:val="22"/>
        </w:rPr>
        <w:lastRenderedPageBreak/>
        <w:t>Приложение № 2</w:t>
      </w:r>
    </w:p>
    <w:p w14:paraId="27508D62" w14:textId="77777777" w:rsidR="00CF0DF3" w:rsidRPr="006063B4" w:rsidRDefault="00B82373" w:rsidP="002B3AB4">
      <w:pPr>
        <w:jc w:val="right"/>
        <w:rPr>
          <w:b/>
          <w:sz w:val="22"/>
          <w:szCs w:val="22"/>
        </w:rPr>
      </w:pPr>
      <w:r w:rsidRPr="006063B4">
        <w:rPr>
          <w:b/>
          <w:sz w:val="22"/>
          <w:szCs w:val="22"/>
        </w:rPr>
        <w:t xml:space="preserve"> </w:t>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F00F1D" w:rsidRPr="006063B4">
        <w:rPr>
          <w:b/>
          <w:sz w:val="22"/>
          <w:szCs w:val="22"/>
        </w:rPr>
        <w:tab/>
      </w:r>
      <w:r w:rsidR="00CF0DF3" w:rsidRPr="006063B4">
        <w:rPr>
          <w:b/>
          <w:sz w:val="22"/>
          <w:szCs w:val="22"/>
        </w:rPr>
        <w:t>к документации об аукционе</w:t>
      </w:r>
      <w:r w:rsidR="008251B1" w:rsidRPr="006063B4">
        <w:rPr>
          <w:b/>
          <w:sz w:val="22"/>
          <w:szCs w:val="22"/>
        </w:rPr>
        <w:t xml:space="preserve"> в электр</w:t>
      </w:r>
      <w:r w:rsidR="00F00F1D" w:rsidRPr="006063B4">
        <w:rPr>
          <w:b/>
          <w:sz w:val="22"/>
          <w:szCs w:val="22"/>
        </w:rPr>
        <w:t>о</w:t>
      </w:r>
      <w:r w:rsidR="008251B1" w:rsidRPr="006063B4">
        <w:rPr>
          <w:b/>
          <w:sz w:val="22"/>
          <w:szCs w:val="22"/>
        </w:rPr>
        <w:t>нной  форме</w:t>
      </w:r>
    </w:p>
    <w:p w14:paraId="584CB926" w14:textId="77777777" w:rsidR="00CF0DF3" w:rsidRPr="006063B4" w:rsidRDefault="00CF0DF3" w:rsidP="00CF0DF3">
      <w:pPr>
        <w:jc w:val="center"/>
        <w:rPr>
          <w:b/>
          <w:sz w:val="22"/>
          <w:szCs w:val="22"/>
        </w:rPr>
      </w:pPr>
    </w:p>
    <w:p w14:paraId="1267CAC3" w14:textId="77777777" w:rsidR="00EB1D5C" w:rsidRPr="006063B4" w:rsidRDefault="00EB1D5C" w:rsidP="00EB1D5C">
      <w:pPr>
        <w:jc w:val="center"/>
        <w:rPr>
          <w:b/>
          <w:sz w:val="22"/>
          <w:szCs w:val="22"/>
        </w:rPr>
      </w:pPr>
    </w:p>
    <w:p w14:paraId="32DA5A28" w14:textId="77777777" w:rsidR="00EB1D5C" w:rsidRPr="006063B4" w:rsidRDefault="00A5173A" w:rsidP="00EB1D5C">
      <w:pPr>
        <w:jc w:val="center"/>
        <w:rPr>
          <w:b/>
          <w:sz w:val="22"/>
          <w:szCs w:val="22"/>
        </w:rPr>
      </w:pPr>
      <w:r w:rsidRPr="006063B4">
        <w:rPr>
          <w:b/>
          <w:sz w:val="22"/>
          <w:szCs w:val="22"/>
        </w:rPr>
        <w:t>Ф</w:t>
      </w:r>
      <w:r w:rsidR="00EB1D5C" w:rsidRPr="006063B4">
        <w:rPr>
          <w:b/>
          <w:sz w:val="22"/>
          <w:szCs w:val="22"/>
        </w:rPr>
        <w:t>орма для заполнения участником первой части заявки</w:t>
      </w:r>
    </w:p>
    <w:p w14:paraId="7DC176A9" w14:textId="77777777" w:rsidR="00782848" w:rsidRPr="006063B4" w:rsidRDefault="00782848" w:rsidP="00EB1D5C">
      <w:pPr>
        <w:jc w:val="center"/>
        <w:rPr>
          <w:b/>
          <w:sz w:val="22"/>
          <w:szCs w:val="22"/>
        </w:rPr>
      </w:pPr>
    </w:p>
    <w:p w14:paraId="01F23233" w14:textId="77777777" w:rsidR="00782848" w:rsidRPr="006063B4" w:rsidRDefault="00782848" w:rsidP="00C72C5C">
      <w:pPr>
        <w:pStyle w:val="1fc"/>
        <w:spacing w:before="0" w:after="0"/>
        <w:jc w:val="both"/>
        <w:rPr>
          <w:sz w:val="22"/>
          <w:szCs w:val="22"/>
        </w:rPr>
      </w:pPr>
      <w:r w:rsidRPr="006063B4">
        <w:rPr>
          <w:sz w:val="22"/>
          <w:szCs w:val="22"/>
        </w:rPr>
        <w:t>Изучив извещение о проведении  аукцио</w:t>
      </w:r>
      <w:r w:rsidR="004909EE">
        <w:rPr>
          <w:sz w:val="22"/>
          <w:szCs w:val="22"/>
        </w:rPr>
        <w:t xml:space="preserve">на в электронной форме </w:t>
      </w:r>
      <w:r w:rsidRPr="006063B4">
        <w:rPr>
          <w:sz w:val="22"/>
          <w:szCs w:val="22"/>
        </w:rPr>
        <w:t xml:space="preserve">№ </w:t>
      </w:r>
      <w:r w:rsidR="004909EE" w:rsidRPr="004909EE">
        <w:rPr>
          <w:sz w:val="22"/>
          <w:szCs w:val="22"/>
          <w:u w:val="single"/>
        </w:rPr>
        <w:t xml:space="preserve">               </w:t>
      </w:r>
      <w:r w:rsidRPr="006063B4">
        <w:rPr>
          <w:sz w:val="22"/>
          <w:szCs w:val="22"/>
        </w:rPr>
        <w:t xml:space="preserve"> от</w:t>
      </w:r>
      <w:r w:rsidR="004909EE">
        <w:rPr>
          <w:sz w:val="22"/>
          <w:szCs w:val="22"/>
        </w:rPr>
        <w:t xml:space="preserve">   </w:t>
      </w:r>
      <w:r w:rsidRPr="004909EE">
        <w:rPr>
          <w:sz w:val="22"/>
          <w:szCs w:val="22"/>
          <w:u w:val="single"/>
        </w:rPr>
        <w:t xml:space="preserve"> .</w:t>
      </w:r>
      <w:r w:rsidR="004909EE" w:rsidRPr="004909EE">
        <w:rPr>
          <w:sz w:val="22"/>
          <w:szCs w:val="22"/>
          <w:u w:val="single"/>
        </w:rPr>
        <w:t xml:space="preserve">  .</w:t>
      </w:r>
      <w:r w:rsidR="000A745B">
        <w:rPr>
          <w:sz w:val="22"/>
          <w:szCs w:val="22"/>
        </w:rPr>
        <w:t>2022</w:t>
      </w:r>
      <w:r w:rsidRPr="006063B4">
        <w:rPr>
          <w:sz w:val="22"/>
          <w:szCs w:val="22"/>
        </w:rPr>
        <w:t xml:space="preserve">г., документацию об электронном аукционе на право заключения договора </w:t>
      </w:r>
      <w:r w:rsidR="004F5F19">
        <w:rPr>
          <w:bCs/>
          <w:sz w:val="22"/>
          <w:szCs w:val="22"/>
        </w:rPr>
        <w:t>по</w:t>
      </w:r>
      <w:r w:rsidR="00C72C5C" w:rsidRPr="00C72C5C">
        <w:rPr>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w:t>
      </w:r>
      <w:r w:rsidR="00C72C5C">
        <w:rPr>
          <w:sz w:val="22"/>
          <w:szCs w:val="22"/>
        </w:rPr>
        <w:t>Великие Луки Псковской области)</w:t>
      </w:r>
      <w:r w:rsidRPr="006063B4">
        <w:rPr>
          <w:sz w:val="22"/>
          <w:szCs w:val="22"/>
        </w:rPr>
        <w:t xml:space="preserve">, в случае признания нас победителями аукциона, согласны на </w:t>
      </w:r>
      <w:r w:rsidR="004F5F19">
        <w:rPr>
          <w:sz w:val="22"/>
          <w:szCs w:val="22"/>
        </w:rPr>
        <w:t>отпуск нефтепродуктов</w:t>
      </w:r>
      <w:r w:rsidRPr="006063B4">
        <w:rPr>
          <w:sz w:val="22"/>
          <w:szCs w:val="22"/>
        </w:rPr>
        <w:t xml:space="preserve"> на  условиях,  предусмотренных документацией электронного аукциона.</w:t>
      </w:r>
    </w:p>
    <w:p w14:paraId="437C8B4B" w14:textId="77777777" w:rsidR="00EB1D5C" w:rsidRPr="006063B4" w:rsidRDefault="00EB1D5C" w:rsidP="00EB1D5C">
      <w:pPr>
        <w:ind w:right="283" w:firstLine="720"/>
        <w:jc w:val="right"/>
        <w:rPr>
          <w:sz w:val="22"/>
          <w:szCs w:val="22"/>
        </w:rPr>
      </w:pPr>
    </w:p>
    <w:tbl>
      <w:tblPr>
        <w:tblW w:w="9923" w:type="dxa"/>
        <w:tblInd w:w="-318" w:type="dxa"/>
        <w:tblLayout w:type="fixed"/>
        <w:tblLook w:val="04A0" w:firstRow="1" w:lastRow="0" w:firstColumn="1" w:lastColumn="0" w:noHBand="0" w:noVBand="1"/>
      </w:tblPr>
      <w:tblGrid>
        <w:gridCol w:w="2268"/>
        <w:gridCol w:w="1418"/>
        <w:gridCol w:w="3260"/>
        <w:gridCol w:w="2977"/>
      </w:tblGrid>
      <w:tr w:rsidR="007026F2" w:rsidRPr="006063B4" w14:paraId="5410E3C7" w14:textId="77777777" w:rsidTr="00DD1034">
        <w:trPr>
          <w:trHeight w:val="765"/>
        </w:trPr>
        <w:tc>
          <w:tcPr>
            <w:tcW w:w="2268" w:type="dxa"/>
            <w:tcBorders>
              <w:top w:val="single" w:sz="4" w:space="0" w:color="auto"/>
              <w:left w:val="single" w:sz="4" w:space="0" w:color="auto"/>
              <w:bottom w:val="single" w:sz="4" w:space="0" w:color="auto"/>
              <w:right w:val="single" w:sz="4" w:space="0" w:color="auto"/>
            </w:tcBorders>
            <w:vAlign w:val="center"/>
            <w:hideMark/>
          </w:tcPr>
          <w:p w14:paraId="1BF8A201" w14:textId="77777777" w:rsidR="007026F2" w:rsidRPr="006063B4" w:rsidRDefault="007026F2" w:rsidP="007026F2">
            <w:pPr>
              <w:jc w:val="center"/>
              <w:rPr>
                <w:bCs/>
                <w:color w:val="000000"/>
                <w:sz w:val="22"/>
                <w:szCs w:val="22"/>
                <w:highlight w:val="yellow"/>
              </w:rPr>
            </w:pPr>
            <w:r>
              <w:rPr>
                <w:bCs/>
                <w:color w:val="000000"/>
                <w:sz w:val="22"/>
                <w:szCs w:val="22"/>
              </w:rPr>
              <w:t>Наименовние услуги</w:t>
            </w:r>
          </w:p>
        </w:tc>
        <w:tc>
          <w:tcPr>
            <w:tcW w:w="1418" w:type="dxa"/>
            <w:tcBorders>
              <w:top w:val="single" w:sz="4" w:space="0" w:color="auto"/>
              <w:left w:val="nil"/>
              <w:bottom w:val="single" w:sz="4" w:space="0" w:color="auto"/>
              <w:right w:val="single" w:sz="4" w:space="0" w:color="auto"/>
            </w:tcBorders>
            <w:vAlign w:val="center"/>
            <w:hideMark/>
          </w:tcPr>
          <w:p w14:paraId="2C6BBE1B" w14:textId="77777777" w:rsidR="007026F2" w:rsidRPr="007026F2" w:rsidRDefault="007026F2" w:rsidP="007026F2">
            <w:pPr>
              <w:jc w:val="center"/>
              <w:rPr>
                <w:sz w:val="22"/>
                <w:szCs w:val="22"/>
                <w:highlight w:val="yellow"/>
              </w:rPr>
            </w:pPr>
            <w:r w:rsidRPr="004325EE">
              <w:rPr>
                <w:bCs/>
                <w:color w:val="000000"/>
                <w:sz w:val="22"/>
                <w:szCs w:val="22"/>
              </w:rPr>
              <w:t>Наименование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68DF0F" w14:textId="77777777" w:rsidR="007026F2" w:rsidRPr="004325EE" w:rsidRDefault="007026F2" w:rsidP="007026F2">
            <w:pPr>
              <w:jc w:val="center"/>
              <w:rPr>
                <w:bCs/>
                <w:color w:val="000000"/>
                <w:sz w:val="22"/>
                <w:szCs w:val="22"/>
              </w:rPr>
            </w:pPr>
            <w:r w:rsidRPr="004325EE">
              <w:rPr>
                <w:bCs/>
                <w:color w:val="000000"/>
                <w:sz w:val="22"/>
                <w:szCs w:val="22"/>
              </w:rPr>
              <w:t>Характеристика товара</w:t>
            </w:r>
          </w:p>
        </w:tc>
        <w:tc>
          <w:tcPr>
            <w:tcW w:w="2977" w:type="dxa"/>
            <w:tcBorders>
              <w:top w:val="single" w:sz="4" w:space="0" w:color="auto"/>
              <w:left w:val="single" w:sz="4" w:space="0" w:color="auto"/>
              <w:bottom w:val="single" w:sz="4" w:space="0" w:color="auto"/>
              <w:right w:val="single" w:sz="4" w:space="0" w:color="auto"/>
            </w:tcBorders>
          </w:tcPr>
          <w:p w14:paraId="1E4226B5" w14:textId="77777777" w:rsidR="007026F2" w:rsidRPr="006063B4" w:rsidRDefault="007026F2" w:rsidP="007026F2">
            <w:pPr>
              <w:jc w:val="center"/>
              <w:rPr>
                <w:sz w:val="22"/>
                <w:szCs w:val="22"/>
              </w:rPr>
            </w:pPr>
          </w:p>
          <w:p w14:paraId="6AD3A293" w14:textId="77777777" w:rsidR="007026F2" w:rsidRPr="006063B4" w:rsidRDefault="007026F2" w:rsidP="007026F2">
            <w:pPr>
              <w:jc w:val="center"/>
              <w:rPr>
                <w:sz w:val="22"/>
                <w:szCs w:val="22"/>
              </w:rPr>
            </w:pPr>
            <w:r w:rsidRPr="006063B4">
              <w:rPr>
                <w:sz w:val="22"/>
                <w:szCs w:val="22"/>
              </w:rPr>
              <w:t>Наименование страны происхождения товара</w:t>
            </w:r>
          </w:p>
        </w:tc>
      </w:tr>
      <w:tr w:rsidR="007026F2" w:rsidRPr="006063B4" w14:paraId="7C9A39C9" w14:textId="77777777"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14:paraId="26FF253B" w14:textId="77777777" w:rsidR="007026F2" w:rsidRPr="006063B4" w:rsidRDefault="007026F2" w:rsidP="007026F2">
            <w:pPr>
              <w:suppressAutoHyphens/>
              <w:spacing w:line="276" w:lineRule="auto"/>
              <w:jc w:val="center"/>
              <w:rPr>
                <w:sz w:val="22"/>
                <w:szCs w:val="22"/>
                <w:lang w:eastAsia="ar-SA"/>
              </w:rPr>
            </w:pPr>
          </w:p>
        </w:tc>
        <w:tc>
          <w:tcPr>
            <w:tcW w:w="1418" w:type="dxa"/>
            <w:tcBorders>
              <w:top w:val="single" w:sz="4" w:space="0" w:color="auto"/>
              <w:left w:val="nil"/>
              <w:bottom w:val="single" w:sz="4" w:space="0" w:color="auto"/>
              <w:right w:val="single" w:sz="4" w:space="0" w:color="auto"/>
            </w:tcBorders>
            <w:vAlign w:val="center"/>
          </w:tcPr>
          <w:p w14:paraId="25441D67" w14:textId="77777777"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4128D182" w14:textId="77777777"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5FA40F1" w14:textId="77777777" w:rsidR="007026F2" w:rsidRPr="006063B4" w:rsidRDefault="007026F2" w:rsidP="007026F2">
            <w:pPr>
              <w:jc w:val="center"/>
              <w:rPr>
                <w:color w:val="000000"/>
                <w:sz w:val="22"/>
                <w:szCs w:val="22"/>
              </w:rPr>
            </w:pPr>
          </w:p>
        </w:tc>
      </w:tr>
      <w:tr w:rsidR="007026F2" w:rsidRPr="006063B4" w14:paraId="1627AA00" w14:textId="77777777"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14:paraId="43A7C4DD" w14:textId="77777777" w:rsidR="007026F2" w:rsidRPr="006063B4" w:rsidRDefault="007026F2" w:rsidP="007026F2">
            <w:pPr>
              <w:suppressAutoHyphens/>
              <w:spacing w:line="276" w:lineRule="auto"/>
              <w:jc w:val="center"/>
              <w:rPr>
                <w:color w:val="000000" w:themeColor="text1"/>
                <w:sz w:val="22"/>
                <w:szCs w:val="22"/>
                <w:highlight w:val="yellow"/>
              </w:rPr>
            </w:pPr>
          </w:p>
        </w:tc>
        <w:tc>
          <w:tcPr>
            <w:tcW w:w="1418" w:type="dxa"/>
            <w:tcBorders>
              <w:top w:val="single" w:sz="4" w:space="0" w:color="auto"/>
              <w:left w:val="nil"/>
              <w:bottom w:val="single" w:sz="4" w:space="0" w:color="auto"/>
              <w:right w:val="single" w:sz="4" w:space="0" w:color="auto"/>
            </w:tcBorders>
            <w:vAlign w:val="center"/>
          </w:tcPr>
          <w:p w14:paraId="16381B0B" w14:textId="77777777"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017236CA" w14:textId="77777777"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5AC82EE" w14:textId="77777777" w:rsidR="007026F2" w:rsidRPr="006063B4" w:rsidRDefault="007026F2" w:rsidP="007026F2">
            <w:pPr>
              <w:jc w:val="center"/>
              <w:rPr>
                <w:color w:val="000000"/>
                <w:sz w:val="22"/>
                <w:szCs w:val="22"/>
              </w:rPr>
            </w:pPr>
          </w:p>
        </w:tc>
      </w:tr>
      <w:tr w:rsidR="007026F2" w:rsidRPr="006063B4" w14:paraId="4A6F6DB8" w14:textId="77777777" w:rsidTr="00DD1034">
        <w:trPr>
          <w:trHeight w:val="653"/>
        </w:trPr>
        <w:tc>
          <w:tcPr>
            <w:tcW w:w="2268" w:type="dxa"/>
            <w:tcBorders>
              <w:top w:val="single" w:sz="4" w:space="0" w:color="auto"/>
              <w:left w:val="single" w:sz="4" w:space="0" w:color="auto"/>
              <w:bottom w:val="single" w:sz="4" w:space="0" w:color="auto"/>
              <w:right w:val="single" w:sz="4" w:space="0" w:color="auto"/>
            </w:tcBorders>
            <w:vAlign w:val="center"/>
          </w:tcPr>
          <w:p w14:paraId="0AB17032" w14:textId="77777777" w:rsidR="007026F2" w:rsidRPr="006063B4" w:rsidRDefault="007026F2" w:rsidP="007026F2">
            <w:pPr>
              <w:suppressAutoHyphens/>
              <w:spacing w:line="276" w:lineRule="auto"/>
              <w:jc w:val="center"/>
              <w:rPr>
                <w:color w:val="000000" w:themeColor="text1"/>
                <w:sz w:val="22"/>
                <w:szCs w:val="22"/>
                <w:highlight w:val="yellow"/>
              </w:rPr>
            </w:pPr>
          </w:p>
        </w:tc>
        <w:tc>
          <w:tcPr>
            <w:tcW w:w="1418" w:type="dxa"/>
            <w:tcBorders>
              <w:top w:val="single" w:sz="4" w:space="0" w:color="auto"/>
              <w:left w:val="nil"/>
              <w:bottom w:val="single" w:sz="4" w:space="0" w:color="auto"/>
              <w:right w:val="single" w:sz="4" w:space="0" w:color="auto"/>
            </w:tcBorders>
            <w:vAlign w:val="center"/>
          </w:tcPr>
          <w:p w14:paraId="5429F41C" w14:textId="77777777" w:rsidR="007026F2" w:rsidRPr="006063B4" w:rsidRDefault="007026F2" w:rsidP="007026F2">
            <w:pPr>
              <w:suppressAutoHyphens/>
              <w:spacing w:line="276" w:lineRule="auto"/>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6886B25E" w14:textId="77777777" w:rsidR="007026F2" w:rsidRPr="006063B4" w:rsidRDefault="007026F2" w:rsidP="007026F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275C0BA" w14:textId="77777777" w:rsidR="007026F2" w:rsidRPr="006063B4" w:rsidRDefault="007026F2" w:rsidP="007026F2">
            <w:pPr>
              <w:jc w:val="center"/>
              <w:rPr>
                <w:color w:val="000000"/>
                <w:sz w:val="22"/>
                <w:szCs w:val="22"/>
              </w:rPr>
            </w:pPr>
          </w:p>
        </w:tc>
      </w:tr>
    </w:tbl>
    <w:p w14:paraId="2FD116FE" w14:textId="77777777" w:rsidR="00EB1D5C" w:rsidRPr="006063B4" w:rsidRDefault="00B82373" w:rsidP="00EB1D5C">
      <w:pPr>
        <w:jc w:val="both"/>
        <w:rPr>
          <w:sz w:val="22"/>
          <w:szCs w:val="22"/>
        </w:rPr>
      </w:pPr>
      <w:r w:rsidRPr="006063B4">
        <w:rPr>
          <w:sz w:val="22"/>
          <w:szCs w:val="22"/>
        </w:rPr>
        <w:t xml:space="preserve"> </w:t>
      </w:r>
    </w:p>
    <w:p w14:paraId="036BDE60" w14:textId="77777777" w:rsidR="00EB1D5C" w:rsidRPr="006063B4" w:rsidRDefault="00B82373" w:rsidP="00EB1D5C">
      <w:pPr>
        <w:rPr>
          <w:sz w:val="22"/>
          <w:szCs w:val="22"/>
        </w:rPr>
      </w:pPr>
      <w:r w:rsidRPr="006063B4">
        <w:rPr>
          <w:sz w:val="22"/>
          <w:szCs w:val="22"/>
        </w:rPr>
        <w:t xml:space="preserve"> </w:t>
      </w:r>
    </w:p>
    <w:p w14:paraId="5C3EC305" w14:textId="77777777" w:rsidR="00EB1D5C" w:rsidRPr="006063B4" w:rsidRDefault="00EB1D5C" w:rsidP="00EB1D5C">
      <w:pPr>
        <w:ind w:firstLine="567"/>
        <w:jc w:val="both"/>
        <w:rPr>
          <w:i/>
          <w:sz w:val="22"/>
          <w:szCs w:val="22"/>
        </w:rPr>
      </w:pPr>
      <w:r w:rsidRPr="006063B4">
        <w:rPr>
          <w:sz w:val="22"/>
          <w:szCs w:val="22"/>
        </w:rPr>
        <w:t xml:space="preserve"> </w:t>
      </w:r>
      <w:r w:rsidRPr="006063B4">
        <w:rPr>
          <w:i/>
          <w:sz w:val="22"/>
          <w:szCs w:val="22"/>
        </w:rPr>
        <w:t>Если</w:t>
      </w:r>
      <w:r w:rsidR="00B82373" w:rsidRPr="006063B4">
        <w:rPr>
          <w:i/>
          <w:sz w:val="22"/>
          <w:szCs w:val="22"/>
        </w:rPr>
        <w:t xml:space="preserve"> </w:t>
      </w:r>
      <w:r w:rsidRPr="006063B4">
        <w:rPr>
          <w:i/>
          <w:sz w:val="22"/>
          <w:szCs w:val="22"/>
        </w:rPr>
        <w:t>Заказчиком для определения соответствия товара используется максимальное или минимальное значение показателя, которое сопровождается словами «не более», «не менее», то в таком случае участник закупки в первой части заявки должен указать конкретное значение такого показателя (без слов «не более» или «не менее»), которое не должно превышать максимального или не должно быть меньше минимального значения показателя, установленного Заказчиком.</w:t>
      </w:r>
    </w:p>
    <w:p w14:paraId="6ECC6EDB" w14:textId="77777777" w:rsidR="00EB1D5C" w:rsidRPr="006063B4" w:rsidRDefault="00B82373" w:rsidP="00EB1D5C">
      <w:pPr>
        <w:widowControl w:val="0"/>
        <w:autoSpaceDE w:val="0"/>
        <w:autoSpaceDN w:val="0"/>
        <w:adjustRightInd w:val="0"/>
        <w:ind w:firstLine="540"/>
        <w:jc w:val="both"/>
        <w:rPr>
          <w:i/>
          <w:sz w:val="22"/>
          <w:szCs w:val="22"/>
        </w:rPr>
      </w:pPr>
      <w:r w:rsidRPr="006063B4">
        <w:rPr>
          <w:sz w:val="22"/>
          <w:szCs w:val="22"/>
        </w:rPr>
        <w:t xml:space="preserve"> </w:t>
      </w:r>
      <w:r w:rsidR="00EB1D5C" w:rsidRPr="006063B4">
        <w:rPr>
          <w:i/>
          <w:sz w:val="22"/>
          <w:szCs w:val="22"/>
        </w:rPr>
        <w:t>Если Заказчиком для определения соответствия товара используется значение показателя, которое сопровождается словами «должен быть», то в таком случае участник закупки в первой части заявки должен указать конкретное значение такого показателя, соответствующее одному из перечисленных заказчиком значений (без</w:t>
      </w:r>
      <w:r w:rsidRPr="006063B4">
        <w:rPr>
          <w:i/>
          <w:sz w:val="22"/>
          <w:szCs w:val="22"/>
        </w:rPr>
        <w:t xml:space="preserve"> </w:t>
      </w:r>
      <w:r w:rsidR="00EB1D5C" w:rsidRPr="006063B4">
        <w:rPr>
          <w:i/>
          <w:sz w:val="22"/>
          <w:szCs w:val="22"/>
        </w:rPr>
        <w:t>слов «должен быть»).</w:t>
      </w:r>
    </w:p>
    <w:p w14:paraId="33C5B1CF" w14:textId="77777777" w:rsidR="00EB1D5C" w:rsidRPr="006063B4" w:rsidRDefault="00EB1D5C" w:rsidP="00EB1D5C">
      <w:pPr>
        <w:ind w:firstLine="567"/>
        <w:jc w:val="both"/>
        <w:rPr>
          <w:i/>
          <w:sz w:val="22"/>
          <w:szCs w:val="22"/>
        </w:rPr>
      </w:pPr>
      <w:r w:rsidRPr="006063B4">
        <w:rPr>
          <w:i/>
          <w:sz w:val="22"/>
          <w:szCs w:val="22"/>
        </w:rPr>
        <w:t xml:space="preserve">Если Заказчиком для определения соответствия товара используется значение показателя, которое не может изменяться, то в таком случае участник закупки в первой части заявки должен указать такое же значение этого показателя. </w:t>
      </w:r>
    </w:p>
    <w:p w14:paraId="42431B8E" w14:textId="77777777" w:rsidR="00EB1D5C" w:rsidRPr="006063B4" w:rsidRDefault="00B82373" w:rsidP="00EB1D5C">
      <w:pPr>
        <w:jc w:val="both"/>
        <w:rPr>
          <w:sz w:val="22"/>
          <w:szCs w:val="22"/>
        </w:rPr>
      </w:pPr>
      <w:r w:rsidRPr="006063B4">
        <w:rPr>
          <w:i/>
          <w:sz w:val="22"/>
          <w:szCs w:val="22"/>
        </w:rPr>
        <w:t xml:space="preserve"> </w:t>
      </w:r>
      <w:r w:rsidR="00EB1D5C" w:rsidRPr="006063B4">
        <w:rPr>
          <w:sz w:val="22"/>
          <w:szCs w:val="22"/>
        </w:rPr>
        <w:t>При указании товарного знака (его словесного обозначения) предлагаемого к поставке товара не допускать использование терминов «или эквивалент» /аналог».</w:t>
      </w:r>
    </w:p>
    <w:p w14:paraId="2384E9C2" w14:textId="77777777" w:rsidR="00D40C63" w:rsidRPr="006063B4" w:rsidRDefault="00D40C63" w:rsidP="00EB1D5C">
      <w:pPr>
        <w:jc w:val="both"/>
        <w:rPr>
          <w:sz w:val="22"/>
          <w:szCs w:val="22"/>
        </w:rPr>
      </w:pPr>
    </w:p>
    <w:p w14:paraId="3D0882C8" w14:textId="77777777" w:rsidR="00A35728" w:rsidRDefault="00A35728" w:rsidP="00EB1D5C">
      <w:pPr>
        <w:jc w:val="both"/>
        <w:rPr>
          <w:sz w:val="22"/>
          <w:szCs w:val="22"/>
        </w:rPr>
      </w:pPr>
    </w:p>
    <w:p w14:paraId="0A8DFB31" w14:textId="77777777" w:rsidR="00F02731" w:rsidRDefault="00F02731" w:rsidP="00EB1D5C">
      <w:pPr>
        <w:jc w:val="both"/>
        <w:rPr>
          <w:sz w:val="22"/>
          <w:szCs w:val="22"/>
        </w:rPr>
      </w:pPr>
    </w:p>
    <w:p w14:paraId="03EA33B0" w14:textId="77777777" w:rsidR="00F02731" w:rsidRDefault="00F02731" w:rsidP="00EB1D5C">
      <w:pPr>
        <w:jc w:val="both"/>
        <w:rPr>
          <w:sz w:val="22"/>
          <w:szCs w:val="22"/>
        </w:rPr>
      </w:pPr>
    </w:p>
    <w:p w14:paraId="4ACD92D8" w14:textId="77777777" w:rsidR="00F02731" w:rsidRDefault="00F02731" w:rsidP="00EB1D5C">
      <w:pPr>
        <w:jc w:val="both"/>
        <w:rPr>
          <w:sz w:val="22"/>
          <w:szCs w:val="22"/>
        </w:rPr>
      </w:pPr>
    </w:p>
    <w:p w14:paraId="4B87533E" w14:textId="77777777" w:rsidR="00F02731" w:rsidRDefault="00F02731" w:rsidP="00EB1D5C">
      <w:pPr>
        <w:jc w:val="both"/>
        <w:rPr>
          <w:sz w:val="22"/>
          <w:szCs w:val="22"/>
        </w:rPr>
      </w:pPr>
    </w:p>
    <w:p w14:paraId="21914525" w14:textId="77777777" w:rsidR="00F02731" w:rsidRDefault="00F02731" w:rsidP="00EB1D5C">
      <w:pPr>
        <w:jc w:val="both"/>
        <w:rPr>
          <w:sz w:val="22"/>
          <w:szCs w:val="22"/>
        </w:rPr>
      </w:pPr>
    </w:p>
    <w:p w14:paraId="5D166B31" w14:textId="77777777" w:rsidR="00F02731" w:rsidRDefault="00F02731" w:rsidP="00EB1D5C">
      <w:pPr>
        <w:jc w:val="both"/>
        <w:rPr>
          <w:sz w:val="22"/>
          <w:szCs w:val="22"/>
        </w:rPr>
      </w:pPr>
    </w:p>
    <w:p w14:paraId="401B0CF8" w14:textId="77777777" w:rsidR="003C04E0" w:rsidRDefault="003C04E0" w:rsidP="00EB1D5C">
      <w:pPr>
        <w:jc w:val="both"/>
        <w:rPr>
          <w:sz w:val="22"/>
          <w:szCs w:val="22"/>
        </w:rPr>
      </w:pPr>
    </w:p>
    <w:p w14:paraId="68CD5B96" w14:textId="77777777" w:rsidR="005E26C1" w:rsidRDefault="005E26C1" w:rsidP="00EB1D5C">
      <w:pPr>
        <w:jc w:val="both"/>
        <w:rPr>
          <w:sz w:val="22"/>
          <w:szCs w:val="22"/>
        </w:rPr>
      </w:pPr>
    </w:p>
    <w:p w14:paraId="293F6D00" w14:textId="77777777" w:rsidR="00C53FE0" w:rsidRDefault="00C53FE0" w:rsidP="00EB1D5C">
      <w:pPr>
        <w:jc w:val="both"/>
        <w:rPr>
          <w:sz w:val="22"/>
          <w:szCs w:val="22"/>
        </w:rPr>
      </w:pPr>
    </w:p>
    <w:p w14:paraId="014554DF" w14:textId="77777777" w:rsidR="007026F2" w:rsidRDefault="007026F2" w:rsidP="00EB1D5C">
      <w:pPr>
        <w:jc w:val="both"/>
        <w:rPr>
          <w:sz w:val="22"/>
          <w:szCs w:val="22"/>
        </w:rPr>
      </w:pPr>
    </w:p>
    <w:p w14:paraId="5BD5A782" w14:textId="77777777" w:rsidR="007026F2" w:rsidRDefault="007026F2" w:rsidP="00EB1D5C">
      <w:pPr>
        <w:jc w:val="both"/>
        <w:rPr>
          <w:sz w:val="22"/>
          <w:szCs w:val="22"/>
        </w:rPr>
      </w:pPr>
    </w:p>
    <w:p w14:paraId="2E87FE6B" w14:textId="77777777" w:rsidR="00F62C4F" w:rsidRDefault="00F62C4F" w:rsidP="00EB1D5C">
      <w:pPr>
        <w:jc w:val="both"/>
        <w:rPr>
          <w:sz w:val="22"/>
          <w:szCs w:val="22"/>
        </w:rPr>
      </w:pPr>
    </w:p>
    <w:p w14:paraId="32382C28" w14:textId="77777777" w:rsidR="00F62C4F" w:rsidRDefault="00F62C4F" w:rsidP="00EB1D5C">
      <w:pPr>
        <w:jc w:val="both"/>
        <w:rPr>
          <w:sz w:val="22"/>
          <w:szCs w:val="22"/>
        </w:rPr>
      </w:pPr>
    </w:p>
    <w:p w14:paraId="3002D9D7" w14:textId="77777777" w:rsidR="007026F2" w:rsidRDefault="007026F2" w:rsidP="00EB1D5C">
      <w:pPr>
        <w:jc w:val="both"/>
        <w:rPr>
          <w:sz w:val="22"/>
          <w:szCs w:val="22"/>
        </w:rPr>
      </w:pPr>
    </w:p>
    <w:p w14:paraId="786BE8BD" w14:textId="77777777" w:rsidR="00B13DBB" w:rsidRDefault="00B13DBB" w:rsidP="00EB1D5C">
      <w:pPr>
        <w:jc w:val="both"/>
        <w:rPr>
          <w:sz w:val="22"/>
          <w:szCs w:val="22"/>
        </w:rPr>
      </w:pPr>
    </w:p>
    <w:p w14:paraId="5ECCA07B" w14:textId="77777777" w:rsidR="00B13DBB" w:rsidRDefault="00594D54" w:rsidP="00C72C5C">
      <w:pPr>
        <w:jc w:val="right"/>
        <w:rPr>
          <w:b/>
          <w:sz w:val="22"/>
          <w:szCs w:val="22"/>
        </w:rPr>
      </w:pPr>
      <w:r w:rsidRPr="006063B4">
        <w:rPr>
          <w:b/>
          <w:sz w:val="22"/>
          <w:szCs w:val="22"/>
        </w:rPr>
        <w:lastRenderedPageBreak/>
        <w:t>Приложение № 3</w:t>
      </w:r>
      <w:r w:rsidR="006F2005" w:rsidRPr="006063B4">
        <w:rPr>
          <w:b/>
          <w:sz w:val="22"/>
          <w:szCs w:val="22"/>
        </w:rPr>
        <w:t xml:space="preserve">к документации об </w:t>
      </w:r>
    </w:p>
    <w:p w14:paraId="6B357868" w14:textId="77777777" w:rsidR="006F2005" w:rsidRPr="006063B4" w:rsidRDefault="006F2005" w:rsidP="00C72C5C">
      <w:pPr>
        <w:jc w:val="right"/>
        <w:rPr>
          <w:b/>
          <w:sz w:val="22"/>
          <w:szCs w:val="22"/>
        </w:rPr>
      </w:pPr>
      <w:r w:rsidRPr="006063B4">
        <w:rPr>
          <w:b/>
          <w:sz w:val="22"/>
          <w:szCs w:val="22"/>
        </w:rPr>
        <w:t>аукционе</w:t>
      </w:r>
      <w:r w:rsidR="008251B1" w:rsidRPr="006063B4">
        <w:rPr>
          <w:b/>
          <w:sz w:val="22"/>
          <w:szCs w:val="22"/>
        </w:rPr>
        <w:t xml:space="preserve"> в электронной  форме</w:t>
      </w:r>
    </w:p>
    <w:p w14:paraId="7D5912EE" w14:textId="77777777" w:rsidR="00C72C5C" w:rsidRDefault="00C72C5C" w:rsidP="00C72C5C">
      <w:pPr>
        <w:ind w:left="-426" w:right="-284" w:firstLine="426"/>
        <w:jc w:val="center"/>
        <w:rPr>
          <w:b/>
          <w:i/>
          <w:sz w:val="22"/>
          <w:szCs w:val="22"/>
        </w:rPr>
      </w:pPr>
      <w:r>
        <w:rPr>
          <w:b/>
          <w:i/>
          <w:sz w:val="22"/>
          <w:szCs w:val="22"/>
        </w:rPr>
        <w:t>Декларация</w:t>
      </w:r>
      <w:r w:rsidR="00594D54" w:rsidRPr="006063B4">
        <w:rPr>
          <w:b/>
          <w:i/>
          <w:sz w:val="22"/>
          <w:szCs w:val="22"/>
        </w:rPr>
        <w:t>о соответствии</w:t>
      </w:r>
    </w:p>
    <w:p w14:paraId="5D383D0E" w14:textId="77777777" w:rsidR="00594D54" w:rsidRPr="006063B4" w:rsidRDefault="00594D54" w:rsidP="00C72C5C">
      <w:pPr>
        <w:ind w:left="-426" w:right="-284" w:firstLine="426"/>
        <w:jc w:val="center"/>
        <w:rPr>
          <w:b/>
          <w:i/>
          <w:sz w:val="22"/>
          <w:szCs w:val="22"/>
        </w:rPr>
      </w:pPr>
      <w:r w:rsidRPr="006063B4">
        <w:rPr>
          <w:b/>
          <w:i/>
          <w:sz w:val="22"/>
          <w:szCs w:val="22"/>
        </w:rPr>
        <w:t xml:space="preserve"> участника  закупки требованиям,</w:t>
      </w:r>
    </w:p>
    <w:p w14:paraId="518B2105" w14:textId="77777777" w:rsidR="00C72C5C" w:rsidRDefault="00594D54" w:rsidP="00594D54">
      <w:pPr>
        <w:ind w:right="-285"/>
        <w:jc w:val="center"/>
        <w:rPr>
          <w:b/>
          <w:i/>
          <w:sz w:val="22"/>
          <w:szCs w:val="22"/>
        </w:rPr>
      </w:pPr>
      <w:r w:rsidRPr="006063B4">
        <w:rPr>
          <w:b/>
          <w:i/>
          <w:sz w:val="22"/>
          <w:szCs w:val="22"/>
        </w:rPr>
        <w:t>предусмотренным</w:t>
      </w:r>
      <w:r w:rsidR="005F1C3E" w:rsidRPr="006063B4">
        <w:rPr>
          <w:b/>
          <w:sz w:val="22"/>
          <w:szCs w:val="22"/>
        </w:rPr>
        <w:t xml:space="preserve"> </w:t>
      </w:r>
      <w:r w:rsidR="005F1C3E" w:rsidRPr="00C72C5C">
        <w:rPr>
          <w:b/>
          <w:i/>
          <w:sz w:val="22"/>
          <w:szCs w:val="22"/>
        </w:rPr>
        <w:t>п.10.2</w:t>
      </w:r>
      <w:r w:rsidR="00373591" w:rsidRPr="00C72C5C">
        <w:rPr>
          <w:b/>
          <w:i/>
          <w:sz w:val="22"/>
          <w:szCs w:val="22"/>
        </w:rPr>
        <w:t>-10</w:t>
      </w:r>
      <w:r w:rsidR="0066031C" w:rsidRPr="00C72C5C">
        <w:rPr>
          <w:b/>
          <w:i/>
          <w:sz w:val="22"/>
          <w:szCs w:val="22"/>
        </w:rPr>
        <w:t>.8</w:t>
      </w:r>
      <w:r w:rsidRPr="00C72C5C">
        <w:rPr>
          <w:b/>
          <w:i/>
          <w:sz w:val="22"/>
          <w:szCs w:val="22"/>
        </w:rPr>
        <w:t xml:space="preserve"> </w:t>
      </w:r>
      <w:r w:rsidR="00373591" w:rsidRPr="00C72C5C">
        <w:rPr>
          <w:b/>
          <w:i/>
          <w:sz w:val="22"/>
          <w:szCs w:val="22"/>
        </w:rPr>
        <w:t>части 10 документации</w:t>
      </w:r>
    </w:p>
    <w:p w14:paraId="617E9BF9" w14:textId="77777777" w:rsidR="00594D54" w:rsidRPr="006063B4" w:rsidRDefault="00C72C5C" w:rsidP="00594D54">
      <w:pPr>
        <w:ind w:right="-285"/>
        <w:jc w:val="center"/>
        <w:rPr>
          <w:b/>
          <w:sz w:val="22"/>
          <w:szCs w:val="22"/>
        </w:rPr>
      </w:pPr>
      <w:r>
        <w:rPr>
          <w:b/>
          <w:i/>
          <w:sz w:val="22"/>
          <w:szCs w:val="22"/>
        </w:rPr>
        <w:t xml:space="preserve"> </w:t>
      </w:r>
      <w:r w:rsidRPr="006063B4">
        <w:rPr>
          <w:b/>
          <w:bCs/>
          <w:i/>
          <w:sz w:val="22"/>
          <w:szCs w:val="22"/>
        </w:rPr>
        <w:t>(Форма для заполнения)</w:t>
      </w:r>
    </w:p>
    <w:p w14:paraId="51329385" w14:textId="77777777" w:rsidR="00594D54" w:rsidRPr="00DD1034" w:rsidRDefault="00594D54" w:rsidP="00594D54">
      <w:pPr>
        <w:tabs>
          <w:tab w:val="left" w:pos="709"/>
        </w:tabs>
        <w:ind w:firstLine="709"/>
        <w:rPr>
          <w:sz w:val="21"/>
          <w:szCs w:val="21"/>
          <w:vertAlign w:val="superscript"/>
        </w:rPr>
      </w:pPr>
      <w:r w:rsidRPr="00DD1034">
        <w:rPr>
          <w:sz w:val="21"/>
          <w:szCs w:val="21"/>
        </w:rPr>
        <w:t>Участник  аукциона в электронной форме _________________________________________</w:t>
      </w:r>
      <w:r w:rsidRPr="00DD1034">
        <w:rPr>
          <w:sz w:val="21"/>
          <w:szCs w:val="21"/>
        </w:rPr>
        <w:br/>
      </w:r>
      <w:r w:rsidRPr="00DD1034">
        <w:rPr>
          <w:sz w:val="21"/>
          <w:szCs w:val="21"/>
          <w:vertAlign w:val="superscript"/>
        </w:rPr>
        <w:t xml:space="preserve"> (наименование участника)</w:t>
      </w:r>
    </w:p>
    <w:p w14:paraId="1C523D05" w14:textId="77777777" w:rsidR="00594D54" w:rsidRPr="00DD1034" w:rsidRDefault="00594D54" w:rsidP="00594D54">
      <w:pPr>
        <w:tabs>
          <w:tab w:val="left" w:pos="709"/>
        </w:tabs>
        <w:jc w:val="both"/>
        <w:rPr>
          <w:sz w:val="21"/>
          <w:szCs w:val="21"/>
        </w:rPr>
      </w:pPr>
      <w:r w:rsidRPr="00DD1034">
        <w:rPr>
          <w:sz w:val="21"/>
          <w:szCs w:val="21"/>
        </w:rPr>
        <w:t>декларирует свое соответствие требованиям:</w:t>
      </w:r>
    </w:p>
    <w:p w14:paraId="19FBAB48" w14:textId="77777777" w:rsidR="00594D54" w:rsidRPr="00DD1034" w:rsidRDefault="0083124E" w:rsidP="00DD1034">
      <w:pPr>
        <w:tabs>
          <w:tab w:val="left" w:pos="709"/>
        </w:tabs>
        <w:ind w:left="-284" w:right="-426"/>
        <w:jc w:val="both"/>
        <w:rPr>
          <w:sz w:val="21"/>
          <w:szCs w:val="21"/>
        </w:rPr>
      </w:pPr>
      <w:r w:rsidRPr="00DD1034">
        <w:rPr>
          <w:color w:val="000000"/>
          <w:sz w:val="21"/>
          <w:szCs w:val="21"/>
          <w:shd w:val="clear" w:color="auto" w:fill="F8F8F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DD1034">
        <w:rPr>
          <w:color w:val="000000"/>
          <w:sz w:val="21"/>
          <w:szCs w:val="21"/>
        </w:rPr>
        <w:br/>
      </w:r>
      <w:r w:rsidRPr="00DD1034">
        <w:rPr>
          <w:color w:val="000000"/>
          <w:sz w:val="21"/>
          <w:szCs w:val="21"/>
          <w:shd w:val="clear" w:color="auto" w:fill="F8F8F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DD1034">
        <w:rPr>
          <w:color w:val="000000"/>
          <w:sz w:val="21"/>
          <w:szCs w:val="21"/>
        </w:rPr>
        <w:br/>
      </w:r>
      <w:r w:rsidRPr="00DD1034">
        <w:rPr>
          <w:color w:val="000000"/>
          <w:sz w:val="21"/>
          <w:szCs w:val="21"/>
          <w:shd w:val="clear" w:color="auto" w:fill="F8F8F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D1034">
        <w:rPr>
          <w:color w:val="000000"/>
          <w:sz w:val="21"/>
          <w:szCs w:val="21"/>
        </w:rPr>
        <w:br/>
      </w:r>
      <w:r w:rsidRPr="00DD1034">
        <w:rPr>
          <w:color w:val="000000"/>
          <w:sz w:val="21"/>
          <w:szCs w:val="21"/>
          <w:shd w:val="clear" w:color="auto" w:fill="F8F8F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D1034">
        <w:rPr>
          <w:color w:val="000000"/>
          <w:sz w:val="21"/>
          <w:szCs w:val="21"/>
        </w:rPr>
        <w:br/>
      </w:r>
      <w:r w:rsidRPr="00DD1034">
        <w:rPr>
          <w:color w:val="000000"/>
          <w:sz w:val="21"/>
          <w:szCs w:val="21"/>
          <w:shd w:val="clear" w:color="auto" w:fill="F8F8F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DD1034">
        <w:rPr>
          <w:color w:val="000000"/>
          <w:sz w:val="21"/>
          <w:szCs w:val="21"/>
        </w:rPr>
        <w:br/>
      </w:r>
      <w:r w:rsidRPr="00DD1034">
        <w:rPr>
          <w:color w:val="000000"/>
          <w:sz w:val="21"/>
          <w:szCs w:val="21"/>
          <w:shd w:val="clear" w:color="auto" w:fill="F8F8F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6E6A10D" w14:textId="77777777" w:rsidR="00A37889" w:rsidRPr="00DD1034" w:rsidRDefault="00594D54" w:rsidP="00A37889">
      <w:pPr>
        <w:rPr>
          <w:sz w:val="21"/>
          <w:szCs w:val="21"/>
        </w:rPr>
      </w:pPr>
      <w:r w:rsidRPr="00DD1034">
        <w:rPr>
          <w:sz w:val="21"/>
          <w:szCs w:val="21"/>
        </w:rPr>
        <w:t>Лицо, имеющее право действовать</w:t>
      </w:r>
      <w:r w:rsidR="00A37889" w:rsidRPr="00DD1034">
        <w:rPr>
          <w:sz w:val="21"/>
          <w:szCs w:val="21"/>
        </w:rPr>
        <w:t xml:space="preserve"> от имени юридического лица </w:t>
      </w:r>
    </w:p>
    <w:p w14:paraId="38BD5CE5" w14:textId="77777777" w:rsidR="00A37889" w:rsidRPr="00DD1034" w:rsidRDefault="00A37889" w:rsidP="00A37889">
      <w:pPr>
        <w:rPr>
          <w:sz w:val="21"/>
          <w:szCs w:val="21"/>
        </w:rPr>
      </w:pPr>
      <w:r w:rsidRPr="00DD1034">
        <w:rPr>
          <w:sz w:val="21"/>
          <w:szCs w:val="21"/>
        </w:rPr>
        <w:t xml:space="preserve"> </w:t>
      </w:r>
      <w:r w:rsidR="00594D54" w:rsidRPr="00DD1034">
        <w:rPr>
          <w:sz w:val="21"/>
          <w:szCs w:val="21"/>
        </w:rPr>
        <w:t xml:space="preserve">(уполномоченный представитель) </w:t>
      </w:r>
      <w:r w:rsidRPr="00DD1034">
        <w:rPr>
          <w:sz w:val="21"/>
          <w:szCs w:val="21"/>
        </w:rPr>
        <w:t>или физическое лицо,</w:t>
      </w:r>
    </w:p>
    <w:p w14:paraId="53A1899E" w14:textId="77777777" w:rsidR="00594D54" w:rsidRPr="00DD1034" w:rsidRDefault="00594D54" w:rsidP="00594D54">
      <w:pPr>
        <w:rPr>
          <w:sz w:val="21"/>
          <w:szCs w:val="21"/>
        </w:rPr>
      </w:pPr>
      <w:r w:rsidRPr="00DD1034">
        <w:rPr>
          <w:sz w:val="21"/>
          <w:szCs w:val="21"/>
        </w:rPr>
        <w:t>действующее от своего имени</w:t>
      </w:r>
    </w:p>
    <w:tbl>
      <w:tblPr>
        <w:tblW w:w="0" w:type="auto"/>
        <w:tblInd w:w="-34" w:type="dxa"/>
        <w:tblLook w:val="04A0" w:firstRow="1" w:lastRow="0" w:firstColumn="1" w:lastColumn="0" w:noHBand="0" w:noVBand="1"/>
      </w:tblPr>
      <w:tblGrid>
        <w:gridCol w:w="3525"/>
        <w:gridCol w:w="524"/>
        <w:gridCol w:w="2098"/>
        <w:gridCol w:w="275"/>
        <w:gridCol w:w="1212"/>
        <w:gridCol w:w="276"/>
        <w:gridCol w:w="1695"/>
      </w:tblGrid>
      <w:tr w:rsidR="00594D54" w:rsidRPr="00DD1034" w14:paraId="4DFFC259" w14:textId="77777777" w:rsidTr="00BA404D">
        <w:tc>
          <w:tcPr>
            <w:tcW w:w="3525" w:type="dxa"/>
            <w:hideMark/>
          </w:tcPr>
          <w:p w14:paraId="772956B9" w14:textId="77777777" w:rsidR="00594D54" w:rsidRPr="00DD1034" w:rsidRDefault="00594D54" w:rsidP="00BA404D">
            <w:pPr>
              <w:outlineLvl w:val="0"/>
              <w:rPr>
                <w:bCs/>
                <w:kern w:val="36"/>
                <w:sz w:val="21"/>
                <w:szCs w:val="21"/>
              </w:rPr>
            </w:pPr>
          </w:p>
        </w:tc>
        <w:tc>
          <w:tcPr>
            <w:tcW w:w="524" w:type="dxa"/>
          </w:tcPr>
          <w:p w14:paraId="07F0FFBB" w14:textId="77777777" w:rsidR="00594D54" w:rsidRPr="00DD1034" w:rsidRDefault="00594D54" w:rsidP="00BA404D">
            <w:pPr>
              <w:jc w:val="both"/>
              <w:outlineLvl w:val="0"/>
              <w:rPr>
                <w:bCs/>
                <w:kern w:val="36"/>
                <w:sz w:val="21"/>
                <w:szCs w:val="21"/>
              </w:rPr>
            </w:pPr>
          </w:p>
        </w:tc>
        <w:tc>
          <w:tcPr>
            <w:tcW w:w="2098" w:type="dxa"/>
            <w:tcBorders>
              <w:top w:val="nil"/>
              <w:left w:val="nil"/>
              <w:bottom w:val="single" w:sz="4" w:space="0" w:color="auto"/>
              <w:right w:val="nil"/>
            </w:tcBorders>
          </w:tcPr>
          <w:p w14:paraId="438F5A9C" w14:textId="77777777" w:rsidR="00594D54" w:rsidRPr="00DD1034" w:rsidRDefault="00594D54" w:rsidP="00BA404D">
            <w:pPr>
              <w:jc w:val="both"/>
              <w:outlineLvl w:val="0"/>
              <w:rPr>
                <w:bCs/>
                <w:kern w:val="36"/>
                <w:sz w:val="21"/>
                <w:szCs w:val="21"/>
              </w:rPr>
            </w:pPr>
          </w:p>
        </w:tc>
        <w:tc>
          <w:tcPr>
            <w:tcW w:w="275" w:type="dxa"/>
          </w:tcPr>
          <w:p w14:paraId="6D93FCEB" w14:textId="77777777" w:rsidR="00594D54" w:rsidRPr="00DD1034" w:rsidRDefault="00594D54" w:rsidP="00BA404D">
            <w:pPr>
              <w:jc w:val="both"/>
              <w:outlineLvl w:val="0"/>
              <w:rPr>
                <w:bCs/>
                <w:kern w:val="36"/>
                <w:sz w:val="21"/>
                <w:szCs w:val="21"/>
              </w:rPr>
            </w:pPr>
          </w:p>
        </w:tc>
        <w:tc>
          <w:tcPr>
            <w:tcW w:w="1212" w:type="dxa"/>
            <w:tcBorders>
              <w:top w:val="nil"/>
              <w:left w:val="nil"/>
              <w:bottom w:val="single" w:sz="4" w:space="0" w:color="auto"/>
              <w:right w:val="nil"/>
            </w:tcBorders>
          </w:tcPr>
          <w:p w14:paraId="615AB2F0" w14:textId="77777777" w:rsidR="00594D54" w:rsidRPr="00DD1034" w:rsidRDefault="00594D54" w:rsidP="00BA404D">
            <w:pPr>
              <w:jc w:val="both"/>
              <w:outlineLvl w:val="0"/>
              <w:rPr>
                <w:bCs/>
                <w:kern w:val="36"/>
                <w:sz w:val="21"/>
                <w:szCs w:val="21"/>
              </w:rPr>
            </w:pPr>
          </w:p>
        </w:tc>
        <w:tc>
          <w:tcPr>
            <w:tcW w:w="276" w:type="dxa"/>
          </w:tcPr>
          <w:p w14:paraId="6F8F8CDB" w14:textId="77777777" w:rsidR="00594D54" w:rsidRPr="00DD1034" w:rsidRDefault="00594D54" w:rsidP="00BA404D">
            <w:pPr>
              <w:jc w:val="both"/>
              <w:outlineLvl w:val="0"/>
              <w:rPr>
                <w:bCs/>
                <w:kern w:val="36"/>
                <w:sz w:val="21"/>
                <w:szCs w:val="21"/>
              </w:rPr>
            </w:pPr>
          </w:p>
        </w:tc>
        <w:tc>
          <w:tcPr>
            <w:tcW w:w="1695" w:type="dxa"/>
            <w:tcBorders>
              <w:top w:val="nil"/>
              <w:left w:val="nil"/>
              <w:bottom w:val="single" w:sz="4" w:space="0" w:color="auto"/>
              <w:right w:val="nil"/>
            </w:tcBorders>
          </w:tcPr>
          <w:p w14:paraId="711BAE6F" w14:textId="77777777" w:rsidR="00594D54" w:rsidRPr="00DD1034" w:rsidRDefault="00594D54" w:rsidP="00BA404D">
            <w:pPr>
              <w:jc w:val="both"/>
              <w:outlineLvl w:val="0"/>
              <w:rPr>
                <w:bCs/>
                <w:kern w:val="36"/>
                <w:sz w:val="21"/>
                <w:szCs w:val="21"/>
              </w:rPr>
            </w:pPr>
          </w:p>
        </w:tc>
      </w:tr>
      <w:tr w:rsidR="00594D54" w:rsidRPr="00DD1034" w14:paraId="1A38D218" w14:textId="77777777" w:rsidTr="00BA404D">
        <w:tc>
          <w:tcPr>
            <w:tcW w:w="3525" w:type="dxa"/>
          </w:tcPr>
          <w:p w14:paraId="67CFAB11" w14:textId="77777777" w:rsidR="00594D54" w:rsidRPr="00DD1034" w:rsidRDefault="00594D54" w:rsidP="00BA404D">
            <w:pPr>
              <w:jc w:val="center"/>
              <w:outlineLvl w:val="0"/>
              <w:rPr>
                <w:bCs/>
                <w:kern w:val="36"/>
                <w:sz w:val="21"/>
                <w:szCs w:val="21"/>
              </w:rPr>
            </w:pPr>
          </w:p>
        </w:tc>
        <w:tc>
          <w:tcPr>
            <w:tcW w:w="524" w:type="dxa"/>
          </w:tcPr>
          <w:p w14:paraId="24E2AA1B" w14:textId="77777777" w:rsidR="00594D54" w:rsidRPr="00DD1034" w:rsidRDefault="00594D54" w:rsidP="00BA404D">
            <w:pPr>
              <w:jc w:val="center"/>
              <w:outlineLvl w:val="0"/>
              <w:rPr>
                <w:bCs/>
                <w:kern w:val="36"/>
                <w:sz w:val="21"/>
                <w:szCs w:val="21"/>
              </w:rPr>
            </w:pPr>
          </w:p>
        </w:tc>
        <w:tc>
          <w:tcPr>
            <w:tcW w:w="2098" w:type="dxa"/>
            <w:tcBorders>
              <w:top w:val="single" w:sz="4" w:space="0" w:color="auto"/>
              <w:left w:val="nil"/>
              <w:bottom w:val="nil"/>
              <w:right w:val="nil"/>
            </w:tcBorders>
            <w:hideMark/>
          </w:tcPr>
          <w:p w14:paraId="26A49C1C" w14:textId="77777777" w:rsidR="00594D54" w:rsidRPr="00DD1034" w:rsidRDefault="00594D54" w:rsidP="00BA404D">
            <w:pPr>
              <w:jc w:val="center"/>
              <w:outlineLvl w:val="0"/>
              <w:rPr>
                <w:bCs/>
                <w:kern w:val="36"/>
                <w:sz w:val="21"/>
                <w:szCs w:val="21"/>
              </w:rPr>
            </w:pPr>
            <w:r w:rsidRPr="00DD1034">
              <w:rPr>
                <w:bCs/>
                <w:kern w:val="36"/>
                <w:sz w:val="21"/>
                <w:szCs w:val="21"/>
                <w:vertAlign w:val="superscript"/>
              </w:rPr>
              <w:t>(должность)</w:t>
            </w:r>
          </w:p>
        </w:tc>
        <w:tc>
          <w:tcPr>
            <w:tcW w:w="275" w:type="dxa"/>
          </w:tcPr>
          <w:p w14:paraId="1405B0E5" w14:textId="77777777" w:rsidR="00594D54" w:rsidRPr="00DD1034" w:rsidRDefault="00594D54" w:rsidP="00BA404D">
            <w:pPr>
              <w:jc w:val="center"/>
              <w:outlineLvl w:val="0"/>
              <w:rPr>
                <w:bCs/>
                <w:kern w:val="36"/>
                <w:sz w:val="21"/>
                <w:szCs w:val="21"/>
              </w:rPr>
            </w:pPr>
          </w:p>
        </w:tc>
        <w:tc>
          <w:tcPr>
            <w:tcW w:w="1212" w:type="dxa"/>
            <w:tcBorders>
              <w:top w:val="single" w:sz="4" w:space="0" w:color="auto"/>
              <w:left w:val="nil"/>
              <w:bottom w:val="nil"/>
              <w:right w:val="nil"/>
            </w:tcBorders>
            <w:hideMark/>
          </w:tcPr>
          <w:p w14:paraId="3960090C" w14:textId="77777777" w:rsidR="00594D54" w:rsidRPr="00DD1034" w:rsidRDefault="00594D54" w:rsidP="00BA404D">
            <w:pPr>
              <w:jc w:val="center"/>
              <w:outlineLvl w:val="0"/>
              <w:rPr>
                <w:bCs/>
                <w:kern w:val="36"/>
                <w:sz w:val="21"/>
                <w:szCs w:val="21"/>
              </w:rPr>
            </w:pPr>
            <w:r w:rsidRPr="00DD1034">
              <w:rPr>
                <w:bCs/>
                <w:kern w:val="36"/>
                <w:sz w:val="21"/>
                <w:szCs w:val="21"/>
                <w:vertAlign w:val="superscript"/>
              </w:rPr>
              <w:t>(подпись)</w:t>
            </w:r>
          </w:p>
        </w:tc>
        <w:tc>
          <w:tcPr>
            <w:tcW w:w="276" w:type="dxa"/>
          </w:tcPr>
          <w:p w14:paraId="3447F29E" w14:textId="77777777" w:rsidR="00594D54" w:rsidRPr="00DD1034" w:rsidRDefault="00594D54" w:rsidP="00BA404D">
            <w:pPr>
              <w:jc w:val="center"/>
              <w:outlineLvl w:val="0"/>
              <w:rPr>
                <w:bCs/>
                <w:kern w:val="36"/>
                <w:sz w:val="21"/>
                <w:szCs w:val="21"/>
              </w:rPr>
            </w:pPr>
          </w:p>
        </w:tc>
        <w:tc>
          <w:tcPr>
            <w:tcW w:w="1695" w:type="dxa"/>
            <w:tcBorders>
              <w:top w:val="single" w:sz="4" w:space="0" w:color="auto"/>
              <w:left w:val="nil"/>
              <w:bottom w:val="nil"/>
              <w:right w:val="nil"/>
            </w:tcBorders>
            <w:hideMark/>
          </w:tcPr>
          <w:p w14:paraId="47336865" w14:textId="77777777" w:rsidR="00594D54" w:rsidRPr="00DD1034" w:rsidRDefault="00594D54" w:rsidP="00BA404D">
            <w:pPr>
              <w:jc w:val="center"/>
              <w:outlineLvl w:val="0"/>
              <w:rPr>
                <w:bCs/>
                <w:kern w:val="36"/>
                <w:sz w:val="21"/>
                <w:szCs w:val="21"/>
              </w:rPr>
            </w:pPr>
            <w:r w:rsidRPr="00DD1034">
              <w:rPr>
                <w:bCs/>
                <w:kern w:val="36"/>
                <w:sz w:val="21"/>
                <w:szCs w:val="21"/>
                <w:vertAlign w:val="superscript"/>
              </w:rPr>
              <w:t>(Ф.И.О)</w:t>
            </w:r>
          </w:p>
        </w:tc>
      </w:tr>
      <w:tr w:rsidR="00594D54" w:rsidRPr="00DD1034" w14:paraId="5687975D" w14:textId="77777777" w:rsidTr="00BA404D">
        <w:tc>
          <w:tcPr>
            <w:tcW w:w="3525" w:type="dxa"/>
            <w:hideMark/>
          </w:tcPr>
          <w:p w14:paraId="10E0AFAC" w14:textId="77777777" w:rsidR="00594D54" w:rsidRPr="00DD1034" w:rsidRDefault="00594D54" w:rsidP="00BA404D">
            <w:pPr>
              <w:jc w:val="both"/>
              <w:outlineLvl w:val="0"/>
              <w:rPr>
                <w:bCs/>
                <w:kern w:val="36"/>
                <w:sz w:val="21"/>
                <w:szCs w:val="21"/>
              </w:rPr>
            </w:pPr>
            <w:r w:rsidRPr="00DD1034">
              <w:rPr>
                <w:bCs/>
                <w:kern w:val="36"/>
                <w:sz w:val="21"/>
                <w:szCs w:val="21"/>
              </w:rPr>
              <w:t>(М.П.) (при наличии)</w:t>
            </w:r>
          </w:p>
        </w:tc>
        <w:tc>
          <w:tcPr>
            <w:tcW w:w="524" w:type="dxa"/>
          </w:tcPr>
          <w:p w14:paraId="16C021DE" w14:textId="77777777" w:rsidR="00594D54" w:rsidRPr="00DD1034" w:rsidRDefault="00594D54" w:rsidP="00BA404D">
            <w:pPr>
              <w:jc w:val="both"/>
              <w:outlineLvl w:val="0"/>
              <w:rPr>
                <w:bCs/>
                <w:kern w:val="36"/>
                <w:sz w:val="21"/>
                <w:szCs w:val="21"/>
              </w:rPr>
            </w:pPr>
          </w:p>
        </w:tc>
        <w:tc>
          <w:tcPr>
            <w:tcW w:w="2098" w:type="dxa"/>
          </w:tcPr>
          <w:p w14:paraId="63E006F5" w14:textId="77777777" w:rsidR="00594D54" w:rsidRPr="00DD1034" w:rsidRDefault="00594D54" w:rsidP="00BA404D">
            <w:pPr>
              <w:jc w:val="both"/>
              <w:outlineLvl w:val="0"/>
              <w:rPr>
                <w:bCs/>
                <w:kern w:val="36"/>
                <w:sz w:val="21"/>
                <w:szCs w:val="21"/>
              </w:rPr>
            </w:pPr>
          </w:p>
        </w:tc>
        <w:tc>
          <w:tcPr>
            <w:tcW w:w="275" w:type="dxa"/>
          </w:tcPr>
          <w:p w14:paraId="2477BF85" w14:textId="77777777" w:rsidR="00594D54" w:rsidRPr="00DD1034" w:rsidRDefault="00594D54" w:rsidP="00BA404D">
            <w:pPr>
              <w:jc w:val="both"/>
              <w:outlineLvl w:val="0"/>
              <w:rPr>
                <w:bCs/>
                <w:kern w:val="36"/>
                <w:sz w:val="21"/>
                <w:szCs w:val="21"/>
              </w:rPr>
            </w:pPr>
          </w:p>
        </w:tc>
        <w:tc>
          <w:tcPr>
            <w:tcW w:w="1212" w:type="dxa"/>
          </w:tcPr>
          <w:p w14:paraId="20FB14FB" w14:textId="77777777" w:rsidR="00594D54" w:rsidRPr="00DD1034" w:rsidRDefault="00594D54" w:rsidP="00BA404D">
            <w:pPr>
              <w:jc w:val="both"/>
              <w:outlineLvl w:val="0"/>
              <w:rPr>
                <w:bCs/>
                <w:kern w:val="36"/>
                <w:sz w:val="21"/>
                <w:szCs w:val="21"/>
              </w:rPr>
            </w:pPr>
          </w:p>
        </w:tc>
        <w:tc>
          <w:tcPr>
            <w:tcW w:w="276" w:type="dxa"/>
          </w:tcPr>
          <w:p w14:paraId="5B60957B" w14:textId="77777777" w:rsidR="00594D54" w:rsidRPr="00DD1034" w:rsidRDefault="00594D54" w:rsidP="00BA404D">
            <w:pPr>
              <w:jc w:val="both"/>
              <w:outlineLvl w:val="0"/>
              <w:rPr>
                <w:bCs/>
                <w:kern w:val="36"/>
                <w:sz w:val="21"/>
                <w:szCs w:val="21"/>
              </w:rPr>
            </w:pPr>
          </w:p>
        </w:tc>
        <w:tc>
          <w:tcPr>
            <w:tcW w:w="1695" w:type="dxa"/>
          </w:tcPr>
          <w:p w14:paraId="235387A5" w14:textId="77777777" w:rsidR="00594D54" w:rsidRPr="00DD1034" w:rsidRDefault="00594D54" w:rsidP="00BA404D">
            <w:pPr>
              <w:jc w:val="both"/>
              <w:outlineLvl w:val="0"/>
              <w:rPr>
                <w:bCs/>
                <w:kern w:val="36"/>
                <w:sz w:val="21"/>
                <w:szCs w:val="21"/>
              </w:rPr>
            </w:pPr>
          </w:p>
        </w:tc>
      </w:tr>
    </w:tbl>
    <w:p w14:paraId="2AC69D22" w14:textId="77777777" w:rsidR="00CF21C4" w:rsidRPr="006063B4" w:rsidRDefault="00CF21C4" w:rsidP="00CF21C4">
      <w:pPr>
        <w:shd w:val="clear" w:color="auto" w:fill="FFFFFF"/>
        <w:tabs>
          <w:tab w:val="left" w:pos="773"/>
        </w:tabs>
        <w:jc w:val="right"/>
        <w:rPr>
          <w:rFonts w:eastAsia="Calibri"/>
          <w:b/>
          <w:sz w:val="22"/>
          <w:szCs w:val="22"/>
          <w:lang w:eastAsia="en-US"/>
        </w:rPr>
      </w:pPr>
      <w:r w:rsidRPr="006063B4">
        <w:rPr>
          <w:rFonts w:eastAsia="Calibri"/>
          <w:b/>
          <w:sz w:val="22"/>
          <w:szCs w:val="22"/>
          <w:lang w:eastAsia="en-US"/>
        </w:rPr>
        <w:t>Приложение № 4</w:t>
      </w:r>
    </w:p>
    <w:p w14:paraId="2086ECBB" w14:textId="77777777" w:rsidR="00CF21C4" w:rsidRPr="006063B4" w:rsidRDefault="00CF21C4" w:rsidP="00CF21C4">
      <w:pPr>
        <w:shd w:val="clear" w:color="auto" w:fill="FFFFFF"/>
        <w:tabs>
          <w:tab w:val="left" w:pos="773"/>
        </w:tabs>
        <w:jc w:val="right"/>
        <w:rPr>
          <w:rFonts w:eastAsia="Calibri"/>
          <w:b/>
          <w:bCs/>
          <w:sz w:val="22"/>
          <w:szCs w:val="22"/>
          <w:lang w:eastAsia="en-US"/>
        </w:rPr>
      </w:pPr>
      <w:r w:rsidRPr="006063B4">
        <w:rPr>
          <w:rFonts w:eastAsia="Calibri"/>
          <w:b/>
          <w:sz w:val="22"/>
          <w:szCs w:val="22"/>
          <w:lang w:eastAsia="en-US"/>
        </w:rPr>
        <w:lastRenderedPageBreak/>
        <w:t xml:space="preserve">к документации об  аукционе в электронной  форме </w:t>
      </w:r>
    </w:p>
    <w:p w14:paraId="7334916E" w14:textId="77777777" w:rsidR="00594D54" w:rsidRPr="006063B4" w:rsidRDefault="00594D54" w:rsidP="00594D54">
      <w:pPr>
        <w:jc w:val="both"/>
        <w:rPr>
          <w:sz w:val="22"/>
          <w:szCs w:val="22"/>
        </w:rPr>
      </w:pPr>
    </w:p>
    <w:p w14:paraId="42BC1E73" w14:textId="77777777" w:rsidR="00EC3C84" w:rsidRPr="006063B4" w:rsidRDefault="00EC3C84" w:rsidP="003A510A">
      <w:pPr>
        <w:shd w:val="clear" w:color="auto" w:fill="FFFFFF"/>
        <w:tabs>
          <w:tab w:val="left" w:pos="773"/>
        </w:tabs>
        <w:jc w:val="right"/>
        <w:rPr>
          <w:rFonts w:eastAsia="Calibri"/>
          <w:b/>
          <w:sz w:val="22"/>
          <w:szCs w:val="22"/>
          <w:lang w:eastAsia="en-US"/>
        </w:rPr>
      </w:pPr>
    </w:p>
    <w:p w14:paraId="45E8F46C" w14:textId="77777777" w:rsidR="00CF21C4" w:rsidRPr="006063B4" w:rsidRDefault="00CF21C4" w:rsidP="00CF21C4">
      <w:pPr>
        <w:spacing w:after="160" w:line="259" w:lineRule="auto"/>
        <w:jc w:val="center"/>
        <w:rPr>
          <w:i/>
          <w:caps/>
          <w:sz w:val="22"/>
          <w:szCs w:val="22"/>
        </w:rPr>
      </w:pPr>
      <w:r w:rsidRPr="006063B4">
        <w:rPr>
          <w:i/>
          <w:caps/>
          <w:sz w:val="22"/>
          <w:szCs w:val="22"/>
        </w:rPr>
        <w:t xml:space="preserve">Анкета участника </w:t>
      </w:r>
      <w:r w:rsidR="00A5173A" w:rsidRPr="006063B4">
        <w:rPr>
          <w:i/>
          <w:caps/>
          <w:sz w:val="22"/>
          <w:szCs w:val="22"/>
        </w:rPr>
        <w:t>А</w:t>
      </w:r>
      <w:r w:rsidRPr="006063B4">
        <w:rPr>
          <w:i/>
          <w:caps/>
          <w:sz w:val="22"/>
          <w:szCs w:val="22"/>
        </w:rPr>
        <w:t>укциона в электронной форме</w:t>
      </w:r>
    </w:p>
    <w:p w14:paraId="14F5BA7D" w14:textId="77777777" w:rsidR="00CF21C4" w:rsidRPr="006063B4" w:rsidRDefault="00CF21C4" w:rsidP="00CF21C4">
      <w:pPr>
        <w:spacing w:after="160" w:line="259" w:lineRule="auto"/>
        <w:jc w:val="center"/>
        <w:rPr>
          <w:i/>
          <w:caps/>
          <w:sz w:val="22"/>
          <w:szCs w:val="22"/>
        </w:rPr>
      </w:pPr>
      <w:r w:rsidRPr="006063B4">
        <w:rPr>
          <w:b/>
          <w:i/>
          <w:sz w:val="22"/>
          <w:szCs w:val="22"/>
        </w:rPr>
        <w:t xml:space="preserve">( Форма для заполнения </w:t>
      </w:r>
      <w:r w:rsidRPr="006063B4">
        <w:rPr>
          <w:i/>
          <w:caps/>
          <w:sz w:val="22"/>
          <w:szCs w:val="22"/>
        </w:rPr>
        <w:t>)</w:t>
      </w:r>
    </w:p>
    <w:p w14:paraId="32000C6D" w14:textId="77777777" w:rsidR="00BE08D3" w:rsidRPr="006063B4" w:rsidRDefault="00BE08D3" w:rsidP="00BE08D3">
      <w:pPr>
        <w:jc w:val="center"/>
        <w:rPr>
          <w:sz w:val="22"/>
          <w:szCs w:val="22"/>
        </w:rPr>
      </w:pPr>
      <w:r w:rsidRPr="006063B4">
        <w:rPr>
          <w:sz w:val="22"/>
          <w:szCs w:val="22"/>
        </w:rPr>
        <w:t>(</w:t>
      </w:r>
      <w:r w:rsidRPr="006063B4">
        <w:rPr>
          <w:i/>
          <w:sz w:val="22"/>
          <w:szCs w:val="22"/>
        </w:rPr>
        <w:t>анкета предоставляется в составе заявке в формате текстового редактора</w:t>
      </w:r>
      <w:r w:rsidRPr="006063B4">
        <w:rPr>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BE08D3" w:rsidRPr="006063B4" w14:paraId="4551EBD9" w14:textId="77777777" w:rsidTr="00307F3B">
        <w:tc>
          <w:tcPr>
            <w:tcW w:w="6804" w:type="dxa"/>
          </w:tcPr>
          <w:p w14:paraId="46E98238" w14:textId="77777777" w:rsidR="00BE08D3" w:rsidRPr="006063B4" w:rsidRDefault="00BE08D3" w:rsidP="00C92D30">
            <w:pPr>
              <w:numPr>
                <w:ilvl w:val="0"/>
                <w:numId w:val="1"/>
              </w:numPr>
              <w:tabs>
                <w:tab w:val="num" w:pos="500"/>
              </w:tabs>
              <w:ind w:left="176" w:firstLine="4"/>
              <w:jc w:val="both"/>
              <w:rPr>
                <w:bCs/>
                <w:i/>
                <w:sz w:val="22"/>
                <w:szCs w:val="22"/>
              </w:rPr>
            </w:pPr>
            <w:r w:rsidRPr="006063B4">
              <w:rPr>
                <w:b/>
                <w:sz w:val="22"/>
                <w:szCs w:val="22"/>
              </w:rPr>
              <w:t xml:space="preserve">Полное </w:t>
            </w:r>
            <w:r w:rsidRPr="006063B4">
              <w:rPr>
                <w:b/>
                <w:bCs/>
                <w:sz w:val="22"/>
                <w:szCs w:val="22"/>
              </w:rPr>
              <w:t xml:space="preserve">и сокращенное </w:t>
            </w:r>
            <w:r w:rsidRPr="006063B4">
              <w:rPr>
                <w:b/>
                <w:sz w:val="22"/>
                <w:szCs w:val="22"/>
              </w:rPr>
              <w:t xml:space="preserve">наименования организации и ее организационно-правовая форма: </w:t>
            </w:r>
            <w:r w:rsidRPr="006063B4">
              <w:rPr>
                <w:i/>
                <w:sz w:val="22"/>
                <w:szCs w:val="22"/>
              </w:rPr>
              <w:t>(</w:t>
            </w:r>
            <w:r w:rsidRPr="006063B4">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07358945" w14:textId="77777777" w:rsidR="00BE08D3" w:rsidRPr="006063B4" w:rsidRDefault="00BE08D3" w:rsidP="00BE08D3">
            <w:pPr>
              <w:ind w:left="176" w:firstLine="4"/>
              <w:rPr>
                <w:b/>
                <w:sz w:val="22"/>
                <w:szCs w:val="22"/>
              </w:rPr>
            </w:pPr>
            <w:r w:rsidRPr="006063B4">
              <w:rPr>
                <w:b/>
                <w:bCs/>
                <w:sz w:val="22"/>
                <w:szCs w:val="22"/>
              </w:rPr>
              <w:t xml:space="preserve">/Ф.И.О. участника– физического лица </w:t>
            </w:r>
          </w:p>
        </w:tc>
        <w:tc>
          <w:tcPr>
            <w:tcW w:w="2552" w:type="dxa"/>
          </w:tcPr>
          <w:p w14:paraId="2BDFD743" w14:textId="77777777" w:rsidR="00BE08D3" w:rsidRPr="006063B4" w:rsidRDefault="00BE08D3" w:rsidP="00BE08D3">
            <w:pPr>
              <w:rPr>
                <w:b/>
                <w:sz w:val="22"/>
                <w:szCs w:val="22"/>
              </w:rPr>
            </w:pPr>
          </w:p>
        </w:tc>
      </w:tr>
      <w:tr w:rsidR="00BE08D3" w:rsidRPr="006063B4" w14:paraId="5828D67D" w14:textId="77777777" w:rsidTr="00307F3B">
        <w:trPr>
          <w:trHeight w:val="1758"/>
        </w:trPr>
        <w:tc>
          <w:tcPr>
            <w:tcW w:w="6804" w:type="dxa"/>
          </w:tcPr>
          <w:p w14:paraId="72D1BABF" w14:textId="77777777" w:rsidR="00BE08D3" w:rsidRPr="006063B4" w:rsidRDefault="00BE08D3" w:rsidP="00C92D30">
            <w:pPr>
              <w:numPr>
                <w:ilvl w:val="0"/>
                <w:numId w:val="1"/>
              </w:numPr>
              <w:tabs>
                <w:tab w:val="num" w:pos="400"/>
              </w:tabs>
              <w:jc w:val="both"/>
              <w:rPr>
                <w:b/>
                <w:sz w:val="22"/>
                <w:szCs w:val="22"/>
              </w:rPr>
            </w:pPr>
            <w:r w:rsidRPr="006063B4">
              <w:rPr>
                <w:b/>
                <w:sz w:val="22"/>
                <w:szCs w:val="22"/>
              </w:rPr>
              <w:t>Регистрационные данные:</w:t>
            </w:r>
          </w:p>
          <w:p w14:paraId="72F62632" w14:textId="77777777" w:rsidR="00BE08D3" w:rsidRPr="006063B4" w:rsidRDefault="00BE08D3" w:rsidP="00BE08D3">
            <w:pPr>
              <w:jc w:val="both"/>
              <w:rPr>
                <w:i/>
                <w:sz w:val="22"/>
                <w:szCs w:val="22"/>
              </w:rPr>
            </w:pPr>
            <w:r w:rsidRPr="006063B4">
              <w:rPr>
                <w:sz w:val="22"/>
                <w:szCs w:val="22"/>
              </w:rPr>
              <w:t xml:space="preserve">Дата, место и орган регистрации юридического лица, регистрации физического лица в качестве индивидуального предпринимателя </w:t>
            </w:r>
            <w:r w:rsidRPr="006063B4">
              <w:rPr>
                <w:i/>
                <w:sz w:val="22"/>
                <w:szCs w:val="22"/>
              </w:rPr>
              <w:t>(на основании свидетельства о государственной регистрации)</w:t>
            </w:r>
          </w:p>
          <w:p w14:paraId="68245342" w14:textId="77777777" w:rsidR="00BE08D3" w:rsidRPr="006063B4" w:rsidRDefault="00BE08D3" w:rsidP="00BE08D3">
            <w:pPr>
              <w:jc w:val="both"/>
              <w:rPr>
                <w:b/>
                <w:sz w:val="22"/>
                <w:szCs w:val="22"/>
              </w:rPr>
            </w:pPr>
            <w:r w:rsidRPr="006063B4">
              <w:rPr>
                <w:b/>
                <w:sz w:val="22"/>
                <w:szCs w:val="22"/>
              </w:rPr>
              <w:t>/Паспортные данные участника – физического лица</w:t>
            </w:r>
          </w:p>
        </w:tc>
        <w:tc>
          <w:tcPr>
            <w:tcW w:w="2552" w:type="dxa"/>
          </w:tcPr>
          <w:p w14:paraId="549AF7FF" w14:textId="77777777" w:rsidR="00BE08D3" w:rsidRPr="006063B4" w:rsidRDefault="00BE08D3" w:rsidP="00BE08D3">
            <w:pPr>
              <w:rPr>
                <w:b/>
                <w:sz w:val="22"/>
                <w:szCs w:val="22"/>
              </w:rPr>
            </w:pPr>
          </w:p>
        </w:tc>
      </w:tr>
      <w:tr w:rsidR="00BE08D3" w:rsidRPr="006063B4" w14:paraId="405092CA" w14:textId="77777777" w:rsidTr="00307F3B">
        <w:trPr>
          <w:trHeight w:val="392"/>
        </w:trPr>
        <w:tc>
          <w:tcPr>
            <w:tcW w:w="6804" w:type="dxa"/>
          </w:tcPr>
          <w:p w14:paraId="31B965FC" w14:textId="77777777" w:rsidR="00BE08D3" w:rsidRPr="006063B4" w:rsidRDefault="00BE08D3" w:rsidP="00C92D30">
            <w:pPr>
              <w:numPr>
                <w:ilvl w:val="0"/>
                <w:numId w:val="1"/>
              </w:numPr>
              <w:tabs>
                <w:tab w:val="clear" w:pos="1080"/>
                <w:tab w:val="num" w:pos="459"/>
              </w:tabs>
              <w:rPr>
                <w:b/>
                <w:sz w:val="22"/>
                <w:szCs w:val="22"/>
              </w:rPr>
            </w:pPr>
            <w:r w:rsidRPr="006063B4">
              <w:rPr>
                <w:b/>
                <w:sz w:val="22"/>
                <w:szCs w:val="22"/>
              </w:rPr>
              <w:t>Код по ОКПО</w:t>
            </w:r>
          </w:p>
        </w:tc>
        <w:tc>
          <w:tcPr>
            <w:tcW w:w="2552" w:type="dxa"/>
          </w:tcPr>
          <w:p w14:paraId="308A2F97" w14:textId="77777777" w:rsidR="00BE08D3" w:rsidRPr="006063B4" w:rsidRDefault="00BE08D3" w:rsidP="00BE08D3">
            <w:pPr>
              <w:rPr>
                <w:b/>
                <w:sz w:val="22"/>
                <w:szCs w:val="22"/>
              </w:rPr>
            </w:pPr>
          </w:p>
        </w:tc>
      </w:tr>
      <w:tr w:rsidR="00BE08D3" w:rsidRPr="006063B4" w14:paraId="086E5DF2" w14:textId="77777777" w:rsidTr="00307F3B">
        <w:trPr>
          <w:trHeight w:val="489"/>
        </w:trPr>
        <w:tc>
          <w:tcPr>
            <w:tcW w:w="6804" w:type="dxa"/>
          </w:tcPr>
          <w:p w14:paraId="6E1C2E8A" w14:textId="77777777" w:rsidR="00BE08D3" w:rsidRPr="006063B4" w:rsidRDefault="00BE08D3" w:rsidP="00C92D30">
            <w:pPr>
              <w:numPr>
                <w:ilvl w:val="0"/>
                <w:numId w:val="1"/>
              </w:numPr>
              <w:tabs>
                <w:tab w:val="clear" w:pos="1080"/>
                <w:tab w:val="num" w:pos="459"/>
              </w:tabs>
              <w:rPr>
                <w:b/>
                <w:sz w:val="22"/>
                <w:szCs w:val="22"/>
              </w:rPr>
            </w:pPr>
            <w:r w:rsidRPr="006063B4">
              <w:rPr>
                <w:b/>
                <w:sz w:val="22"/>
                <w:szCs w:val="22"/>
              </w:rPr>
              <w:t>КПП</w:t>
            </w:r>
          </w:p>
        </w:tc>
        <w:tc>
          <w:tcPr>
            <w:tcW w:w="2552" w:type="dxa"/>
          </w:tcPr>
          <w:p w14:paraId="4A325832" w14:textId="77777777" w:rsidR="00BE08D3" w:rsidRPr="006063B4" w:rsidRDefault="00BE08D3" w:rsidP="00BE08D3">
            <w:pPr>
              <w:rPr>
                <w:b/>
                <w:sz w:val="22"/>
                <w:szCs w:val="22"/>
              </w:rPr>
            </w:pPr>
          </w:p>
        </w:tc>
      </w:tr>
      <w:tr w:rsidR="00BE08D3" w:rsidRPr="006063B4" w14:paraId="111AD956" w14:textId="77777777" w:rsidTr="00307F3B">
        <w:trPr>
          <w:trHeight w:val="480"/>
        </w:trPr>
        <w:tc>
          <w:tcPr>
            <w:tcW w:w="6804" w:type="dxa"/>
            <w:tcBorders>
              <w:bottom w:val="nil"/>
            </w:tcBorders>
          </w:tcPr>
          <w:p w14:paraId="0D16AFFC" w14:textId="77777777" w:rsidR="00BE08D3" w:rsidRPr="006063B4" w:rsidRDefault="00BE08D3" w:rsidP="00BE08D3">
            <w:pPr>
              <w:ind w:firstLine="176"/>
              <w:rPr>
                <w:b/>
                <w:sz w:val="22"/>
                <w:szCs w:val="22"/>
              </w:rPr>
            </w:pPr>
            <w:r w:rsidRPr="006063B4">
              <w:rPr>
                <w:b/>
                <w:sz w:val="22"/>
                <w:szCs w:val="22"/>
              </w:rPr>
              <w:t xml:space="preserve">5. ОКТМО Участника </w:t>
            </w:r>
          </w:p>
        </w:tc>
        <w:tc>
          <w:tcPr>
            <w:tcW w:w="2552" w:type="dxa"/>
          </w:tcPr>
          <w:p w14:paraId="3A6A0A53" w14:textId="77777777" w:rsidR="00BE08D3" w:rsidRPr="006063B4" w:rsidRDefault="00BE08D3" w:rsidP="00BE08D3">
            <w:pPr>
              <w:rPr>
                <w:b/>
                <w:sz w:val="22"/>
                <w:szCs w:val="22"/>
              </w:rPr>
            </w:pPr>
          </w:p>
        </w:tc>
      </w:tr>
      <w:tr w:rsidR="00BE08D3" w:rsidRPr="006063B4" w14:paraId="4890B02F" w14:textId="77777777" w:rsidTr="00307F3B">
        <w:trPr>
          <w:cantSplit/>
          <w:trHeight w:val="132"/>
        </w:trPr>
        <w:tc>
          <w:tcPr>
            <w:tcW w:w="6804" w:type="dxa"/>
            <w:vMerge w:val="restart"/>
            <w:tcBorders>
              <w:top w:val="single" w:sz="4" w:space="0" w:color="auto"/>
            </w:tcBorders>
          </w:tcPr>
          <w:p w14:paraId="4E108126" w14:textId="77777777" w:rsidR="00BE08D3" w:rsidRPr="006063B4" w:rsidRDefault="00BE08D3" w:rsidP="00BE08D3">
            <w:pPr>
              <w:tabs>
                <w:tab w:val="left" w:pos="540"/>
              </w:tabs>
              <w:ind w:firstLine="176"/>
              <w:jc w:val="both"/>
              <w:rPr>
                <w:i/>
                <w:sz w:val="22"/>
                <w:szCs w:val="22"/>
              </w:rPr>
            </w:pPr>
            <w:r w:rsidRPr="006063B4">
              <w:rPr>
                <w:b/>
                <w:sz w:val="22"/>
                <w:szCs w:val="22"/>
              </w:rPr>
              <w:t xml:space="preserve">6. Место нахождения </w:t>
            </w:r>
            <w:r w:rsidRPr="006063B4">
              <w:rPr>
                <w:i/>
                <w:sz w:val="22"/>
                <w:szCs w:val="22"/>
              </w:rPr>
              <w:t>(юридического лица/физического лица)</w:t>
            </w:r>
          </w:p>
          <w:p w14:paraId="6A375E87" w14:textId="77777777" w:rsidR="00BE08D3" w:rsidRPr="006063B4" w:rsidRDefault="00BE08D3" w:rsidP="00BE08D3">
            <w:pPr>
              <w:tabs>
                <w:tab w:val="left" w:pos="540"/>
              </w:tabs>
              <w:jc w:val="both"/>
              <w:rPr>
                <w:b/>
                <w:sz w:val="22"/>
                <w:szCs w:val="22"/>
              </w:rPr>
            </w:pPr>
          </w:p>
        </w:tc>
        <w:tc>
          <w:tcPr>
            <w:tcW w:w="2552" w:type="dxa"/>
            <w:tcBorders>
              <w:top w:val="single" w:sz="4" w:space="0" w:color="auto"/>
            </w:tcBorders>
          </w:tcPr>
          <w:p w14:paraId="69324512" w14:textId="77777777" w:rsidR="00BE08D3" w:rsidRPr="006063B4" w:rsidRDefault="00BE08D3" w:rsidP="00BE08D3">
            <w:pPr>
              <w:rPr>
                <w:sz w:val="22"/>
                <w:szCs w:val="22"/>
              </w:rPr>
            </w:pPr>
            <w:r w:rsidRPr="006063B4">
              <w:rPr>
                <w:sz w:val="22"/>
                <w:szCs w:val="22"/>
              </w:rPr>
              <w:t>Индекс</w:t>
            </w:r>
          </w:p>
        </w:tc>
      </w:tr>
      <w:tr w:rsidR="00BE08D3" w:rsidRPr="006063B4" w14:paraId="3AB9B964" w14:textId="77777777" w:rsidTr="00307F3B">
        <w:trPr>
          <w:cantSplit/>
          <w:trHeight w:val="132"/>
        </w:trPr>
        <w:tc>
          <w:tcPr>
            <w:tcW w:w="6804" w:type="dxa"/>
            <w:vMerge/>
          </w:tcPr>
          <w:p w14:paraId="71C3E372" w14:textId="77777777" w:rsidR="00BE08D3" w:rsidRPr="006063B4" w:rsidRDefault="00BE08D3" w:rsidP="00BE08D3">
            <w:pPr>
              <w:tabs>
                <w:tab w:val="left" w:pos="540"/>
              </w:tabs>
              <w:jc w:val="both"/>
              <w:rPr>
                <w:b/>
                <w:sz w:val="22"/>
                <w:szCs w:val="22"/>
              </w:rPr>
            </w:pPr>
          </w:p>
        </w:tc>
        <w:tc>
          <w:tcPr>
            <w:tcW w:w="2552" w:type="dxa"/>
            <w:tcBorders>
              <w:top w:val="single" w:sz="4" w:space="0" w:color="auto"/>
            </w:tcBorders>
          </w:tcPr>
          <w:p w14:paraId="02F98D98" w14:textId="77777777" w:rsidR="00BE08D3" w:rsidRPr="006063B4" w:rsidRDefault="00BE08D3" w:rsidP="00BE08D3">
            <w:pPr>
              <w:rPr>
                <w:sz w:val="22"/>
                <w:szCs w:val="22"/>
              </w:rPr>
            </w:pPr>
            <w:r w:rsidRPr="006063B4">
              <w:rPr>
                <w:sz w:val="22"/>
                <w:szCs w:val="22"/>
              </w:rPr>
              <w:t>Страна</w:t>
            </w:r>
          </w:p>
        </w:tc>
      </w:tr>
      <w:tr w:rsidR="00BE08D3" w:rsidRPr="006063B4" w14:paraId="020115CA" w14:textId="77777777" w:rsidTr="00307F3B">
        <w:trPr>
          <w:cantSplit/>
          <w:trHeight w:val="258"/>
        </w:trPr>
        <w:tc>
          <w:tcPr>
            <w:tcW w:w="6804" w:type="dxa"/>
            <w:vMerge/>
          </w:tcPr>
          <w:p w14:paraId="0209FB83" w14:textId="77777777" w:rsidR="00BE08D3" w:rsidRPr="006063B4" w:rsidRDefault="00BE08D3" w:rsidP="00C92D30">
            <w:pPr>
              <w:numPr>
                <w:ilvl w:val="0"/>
                <w:numId w:val="2"/>
              </w:numPr>
              <w:tabs>
                <w:tab w:val="num" w:pos="1300"/>
              </w:tabs>
              <w:ind w:left="400"/>
              <w:jc w:val="both"/>
              <w:rPr>
                <w:b/>
                <w:sz w:val="22"/>
                <w:szCs w:val="22"/>
              </w:rPr>
            </w:pPr>
          </w:p>
        </w:tc>
        <w:tc>
          <w:tcPr>
            <w:tcW w:w="2552" w:type="dxa"/>
          </w:tcPr>
          <w:p w14:paraId="54029453" w14:textId="77777777" w:rsidR="00BE08D3" w:rsidRPr="006063B4" w:rsidRDefault="00BE08D3" w:rsidP="00BE08D3">
            <w:pPr>
              <w:rPr>
                <w:sz w:val="22"/>
                <w:szCs w:val="22"/>
              </w:rPr>
            </w:pPr>
            <w:r w:rsidRPr="006063B4">
              <w:rPr>
                <w:sz w:val="22"/>
                <w:szCs w:val="22"/>
              </w:rPr>
              <w:t>Адрес</w:t>
            </w:r>
          </w:p>
        </w:tc>
      </w:tr>
      <w:tr w:rsidR="00BE08D3" w:rsidRPr="006063B4" w14:paraId="38EC9A29" w14:textId="77777777" w:rsidTr="00307F3B">
        <w:trPr>
          <w:cantSplit/>
          <w:trHeight w:val="69"/>
        </w:trPr>
        <w:tc>
          <w:tcPr>
            <w:tcW w:w="6804" w:type="dxa"/>
            <w:vMerge w:val="restart"/>
          </w:tcPr>
          <w:p w14:paraId="7EADA47F" w14:textId="77777777" w:rsidR="00BE08D3" w:rsidRPr="006063B4" w:rsidRDefault="00BE08D3" w:rsidP="003C3D28">
            <w:pPr>
              <w:tabs>
                <w:tab w:val="num" w:pos="1300"/>
              </w:tabs>
              <w:ind w:firstLine="176"/>
              <w:jc w:val="both"/>
              <w:rPr>
                <w:b/>
                <w:bCs/>
                <w:sz w:val="22"/>
                <w:szCs w:val="22"/>
              </w:rPr>
            </w:pPr>
            <w:r w:rsidRPr="006063B4">
              <w:rPr>
                <w:b/>
                <w:bCs/>
                <w:sz w:val="22"/>
                <w:szCs w:val="22"/>
              </w:rPr>
              <w:t xml:space="preserve">7. Почтовый адрес участника </w:t>
            </w:r>
            <w:r w:rsidR="003C3D28">
              <w:rPr>
                <w:b/>
                <w:bCs/>
                <w:sz w:val="22"/>
                <w:szCs w:val="22"/>
              </w:rPr>
              <w:t>аукциона</w:t>
            </w:r>
            <w:r w:rsidRPr="006063B4">
              <w:rPr>
                <w:b/>
                <w:bCs/>
                <w:sz w:val="22"/>
                <w:szCs w:val="22"/>
              </w:rPr>
              <w:t xml:space="preserve"> в электронной форме </w:t>
            </w:r>
            <w:r w:rsidRPr="006063B4">
              <w:rPr>
                <w:bCs/>
                <w:i/>
                <w:sz w:val="22"/>
                <w:szCs w:val="22"/>
              </w:rPr>
              <w:t>(для юридического лица)</w:t>
            </w:r>
            <w:r w:rsidRPr="006063B4">
              <w:rPr>
                <w:b/>
                <w:bCs/>
                <w:sz w:val="22"/>
                <w:szCs w:val="22"/>
              </w:rPr>
              <w:t xml:space="preserve"> / Место жительства (</w:t>
            </w:r>
            <w:r w:rsidRPr="006063B4">
              <w:rPr>
                <w:bCs/>
                <w:i/>
                <w:sz w:val="22"/>
                <w:szCs w:val="22"/>
              </w:rPr>
              <w:t>для физического лица)</w:t>
            </w:r>
          </w:p>
        </w:tc>
        <w:tc>
          <w:tcPr>
            <w:tcW w:w="2552" w:type="dxa"/>
          </w:tcPr>
          <w:p w14:paraId="668C8C3B" w14:textId="77777777" w:rsidR="00BE08D3" w:rsidRPr="006063B4" w:rsidRDefault="00BE08D3" w:rsidP="00BE08D3">
            <w:pPr>
              <w:rPr>
                <w:sz w:val="22"/>
                <w:szCs w:val="22"/>
              </w:rPr>
            </w:pPr>
            <w:r w:rsidRPr="006063B4">
              <w:rPr>
                <w:sz w:val="22"/>
                <w:szCs w:val="22"/>
              </w:rPr>
              <w:t>Индекс</w:t>
            </w:r>
          </w:p>
        </w:tc>
      </w:tr>
      <w:tr w:rsidR="00BE08D3" w:rsidRPr="006063B4" w14:paraId="312290D8" w14:textId="77777777" w:rsidTr="00307F3B">
        <w:trPr>
          <w:cantSplit/>
          <w:trHeight w:val="69"/>
        </w:trPr>
        <w:tc>
          <w:tcPr>
            <w:tcW w:w="6804" w:type="dxa"/>
            <w:vMerge/>
          </w:tcPr>
          <w:p w14:paraId="67E2F1DB" w14:textId="77777777" w:rsidR="00BE08D3" w:rsidRPr="006063B4" w:rsidRDefault="00BE08D3" w:rsidP="00BE08D3">
            <w:pPr>
              <w:tabs>
                <w:tab w:val="num" w:pos="1300"/>
              </w:tabs>
              <w:jc w:val="both"/>
              <w:rPr>
                <w:b/>
                <w:sz w:val="22"/>
                <w:szCs w:val="22"/>
              </w:rPr>
            </w:pPr>
          </w:p>
        </w:tc>
        <w:tc>
          <w:tcPr>
            <w:tcW w:w="2552" w:type="dxa"/>
          </w:tcPr>
          <w:p w14:paraId="08654C08" w14:textId="77777777" w:rsidR="00BE08D3" w:rsidRPr="006063B4" w:rsidRDefault="00BE08D3" w:rsidP="00BE08D3">
            <w:pPr>
              <w:rPr>
                <w:sz w:val="22"/>
                <w:szCs w:val="22"/>
              </w:rPr>
            </w:pPr>
            <w:r w:rsidRPr="006063B4">
              <w:rPr>
                <w:sz w:val="22"/>
                <w:szCs w:val="22"/>
              </w:rPr>
              <w:t>Страна</w:t>
            </w:r>
          </w:p>
        </w:tc>
      </w:tr>
      <w:tr w:rsidR="00BE08D3" w:rsidRPr="006063B4" w14:paraId="4D04CEA6" w14:textId="77777777" w:rsidTr="00307F3B">
        <w:trPr>
          <w:cantSplit/>
          <w:trHeight w:val="69"/>
        </w:trPr>
        <w:tc>
          <w:tcPr>
            <w:tcW w:w="6804" w:type="dxa"/>
            <w:vMerge/>
          </w:tcPr>
          <w:p w14:paraId="161B8251" w14:textId="77777777" w:rsidR="00BE08D3" w:rsidRPr="006063B4" w:rsidRDefault="00BE08D3" w:rsidP="00BE08D3">
            <w:pPr>
              <w:tabs>
                <w:tab w:val="num" w:pos="1300"/>
              </w:tabs>
              <w:jc w:val="both"/>
              <w:rPr>
                <w:b/>
                <w:sz w:val="22"/>
                <w:szCs w:val="22"/>
              </w:rPr>
            </w:pPr>
          </w:p>
        </w:tc>
        <w:tc>
          <w:tcPr>
            <w:tcW w:w="2552" w:type="dxa"/>
          </w:tcPr>
          <w:p w14:paraId="38631AB8" w14:textId="77777777" w:rsidR="00BE08D3" w:rsidRPr="006063B4" w:rsidRDefault="00BE08D3" w:rsidP="00BE08D3">
            <w:pPr>
              <w:rPr>
                <w:sz w:val="22"/>
                <w:szCs w:val="22"/>
              </w:rPr>
            </w:pPr>
            <w:r w:rsidRPr="006063B4">
              <w:rPr>
                <w:sz w:val="22"/>
                <w:szCs w:val="22"/>
              </w:rPr>
              <w:t>Регион</w:t>
            </w:r>
          </w:p>
        </w:tc>
      </w:tr>
      <w:tr w:rsidR="00BE08D3" w:rsidRPr="006063B4" w14:paraId="21B041A1" w14:textId="77777777" w:rsidTr="00307F3B">
        <w:trPr>
          <w:cantSplit/>
          <w:trHeight w:val="240"/>
        </w:trPr>
        <w:tc>
          <w:tcPr>
            <w:tcW w:w="6804" w:type="dxa"/>
            <w:vMerge/>
          </w:tcPr>
          <w:p w14:paraId="4C788CEC" w14:textId="77777777" w:rsidR="00BE08D3" w:rsidRPr="006063B4" w:rsidRDefault="00BE08D3" w:rsidP="00C92D30">
            <w:pPr>
              <w:numPr>
                <w:ilvl w:val="0"/>
                <w:numId w:val="2"/>
              </w:numPr>
              <w:tabs>
                <w:tab w:val="num" w:pos="1300"/>
              </w:tabs>
              <w:ind w:left="400"/>
              <w:jc w:val="both"/>
              <w:rPr>
                <w:b/>
                <w:bCs/>
                <w:sz w:val="22"/>
                <w:szCs w:val="22"/>
              </w:rPr>
            </w:pPr>
          </w:p>
        </w:tc>
        <w:tc>
          <w:tcPr>
            <w:tcW w:w="2552" w:type="dxa"/>
          </w:tcPr>
          <w:p w14:paraId="47C312AD" w14:textId="77777777" w:rsidR="00BE08D3" w:rsidRPr="006063B4" w:rsidRDefault="00BE08D3" w:rsidP="00BE08D3">
            <w:pPr>
              <w:rPr>
                <w:sz w:val="22"/>
                <w:szCs w:val="22"/>
              </w:rPr>
            </w:pPr>
            <w:r w:rsidRPr="006063B4">
              <w:rPr>
                <w:sz w:val="22"/>
                <w:szCs w:val="22"/>
              </w:rPr>
              <w:t>Адрес</w:t>
            </w:r>
          </w:p>
        </w:tc>
      </w:tr>
      <w:tr w:rsidR="00BE08D3" w:rsidRPr="006063B4" w14:paraId="4B73FC37" w14:textId="77777777" w:rsidTr="00307F3B">
        <w:trPr>
          <w:trHeight w:val="67"/>
        </w:trPr>
        <w:tc>
          <w:tcPr>
            <w:tcW w:w="6804" w:type="dxa"/>
            <w:tcBorders>
              <w:top w:val="single" w:sz="4" w:space="0" w:color="auto"/>
              <w:bottom w:val="single" w:sz="4" w:space="0" w:color="auto"/>
            </w:tcBorders>
          </w:tcPr>
          <w:p w14:paraId="01D27B9C" w14:textId="77777777" w:rsidR="00BE08D3" w:rsidRPr="006063B4" w:rsidRDefault="00BE08D3" w:rsidP="00BE08D3">
            <w:pPr>
              <w:tabs>
                <w:tab w:val="num" w:pos="1300"/>
              </w:tabs>
              <w:ind w:firstLine="176"/>
              <w:jc w:val="both"/>
              <w:rPr>
                <w:b/>
                <w:bCs/>
                <w:sz w:val="22"/>
                <w:szCs w:val="22"/>
              </w:rPr>
            </w:pPr>
            <w:r w:rsidRPr="006063B4">
              <w:rPr>
                <w:b/>
                <w:sz w:val="22"/>
                <w:szCs w:val="22"/>
              </w:rPr>
              <w:t xml:space="preserve">8. ИНН участника </w:t>
            </w:r>
            <w:r w:rsidR="003C3D28">
              <w:rPr>
                <w:b/>
                <w:bCs/>
                <w:sz w:val="22"/>
                <w:szCs w:val="22"/>
              </w:rPr>
              <w:t>аукциона</w:t>
            </w:r>
            <w:r w:rsidRPr="006063B4">
              <w:rPr>
                <w:b/>
                <w:bCs/>
                <w:sz w:val="22"/>
                <w:szCs w:val="22"/>
              </w:rPr>
              <w:t xml:space="preserve"> в электронной форме / </w:t>
            </w:r>
          </w:p>
          <w:p w14:paraId="02DCB30B" w14:textId="77777777" w:rsidR="00BE08D3" w:rsidRPr="006063B4" w:rsidRDefault="00BE08D3" w:rsidP="00BE08D3">
            <w:pPr>
              <w:tabs>
                <w:tab w:val="num" w:pos="1300"/>
              </w:tabs>
              <w:jc w:val="both"/>
              <w:rPr>
                <w:b/>
                <w:sz w:val="22"/>
                <w:szCs w:val="22"/>
              </w:rPr>
            </w:pPr>
            <w:r w:rsidRPr="006063B4">
              <w:rPr>
                <w:b/>
                <w:bCs/>
                <w:sz w:val="22"/>
                <w:szCs w:val="22"/>
              </w:rPr>
              <w:t xml:space="preserve">Аналог ИНН в соответствии с законодательством иностранного государства </w:t>
            </w:r>
            <w:r w:rsidRPr="006063B4">
              <w:rPr>
                <w:bCs/>
                <w:i/>
                <w:sz w:val="22"/>
                <w:szCs w:val="22"/>
              </w:rPr>
              <w:t>(для иностранного лица)</w:t>
            </w:r>
          </w:p>
        </w:tc>
        <w:tc>
          <w:tcPr>
            <w:tcW w:w="2552" w:type="dxa"/>
            <w:tcBorders>
              <w:top w:val="single" w:sz="4" w:space="0" w:color="auto"/>
              <w:bottom w:val="single" w:sz="4" w:space="0" w:color="auto"/>
            </w:tcBorders>
          </w:tcPr>
          <w:p w14:paraId="67CD5648" w14:textId="77777777" w:rsidR="00BE08D3" w:rsidRPr="006063B4" w:rsidRDefault="00BE08D3" w:rsidP="00BE08D3">
            <w:pPr>
              <w:rPr>
                <w:sz w:val="22"/>
                <w:szCs w:val="22"/>
              </w:rPr>
            </w:pPr>
          </w:p>
        </w:tc>
      </w:tr>
      <w:tr w:rsidR="00BE08D3" w:rsidRPr="006063B4" w14:paraId="16A08BAF" w14:textId="77777777" w:rsidTr="00307F3B">
        <w:trPr>
          <w:trHeight w:val="67"/>
        </w:trPr>
        <w:tc>
          <w:tcPr>
            <w:tcW w:w="6804" w:type="dxa"/>
            <w:tcBorders>
              <w:top w:val="single" w:sz="4" w:space="0" w:color="auto"/>
              <w:bottom w:val="single" w:sz="4" w:space="0" w:color="auto"/>
            </w:tcBorders>
          </w:tcPr>
          <w:p w14:paraId="3B9FAA0A" w14:textId="77777777" w:rsidR="00BE08D3" w:rsidRPr="006063B4" w:rsidRDefault="00BE08D3" w:rsidP="00BE08D3">
            <w:pPr>
              <w:tabs>
                <w:tab w:val="num" w:pos="1300"/>
              </w:tabs>
              <w:ind w:firstLine="176"/>
              <w:jc w:val="both"/>
              <w:rPr>
                <w:b/>
                <w:sz w:val="22"/>
                <w:szCs w:val="22"/>
              </w:rPr>
            </w:pPr>
            <w:r w:rsidRPr="006063B4">
              <w:rPr>
                <w:b/>
                <w:sz w:val="22"/>
                <w:szCs w:val="22"/>
              </w:rPr>
              <w:t xml:space="preserve">9.  ИНН учредителей </w:t>
            </w:r>
            <w:r w:rsidRPr="006063B4">
              <w:rPr>
                <w:rFonts w:eastAsia="Calibri"/>
                <w:sz w:val="22"/>
                <w:szCs w:val="22"/>
              </w:rPr>
              <w:t>(при наличии)</w:t>
            </w:r>
          </w:p>
        </w:tc>
        <w:tc>
          <w:tcPr>
            <w:tcW w:w="2552" w:type="dxa"/>
            <w:tcBorders>
              <w:top w:val="single" w:sz="4" w:space="0" w:color="auto"/>
              <w:bottom w:val="single" w:sz="4" w:space="0" w:color="auto"/>
            </w:tcBorders>
          </w:tcPr>
          <w:p w14:paraId="774B1639" w14:textId="77777777" w:rsidR="00BE08D3" w:rsidRPr="006063B4" w:rsidRDefault="00BE08D3" w:rsidP="00BE08D3">
            <w:pPr>
              <w:rPr>
                <w:sz w:val="22"/>
                <w:szCs w:val="22"/>
              </w:rPr>
            </w:pPr>
          </w:p>
        </w:tc>
      </w:tr>
      <w:tr w:rsidR="00BE08D3" w:rsidRPr="006063B4" w14:paraId="705887A7" w14:textId="77777777" w:rsidTr="00307F3B">
        <w:trPr>
          <w:trHeight w:val="67"/>
        </w:trPr>
        <w:tc>
          <w:tcPr>
            <w:tcW w:w="6804" w:type="dxa"/>
            <w:tcBorders>
              <w:top w:val="single" w:sz="4" w:space="0" w:color="auto"/>
              <w:bottom w:val="single" w:sz="4" w:space="0" w:color="auto"/>
            </w:tcBorders>
          </w:tcPr>
          <w:p w14:paraId="281B7F88" w14:textId="77777777" w:rsidR="00BE08D3" w:rsidRPr="006063B4" w:rsidRDefault="00BE08D3" w:rsidP="00BE08D3">
            <w:pPr>
              <w:tabs>
                <w:tab w:val="num" w:pos="1300"/>
              </w:tabs>
              <w:ind w:firstLine="176"/>
              <w:jc w:val="both"/>
              <w:rPr>
                <w:b/>
                <w:sz w:val="22"/>
                <w:szCs w:val="22"/>
              </w:rPr>
            </w:pPr>
            <w:r w:rsidRPr="006063B4">
              <w:rPr>
                <w:b/>
                <w:sz w:val="22"/>
                <w:szCs w:val="22"/>
              </w:rPr>
              <w:t>10. ИНН членов коллегиального исполнительного органа</w:t>
            </w:r>
          </w:p>
        </w:tc>
        <w:tc>
          <w:tcPr>
            <w:tcW w:w="2552" w:type="dxa"/>
            <w:tcBorders>
              <w:top w:val="single" w:sz="4" w:space="0" w:color="auto"/>
              <w:bottom w:val="single" w:sz="4" w:space="0" w:color="auto"/>
            </w:tcBorders>
          </w:tcPr>
          <w:p w14:paraId="41F85EC5" w14:textId="77777777" w:rsidR="00BE08D3" w:rsidRPr="006063B4" w:rsidRDefault="00BE08D3" w:rsidP="00BE08D3">
            <w:pPr>
              <w:rPr>
                <w:sz w:val="22"/>
                <w:szCs w:val="22"/>
              </w:rPr>
            </w:pPr>
          </w:p>
        </w:tc>
      </w:tr>
      <w:tr w:rsidR="00BE08D3" w:rsidRPr="006063B4" w14:paraId="67CA7CB6" w14:textId="77777777" w:rsidTr="00307F3B">
        <w:trPr>
          <w:trHeight w:val="67"/>
        </w:trPr>
        <w:tc>
          <w:tcPr>
            <w:tcW w:w="6804" w:type="dxa"/>
            <w:tcBorders>
              <w:top w:val="single" w:sz="4" w:space="0" w:color="auto"/>
              <w:bottom w:val="single" w:sz="4" w:space="0" w:color="auto"/>
            </w:tcBorders>
          </w:tcPr>
          <w:p w14:paraId="0F58F494" w14:textId="77777777" w:rsidR="00BE08D3" w:rsidRPr="006063B4" w:rsidRDefault="00BE08D3" w:rsidP="003C3D28">
            <w:pPr>
              <w:tabs>
                <w:tab w:val="left" w:pos="322"/>
                <w:tab w:val="num" w:pos="1300"/>
              </w:tabs>
              <w:ind w:firstLine="176"/>
              <w:jc w:val="both"/>
              <w:rPr>
                <w:b/>
                <w:sz w:val="22"/>
                <w:szCs w:val="22"/>
              </w:rPr>
            </w:pPr>
            <w:r w:rsidRPr="006063B4">
              <w:rPr>
                <w:b/>
                <w:sz w:val="22"/>
                <w:szCs w:val="22"/>
              </w:rPr>
              <w:t xml:space="preserve">11. ИНН исполняющего функции единоличного исполнительного органа участника </w:t>
            </w:r>
            <w:r w:rsidR="003C3D28">
              <w:rPr>
                <w:b/>
                <w:sz w:val="22"/>
                <w:szCs w:val="22"/>
              </w:rPr>
              <w:t>аукциона</w:t>
            </w:r>
            <w:r w:rsidRPr="006063B4">
              <w:rPr>
                <w:b/>
                <w:sz w:val="22"/>
                <w:szCs w:val="22"/>
              </w:rPr>
              <w:t xml:space="preserve"> в электронной форме</w:t>
            </w:r>
          </w:p>
        </w:tc>
        <w:tc>
          <w:tcPr>
            <w:tcW w:w="2552" w:type="dxa"/>
            <w:tcBorders>
              <w:top w:val="single" w:sz="4" w:space="0" w:color="auto"/>
              <w:bottom w:val="single" w:sz="4" w:space="0" w:color="auto"/>
            </w:tcBorders>
          </w:tcPr>
          <w:p w14:paraId="62AB7C40" w14:textId="77777777" w:rsidR="00BE08D3" w:rsidRPr="006063B4" w:rsidRDefault="00BE08D3" w:rsidP="00BE08D3">
            <w:pPr>
              <w:rPr>
                <w:sz w:val="22"/>
                <w:szCs w:val="22"/>
              </w:rPr>
            </w:pPr>
          </w:p>
        </w:tc>
      </w:tr>
      <w:tr w:rsidR="00BE08D3" w:rsidRPr="006063B4" w14:paraId="2C531409" w14:textId="77777777" w:rsidTr="00307F3B">
        <w:trPr>
          <w:trHeight w:val="67"/>
        </w:trPr>
        <w:tc>
          <w:tcPr>
            <w:tcW w:w="6804" w:type="dxa"/>
            <w:tcBorders>
              <w:top w:val="single" w:sz="4" w:space="0" w:color="auto"/>
              <w:bottom w:val="single" w:sz="4" w:space="0" w:color="auto"/>
            </w:tcBorders>
          </w:tcPr>
          <w:p w14:paraId="5E1F4DAC" w14:textId="77777777" w:rsidR="00BE08D3" w:rsidRPr="006063B4" w:rsidRDefault="00BE08D3" w:rsidP="00BE08D3">
            <w:pPr>
              <w:tabs>
                <w:tab w:val="num" w:pos="1300"/>
              </w:tabs>
              <w:ind w:firstLine="176"/>
              <w:jc w:val="both"/>
              <w:rPr>
                <w:b/>
                <w:sz w:val="22"/>
                <w:szCs w:val="22"/>
              </w:rPr>
            </w:pPr>
            <w:r w:rsidRPr="006063B4">
              <w:rPr>
                <w:b/>
                <w:sz w:val="22"/>
                <w:szCs w:val="22"/>
              </w:rPr>
              <w:t xml:space="preserve">12. Банковские реквизиты </w:t>
            </w:r>
          </w:p>
        </w:tc>
        <w:tc>
          <w:tcPr>
            <w:tcW w:w="2552" w:type="dxa"/>
            <w:tcBorders>
              <w:top w:val="single" w:sz="4" w:space="0" w:color="auto"/>
              <w:bottom w:val="single" w:sz="4" w:space="0" w:color="auto"/>
            </w:tcBorders>
          </w:tcPr>
          <w:p w14:paraId="71F3AD7A" w14:textId="77777777" w:rsidR="00BE08D3" w:rsidRPr="006063B4" w:rsidRDefault="00BE08D3" w:rsidP="00BE08D3">
            <w:pPr>
              <w:rPr>
                <w:sz w:val="22"/>
                <w:szCs w:val="22"/>
                <w:bdr w:val="single" w:sz="4" w:space="0" w:color="auto"/>
              </w:rPr>
            </w:pPr>
          </w:p>
        </w:tc>
      </w:tr>
      <w:tr w:rsidR="00BE08D3" w:rsidRPr="006063B4" w14:paraId="2C0D989D" w14:textId="77777777" w:rsidTr="00307F3B">
        <w:trPr>
          <w:trHeight w:val="67"/>
        </w:trPr>
        <w:tc>
          <w:tcPr>
            <w:tcW w:w="6804" w:type="dxa"/>
            <w:tcBorders>
              <w:top w:val="single" w:sz="4" w:space="0" w:color="auto"/>
              <w:bottom w:val="single" w:sz="4" w:space="0" w:color="auto"/>
            </w:tcBorders>
          </w:tcPr>
          <w:p w14:paraId="0A347AB5" w14:textId="77777777" w:rsidR="00BE08D3" w:rsidRPr="006063B4" w:rsidRDefault="00BE08D3" w:rsidP="00BE08D3">
            <w:pPr>
              <w:tabs>
                <w:tab w:val="num" w:pos="1300"/>
              </w:tabs>
              <w:ind w:firstLine="176"/>
              <w:rPr>
                <w:b/>
                <w:sz w:val="22"/>
                <w:szCs w:val="22"/>
                <w:highlight w:val="yellow"/>
              </w:rPr>
            </w:pPr>
            <w:r w:rsidRPr="006063B4">
              <w:rPr>
                <w:b/>
                <w:sz w:val="22"/>
                <w:szCs w:val="22"/>
              </w:rPr>
              <w:t>13. Отнесение к субъектам малого или среднего предпринимательства</w:t>
            </w:r>
          </w:p>
        </w:tc>
        <w:tc>
          <w:tcPr>
            <w:tcW w:w="2552" w:type="dxa"/>
            <w:tcBorders>
              <w:top w:val="single" w:sz="4" w:space="0" w:color="auto"/>
              <w:bottom w:val="single" w:sz="4" w:space="0" w:color="auto"/>
            </w:tcBorders>
          </w:tcPr>
          <w:p w14:paraId="1A5438A4" w14:textId="77777777" w:rsidR="00BE08D3" w:rsidRPr="006063B4" w:rsidRDefault="00BE08D3" w:rsidP="00BE08D3">
            <w:pPr>
              <w:rPr>
                <w:sz w:val="22"/>
                <w:szCs w:val="22"/>
                <w:bdr w:val="single" w:sz="4" w:space="0" w:color="auto"/>
              </w:rPr>
            </w:pPr>
          </w:p>
        </w:tc>
      </w:tr>
      <w:tr w:rsidR="00BE08D3" w:rsidRPr="006063B4" w14:paraId="60BE3244" w14:textId="77777777" w:rsidTr="00307F3B">
        <w:trPr>
          <w:trHeight w:val="67"/>
        </w:trPr>
        <w:tc>
          <w:tcPr>
            <w:tcW w:w="9356" w:type="dxa"/>
            <w:gridSpan w:val="2"/>
            <w:tcBorders>
              <w:top w:val="single" w:sz="4" w:space="0" w:color="auto"/>
              <w:bottom w:val="single" w:sz="4" w:space="0" w:color="auto"/>
            </w:tcBorders>
          </w:tcPr>
          <w:p w14:paraId="20A478E2" w14:textId="77777777" w:rsidR="00BE08D3" w:rsidRPr="006063B4" w:rsidRDefault="00BE08D3" w:rsidP="00BE08D3">
            <w:pPr>
              <w:tabs>
                <w:tab w:val="num" w:pos="1300"/>
              </w:tabs>
              <w:ind w:firstLine="176"/>
              <w:rPr>
                <w:b/>
                <w:sz w:val="22"/>
                <w:szCs w:val="22"/>
              </w:rPr>
            </w:pPr>
            <w:r w:rsidRPr="006063B4">
              <w:rPr>
                <w:b/>
                <w:sz w:val="22"/>
                <w:szCs w:val="22"/>
              </w:rPr>
              <w:t>14.Участник применяет общую систему налогообложения, исчисляется НДС ______% или Участник применяет упрощенную систему налогообложения, НДС не исчисляется</w:t>
            </w:r>
          </w:p>
        </w:tc>
      </w:tr>
      <w:tr w:rsidR="00BE08D3" w:rsidRPr="006063B4" w14:paraId="7DF00315" w14:textId="77777777" w:rsidTr="00307F3B">
        <w:trPr>
          <w:trHeight w:val="67"/>
        </w:trPr>
        <w:tc>
          <w:tcPr>
            <w:tcW w:w="6804" w:type="dxa"/>
            <w:tcBorders>
              <w:top w:val="single" w:sz="4" w:space="0" w:color="auto"/>
              <w:bottom w:val="single" w:sz="4" w:space="0" w:color="auto"/>
            </w:tcBorders>
          </w:tcPr>
          <w:p w14:paraId="7B9B556F" w14:textId="77777777" w:rsidR="00BE08D3" w:rsidRPr="006063B4" w:rsidRDefault="00BE08D3" w:rsidP="00BE08D3">
            <w:pPr>
              <w:tabs>
                <w:tab w:val="num" w:pos="1300"/>
              </w:tabs>
              <w:ind w:firstLine="176"/>
              <w:rPr>
                <w:b/>
                <w:sz w:val="22"/>
                <w:szCs w:val="22"/>
              </w:rPr>
            </w:pPr>
            <w:r w:rsidRPr="006063B4">
              <w:rPr>
                <w:b/>
                <w:sz w:val="22"/>
                <w:szCs w:val="22"/>
              </w:rPr>
              <w:t>15. Контактное лицо</w:t>
            </w:r>
          </w:p>
        </w:tc>
        <w:tc>
          <w:tcPr>
            <w:tcW w:w="2552" w:type="dxa"/>
            <w:tcBorders>
              <w:top w:val="single" w:sz="4" w:space="0" w:color="auto"/>
              <w:bottom w:val="single" w:sz="4" w:space="0" w:color="auto"/>
            </w:tcBorders>
          </w:tcPr>
          <w:p w14:paraId="11297166" w14:textId="77777777" w:rsidR="00BE08D3" w:rsidRPr="006063B4" w:rsidRDefault="00BE08D3" w:rsidP="00BE08D3">
            <w:pPr>
              <w:tabs>
                <w:tab w:val="num" w:pos="1300"/>
              </w:tabs>
              <w:jc w:val="both"/>
              <w:rPr>
                <w:b/>
                <w:sz w:val="22"/>
                <w:szCs w:val="22"/>
              </w:rPr>
            </w:pPr>
          </w:p>
        </w:tc>
      </w:tr>
      <w:tr w:rsidR="00BE08D3" w:rsidRPr="006063B4" w14:paraId="72C4B9E4" w14:textId="77777777" w:rsidTr="00307F3B">
        <w:trPr>
          <w:trHeight w:val="67"/>
        </w:trPr>
        <w:tc>
          <w:tcPr>
            <w:tcW w:w="6804" w:type="dxa"/>
            <w:tcBorders>
              <w:top w:val="single" w:sz="4" w:space="0" w:color="auto"/>
              <w:bottom w:val="single" w:sz="4" w:space="0" w:color="auto"/>
            </w:tcBorders>
          </w:tcPr>
          <w:p w14:paraId="7BB34332" w14:textId="77777777" w:rsidR="00BE08D3" w:rsidRPr="006063B4" w:rsidRDefault="00BE08D3" w:rsidP="00BE08D3">
            <w:pPr>
              <w:tabs>
                <w:tab w:val="num" w:pos="1300"/>
              </w:tabs>
              <w:ind w:firstLine="176"/>
              <w:rPr>
                <w:b/>
                <w:sz w:val="22"/>
                <w:szCs w:val="22"/>
              </w:rPr>
            </w:pPr>
            <w:r w:rsidRPr="006063B4">
              <w:rPr>
                <w:b/>
                <w:sz w:val="22"/>
                <w:szCs w:val="22"/>
              </w:rPr>
              <w:t>16. Электронная почта</w:t>
            </w:r>
          </w:p>
        </w:tc>
        <w:tc>
          <w:tcPr>
            <w:tcW w:w="2552" w:type="dxa"/>
            <w:tcBorders>
              <w:top w:val="single" w:sz="4" w:space="0" w:color="auto"/>
              <w:bottom w:val="single" w:sz="4" w:space="0" w:color="auto"/>
            </w:tcBorders>
          </w:tcPr>
          <w:p w14:paraId="2725DE0F" w14:textId="77777777" w:rsidR="00BE08D3" w:rsidRPr="006063B4" w:rsidRDefault="00BE08D3" w:rsidP="00BE08D3">
            <w:pPr>
              <w:tabs>
                <w:tab w:val="num" w:pos="1300"/>
              </w:tabs>
              <w:jc w:val="both"/>
              <w:rPr>
                <w:b/>
                <w:sz w:val="22"/>
                <w:szCs w:val="22"/>
              </w:rPr>
            </w:pPr>
          </w:p>
        </w:tc>
      </w:tr>
      <w:tr w:rsidR="00BE08D3" w:rsidRPr="006063B4" w14:paraId="7E03F930" w14:textId="77777777" w:rsidTr="00307F3B">
        <w:trPr>
          <w:trHeight w:val="67"/>
        </w:trPr>
        <w:tc>
          <w:tcPr>
            <w:tcW w:w="6804" w:type="dxa"/>
            <w:tcBorders>
              <w:top w:val="single" w:sz="4" w:space="0" w:color="auto"/>
              <w:bottom w:val="single" w:sz="4" w:space="0" w:color="auto"/>
            </w:tcBorders>
          </w:tcPr>
          <w:p w14:paraId="001C54DF" w14:textId="77777777" w:rsidR="00BE08D3" w:rsidRPr="006063B4" w:rsidRDefault="00BE08D3" w:rsidP="00BE08D3">
            <w:pPr>
              <w:tabs>
                <w:tab w:val="num" w:pos="1300"/>
              </w:tabs>
              <w:ind w:firstLine="176"/>
              <w:rPr>
                <w:b/>
                <w:sz w:val="22"/>
                <w:szCs w:val="22"/>
              </w:rPr>
            </w:pPr>
            <w:r w:rsidRPr="006063B4">
              <w:rPr>
                <w:b/>
                <w:sz w:val="22"/>
                <w:szCs w:val="22"/>
              </w:rPr>
              <w:t>17. Телефон/факс</w:t>
            </w:r>
          </w:p>
        </w:tc>
        <w:tc>
          <w:tcPr>
            <w:tcW w:w="2552" w:type="dxa"/>
            <w:tcBorders>
              <w:top w:val="single" w:sz="4" w:space="0" w:color="auto"/>
              <w:bottom w:val="single" w:sz="4" w:space="0" w:color="auto"/>
            </w:tcBorders>
          </w:tcPr>
          <w:p w14:paraId="59F097FF" w14:textId="77777777" w:rsidR="00BE08D3" w:rsidRPr="006063B4" w:rsidRDefault="00BE08D3" w:rsidP="00BE08D3">
            <w:pPr>
              <w:tabs>
                <w:tab w:val="num" w:pos="1300"/>
              </w:tabs>
              <w:jc w:val="both"/>
              <w:rPr>
                <w:b/>
                <w:sz w:val="22"/>
                <w:szCs w:val="22"/>
              </w:rPr>
            </w:pPr>
          </w:p>
        </w:tc>
      </w:tr>
    </w:tbl>
    <w:p w14:paraId="797B8FB5" w14:textId="77777777" w:rsidR="00CF21C4" w:rsidRPr="006063B4" w:rsidRDefault="00CF21C4" w:rsidP="00CF21C4">
      <w:pPr>
        <w:jc w:val="center"/>
        <w:rPr>
          <w:sz w:val="22"/>
          <w:szCs w:val="22"/>
        </w:rPr>
      </w:pPr>
    </w:p>
    <w:p w14:paraId="14451AE7" w14:textId="77777777" w:rsidR="00CF21C4" w:rsidRPr="006063B4" w:rsidRDefault="00CF21C4" w:rsidP="00CF21C4">
      <w:pPr>
        <w:spacing w:after="60"/>
        <w:jc w:val="both"/>
        <w:rPr>
          <w:b/>
          <w:sz w:val="22"/>
          <w:szCs w:val="22"/>
        </w:rPr>
      </w:pPr>
      <w:r w:rsidRPr="006063B4">
        <w:rPr>
          <w:b/>
          <w:sz w:val="22"/>
          <w:szCs w:val="22"/>
        </w:rPr>
        <w:t>Участник электронного аукциона/</w:t>
      </w:r>
    </w:p>
    <w:p w14:paraId="3A25C50B" w14:textId="77777777" w:rsidR="00CF21C4" w:rsidRPr="006063B4" w:rsidRDefault="00CF21C4" w:rsidP="00CF21C4">
      <w:pPr>
        <w:spacing w:after="60"/>
        <w:jc w:val="both"/>
        <w:rPr>
          <w:b/>
          <w:sz w:val="22"/>
          <w:szCs w:val="22"/>
        </w:rPr>
      </w:pPr>
      <w:r w:rsidRPr="006063B4">
        <w:rPr>
          <w:b/>
          <w:sz w:val="22"/>
          <w:szCs w:val="22"/>
        </w:rPr>
        <w:t>уполномоченный представитель</w:t>
      </w:r>
      <w:r w:rsidRPr="006063B4">
        <w:rPr>
          <w:b/>
          <w:sz w:val="22"/>
          <w:szCs w:val="22"/>
        </w:rPr>
        <w:tab/>
      </w:r>
      <w:r w:rsidRPr="006063B4">
        <w:rPr>
          <w:b/>
          <w:sz w:val="22"/>
          <w:szCs w:val="22"/>
        </w:rPr>
        <w:tab/>
      </w:r>
      <w:r w:rsidRPr="006063B4">
        <w:rPr>
          <w:b/>
          <w:sz w:val="22"/>
          <w:szCs w:val="22"/>
        </w:rPr>
        <w:tab/>
        <w:t>_____________ (Фамилия И.О.)</w:t>
      </w:r>
    </w:p>
    <w:p w14:paraId="56050884" w14:textId="77777777" w:rsidR="00307F3B" w:rsidRDefault="00CF21C4" w:rsidP="00307F3B">
      <w:pPr>
        <w:spacing w:after="60"/>
        <w:ind w:left="5664"/>
        <w:jc w:val="both"/>
        <w:rPr>
          <w:b/>
          <w:sz w:val="22"/>
          <w:szCs w:val="22"/>
        </w:rPr>
      </w:pPr>
      <w:r w:rsidRPr="006063B4">
        <w:rPr>
          <w:b/>
          <w:sz w:val="22"/>
          <w:szCs w:val="22"/>
        </w:rPr>
        <w:t>(подпись)</w:t>
      </w:r>
    </w:p>
    <w:p w14:paraId="1A24A1C6" w14:textId="77777777" w:rsidR="00A37889" w:rsidRDefault="00A37889" w:rsidP="0008419D">
      <w:pPr>
        <w:spacing w:line="276" w:lineRule="auto"/>
        <w:jc w:val="right"/>
        <w:rPr>
          <w:rFonts w:eastAsia="Calibri"/>
          <w:b/>
          <w:sz w:val="22"/>
          <w:szCs w:val="22"/>
          <w:lang w:eastAsia="en-US"/>
        </w:rPr>
      </w:pPr>
    </w:p>
    <w:p w14:paraId="0A5ED90A" w14:textId="77777777" w:rsidR="0008419D" w:rsidRPr="006063B4" w:rsidRDefault="004570D2" w:rsidP="0008419D">
      <w:pPr>
        <w:spacing w:line="276" w:lineRule="auto"/>
        <w:jc w:val="right"/>
        <w:rPr>
          <w:rFonts w:eastAsia="Calibri"/>
          <w:b/>
          <w:sz w:val="22"/>
          <w:szCs w:val="22"/>
          <w:lang w:eastAsia="en-US"/>
        </w:rPr>
      </w:pPr>
      <w:r>
        <w:rPr>
          <w:rFonts w:eastAsia="Calibri"/>
          <w:b/>
          <w:sz w:val="22"/>
          <w:szCs w:val="22"/>
          <w:lang w:eastAsia="en-US"/>
        </w:rPr>
        <w:t>Приложение № 5</w:t>
      </w:r>
    </w:p>
    <w:p w14:paraId="73B8F945" w14:textId="77777777" w:rsidR="0008419D" w:rsidRPr="006063B4" w:rsidRDefault="0008419D" w:rsidP="0008419D">
      <w:pPr>
        <w:spacing w:line="276" w:lineRule="auto"/>
        <w:jc w:val="right"/>
        <w:rPr>
          <w:rFonts w:eastAsia="Calibri"/>
          <w:b/>
          <w:sz w:val="22"/>
          <w:szCs w:val="22"/>
          <w:lang w:eastAsia="en-US"/>
        </w:rPr>
      </w:pPr>
      <w:r w:rsidRPr="006063B4">
        <w:rPr>
          <w:rFonts w:eastAsia="Calibri"/>
          <w:b/>
          <w:sz w:val="22"/>
          <w:szCs w:val="22"/>
          <w:lang w:eastAsia="en-US"/>
        </w:rPr>
        <w:lastRenderedPageBreak/>
        <w:t xml:space="preserve">к документации об аукционе в электронной  форме </w:t>
      </w:r>
    </w:p>
    <w:p w14:paraId="1A3FC574" w14:textId="77777777" w:rsidR="0008419D" w:rsidRPr="006063B4" w:rsidRDefault="0008419D" w:rsidP="0008419D">
      <w:pPr>
        <w:spacing w:line="276" w:lineRule="auto"/>
        <w:jc w:val="right"/>
        <w:rPr>
          <w:rFonts w:eastAsia="Calibri"/>
          <w:b/>
          <w:sz w:val="22"/>
          <w:szCs w:val="22"/>
          <w:lang w:eastAsia="en-US"/>
        </w:rPr>
      </w:pPr>
    </w:p>
    <w:p w14:paraId="1B86B082" w14:textId="77777777" w:rsidR="0008419D" w:rsidRPr="006063B4" w:rsidRDefault="0008419D" w:rsidP="00F0044A">
      <w:pPr>
        <w:spacing w:line="276" w:lineRule="auto"/>
        <w:jc w:val="center"/>
        <w:rPr>
          <w:rFonts w:eastAsia="Calibri"/>
          <w:b/>
          <w:sz w:val="22"/>
          <w:szCs w:val="22"/>
          <w:lang w:eastAsia="en-US"/>
        </w:rPr>
      </w:pPr>
      <w:r w:rsidRPr="006063B4">
        <w:rPr>
          <w:rFonts w:eastAsia="Calibri"/>
          <w:b/>
          <w:sz w:val="22"/>
          <w:szCs w:val="22"/>
          <w:lang w:eastAsia="en-US"/>
        </w:rPr>
        <w:t>Обоснование цены договора</w:t>
      </w:r>
    </w:p>
    <w:p w14:paraId="192E3C01" w14:textId="77777777" w:rsidR="0072601C" w:rsidRPr="00C00166" w:rsidRDefault="0072601C" w:rsidP="00B82373">
      <w:pPr>
        <w:spacing w:line="276" w:lineRule="auto"/>
        <w:jc w:val="right"/>
        <w:rPr>
          <w:rFonts w:asciiTheme="minorHAnsi" w:eastAsiaTheme="minorHAnsi" w:hAnsiTheme="minorHAnsi" w:cstheme="minorBidi"/>
          <w:sz w:val="22"/>
          <w:szCs w:val="22"/>
          <w:lang w:eastAsia="en-US"/>
        </w:rPr>
      </w:pPr>
      <w:r w:rsidRPr="00C00166">
        <w:rPr>
          <w:rFonts w:eastAsia="Calibri"/>
          <w:sz w:val="22"/>
          <w:szCs w:val="22"/>
          <w:lang w:eastAsia="en-US"/>
        </w:rPr>
        <w:fldChar w:fldCharType="begin"/>
      </w:r>
      <w:r w:rsidRPr="00C00166">
        <w:rPr>
          <w:rFonts w:eastAsia="Calibri"/>
          <w:sz w:val="22"/>
          <w:szCs w:val="22"/>
          <w:lang w:eastAsia="en-US"/>
        </w:rPr>
        <w:instrText xml:space="preserve"> LINK </w:instrText>
      </w:r>
      <w:r w:rsidR="00402999" w:rsidRPr="00C00166">
        <w:rPr>
          <w:rFonts w:eastAsia="Calibri"/>
          <w:sz w:val="22"/>
          <w:szCs w:val="22"/>
          <w:lang w:eastAsia="en-US"/>
        </w:rPr>
        <w:instrText xml:space="preserve">Excel.Sheet.8 "D:\\ФЛЕШКА ОТ 16.11.15\\Transcend\\ЗАКУПКИ\\223 ЗАКУПКИ ПРОЦЕДУРЫ\\23.08.2019 ТОПЛИВО\\топливо 24.07.2019\\Псков\\НМЦК (Топливо)Псков.xls" "Расчет цены!R1C1:R8C15" </w:instrText>
      </w:r>
      <w:r w:rsidRPr="00C00166">
        <w:rPr>
          <w:rFonts w:eastAsia="Calibri"/>
          <w:sz w:val="22"/>
          <w:szCs w:val="22"/>
          <w:lang w:eastAsia="en-US"/>
        </w:rPr>
        <w:instrText xml:space="preserve">\a \f 4 \h </w:instrText>
      </w:r>
      <w:r w:rsidR="00F0044A" w:rsidRPr="00C00166">
        <w:rPr>
          <w:rFonts w:eastAsia="Calibri"/>
          <w:sz w:val="22"/>
          <w:szCs w:val="22"/>
          <w:lang w:eastAsia="en-US"/>
        </w:rPr>
        <w:instrText xml:space="preserve"> \* MERGEFORMAT </w:instrText>
      </w:r>
      <w:r w:rsidRPr="00C00166">
        <w:rPr>
          <w:rFonts w:eastAsia="Calibri"/>
          <w:sz w:val="22"/>
          <w:szCs w:val="22"/>
          <w:lang w:eastAsia="en-US"/>
        </w:rPr>
        <w:fldChar w:fldCharType="separate"/>
      </w:r>
    </w:p>
    <w:p w14:paraId="1DC09E80" w14:textId="77777777" w:rsidR="00F0044A" w:rsidRPr="00C00166" w:rsidRDefault="00F0044A" w:rsidP="00F0044A">
      <w:pPr>
        <w:spacing w:line="276" w:lineRule="auto"/>
        <w:rPr>
          <w:rFonts w:eastAsia="Calibri"/>
          <w:b/>
          <w:sz w:val="22"/>
          <w:szCs w:val="22"/>
          <w:lang w:eastAsia="en-US"/>
        </w:rPr>
      </w:pPr>
    </w:p>
    <w:p w14:paraId="018D4775" w14:textId="77777777" w:rsidR="00392FFD" w:rsidRDefault="00F0044A" w:rsidP="00F0044A">
      <w:pPr>
        <w:spacing w:line="276" w:lineRule="auto"/>
        <w:rPr>
          <w:rFonts w:eastAsia="Calibri"/>
          <w:b/>
          <w:sz w:val="22"/>
          <w:szCs w:val="22"/>
          <w:lang w:eastAsia="en-US"/>
        </w:rPr>
      </w:pPr>
      <w:r w:rsidRPr="00C00166">
        <w:rPr>
          <w:rFonts w:eastAsia="Calibri"/>
          <w:b/>
          <w:sz w:val="22"/>
          <w:szCs w:val="22"/>
          <w:lang w:eastAsia="en-US"/>
        </w:rPr>
        <w:t>В результате проведенного расчета,  Н(М)ЦК составила:</w:t>
      </w:r>
      <w:r w:rsidR="003C4E0F" w:rsidRPr="00C00166">
        <w:rPr>
          <w:sz w:val="22"/>
          <w:szCs w:val="22"/>
        </w:rPr>
        <w:t xml:space="preserve"> </w:t>
      </w:r>
      <w:r w:rsidR="00C960FB">
        <w:rPr>
          <w:rFonts w:eastAsia="Calibri"/>
          <w:b/>
          <w:sz w:val="22"/>
          <w:szCs w:val="22"/>
          <w:lang w:eastAsia="en-US"/>
        </w:rPr>
        <w:t>9389680</w:t>
      </w:r>
      <w:r w:rsidR="008B4588">
        <w:rPr>
          <w:rFonts w:eastAsia="Calibri"/>
          <w:b/>
          <w:sz w:val="22"/>
          <w:szCs w:val="22"/>
          <w:lang w:eastAsia="en-US"/>
        </w:rPr>
        <w:t xml:space="preserve">  рублей 00 копеек</w:t>
      </w:r>
      <w:r w:rsidR="00A37889">
        <w:rPr>
          <w:rFonts w:eastAsia="Calibri"/>
          <w:b/>
          <w:sz w:val="22"/>
          <w:szCs w:val="22"/>
          <w:lang w:eastAsia="en-US"/>
        </w:rPr>
        <w:t xml:space="preserve"> </w:t>
      </w:r>
      <w:r w:rsidR="00392FFD">
        <w:rPr>
          <w:rFonts w:eastAsia="Calibri"/>
          <w:b/>
          <w:sz w:val="22"/>
          <w:szCs w:val="22"/>
          <w:lang w:eastAsia="en-US"/>
        </w:rPr>
        <w:t>(В т.ч. НДС 20%)</w:t>
      </w:r>
    </w:p>
    <w:p w14:paraId="23FAF466" w14:textId="77777777" w:rsidR="004570D2" w:rsidRPr="00C00166" w:rsidRDefault="003D0BBB" w:rsidP="00F0044A">
      <w:pPr>
        <w:spacing w:line="276" w:lineRule="auto"/>
        <w:rPr>
          <w:rFonts w:eastAsia="Calibri"/>
          <w:b/>
          <w:sz w:val="22"/>
          <w:szCs w:val="22"/>
          <w:lang w:eastAsia="en-US"/>
        </w:rPr>
      </w:pPr>
      <w:r w:rsidRPr="00C00166">
        <w:rPr>
          <w:rFonts w:eastAsia="Calibri"/>
          <w:b/>
          <w:sz w:val="22"/>
          <w:szCs w:val="22"/>
          <w:lang w:eastAsia="en-US"/>
        </w:rPr>
        <w:t>Цена определена, как</w:t>
      </w:r>
      <w:r w:rsidR="00A721AC" w:rsidRPr="00C00166">
        <w:rPr>
          <w:rFonts w:eastAsia="Calibri"/>
          <w:b/>
          <w:sz w:val="22"/>
          <w:szCs w:val="22"/>
          <w:lang w:eastAsia="en-US"/>
        </w:rPr>
        <w:t xml:space="preserve"> </w:t>
      </w:r>
      <w:r w:rsidR="004570D2" w:rsidRPr="00C00166">
        <w:rPr>
          <w:rFonts w:eastAsia="Calibri"/>
          <w:b/>
          <w:sz w:val="22"/>
          <w:szCs w:val="22"/>
          <w:lang w:eastAsia="en-US"/>
        </w:rPr>
        <w:t>средняя</w:t>
      </w:r>
      <w:r w:rsidR="00775AAD" w:rsidRPr="00C00166">
        <w:rPr>
          <w:rFonts w:eastAsia="Calibri"/>
          <w:b/>
          <w:sz w:val="22"/>
          <w:szCs w:val="22"/>
          <w:lang w:eastAsia="en-US"/>
        </w:rPr>
        <w:t xml:space="preserve"> </w:t>
      </w:r>
      <w:r w:rsidR="005374E7" w:rsidRPr="00C00166">
        <w:rPr>
          <w:rFonts w:eastAsia="Calibri"/>
          <w:b/>
          <w:sz w:val="22"/>
          <w:szCs w:val="22"/>
          <w:lang w:eastAsia="en-US"/>
        </w:rPr>
        <w:t xml:space="preserve"> </w:t>
      </w:r>
      <w:r w:rsidRPr="00C00166">
        <w:rPr>
          <w:rFonts w:eastAsia="Calibri"/>
          <w:b/>
          <w:sz w:val="22"/>
          <w:szCs w:val="22"/>
          <w:lang w:eastAsia="en-US"/>
        </w:rPr>
        <w:t xml:space="preserve">цена за единицу из </w:t>
      </w:r>
      <w:r w:rsidR="004570D2" w:rsidRPr="00C00166">
        <w:rPr>
          <w:rFonts w:eastAsia="Calibri"/>
          <w:b/>
          <w:sz w:val="22"/>
          <w:szCs w:val="22"/>
          <w:lang w:eastAsia="en-US"/>
        </w:rPr>
        <w:t>коммерческих предложений .</w:t>
      </w:r>
    </w:p>
    <w:p w14:paraId="6D7EBCED" w14:textId="77777777" w:rsidR="002F3030" w:rsidRDefault="004570D2" w:rsidP="00F0044A">
      <w:pPr>
        <w:spacing w:line="276" w:lineRule="auto"/>
        <w:rPr>
          <w:rFonts w:eastAsia="Calibri"/>
          <w:b/>
          <w:sz w:val="22"/>
          <w:szCs w:val="22"/>
          <w:lang w:eastAsia="en-US"/>
        </w:rPr>
      </w:pPr>
      <w:r w:rsidRPr="00C00166">
        <w:rPr>
          <w:rFonts w:eastAsia="Calibri"/>
          <w:b/>
          <w:sz w:val="22"/>
          <w:szCs w:val="22"/>
          <w:lang w:eastAsia="en-US"/>
        </w:rPr>
        <w:t xml:space="preserve">Основные расчеты приложены в файле </w:t>
      </w:r>
      <w:r w:rsidRPr="00C00166">
        <w:rPr>
          <w:rFonts w:eastAsia="Calibri"/>
          <w:b/>
          <w:sz w:val="22"/>
          <w:szCs w:val="22"/>
          <w:lang w:val="en-US" w:eastAsia="en-US"/>
        </w:rPr>
        <w:t>Excel</w:t>
      </w:r>
      <w:r w:rsidRPr="00C00166">
        <w:rPr>
          <w:rFonts w:eastAsia="Calibri"/>
          <w:b/>
          <w:sz w:val="22"/>
          <w:szCs w:val="22"/>
          <w:lang w:eastAsia="en-US"/>
        </w:rPr>
        <w:t xml:space="preserve"> Обоснование начальной (максимальной) цены договора.</w:t>
      </w:r>
      <w:r w:rsidR="003D0BBB" w:rsidRPr="00C00166">
        <w:rPr>
          <w:rFonts w:eastAsia="Calibri"/>
          <w:b/>
          <w:sz w:val="22"/>
          <w:szCs w:val="22"/>
          <w:lang w:eastAsia="en-US"/>
        </w:rPr>
        <w:t xml:space="preserve">  </w:t>
      </w:r>
    </w:p>
    <w:p w14:paraId="3222CD91" w14:textId="77777777" w:rsidR="00A721AC" w:rsidRDefault="0072601C" w:rsidP="00106927">
      <w:pPr>
        <w:spacing w:line="276" w:lineRule="auto"/>
        <w:rPr>
          <w:rFonts w:eastAsia="Calibri"/>
          <w:b/>
          <w:sz w:val="22"/>
          <w:szCs w:val="22"/>
          <w:lang w:eastAsia="en-US"/>
        </w:rPr>
      </w:pPr>
      <w:r w:rsidRPr="00C00166">
        <w:rPr>
          <w:rFonts w:eastAsia="Calibri"/>
          <w:b/>
          <w:sz w:val="22"/>
          <w:szCs w:val="22"/>
          <w:lang w:eastAsia="en-US"/>
        </w:rPr>
        <w:fldChar w:fldCharType="end"/>
      </w:r>
    </w:p>
    <w:p w14:paraId="7C350079" w14:textId="77777777" w:rsidR="00C80C33" w:rsidRDefault="00C80C33" w:rsidP="00106927">
      <w:pPr>
        <w:spacing w:line="276" w:lineRule="auto"/>
        <w:rPr>
          <w:rFonts w:eastAsia="Calibri"/>
          <w:b/>
          <w:sz w:val="22"/>
          <w:szCs w:val="22"/>
          <w:lang w:eastAsia="en-US"/>
        </w:rPr>
      </w:pPr>
    </w:p>
    <w:p w14:paraId="18602921" w14:textId="77777777" w:rsidR="002C426D" w:rsidRDefault="002C426D" w:rsidP="00106927">
      <w:pPr>
        <w:spacing w:line="276" w:lineRule="auto"/>
        <w:rPr>
          <w:rFonts w:eastAsia="Calibri"/>
          <w:b/>
          <w:sz w:val="22"/>
          <w:szCs w:val="22"/>
          <w:lang w:eastAsia="en-US"/>
        </w:rPr>
      </w:pPr>
    </w:p>
    <w:p w14:paraId="3C16A48A" w14:textId="77777777" w:rsidR="002C426D" w:rsidRDefault="002C426D" w:rsidP="00106927">
      <w:pPr>
        <w:spacing w:line="276" w:lineRule="auto"/>
        <w:rPr>
          <w:rFonts w:eastAsia="Calibri"/>
          <w:b/>
          <w:sz w:val="22"/>
          <w:szCs w:val="22"/>
          <w:lang w:eastAsia="en-US"/>
        </w:rPr>
      </w:pPr>
    </w:p>
    <w:p w14:paraId="4BB31BE6" w14:textId="77777777" w:rsidR="00734990" w:rsidRDefault="00734990" w:rsidP="00106927">
      <w:pPr>
        <w:spacing w:line="276" w:lineRule="auto"/>
        <w:rPr>
          <w:rFonts w:eastAsia="Calibri"/>
          <w:b/>
          <w:sz w:val="22"/>
          <w:szCs w:val="22"/>
          <w:lang w:eastAsia="en-US"/>
        </w:rPr>
      </w:pPr>
    </w:p>
    <w:p w14:paraId="31421142" w14:textId="77777777" w:rsidR="00734990" w:rsidRDefault="00734990" w:rsidP="00106927">
      <w:pPr>
        <w:spacing w:line="276" w:lineRule="auto"/>
        <w:rPr>
          <w:rFonts w:eastAsia="Calibri"/>
          <w:b/>
          <w:sz w:val="22"/>
          <w:szCs w:val="22"/>
          <w:lang w:eastAsia="en-US"/>
        </w:rPr>
      </w:pPr>
    </w:p>
    <w:p w14:paraId="4E9CEE7D" w14:textId="77777777" w:rsidR="00734990" w:rsidRDefault="00734990" w:rsidP="00106927">
      <w:pPr>
        <w:spacing w:line="276" w:lineRule="auto"/>
        <w:rPr>
          <w:rFonts w:eastAsia="Calibri"/>
          <w:b/>
          <w:sz w:val="22"/>
          <w:szCs w:val="22"/>
          <w:lang w:eastAsia="en-US"/>
        </w:rPr>
      </w:pPr>
    </w:p>
    <w:p w14:paraId="7575FF42" w14:textId="77777777" w:rsidR="000405E8" w:rsidRDefault="000405E8" w:rsidP="00106927">
      <w:pPr>
        <w:spacing w:line="276" w:lineRule="auto"/>
        <w:rPr>
          <w:rFonts w:eastAsia="Calibri"/>
          <w:b/>
          <w:sz w:val="22"/>
          <w:szCs w:val="22"/>
          <w:lang w:eastAsia="en-US"/>
        </w:rPr>
      </w:pPr>
    </w:p>
    <w:p w14:paraId="4ACE7C9D" w14:textId="77777777" w:rsidR="000405E8" w:rsidRDefault="000405E8" w:rsidP="00106927">
      <w:pPr>
        <w:spacing w:line="276" w:lineRule="auto"/>
        <w:rPr>
          <w:rFonts w:eastAsia="Calibri"/>
          <w:b/>
          <w:sz w:val="22"/>
          <w:szCs w:val="22"/>
          <w:lang w:eastAsia="en-US"/>
        </w:rPr>
      </w:pPr>
    </w:p>
    <w:p w14:paraId="6E8F73C4" w14:textId="77777777" w:rsidR="000405E8" w:rsidRDefault="000405E8" w:rsidP="00106927">
      <w:pPr>
        <w:spacing w:line="276" w:lineRule="auto"/>
        <w:rPr>
          <w:rFonts w:eastAsia="Calibri"/>
          <w:b/>
          <w:sz w:val="22"/>
          <w:szCs w:val="22"/>
          <w:lang w:eastAsia="en-US"/>
        </w:rPr>
      </w:pPr>
    </w:p>
    <w:p w14:paraId="10591327" w14:textId="77777777" w:rsidR="000405E8" w:rsidRDefault="000405E8" w:rsidP="00106927">
      <w:pPr>
        <w:spacing w:line="276" w:lineRule="auto"/>
        <w:rPr>
          <w:rFonts w:eastAsia="Calibri"/>
          <w:b/>
          <w:sz w:val="22"/>
          <w:szCs w:val="22"/>
          <w:lang w:eastAsia="en-US"/>
        </w:rPr>
      </w:pPr>
    </w:p>
    <w:p w14:paraId="444076D7" w14:textId="77777777" w:rsidR="000405E8" w:rsidRDefault="000405E8" w:rsidP="00106927">
      <w:pPr>
        <w:spacing w:line="276" w:lineRule="auto"/>
        <w:rPr>
          <w:rFonts w:eastAsia="Calibri"/>
          <w:b/>
          <w:sz w:val="22"/>
          <w:szCs w:val="22"/>
          <w:lang w:eastAsia="en-US"/>
        </w:rPr>
      </w:pPr>
    </w:p>
    <w:p w14:paraId="781BEE5E" w14:textId="77777777" w:rsidR="000405E8" w:rsidRDefault="000405E8" w:rsidP="00106927">
      <w:pPr>
        <w:spacing w:line="276" w:lineRule="auto"/>
        <w:rPr>
          <w:rFonts w:eastAsia="Calibri"/>
          <w:b/>
          <w:sz w:val="22"/>
          <w:szCs w:val="22"/>
          <w:lang w:eastAsia="en-US"/>
        </w:rPr>
      </w:pPr>
    </w:p>
    <w:p w14:paraId="62948B4D" w14:textId="77777777" w:rsidR="000405E8" w:rsidRDefault="000405E8" w:rsidP="00106927">
      <w:pPr>
        <w:spacing w:line="276" w:lineRule="auto"/>
        <w:rPr>
          <w:rFonts w:eastAsia="Calibri"/>
          <w:b/>
          <w:sz w:val="22"/>
          <w:szCs w:val="22"/>
          <w:lang w:eastAsia="en-US"/>
        </w:rPr>
      </w:pPr>
    </w:p>
    <w:p w14:paraId="77B0EC40" w14:textId="77777777" w:rsidR="000405E8" w:rsidRDefault="000405E8" w:rsidP="00106927">
      <w:pPr>
        <w:spacing w:line="276" w:lineRule="auto"/>
        <w:rPr>
          <w:rFonts w:eastAsia="Calibri"/>
          <w:b/>
          <w:sz w:val="22"/>
          <w:szCs w:val="22"/>
          <w:lang w:eastAsia="en-US"/>
        </w:rPr>
      </w:pPr>
    </w:p>
    <w:p w14:paraId="596446F0" w14:textId="77777777" w:rsidR="000405E8" w:rsidRDefault="000405E8" w:rsidP="00106927">
      <w:pPr>
        <w:spacing w:line="276" w:lineRule="auto"/>
        <w:rPr>
          <w:rFonts w:eastAsia="Calibri"/>
          <w:b/>
          <w:sz w:val="22"/>
          <w:szCs w:val="22"/>
          <w:lang w:eastAsia="en-US"/>
        </w:rPr>
      </w:pPr>
    </w:p>
    <w:p w14:paraId="77025068" w14:textId="77777777" w:rsidR="000405E8" w:rsidRDefault="000405E8" w:rsidP="00106927">
      <w:pPr>
        <w:spacing w:line="276" w:lineRule="auto"/>
        <w:rPr>
          <w:rFonts w:eastAsia="Calibri"/>
          <w:b/>
          <w:sz w:val="22"/>
          <w:szCs w:val="22"/>
          <w:lang w:eastAsia="en-US"/>
        </w:rPr>
      </w:pPr>
    </w:p>
    <w:p w14:paraId="2ED3A336" w14:textId="77777777" w:rsidR="000405E8" w:rsidRDefault="000405E8" w:rsidP="00106927">
      <w:pPr>
        <w:spacing w:line="276" w:lineRule="auto"/>
        <w:rPr>
          <w:rFonts w:eastAsia="Calibri"/>
          <w:b/>
          <w:sz w:val="22"/>
          <w:szCs w:val="22"/>
          <w:lang w:eastAsia="en-US"/>
        </w:rPr>
      </w:pPr>
    </w:p>
    <w:p w14:paraId="08292B28" w14:textId="77777777" w:rsidR="000405E8" w:rsidRDefault="000405E8" w:rsidP="00106927">
      <w:pPr>
        <w:spacing w:line="276" w:lineRule="auto"/>
        <w:rPr>
          <w:rFonts w:eastAsia="Calibri"/>
          <w:b/>
          <w:sz w:val="22"/>
          <w:szCs w:val="22"/>
          <w:lang w:eastAsia="en-US"/>
        </w:rPr>
      </w:pPr>
    </w:p>
    <w:p w14:paraId="2E695D85" w14:textId="77777777" w:rsidR="000405E8" w:rsidRDefault="000405E8" w:rsidP="00106927">
      <w:pPr>
        <w:spacing w:line="276" w:lineRule="auto"/>
        <w:rPr>
          <w:rFonts w:eastAsia="Calibri"/>
          <w:b/>
          <w:sz w:val="22"/>
          <w:szCs w:val="22"/>
          <w:lang w:eastAsia="en-US"/>
        </w:rPr>
      </w:pPr>
    </w:p>
    <w:p w14:paraId="1B3595CE" w14:textId="77777777" w:rsidR="000405E8" w:rsidRDefault="000405E8" w:rsidP="00106927">
      <w:pPr>
        <w:spacing w:line="276" w:lineRule="auto"/>
        <w:rPr>
          <w:rFonts w:eastAsia="Calibri"/>
          <w:b/>
          <w:sz w:val="22"/>
          <w:szCs w:val="22"/>
          <w:lang w:eastAsia="en-US"/>
        </w:rPr>
      </w:pPr>
    </w:p>
    <w:p w14:paraId="71C0B52F" w14:textId="77777777" w:rsidR="000405E8" w:rsidRDefault="000405E8" w:rsidP="00106927">
      <w:pPr>
        <w:spacing w:line="276" w:lineRule="auto"/>
        <w:rPr>
          <w:rFonts w:eastAsia="Calibri"/>
          <w:b/>
          <w:sz w:val="22"/>
          <w:szCs w:val="22"/>
          <w:lang w:eastAsia="en-US"/>
        </w:rPr>
      </w:pPr>
    </w:p>
    <w:p w14:paraId="08F3B281" w14:textId="77777777" w:rsidR="000405E8" w:rsidRDefault="000405E8" w:rsidP="00106927">
      <w:pPr>
        <w:spacing w:line="276" w:lineRule="auto"/>
        <w:rPr>
          <w:rFonts w:eastAsia="Calibri"/>
          <w:b/>
          <w:sz w:val="22"/>
          <w:szCs w:val="22"/>
          <w:lang w:eastAsia="en-US"/>
        </w:rPr>
      </w:pPr>
    </w:p>
    <w:p w14:paraId="0813BE08" w14:textId="77777777" w:rsidR="000405E8" w:rsidRDefault="000405E8" w:rsidP="00106927">
      <w:pPr>
        <w:spacing w:line="276" w:lineRule="auto"/>
        <w:rPr>
          <w:rFonts w:eastAsia="Calibri"/>
          <w:b/>
          <w:sz w:val="22"/>
          <w:szCs w:val="22"/>
          <w:lang w:eastAsia="en-US"/>
        </w:rPr>
      </w:pPr>
    </w:p>
    <w:p w14:paraId="786DF119" w14:textId="77777777" w:rsidR="000405E8" w:rsidRDefault="000405E8" w:rsidP="00106927">
      <w:pPr>
        <w:spacing w:line="276" w:lineRule="auto"/>
        <w:rPr>
          <w:rFonts w:eastAsia="Calibri"/>
          <w:b/>
          <w:sz w:val="22"/>
          <w:szCs w:val="22"/>
          <w:lang w:eastAsia="en-US"/>
        </w:rPr>
      </w:pPr>
    </w:p>
    <w:p w14:paraId="2CC75521" w14:textId="77777777" w:rsidR="000405E8" w:rsidRDefault="000405E8" w:rsidP="00106927">
      <w:pPr>
        <w:spacing w:line="276" w:lineRule="auto"/>
        <w:rPr>
          <w:rFonts w:eastAsia="Calibri"/>
          <w:b/>
          <w:sz w:val="22"/>
          <w:szCs w:val="22"/>
          <w:lang w:eastAsia="en-US"/>
        </w:rPr>
      </w:pPr>
    </w:p>
    <w:p w14:paraId="76198F01" w14:textId="77777777" w:rsidR="000405E8" w:rsidRDefault="000405E8" w:rsidP="00106927">
      <w:pPr>
        <w:spacing w:line="276" w:lineRule="auto"/>
        <w:rPr>
          <w:rFonts w:eastAsia="Calibri"/>
          <w:b/>
          <w:sz w:val="22"/>
          <w:szCs w:val="22"/>
          <w:lang w:eastAsia="en-US"/>
        </w:rPr>
      </w:pPr>
    </w:p>
    <w:p w14:paraId="4D900629" w14:textId="77777777" w:rsidR="000405E8" w:rsidRDefault="000405E8" w:rsidP="00106927">
      <w:pPr>
        <w:spacing w:line="276" w:lineRule="auto"/>
        <w:rPr>
          <w:rFonts w:eastAsia="Calibri"/>
          <w:b/>
          <w:sz w:val="22"/>
          <w:szCs w:val="22"/>
          <w:lang w:eastAsia="en-US"/>
        </w:rPr>
      </w:pPr>
    </w:p>
    <w:p w14:paraId="294922D8" w14:textId="77777777" w:rsidR="000405E8" w:rsidRDefault="000405E8" w:rsidP="00106927">
      <w:pPr>
        <w:spacing w:line="276" w:lineRule="auto"/>
        <w:rPr>
          <w:rFonts w:eastAsia="Calibri"/>
          <w:b/>
          <w:sz w:val="22"/>
          <w:szCs w:val="22"/>
          <w:lang w:eastAsia="en-US"/>
        </w:rPr>
      </w:pPr>
    </w:p>
    <w:p w14:paraId="75CA8B09" w14:textId="77777777" w:rsidR="000405E8" w:rsidRDefault="000405E8" w:rsidP="00106927">
      <w:pPr>
        <w:spacing w:line="276" w:lineRule="auto"/>
        <w:rPr>
          <w:rFonts w:eastAsia="Calibri"/>
          <w:b/>
          <w:sz w:val="22"/>
          <w:szCs w:val="22"/>
          <w:lang w:eastAsia="en-US"/>
        </w:rPr>
      </w:pPr>
    </w:p>
    <w:p w14:paraId="7644DEEA" w14:textId="77777777" w:rsidR="000405E8" w:rsidRDefault="000405E8" w:rsidP="00106927">
      <w:pPr>
        <w:spacing w:line="276" w:lineRule="auto"/>
        <w:rPr>
          <w:rFonts w:eastAsia="Calibri"/>
          <w:b/>
          <w:sz w:val="22"/>
          <w:szCs w:val="22"/>
          <w:lang w:eastAsia="en-US"/>
        </w:rPr>
      </w:pPr>
    </w:p>
    <w:p w14:paraId="4B28A095" w14:textId="77777777" w:rsidR="000405E8" w:rsidRDefault="000405E8" w:rsidP="00106927">
      <w:pPr>
        <w:spacing w:line="276" w:lineRule="auto"/>
        <w:rPr>
          <w:rFonts w:eastAsia="Calibri"/>
          <w:b/>
          <w:sz w:val="22"/>
          <w:szCs w:val="22"/>
          <w:lang w:eastAsia="en-US"/>
        </w:rPr>
      </w:pPr>
    </w:p>
    <w:p w14:paraId="70A54B6B" w14:textId="77777777" w:rsidR="000405E8" w:rsidRDefault="000405E8" w:rsidP="00106927">
      <w:pPr>
        <w:spacing w:line="276" w:lineRule="auto"/>
        <w:rPr>
          <w:rFonts w:eastAsia="Calibri"/>
          <w:b/>
          <w:sz w:val="22"/>
          <w:szCs w:val="22"/>
          <w:lang w:eastAsia="en-US"/>
        </w:rPr>
      </w:pPr>
    </w:p>
    <w:p w14:paraId="104B392A" w14:textId="77777777" w:rsidR="000405E8" w:rsidRDefault="000405E8" w:rsidP="00106927">
      <w:pPr>
        <w:spacing w:line="276" w:lineRule="auto"/>
        <w:rPr>
          <w:rFonts w:eastAsia="Calibri"/>
          <w:b/>
          <w:sz w:val="22"/>
          <w:szCs w:val="22"/>
          <w:lang w:eastAsia="en-US"/>
        </w:rPr>
      </w:pPr>
    </w:p>
    <w:p w14:paraId="30DCCC50" w14:textId="77777777" w:rsidR="000405E8" w:rsidRDefault="000405E8" w:rsidP="00106927">
      <w:pPr>
        <w:spacing w:line="276" w:lineRule="auto"/>
        <w:rPr>
          <w:rFonts w:eastAsia="Calibri"/>
          <w:b/>
          <w:sz w:val="22"/>
          <w:szCs w:val="22"/>
          <w:lang w:eastAsia="en-US"/>
        </w:rPr>
      </w:pPr>
    </w:p>
    <w:p w14:paraId="2196DA8D" w14:textId="77777777" w:rsidR="000405E8" w:rsidRDefault="000405E8" w:rsidP="00106927">
      <w:pPr>
        <w:spacing w:line="276" w:lineRule="auto"/>
        <w:rPr>
          <w:rFonts w:eastAsia="Calibri"/>
          <w:b/>
          <w:sz w:val="22"/>
          <w:szCs w:val="22"/>
          <w:lang w:eastAsia="en-US"/>
        </w:rPr>
      </w:pPr>
    </w:p>
    <w:p w14:paraId="334B239F" w14:textId="77777777" w:rsidR="00734990" w:rsidRDefault="00734990" w:rsidP="00106927">
      <w:pPr>
        <w:spacing w:line="276" w:lineRule="auto"/>
        <w:rPr>
          <w:rFonts w:eastAsia="Calibri"/>
          <w:b/>
          <w:sz w:val="22"/>
          <w:szCs w:val="22"/>
          <w:lang w:eastAsia="en-US"/>
        </w:rPr>
      </w:pPr>
    </w:p>
    <w:p w14:paraId="64A260C7" w14:textId="77777777" w:rsidR="00734990" w:rsidRDefault="00734990" w:rsidP="00106927">
      <w:pPr>
        <w:spacing w:line="276" w:lineRule="auto"/>
        <w:rPr>
          <w:rFonts w:eastAsia="Calibri"/>
          <w:b/>
          <w:sz w:val="22"/>
          <w:szCs w:val="22"/>
          <w:lang w:eastAsia="en-US"/>
        </w:rPr>
      </w:pPr>
    </w:p>
    <w:p w14:paraId="4467A036" w14:textId="77777777" w:rsidR="00734990" w:rsidRDefault="00734990" w:rsidP="00106927">
      <w:pPr>
        <w:spacing w:line="276" w:lineRule="auto"/>
        <w:rPr>
          <w:rFonts w:eastAsia="Calibri"/>
          <w:b/>
          <w:sz w:val="22"/>
          <w:szCs w:val="22"/>
          <w:lang w:eastAsia="en-US"/>
        </w:rPr>
      </w:pPr>
    </w:p>
    <w:p w14:paraId="567A235D" w14:textId="77777777" w:rsidR="00734990" w:rsidRDefault="00734990" w:rsidP="00106927">
      <w:pPr>
        <w:spacing w:line="276" w:lineRule="auto"/>
        <w:rPr>
          <w:rFonts w:eastAsia="Calibri"/>
          <w:b/>
          <w:sz w:val="22"/>
          <w:szCs w:val="22"/>
          <w:lang w:eastAsia="en-US"/>
        </w:rPr>
      </w:pPr>
    </w:p>
    <w:p w14:paraId="26AB8845" w14:textId="77777777" w:rsidR="00734990" w:rsidRDefault="00734990" w:rsidP="00106927">
      <w:pPr>
        <w:spacing w:line="276" w:lineRule="auto"/>
        <w:rPr>
          <w:rFonts w:eastAsia="Calibri"/>
          <w:b/>
          <w:sz w:val="22"/>
          <w:szCs w:val="22"/>
          <w:lang w:eastAsia="en-US"/>
        </w:rPr>
      </w:pPr>
    </w:p>
    <w:p w14:paraId="1D977E9C" w14:textId="77777777" w:rsidR="00734990" w:rsidRDefault="00734990" w:rsidP="00106927">
      <w:pPr>
        <w:spacing w:line="276" w:lineRule="auto"/>
        <w:rPr>
          <w:rFonts w:eastAsia="Calibri"/>
          <w:b/>
          <w:sz w:val="22"/>
          <w:szCs w:val="22"/>
          <w:lang w:eastAsia="en-US"/>
        </w:rPr>
      </w:pPr>
    </w:p>
    <w:p w14:paraId="57E0DB58" w14:textId="77777777" w:rsidR="000405E8" w:rsidRPr="000405E8" w:rsidRDefault="000405E8" w:rsidP="000405E8">
      <w:pPr>
        <w:spacing w:line="276" w:lineRule="auto"/>
        <w:jc w:val="right"/>
        <w:rPr>
          <w:spacing w:val="-1"/>
          <w:sz w:val="24"/>
          <w:szCs w:val="24"/>
        </w:rPr>
      </w:pPr>
      <w:r w:rsidRPr="000405E8">
        <w:rPr>
          <w:rFonts w:eastAsia="Calibri"/>
          <w:b/>
          <w:sz w:val="24"/>
          <w:szCs w:val="24"/>
          <w:lang w:eastAsia="en-US"/>
        </w:rPr>
        <w:t>Приложение № 6</w:t>
      </w:r>
    </w:p>
    <w:p w14:paraId="684BB368" w14:textId="77777777" w:rsidR="000405E8" w:rsidRDefault="000405E8" w:rsidP="000405E8">
      <w:pPr>
        <w:spacing w:line="276" w:lineRule="auto"/>
        <w:jc w:val="right"/>
        <w:rPr>
          <w:rFonts w:eastAsia="Calibri"/>
          <w:b/>
          <w:sz w:val="24"/>
          <w:szCs w:val="24"/>
          <w:lang w:eastAsia="en-US"/>
        </w:rPr>
      </w:pPr>
      <w:r w:rsidRPr="000405E8">
        <w:rPr>
          <w:rFonts w:eastAsia="Calibri"/>
          <w:b/>
          <w:sz w:val="24"/>
          <w:szCs w:val="24"/>
          <w:lang w:eastAsia="en-US"/>
        </w:rPr>
        <w:t xml:space="preserve">к документации об аукционе в электронной  форме </w:t>
      </w:r>
    </w:p>
    <w:p w14:paraId="3B2E80F6" w14:textId="77777777" w:rsidR="00241228" w:rsidRDefault="00241228" w:rsidP="000405E8">
      <w:pPr>
        <w:spacing w:line="276" w:lineRule="auto"/>
        <w:jc w:val="right"/>
        <w:rPr>
          <w:rFonts w:eastAsia="Calibri"/>
          <w:b/>
          <w:sz w:val="24"/>
          <w:szCs w:val="24"/>
          <w:lang w:eastAsia="en-US"/>
        </w:rPr>
      </w:pPr>
    </w:p>
    <w:p w14:paraId="02163197" w14:textId="77777777" w:rsidR="00362778" w:rsidRDefault="00362778" w:rsidP="000405E8">
      <w:pPr>
        <w:spacing w:line="276" w:lineRule="auto"/>
        <w:jc w:val="right"/>
        <w:rPr>
          <w:rFonts w:eastAsia="Calibri"/>
          <w:b/>
          <w:sz w:val="24"/>
          <w:szCs w:val="24"/>
          <w:lang w:eastAsia="en-US"/>
        </w:rPr>
      </w:pPr>
    </w:p>
    <w:p w14:paraId="287927A0" w14:textId="77777777" w:rsidR="00241228" w:rsidRDefault="00241228" w:rsidP="000405E8">
      <w:pPr>
        <w:spacing w:line="276" w:lineRule="auto"/>
        <w:jc w:val="right"/>
        <w:rPr>
          <w:rFonts w:eastAsia="Calibri"/>
          <w:b/>
          <w:sz w:val="24"/>
          <w:szCs w:val="24"/>
          <w:lang w:eastAsia="en-US"/>
        </w:rPr>
      </w:pPr>
    </w:p>
    <w:p w14:paraId="4AF200B0" w14:textId="77777777" w:rsidR="00241228" w:rsidRPr="000405E8" w:rsidRDefault="00241228" w:rsidP="000405E8">
      <w:pPr>
        <w:spacing w:line="276" w:lineRule="auto"/>
        <w:jc w:val="right"/>
        <w:rPr>
          <w:rFonts w:eastAsia="Calibri"/>
          <w:b/>
          <w:sz w:val="24"/>
          <w:szCs w:val="24"/>
          <w:lang w:eastAsia="en-US"/>
        </w:rPr>
      </w:pPr>
    </w:p>
    <w:p w14:paraId="41114F6E" w14:textId="77777777" w:rsidR="000405E8" w:rsidRPr="000405E8" w:rsidRDefault="000405E8" w:rsidP="000405E8">
      <w:pPr>
        <w:spacing w:line="276" w:lineRule="auto"/>
        <w:rPr>
          <w:sz w:val="28"/>
          <w:szCs w:val="28"/>
        </w:rPr>
      </w:pPr>
      <w:r w:rsidRPr="000405E8">
        <w:rPr>
          <w:rFonts w:eastAsia="Calibri"/>
          <w:b/>
          <w:sz w:val="24"/>
          <w:szCs w:val="24"/>
          <w:lang w:eastAsia="en-US"/>
        </w:rPr>
        <w:t>ПРОЕКТ</w:t>
      </w:r>
      <w:r w:rsidRPr="000405E8">
        <w:rPr>
          <w:sz w:val="28"/>
          <w:szCs w:val="28"/>
        </w:rPr>
        <w:t xml:space="preserve">               </w:t>
      </w:r>
      <w:r w:rsidR="00241228">
        <w:rPr>
          <w:sz w:val="28"/>
          <w:szCs w:val="28"/>
        </w:rPr>
        <w:t xml:space="preserve">                            </w:t>
      </w:r>
      <w:r w:rsidRPr="000405E8">
        <w:rPr>
          <w:sz w:val="28"/>
          <w:szCs w:val="28"/>
        </w:rPr>
        <w:t xml:space="preserve">  Договор №</w:t>
      </w:r>
    </w:p>
    <w:p w14:paraId="50211397" w14:textId="77777777" w:rsidR="000405E8" w:rsidRDefault="000405E8" w:rsidP="000405E8">
      <w:pPr>
        <w:spacing w:line="276" w:lineRule="auto"/>
      </w:pPr>
    </w:p>
    <w:p w14:paraId="1FF95F86" w14:textId="77777777" w:rsidR="000405E8" w:rsidRDefault="00C960FB" w:rsidP="000405E8">
      <w:pPr>
        <w:spacing w:line="276" w:lineRule="auto"/>
        <w:rPr>
          <w:rFonts w:eastAsia="Calibri"/>
          <w:b/>
          <w:sz w:val="24"/>
          <w:szCs w:val="24"/>
          <w:lang w:eastAsia="en-US"/>
        </w:rPr>
      </w:pPr>
      <w:r>
        <w:rPr>
          <w:rFonts w:eastAsia="Calibri"/>
          <w:b/>
          <w:sz w:val="24"/>
          <w:szCs w:val="24"/>
          <w:lang w:eastAsia="en-US"/>
        </w:rPr>
        <w:t xml:space="preserve">           На</w:t>
      </w:r>
      <w:r w:rsidR="000405E8" w:rsidRPr="000405E8">
        <w:rPr>
          <w:rFonts w:eastAsia="Calibri"/>
          <w:b/>
          <w:sz w:val="24"/>
          <w:szCs w:val="24"/>
          <w:lang w:eastAsia="en-US"/>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w:t>
      </w:r>
    </w:p>
    <w:p w14:paraId="3CD25F16" w14:textId="77777777" w:rsidR="00C960FB" w:rsidRDefault="00C960FB" w:rsidP="000405E8">
      <w:pPr>
        <w:spacing w:line="276" w:lineRule="auto"/>
        <w:rPr>
          <w:rFonts w:eastAsia="Calibri"/>
          <w:b/>
          <w:sz w:val="24"/>
          <w:szCs w:val="24"/>
          <w:lang w:eastAsia="en-US"/>
        </w:rPr>
      </w:pPr>
    </w:p>
    <w:p w14:paraId="6D96ACCD" w14:textId="77777777" w:rsidR="00241228" w:rsidRPr="00241228" w:rsidRDefault="00241228" w:rsidP="00241228">
      <w:pPr>
        <w:suppressAutoHyphens/>
        <w:snapToGrid w:val="0"/>
        <w:jc w:val="both"/>
        <w:rPr>
          <w:sz w:val="24"/>
          <w:szCs w:val="24"/>
          <w:lang w:eastAsia="ar-SA"/>
        </w:rPr>
      </w:pPr>
      <w:r w:rsidRPr="00241228">
        <w:rPr>
          <w:sz w:val="24"/>
          <w:szCs w:val="24"/>
          <w:lang w:eastAsia="ar-SA"/>
        </w:rPr>
        <w:t xml:space="preserve">Государственное предприятие Псковской области «Славяне» (ГП ПО «Славяне»), именуемое в дальнейшем «Заказчик», </w:t>
      </w:r>
      <w:r w:rsidRPr="00241228">
        <w:rPr>
          <w:rFonts w:eastAsia="Calibri"/>
          <w:sz w:val="24"/>
          <w:szCs w:val="24"/>
        </w:rPr>
        <w:t>в лице генерального директора Жгуна Игоря Александровича, действующего на основании Устава</w:t>
      </w:r>
      <w:r w:rsidRPr="00241228">
        <w:rPr>
          <w:sz w:val="24"/>
          <w:szCs w:val="24"/>
          <w:lang w:eastAsia="ar-SA"/>
        </w:rPr>
        <w:t>, с одной стороны, и ___________, именуемое в дальнейшем «Поставщик», в лице ___________, действующий на основании _______, с другой стороны, совместно именуемые «Стороны», на основании протокола подведения итогов аукциона в электронной форме №_______ от ___________ 20___ года, заключили на</w:t>
      </w:r>
      <w:r w:rsidR="004A5064">
        <w:rPr>
          <w:sz w:val="24"/>
          <w:szCs w:val="24"/>
          <w:lang w:eastAsia="ar-SA"/>
        </w:rPr>
        <w:t>стоящий Договор</w:t>
      </w:r>
      <w:r w:rsidR="00504622">
        <w:rPr>
          <w:sz w:val="24"/>
          <w:szCs w:val="24"/>
          <w:lang w:eastAsia="ar-SA"/>
        </w:rPr>
        <w:t>(далее-Договор)</w:t>
      </w:r>
    </w:p>
    <w:p w14:paraId="48701E32" w14:textId="77777777" w:rsidR="00241228" w:rsidRPr="00241228" w:rsidRDefault="00241228" w:rsidP="000405E8">
      <w:pPr>
        <w:spacing w:line="276" w:lineRule="auto"/>
        <w:rPr>
          <w:rFonts w:eastAsia="Calibri"/>
          <w:b/>
          <w:sz w:val="24"/>
          <w:szCs w:val="24"/>
          <w:lang w:eastAsia="en-US"/>
        </w:rPr>
      </w:pPr>
    </w:p>
    <w:p w14:paraId="10434965" w14:textId="77777777" w:rsidR="000405E8" w:rsidRPr="000405E8" w:rsidRDefault="000405E8" w:rsidP="000405E8">
      <w:pPr>
        <w:widowControl w:val="0"/>
        <w:tabs>
          <w:tab w:val="left" w:pos="802"/>
        </w:tabs>
        <w:jc w:val="center"/>
        <w:rPr>
          <w:rFonts w:eastAsia="Courier New"/>
          <w:color w:val="000000"/>
          <w:sz w:val="24"/>
          <w:szCs w:val="24"/>
        </w:rPr>
      </w:pPr>
      <w:r w:rsidRPr="000405E8">
        <w:rPr>
          <w:rFonts w:eastAsia="Courier New"/>
          <w:b/>
          <w:bCs/>
          <w:color w:val="000000"/>
          <w:sz w:val="24"/>
          <w:szCs w:val="24"/>
        </w:rPr>
        <w:t>1.Предмет Договора и обязанности.</w:t>
      </w:r>
    </w:p>
    <w:p w14:paraId="00636A62" w14:textId="77777777" w:rsidR="000405E8" w:rsidRPr="000405E8" w:rsidRDefault="004A5064" w:rsidP="000405E8">
      <w:pPr>
        <w:widowControl w:val="0"/>
        <w:tabs>
          <w:tab w:val="left" w:pos="1234"/>
        </w:tabs>
        <w:jc w:val="both"/>
        <w:rPr>
          <w:rFonts w:eastAsia="Courier New"/>
          <w:color w:val="000000"/>
          <w:sz w:val="24"/>
          <w:szCs w:val="24"/>
        </w:rPr>
      </w:pPr>
      <w:r>
        <w:rPr>
          <w:rFonts w:eastAsia="Courier New"/>
          <w:color w:val="000000"/>
          <w:sz w:val="24"/>
          <w:szCs w:val="24"/>
        </w:rPr>
        <w:t>1.1</w:t>
      </w:r>
      <w:r>
        <w:rPr>
          <w:rFonts w:eastAsia="Courier New"/>
          <w:color w:val="000000"/>
          <w:sz w:val="24"/>
          <w:szCs w:val="24"/>
        </w:rPr>
        <w:tab/>
        <w:t xml:space="preserve">Предметом </w:t>
      </w:r>
      <w:r w:rsidR="000405E8" w:rsidRPr="000405E8">
        <w:rPr>
          <w:rFonts w:eastAsia="Courier New"/>
          <w:color w:val="000000"/>
          <w:sz w:val="24"/>
          <w:szCs w:val="24"/>
        </w:rPr>
        <w:t xml:space="preserve"> Договора является купля-продажа нефтепродуктов (Бензин АИ-95, бензин АИ-92, дизельное топливо) с использованием пластиковых смарт-карт с АЗС. </w:t>
      </w:r>
      <w:r w:rsidR="00C960FB">
        <w:rPr>
          <w:rFonts w:eastAsia="Courier New"/>
          <w:color w:val="000000"/>
          <w:sz w:val="24"/>
          <w:szCs w:val="24"/>
        </w:rPr>
        <w:t>Поставка осуществляется Поставшиком с 01.01.2023 года по 30.06.20</w:t>
      </w:r>
      <w:r w:rsidR="009D39DF">
        <w:rPr>
          <w:rFonts w:eastAsia="Courier New"/>
          <w:color w:val="000000"/>
          <w:sz w:val="24"/>
          <w:szCs w:val="24"/>
        </w:rPr>
        <w:t>2</w:t>
      </w:r>
      <w:r w:rsidR="00C960FB">
        <w:rPr>
          <w:rFonts w:eastAsia="Courier New"/>
          <w:color w:val="000000"/>
          <w:sz w:val="24"/>
          <w:szCs w:val="24"/>
        </w:rPr>
        <w:t>3 года(включительно).</w:t>
      </w:r>
    </w:p>
    <w:p w14:paraId="00F4D80B" w14:textId="77777777" w:rsidR="000405E8" w:rsidRPr="000405E8" w:rsidRDefault="000405E8" w:rsidP="000405E8">
      <w:pPr>
        <w:widowControl w:val="0"/>
        <w:tabs>
          <w:tab w:val="left" w:pos="1038"/>
        </w:tabs>
        <w:jc w:val="center"/>
        <w:rPr>
          <w:rFonts w:eastAsia="Courier New"/>
          <w:b/>
          <w:color w:val="000000"/>
          <w:sz w:val="24"/>
          <w:szCs w:val="24"/>
        </w:rPr>
      </w:pPr>
      <w:r w:rsidRPr="000405E8">
        <w:rPr>
          <w:rFonts w:eastAsia="Courier New"/>
          <w:b/>
          <w:color w:val="000000"/>
          <w:sz w:val="24"/>
          <w:szCs w:val="24"/>
        </w:rPr>
        <w:t>1.2.</w:t>
      </w:r>
      <w:r w:rsidRPr="000405E8">
        <w:rPr>
          <w:rFonts w:eastAsia="Courier New"/>
          <w:b/>
          <w:color w:val="000000"/>
          <w:sz w:val="24"/>
          <w:szCs w:val="24"/>
        </w:rPr>
        <w:tab/>
        <w:t>Продавец обязуется:</w:t>
      </w:r>
    </w:p>
    <w:p w14:paraId="4C10D871" w14:textId="77777777" w:rsidR="000405E8" w:rsidRPr="000405E8" w:rsidRDefault="000405E8" w:rsidP="000405E8">
      <w:pPr>
        <w:widowControl w:val="0"/>
        <w:tabs>
          <w:tab w:val="left" w:pos="1273"/>
        </w:tabs>
        <w:jc w:val="both"/>
        <w:rPr>
          <w:rFonts w:eastAsia="Courier New"/>
          <w:color w:val="000000"/>
          <w:sz w:val="24"/>
          <w:szCs w:val="24"/>
        </w:rPr>
      </w:pPr>
      <w:r w:rsidRPr="000405E8">
        <w:rPr>
          <w:rFonts w:eastAsia="Courier New"/>
          <w:color w:val="000000"/>
          <w:sz w:val="24"/>
          <w:szCs w:val="24"/>
        </w:rPr>
        <w:t>1.2.1.</w:t>
      </w:r>
      <w:r w:rsidRPr="000405E8">
        <w:rPr>
          <w:rFonts w:eastAsia="Courier New"/>
          <w:color w:val="000000"/>
          <w:sz w:val="24"/>
          <w:szCs w:val="24"/>
        </w:rPr>
        <w:tab/>
        <w:t xml:space="preserve">Разместить в информационной сети Интернет и поддерживать в актуальном состоянии Правила пользования картами и Список АЗС, которые являются местом исполнения обязательств Продавца по следующим адресам: </w:t>
      </w:r>
    </w:p>
    <w:p w14:paraId="3D4C42FA" w14:textId="77777777" w:rsidR="000405E8" w:rsidRPr="000405E8" w:rsidRDefault="000405E8" w:rsidP="000405E8">
      <w:pPr>
        <w:widowControl w:val="0"/>
        <w:tabs>
          <w:tab w:val="left" w:pos="1383"/>
        </w:tabs>
        <w:jc w:val="both"/>
        <w:rPr>
          <w:rFonts w:eastAsia="Courier New"/>
          <w:color w:val="000000"/>
          <w:sz w:val="24"/>
          <w:szCs w:val="24"/>
        </w:rPr>
      </w:pPr>
      <w:r w:rsidRPr="000405E8">
        <w:rPr>
          <w:rFonts w:eastAsia="Courier New"/>
          <w:color w:val="000000"/>
          <w:sz w:val="24"/>
          <w:szCs w:val="24"/>
        </w:rPr>
        <w:t>1.2.2.</w:t>
      </w:r>
      <w:r w:rsidRPr="000405E8">
        <w:rPr>
          <w:rFonts w:eastAsia="Courier New"/>
          <w:color w:val="000000"/>
          <w:sz w:val="24"/>
          <w:szCs w:val="24"/>
        </w:rPr>
        <w:tab/>
        <w:t>Обеспечить Покупателю</w:t>
      </w:r>
      <w:r w:rsidR="00504622">
        <w:rPr>
          <w:rFonts w:eastAsia="Courier New"/>
          <w:color w:val="000000"/>
          <w:sz w:val="24"/>
          <w:szCs w:val="24"/>
        </w:rPr>
        <w:t xml:space="preserve"> на условиях </w:t>
      </w:r>
      <w:r w:rsidRPr="000405E8">
        <w:rPr>
          <w:rFonts w:eastAsia="Courier New"/>
          <w:color w:val="000000"/>
          <w:sz w:val="24"/>
          <w:szCs w:val="24"/>
        </w:rPr>
        <w:t>Договора выдачу (передачу) нефтепродуктов по карте .</w:t>
      </w:r>
    </w:p>
    <w:p w14:paraId="31B23A67" w14:textId="77777777" w:rsidR="000405E8" w:rsidRPr="000405E8" w:rsidRDefault="000405E8" w:rsidP="000405E8">
      <w:pPr>
        <w:widowControl w:val="0"/>
        <w:tabs>
          <w:tab w:val="left" w:pos="1268"/>
        </w:tabs>
        <w:jc w:val="both"/>
        <w:rPr>
          <w:rFonts w:eastAsia="Courier New"/>
          <w:color w:val="000000"/>
          <w:sz w:val="24"/>
          <w:szCs w:val="24"/>
        </w:rPr>
      </w:pPr>
      <w:r w:rsidRPr="000405E8">
        <w:rPr>
          <w:rFonts w:eastAsia="Courier New"/>
          <w:color w:val="000000"/>
          <w:sz w:val="24"/>
          <w:szCs w:val="24"/>
        </w:rPr>
        <w:t>1.2.3.</w:t>
      </w:r>
      <w:r w:rsidRPr="000405E8">
        <w:rPr>
          <w:rFonts w:eastAsia="Courier New"/>
          <w:color w:val="000000"/>
          <w:sz w:val="24"/>
          <w:szCs w:val="24"/>
        </w:rPr>
        <w:tab/>
        <w:t>Обслуживать Покупателя круглосуточно на АЗС (за исключением времени технических перерывов и перерывов на инкассацию данных с терминалов), указанных в информационной сети Интернет по адресу, при</w:t>
      </w:r>
      <w:r w:rsidR="004A5064">
        <w:rPr>
          <w:rFonts w:eastAsia="Courier New"/>
          <w:color w:val="000000"/>
          <w:sz w:val="24"/>
          <w:szCs w:val="24"/>
        </w:rPr>
        <w:t>веденному в п. 1.2.1.</w:t>
      </w:r>
      <w:r w:rsidRPr="000405E8">
        <w:rPr>
          <w:rFonts w:eastAsia="Courier New"/>
          <w:color w:val="000000"/>
          <w:sz w:val="24"/>
          <w:szCs w:val="24"/>
        </w:rPr>
        <w:t xml:space="preserve"> Договора (режим работы АЗС утверждается Продавцом).</w:t>
      </w:r>
    </w:p>
    <w:p w14:paraId="1D774322" w14:textId="77777777" w:rsidR="000405E8" w:rsidRPr="000405E8" w:rsidRDefault="000405E8" w:rsidP="000405E8">
      <w:pPr>
        <w:widowControl w:val="0"/>
        <w:tabs>
          <w:tab w:val="left" w:pos="1316"/>
        </w:tabs>
        <w:jc w:val="both"/>
        <w:rPr>
          <w:rFonts w:eastAsia="Courier New"/>
          <w:color w:val="000000"/>
          <w:sz w:val="24"/>
          <w:szCs w:val="24"/>
        </w:rPr>
      </w:pPr>
      <w:r w:rsidRPr="000405E8">
        <w:rPr>
          <w:rFonts w:eastAsia="Courier New"/>
          <w:color w:val="000000"/>
          <w:sz w:val="24"/>
          <w:szCs w:val="24"/>
        </w:rPr>
        <w:t>1.2.4.</w:t>
      </w:r>
      <w:r w:rsidRPr="000405E8">
        <w:rPr>
          <w:rFonts w:eastAsia="Courier New"/>
          <w:color w:val="000000"/>
          <w:sz w:val="24"/>
          <w:szCs w:val="24"/>
        </w:rPr>
        <w:tab/>
        <w:t>Обеспечить выдачу (передачу) Покупателю нефтепродуктов в пределах закодированного в памяти Карты Покупателя количества литров по цене за единицу, указанную в договоре.</w:t>
      </w:r>
    </w:p>
    <w:p w14:paraId="03572E4C" w14:textId="77777777" w:rsidR="000405E8" w:rsidRPr="000405E8" w:rsidRDefault="000405E8" w:rsidP="000405E8">
      <w:pPr>
        <w:widowControl w:val="0"/>
        <w:tabs>
          <w:tab w:val="left" w:pos="1412"/>
        </w:tabs>
        <w:jc w:val="both"/>
        <w:rPr>
          <w:rFonts w:eastAsia="Courier New"/>
          <w:color w:val="000000"/>
          <w:sz w:val="24"/>
          <w:szCs w:val="24"/>
        </w:rPr>
      </w:pPr>
      <w:r w:rsidRPr="000405E8">
        <w:rPr>
          <w:rFonts w:eastAsia="Courier New"/>
          <w:color w:val="000000"/>
          <w:sz w:val="24"/>
          <w:szCs w:val="24"/>
        </w:rPr>
        <w:t>1.2.5.</w:t>
      </w:r>
      <w:r w:rsidRPr="000405E8">
        <w:rPr>
          <w:rFonts w:eastAsia="Courier New"/>
          <w:color w:val="000000"/>
          <w:sz w:val="24"/>
          <w:szCs w:val="24"/>
        </w:rPr>
        <w:tab/>
        <w:t>Обеспечить возможность Покупателю контролировать расход литров топлива, закодированных в памяти его Карты.</w:t>
      </w:r>
    </w:p>
    <w:p w14:paraId="4297BCE7" w14:textId="77777777" w:rsidR="000405E8" w:rsidRPr="000405E8" w:rsidRDefault="000405E8" w:rsidP="000405E8">
      <w:pPr>
        <w:widowControl w:val="0"/>
        <w:tabs>
          <w:tab w:val="left" w:pos="1306"/>
        </w:tabs>
        <w:jc w:val="both"/>
        <w:rPr>
          <w:rFonts w:eastAsia="Courier New"/>
          <w:color w:val="000000"/>
          <w:sz w:val="24"/>
          <w:szCs w:val="24"/>
        </w:rPr>
      </w:pPr>
      <w:r w:rsidRPr="000405E8">
        <w:rPr>
          <w:rFonts w:eastAsia="Courier New"/>
          <w:color w:val="000000"/>
          <w:sz w:val="24"/>
          <w:szCs w:val="24"/>
        </w:rPr>
        <w:t>1.2.6.</w:t>
      </w:r>
      <w:r w:rsidRPr="000405E8">
        <w:rPr>
          <w:rFonts w:eastAsia="Courier New"/>
          <w:color w:val="000000"/>
          <w:sz w:val="24"/>
          <w:szCs w:val="24"/>
        </w:rPr>
        <w:tab/>
        <w:t>После расторжения (прекращения) действия настоящего договора, Продавец обязан произвести расчеты с Покупателем в безналичной форме в сроки, которые не могут быть более семи банковских дней, после сдачи всех карт Продавцу и подписания окончательного Акта сверки расчётов.</w:t>
      </w:r>
    </w:p>
    <w:p w14:paraId="5236B299" w14:textId="77777777" w:rsidR="000405E8" w:rsidRPr="000405E8" w:rsidRDefault="000405E8" w:rsidP="000405E8">
      <w:pPr>
        <w:widowControl w:val="0"/>
        <w:tabs>
          <w:tab w:val="left" w:pos="1306"/>
        </w:tabs>
        <w:jc w:val="both"/>
        <w:rPr>
          <w:rFonts w:eastAsia="Courier New"/>
          <w:color w:val="000000"/>
          <w:sz w:val="24"/>
          <w:szCs w:val="24"/>
        </w:rPr>
      </w:pPr>
      <w:r w:rsidRPr="000405E8">
        <w:rPr>
          <w:rFonts w:eastAsia="Courier New"/>
          <w:color w:val="000000"/>
          <w:sz w:val="24"/>
          <w:szCs w:val="24"/>
        </w:rPr>
        <w:t>1.2.7.</w:t>
      </w:r>
      <w:r w:rsidRPr="000405E8">
        <w:rPr>
          <w:rFonts w:eastAsia="Courier New"/>
          <w:color w:val="000000"/>
          <w:sz w:val="24"/>
          <w:szCs w:val="24"/>
        </w:rPr>
        <w:tab/>
        <w:t>Продавец обязуется не позднее 5 рабочего дня месяца, следующего за отчётным выставлять Покупателю счет, счет-фактуру и накладную за фактически выбранное Покупателем за отчетный месяц количество нефтепродуктов, а также реестр операций по картам.</w:t>
      </w:r>
    </w:p>
    <w:p w14:paraId="176E78C4" w14:textId="77777777" w:rsidR="000405E8" w:rsidRPr="000405E8" w:rsidRDefault="000405E8" w:rsidP="000405E8">
      <w:pPr>
        <w:widowControl w:val="0"/>
        <w:jc w:val="center"/>
        <w:rPr>
          <w:rFonts w:eastAsia="Courier New"/>
          <w:b/>
          <w:color w:val="000000"/>
          <w:sz w:val="24"/>
          <w:szCs w:val="24"/>
        </w:rPr>
      </w:pPr>
      <w:r w:rsidRPr="000405E8">
        <w:rPr>
          <w:rFonts w:eastAsia="Courier New"/>
          <w:b/>
          <w:color w:val="000000"/>
          <w:sz w:val="24"/>
          <w:szCs w:val="24"/>
        </w:rPr>
        <w:t>1.3 Покупатель обязуется:</w:t>
      </w:r>
    </w:p>
    <w:p w14:paraId="041BC13C" w14:textId="77777777" w:rsidR="000405E8" w:rsidRPr="000405E8" w:rsidRDefault="000405E8" w:rsidP="000405E8">
      <w:pPr>
        <w:widowControl w:val="0"/>
        <w:tabs>
          <w:tab w:val="left" w:pos="1263"/>
        </w:tabs>
        <w:jc w:val="both"/>
        <w:rPr>
          <w:rFonts w:eastAsia="Courier New"/>
          <w:color w:val="000000"/>
          <w:sz w:val="24"/>
          <w:szCs w:val="24"/>
        </w:rPr>
      </w:pPr>
      <w:r w:rsidRPr="000405E8">
        <w:rPr>
          <w:rFonts w:eastAsia="Courier New"/>
          <w:color w:val="000000"/>
          <w:sz w:val="24"/>
          <w:szCs w:val="24"/>
        </w:rPr>
        <w:lastRenderedPageBreak/>
        <w:t>1.3.1 .Оплачивать стоимость нефтепродуктов Продавцу в соответствии с выписанными  документами в течении 5 банковских дней с момента выставления счета, счет-фактуры и накладной. В платежном поручении в графе «Назначение платежа» в обязательном порядке указывать «по электронным картам».</w:t>
      </w:r>
    </w:p>
    <w:p w14:paraId="37D0DFF5" w14:textId="77777777" w:rsidR="000405E8" w:rsidRPr="000405E8" w:rsidRDefault="000405E8" w:rsidP="000405E8">
      <w:pPr>
        <w:widowControl w:val="0"/>
        <w:tabs>
          <w:tab w:val="left" w:pos="1239"/>
        </w:tabs>
        <w:jc w:val="both"/>
        <w:rPr>
          <w:rFonts w:eastAsia="Courier New"/>
          <w:color w:val="000000"/>
          <w:sz w:val="24"/>
          <w:szCs w:val="24"/>
        </w:rPr>
      </w:pPr>
      <w:r w:rsidRPr="000405E8">
        <w:rPr>
          <w:rFonts w:eastAsia="Courier New"/>
          <w:color w:val="000000"/>
          <w:sz w:val="24"/>
          <w:szCs w:val="24"/>
        </w:rPr>
        <w:t>1.3.2.</w:t>
      </w:r>
      <w:r w:rsidRPr="000405E8">
        <w:rPr>
          <w:rFonts w:eastAsia="Courier New"/>
          <w:color w:val="000000"/>
          <w:sz w:val="24"/>
          <w:szCs w:val="24"/>
        </w:rPr>
        <w:tab/>
        <w:t xml:space="preserve">Получать Карты безвозмездно в пользование на время работы по настоящему договору по Акту приема-передачи с предъявлением доверенности представителем Покупателя на получение карт. </w:t>
      </w:r>
    </w:p>
    <w:p w14:paraId="632C8694" w14:textId="77777777" w:rsidR="000405E8" w:rsidRPr="000405E8" w:rsidRDefault="000405E8" w:rsidP="000405E8">
      <w:pPr>
        <w:widowControl w:val="0"/>
        <w:tabs>
          <w:tab w:val="left" w:pos="668"/>
        </w:tabs>
        <w:jc w:val="both"/>
        <w:rPr>
          <w:rFonts w:eastAsia="Courier New"/>
          <w:color w:val="000000"/>
          <w:sz w:val="24"/>
          <w:szCs w:val="24"/>
        </w:rPr>
      </w:pPr>
      <w:r w:rsidRPr="000405E8">
        <w:rPr>
          <w:rFonts w:eastAsia="Courier New"/>
          <w:color w:val="000000"/>
          <w:sz w:val="24"/>
          <w:szCs w:val="24"/>
        </w:rPr>
        <w:t>1.3.3.</w:t>
      </w:r>
      <w:r w:rsidRPr="000405E8">
        <w:rPr>
          <w:rFonts w:eastAsia="Courier New"/>
          <w:color w:val="000000"/>
          <w:sz w:val="24"/>
          <w:szCs w:val="24"/>
        </w:rPr>
        <w:tab/>
        <w:t>Ознакомиться и соблюдать установленные Поставщиком сроки и правила пользования Картой на АЗС, указанных в информационной сети Интернет по адресу, прив</w:t>
      </w:r>
      <w:r w:rsidR="004A5064">
        <w:rPr>
          <w:rFonts w:eastAsia="Courier New"/>
          <w:color w:val="000000"/>
          <w:sz w:val="24"/>
          <w:szCs w:val="24"/>
        </w:rPr>
        <w:t xml:space="preserve">едённому в п. 1.2.1. </w:t>
      </w:r>
      <w:r w:rsidRPr="000405E8">
        <w:rPr>
          <w:rFonts w:eastAsia="Courier New"/>
          <w:color w:val="000000"/>
          <w:sz w:val="24"/>
          <w:szCs w:val="24"/>
        </w:rPr>
        <w:t>Договора.</w:t>
      </w:r>
    </w:p>
    <w:p w14:paraId="3E33CE08" w14:textId="77777777" w:rsidR="000405E8" w:rsidRPr="000405E8" w:rsidRDefault="000405E8" w:rsidP="000405E8">
      <w:pPr>
        <w:widowControl w:val="0"/>
        <w:tabs>
          <w:tab w:val="left" w:pos="726"/>
        </w:tabs>
        <w:jc w:val="both"/>
        <w:rPr>
          <w:rFonts w:eastAsia="Courier New"/>
          <w:color w:val="000000"/>
          <w:sz w:val="24"/>
          <w:szCs w:val="24"/>
        </w:rPr>
      </w:pPr>
      <w:r w:rsidRPr="000405E8">
        <w:rPr>
          <w:rFonts w:eastAsia="Courier New"/>
          <w:color w:val="000000"/>
          <w:sz w:val="24"/>
          <w:szCs w:val="24"/>
        </w:rPr>
        <w:t>1.3.4.</w:t>
      </w:r>
      <w:r w:rsidRPr="000405E8">
        <w:rPr>
          <w:rFonts w:eastAsia="Courier New"/>
          <w:color w:val="000000"/>
          <w:sz w:val="24"/>
          <w:szCs w:val="24"/>
        </w:rPr>
        <w:tab/>
        <w:t xml:space="preserve">Получать карты и документы, </w:t>
      </w:r>
      <w:r w:rsidR="004A5064">
        <w:rPr>
          <w:rFonts w:eastAsia="Courier New"/>
          <w:color w:val="000000"/>
          <w:sz w:val="24"/>
          <w:szCs w:val="24"/>
        </w:rPr>
        <w:t xml:space="preserve">указанные в п. 1.2.7. </w:t>
      </w:r>
      <w:r w:rsidRPr="000405E8">
        <w:rPr>
          <w:rFonts w:eastAsia="Courier New"/>
          <w:color w:val="000000"/>
          <w:sz w:val="24"/>
          <w:szCs w:val="24"/>
        </w:rPr>
        <w:t xml:space="preserve"> Договора, в офисе Поставщика по адресу: </w:t>
      </w:r>
      <w:r w:rsidRPr="000405E8">
        <w:rPr>
          <w:color w:val="000000"/>
          <w:sz w:val="24"/>
          <w:szCs w:val="24"/>
        </w:rPr>
        <w:t>_______________</w:t>
      </w:r>
      <w:r w:rsidRPr="000405E8">
        <w:rPr>
          <w:rFonts w:eastAsia="Courier New"/>
          <w:color w:val="000000"/>
          <w:sz w:val="24"/>
          <w:szCs w:val="24"/>
        </w:rPr>
        <w:t xml:space="preserve"> или почтой, после подписания накладной на фактически выбранное Покупателем за отчётный месяц количество нефтепродуктов в срок до двадцать пятого числа следующего за отчётным месяцем возвращать один экземпляр подписанной накладной в адрес Поставщика.</w:t>
      </w:r>
    </w:p>
    <w:p w14:paraId="6473E2D1" w14:textId="77777777" w:rsidR="000405E8" w:rsidRPr="000405E8" w:rsidRDefault="000405E8" w:rsidP="000405E8">
      <w:pPr>
        <w:widowControl w:val="0"/>
        <w:tabs>
          <w:tab w:val="left" w:pos="649"/>
        </w:tabs>
        <w:jc w:val="both"/>
        <w:rPr>
          <w:rFonts w:eastAsia="Courier New"/>
          <w:color w:val="000000"/>
          <w:sz w:val="24"/>
          <w:szCs w:val="24"/>
        </w:rPr>
      </w:pPr>
      <w:r w:rsidRPr="000405E8">
        <w:rPr>
          <w:rFonts w:eastAsia="Courier New"/>
          <w:color w:val="000000"/>
          <w:sz w:val="24"/>
          <w:szCs w:val="24"/>
        </w:rPr>
        <w:t>1.3.5.</w:t>
      </w:r>
      <w:r w:rsidRPr="000405E8">
        <w:rPr>
          <w:rFonts w:eastAsia="Courier New"/>
          <w:color w:val="000000"/>
          <w:sz w:val="24"/>
          <w:szCs w:val="24"/>
        </w:rPr>
        <w:tab/>
        <w:t>После окончания срока действия Договора и расторжения Договора по инициативе одной из сторон возвратить карты в офис Продавца.</w:t>
      </w:r>
    </w:p>
    <w:p w14:paraId="4CD16AEE" w14:textId="77777777" w:rsidR="000405E8" w:rsidRDefault="000405E8" w:rsidP="000405E8">
      <w:pPr>
        <w:widowControl w:val="0"/>
        <w:tabs>
          <w:tab w:val="left" w:pos="649"/>
        </w:tabs>
        <w:jc w:val="center"/>
        <w:rPr>
          <w:rFonts w:eastAsia="Courier New"/>
          <w:b/>
          <w:color w:val="000000"/>
          <w:sz w:val="24"/>
          <w:szCs w:val="24"/>
        </w:rPr>
      </w:pPr>
      <w:r w:rsidRPr="000405E8">
        <w:rPr>
          <w:rFonts w:eastAsia="Courier New"/>
          <w:b/>
          <w:color w:val="000000"/>
          <w:sz w:val="24"/>
          <w:szCs w:val="24"/>
        </w:rPr>
        <w:t>1.4. Цена договора</w:t>
      </w:r>
    </w:p>
    <w:p w14:paraId="190001BB" w14:textId="77777777" w:rsidR="00312163" w:rsidRDefault="00312163" w:rsidP="00312163">
      <w:pPr>
        <w:autoSpaceDE w:val="0"/>
        <w:autoSpaceDN w:val="0"/>
        <w:adjustRightInd w:val="0"/>
        <w:ind w:firstLine="567"/>
        <w:jc w:val="both"/>
        <w:rPr>
          <w:sz w:val="22"/>
          <w:szCs w:val="22"/>
        </w:rPr>
      </w:pPr>
      <w:r>
        <w:rPr>
          <w:sz w:val="22"/>
          <w:szCs w:val="22"/>
        </w:rPr>
        <w:t>4.1. Общая стоимость нефтепродуктов по Договору составляет ______ (_______) рублей ___ коп., в т.ч. НДС – ________ рублей. Она определена по результатам проведения электронного аукциона в следующей номенклатуре и количестве:</w:t>
      </w:r>
    </w:p>
    <w:p w14:paraId="304F3189" w14:textId="77777777" w:rsidR="00312163" w:rsidRDefault="00312163" w:rsidP="00312163">
      <w:pPr>
        <w:autoSpaceDE w:val="0"/>
        <w:autoSpaceDN w:val="0"/>
        <w:adjustRightInd w:val="0"/>
        <w:ind w:firstLine="567"/>
        <w:jc w:val="both"/>
        <w:rPr>
          <w:sz w:val="22"/>
          <w:szCs w:val="22"/>
        </w:rPr>
      </w:pPr>
      <w:r>
        <w:rPr>
          <w:sz w:val="22"/>
          <w:szCs w:val="22"/>
        </w:rPr>
        <w:t xml:space="preserve">Бензин марки АИ-92  – </w:t>
      </w:r>
      <w:r w:rsidRPr="00312163">
        <w:rPr>
          <w:b/>
          <w:sz w:val="22"/>
          <w:szCs w:val="22"/>
        </w:rPr>
        <w:t>66000</w:t>
      </w:r>
      <w:r>
        <w:rPr>
          <w:sz w:val="22"/>
          <w:szCs w:val="22"/>
        </w:rPr>
        <w:t xml:space="preserve"> литров при цене за единицу нефтепродуктов  ______ рублей.</w:t>
      </w:r>
    </w:p>
    <w:p w14:paraId="692C1D00" w14:textId="77777777" w:rsidR="00312163" w:rsidRDefault="00312163" w:rsidP="00312163">
      <w:pPr>
        <w:widowControl w:val="0"/>
        <w:autoSpaceDE w:val="0"/>
        <w:autoSpaceDN w:val="0"/>
        <w:adjustRightInd w:val="0"/>
        <w:ind w:firstLine="540"/>
        <w:jc w:val="both"/>
        <w:rPr>
          <w:sz w:val="22"/>
          <w:szCs w:val="22"/>
        </w:rPr>
      </w:pPr>
      <w:r>
        <w:rPr>
          <w:sz w:val="22"/>
          <w:szCs w:val="22"/>
        </w:rPr>
        <w:t xml:space="preserve">ДТ (по сезону) – </w:t>
      </w:r>
      <w:r w:rsidRPr="00312163">
        <w:rPr>
          <w:b/>
          <w:sz w:val="22"/>
          <w:szCs w:val="22"/>
        </w:rPr>
        <w:t>90000</w:t>
      </w:r>
      <w:r>
        <w:rPr>
          <w:sz w:val="22"/>
          <w:szCs w:val="22"/>
        </w:rPr>
        <w:t xml:space="preserve"> литров при цене за единицу нефтепродуктов  ______ рублей.</w:t>
      </w:r>
    </w:p>
    <w:p w14:paraId="5C6166BC" w14:textId="77777777" w:rsidR="00312163" w:rsidRPr="00312163" w:rsidRDefault="00312163" w:rsidP="00312163">
      <w:pPr>
        <w:widowControl w:val="0"/>
        <w:autoSpaceDE w:val="0"/>
        <w:autoSpaceDN w:val="0"/>
        <w:adjustRightInd w:val="0"/>
        <w:ind w:firstLine="540"/>
        <w:jc w:val="both"/>
        <w:rPr>
          <w:sz w:val="22"/>
          <w:szCs w:val="22"/>
        </w:rPr>
      </w:pPr>
      <w:r>
        <w:rPr>
          <w:sz w:val="22"/>
          <w:szCs w:val="22"/>
        </w:rPr>
        <w:t>Бензин марки АИ-95</w:t>
      </w:r>
      <w:r w:rsidRPr="00312163">
        <w:rPr>
          <w:sz w:val="22"/>
          <w:szCs w:val="22"/>
        </w:rPr>
        <w:t xml:space="preserve"> </w:t>
      </w:r>
      <w:r>
        <w:rPr>
          <w:sz w:val="22"/>
          <w:szCs w:val="22"/>
        </w:rPr>
        <w:t xml:space="preserve"> – </w:t>
      </w:r>
      <w:r w:rsidRPr="00312163">
        <w:rPr>
          <w:b/>
          <w:sz w:val="22"/>
          <w:szCs w:val="22"/>
        </w:rPr>
        <w:t>5000</w:t>
      </w:r>
      <w:r w:rsidRPr="00312163">
        <w:rPr>
          <w:sz w:val="22"/>
          <w:szCs w:val="22"/>
        </w:rPr>
        <w:t xml:space="preserve"> литров при цене за единицу нефтепродуктов  ______ рублей.</w:t>
      </w:r>
    </w:p>
    <w:p w14:paraId="1FAF1D0E" w14:textId="77777777" w:rsidR="00312163" w:rsidRDefault="00312163" w:rsidP="00312163">
      <w:pPr>
        <w:autoSpaceDE w:val="0"/>
        <w:autoSpaceDN w:val="0"/>
        <w:adjustRightInd w:val="0"/>
        <w:ind w:firstLine="567"/>
        <w:jc w:val="both"/>
        <w:rPr>
          <w:sz w:val="22"/>
          <w:szCs w:val="22"/>
          <w:lang w:eastAsia="ar-SA"/>
        </w:rPr>
      </w:pPr>
      <w:r>
        <w:rPr>
          <w:sz w:val="22"/>
          <w:szCs w:val="22"/>
          <w:lang w:eastAsia="ar-SA"/>
        </w:rPr>
        <w:t xml:space="preserve">4.2. Цена Договора и валюта платежа устанавливается в российских рублях. Финансирование осуществляется за счет собственных средств Заказчика. </w:t>
      </w:r>
    </w:p>
    <w:p w14:paraId="1BFA6500" w14:textId="77777777" w:rsidR="00312163" w:rsidRDefault="00312163" w:rsidP="00312163">
      <w:pPr>
        <w:autoSpaceDE w:val="0"/>
        <w:autoSpaceDN w:val="0"/>
        <w:adjustRightInd w:val="0"/>
        <w:ind w:firstLine="567"/>
        <w:jc w:val="both"/>
        <w:rPr>
          <w:sz w:val="22"/>
          <w:szCs w:val="22"/>
          <w:lang w:eastAsia="ar-SA"/>
        </w:rPr>
      </w:pPr>
      <w:r>
        <w:rPr>
          <w:sz w:val="22"/>
          <w:szCs w:val="22"/>
          <w:lang w:eastAsia="ar-SA"/>
        </w:rPr>
        <w:t>4.3. Оплата поставленных по настоящему Договору нефтепродуктов производится Заказчиком по безналичному расчету, путем перечисления денежных средств на расчетный счет Поставщика .Основанием для оплаты поставки товара служит представленный Поставщиком счёт, выставленный по прошествии календарного месяца на сумму фактически поставленных нефтепродуктов. Счет подлежит оплате в течение 5 (пяти) банковских дней. Поставщик должен предоставлять в течение 5 (пяти) банковских дней по истечении каждого календарного месяца счет, товарную накладную, счет-фактуру на нефтепродукты, фактически поставленные в календарном месяце.</w:t>
      </w:r>
    </w:p>
    <w:p w14:paraId="70016C57" w14:textId="77777777" w:rsidR="00312163" w:rsidRDefault="00312163" w:rsidP="00312163">
      <w:pPr>
        <w:autoSpaceDE w:val="0"/>
        <w:autoSpaceDN w:val="0"/>
        <w:adjustRightInd w:val="0"/>
        <w:ind w:firstLine="567"/>
        <w:jc w:val="both"/>
        <w:rPr>
          <w:sz w:val="22"/>
          <w:szCs w:val="22"/>
          <w:lang w:eastAsia="ar-SA"/>
        </w:rPr>
      </w:pPr>
      <w:r>
        <w:rPr>
          <w:sz w:val="22"/>
          <w:szCs w:val="22"/>
          <w:lang w:eastAsia="ar-SA"/>
        </w:rPr>
        <w:t xml:space="preserve">4.4. Отпуск нефтепродуктов осуществляется по топливным </w:t>
      </w:r>
      <w:r w:rsidR="00D43AA8">
        <w:rPr>
          <w:b/>
          <w:sz w:val="22"/>
          <w:szCs w:val="22"/>
          <w:lang w:eastAsia="ar-SA"/>
        </w:rPr>
        <w:t>КАРТАМ</w:t>
      </w:r>
      <w:r>
        <w:rPr>
          <w:sz w:val="22"/>
          <w:szCs w:val="22"/>
          <w:lang w:eastAsia="ar-SA"/>
        </w:rPr>
        <w:t xml:space="preserve"> по розничной цене, установленной на АЗС в день заправки, но не выше максимальных цен, указанных в Спецификации (Приложение № 1 к Договору).</w:t>
      </w:r>
    </w:p>
    <w:p w14:paraId="01A6406B" w14:textId="77777777" w:rsidR="00312163" w:rsidRDefault="00312163" w:rsidP="00312163">
      <w:pPr>
        <w:autoSpaceDE w:val="0"/>
        <w:autoSpaceDN w:val="0"/>
        <w:adjustRightInd w:val="0"/>
        <w:ind w:firstLine="567"/>
        <w:jc w:val="both"/>
        <w:rPr>
          <w:sz w:val="22"/>
          <w:szCs w:val="22"/>
          <w:lang w:eastAsia="ar-SA"/>
        </w:rPr>
      </w:pPr>
      <w:r>
        <w:rPr>
          <w:sz w:val="22"/>
          <w:szCs w:val="22"/>
          <w:lang w:eastAsia="ar-SA"/>
        </w:rPr>
        <w:t>4.5. При изменении цены на АЗС в день заправки и превышении ее максимальной цены Договора, указанной в Спецификации (Приложение №1 к Договору), отпуск нефтепродуктов осуществляется по максимальной цене договора, установленной в Спецификации (Приложение №1 к Договору).</w:t>
      </w:r>
    </w:p>
    <w:p w14:paraId="6201F141" w14:textId="77777777" w:rsidR="00312163" w:rsidRDefault="00312163" w:rsidP="00312163">
      <w:pPr>
        <w:autoSpaceDE w:val="0"/>
        <w:autoSpaceDN w:val="0"/>
        <w:adjustRightInd w:val="0"/>
        <w:ind w:firstLine="567"/>
        <w:jc w:val="both"/>
        <w:rPr>
          <w:sz w:val="22"/>
          <w:szCs w:val="22"/>
          <w:lang w:eastAsia="ar-SA"/>
        </w:rPr>
      </w:pPr>
      <w:r>
        <w:rPr>
          <w:sz w:val="22"/>
          <w:szCs w:val="22"/>
          <w:lang w:eastAsia="ar-SA"/>
        </w:rPr>
        <w:t>4.6. В случае если общая стоимость поставленных нефтепродуктов на момент окончания срока действия Договора будет меньше общей цены Договора, при отсутствии разногласий, обязательства по договору считаются выполненными Сторонами в полном объеме.</w:t>
      </w:r>
    </w:p>
    <w:p w14:paraId="7F914724" w14:textId="77777777" w:rsidR="00312163" w:rsidRPr="000405E8" w:rsidRDefault="00312163" w:rsidP="000405E8">
      <w:pPr>
        <w:widowControl w:val="0"/>
        <w:tabs>
          <w:tab w:val="left" w:pos="649"/>
        </w:tabs>
        <w:jc w:val="center"/>
        <w:rPr>
          <w:rFonts w:eastAsia="Courier New"/>
          <w:b/>
          <w:color w:val="000000"/>
          <w:sz w:val="24"/>
          <w:szCs w:val="24"/>
        </w:rPr>
      </w:pPr>
    </w:p>
    <w:p w14:paraId="03633767" w14:textId="77777777" w:rsidR="000405E8" w:rsidRPr="000405E8" w:rsidRDefault="000405E8" w:rsidP="000405E8">
      <w:pPr>
        <w:widowControl w:val="0"/>
        <w:tabs>
          <w:tab w:val="left" w:pos="313"/>
        </w:tabs>
        <w:jc w:val="center"/>
        <w:outlineLvl w:val="2"/>
        <w:rPr>
          <w:rFonts w:eastAsia="Courier New"/>
          <w:color w:val="000000"/>
          <w:sz w:val="24"/>
          <w:szCs w:val="24"/>
        </w:rPr>
      </w:pPr>
      <w:bookmarkStart w:id="4" w:name="bookmark0"/>
      <w:r w:rsidRPr="000405E8">
        <w:rPr>
          <w:rFonts w:eastAsia="Courier New"/>
          <w:b/>
          <w:bCs/>
          <w:color w:val="000000"/>
          <w:sz w:val="24"/>
          <w:szCs w:val="24"/>
        </w:rPr>
        <w:t>2.</w:t>
      </w:r>
      <w:r w:rsidRPr="000405E8">
        <w:rPr>
          <w:rFonts w:eastAsia="Courier New"/>
          <w:b/>
          <w:bCs/>
          <w:color w:val="000000"/>
          <w:sz w:val="24"/>
          <w:szCs w:val="24"/>
        </w:rPr>
        <w:tab/>
        <w:t>Порядок определения количества нефтепродуктов, их ассортимента при исполнении настоящего Договора.</w:t>
      </w:r>
      <w:bookmarkEnd w:id="4"/>
    </w:p>
    <w:p w14:paraId="10511FB2" w14:textId="77777777" w:rsidR="000405E8" w:rsidRPr="000405E8" w:rsidRDefault="000405E8" w:rsidP="000405E8">
      <w:pPr>
        <w:widowControl w:val="0"/>
        <w:tabs>
          <w:tab w:val="left" w:pos="586"/>
        </w:tabs>
        <w:jc w:val="both"/>
        <w:rPr>
          <w:rFonts w:eastAsia="Courier New"/>
          <w:color w:val="000000"/>
          <w:sz w:val="24"/>
          <w:szCs w:val="24"/>
        </w:rPr>
      </w:pPr>
      <w:r w:rsidRPr="000405E8">
        <w:rPr>
          <w:rFonts w:eastAsia="Courier New"/>
          <w:color w:val="000000"/>
          <w:sz w:val="24"/>
          <w:szCs w:val="24"/>
        </w:rPr>
        <w:t>2.1.</w:t>
      </w:r>
      <w:r w:rsidRPr="000405E8">
        <w:rPr>
          <w:rFonts w:eastAsia="Courier New"/>
          <w:color w:val="000000"/>
          <w:sz w:val="24"/>
          <w:szCs w:val="24"/>
        </w:rPr>
        <w:tab/>
        <w:t xml:space="preserve">Выдача (передача) Покупателю нефтепродуктов производится по цене, действующей для настоящего Договора, включающей в себя НДС по ставке, установленной действующим законодательством РФ, и в ассортименте, который установлен Продавцом и имеется в наличии у Продавца на момент обращения Покупателя на АЗС. </w:t>
      </w:r>
    </w:p>
    <w:p w14:paraId="1339A8C3" w14:textId="77777777" w:rsidR="000405E8" w:rsidRPr="000405E8" w:rsidRDefault="000405E8" w:rsidP="000405E8">
      <w:pPr>
        <w:widowControl w:val="0"/>
        <w:tabs>
          <w:tab w:val="left" w:pos="476"/>
        </w:tabs>
        <w:jc w:val="both"/>
        <w:rPr>
          <w:rFonts w:eastAsia="Courier New"/>
          <w:color w:val="000000"/>
          <w:sz w:val="24"/>
          <w:szCs w:val="24"/>
        </w:rPr>
      </w:pPr>
      <w:r w:rsidRPr="000405E8">
        <w:rPr>
          <w:rFonts w:eastAsia="Courier New"/>
          <w:color w:val="000000"/>
          <w:sz w:val="24"/>
          <w:szCs w:val="24"/>
        </w:rPr>
        <w:t>2.2.</w:t>
      </w:r>
      <w:r w:rsidRPr="000405E8">
        <w:rPr>
          <w:rFonts w:eastAsia="Courier New"/>
          <w:color w:val="000000"/>
          <w:sz w:val="24"/>
          <w:szCs w:val="24"/>
        </w:rPr>
        <w:tab/>
        <w:t>Количество передаваемых Покупателю на момент обращения к Продавцу нефтепродуктов ограничивается только количеством и видом нефтепродуктов, занесённых на Карту Покупателя</w:t>
      </w:r>
    </w:p>
    <w:p w14:paraId="260C040D" w14:textId="77777777" w:rsidR="000405E8" w:rsidRPr="000405E8" w:rsidRDefault="000405E8" w:rsidP="000405E8">
      <w:pPr>
        <w:widowControl w:val="0"/>
        <w:tabs>
          <w:tab w:val="left" w:pos="495"/>
        </w:tabs>
        <w:jc w:val="both"/>
        <w:rPr>
          <w:rFonts w:eastAsia="Courier New"/>
          <w:color w:val="000000"/>
          <w:sz w:val="24"/>
          <w:szCs w:val="24"/>
        </w:rPr>
      </w:pPr>
      <w:r w:rsidRPr="000405E8">
        <w:rPr>
          <w:rFonts w:eastAsia="Courier New"/>
          <w:color w:val="000000"/>
          <w:sz w:val="24"/>
          <w:szCs w:val="24"/>
        </w:rPr>
        <w:t>2.3.</w:t>
      </w:r>
      <w:r w:rsidRPr="000405E8">
        <w:rPr>
          <w:rFonts w:eastAsia="Courier New"/>
          <w:color w:val="000000"/>
          <w:sz w:val="24"/>
          <w:szCs w:val="24"/>
        </w:rPr>
        <w:tab/>
        <w:t>Право собственности на нефтепродукты переходит от Продавца к Покупателю в момент заправки топлива в бак автотранспорта Покупателя на АЗС.</w:t>
      </w:r>
    </w:p>
    <w:p w14:paraId="36043DF1" w14:textId="77777777" w:rsidR="000405E8" w:rsidRPr="000405E8" w:rsidRDefault="000405E8" w:rsidP="000405E8">
      <w:pPr>
        <w:widowControl w:val="0"/>
        <w:tabs>
          <w:tab w:val="left" w:pos="260"/>
        </w:tabs>
        <w:jc w:val="center"/>
        <w:outlineLvl w:val="2"/>
        <w:rPr>
          <w:rFonts w:eastAsia="Courier New"/>
          <w:color w:val="000000"/>
          <w:sz w:val="24"/>
          <w:szCs w:val="24"/>
        </w:rPr>
      </w:pPr>
      <w:bookmarkStart w:id="5" w:name="bookmark1"/>
      <w:r w:rsidRPr="000405E8">
        <w:rPr>
          <w:rFonts w:eastAsia="Courier New"/>
          <w:b/>
          <w:bCs/>
          <w:color w:val="000000"/>
          <w:sz w:val="24"/>
          <w:szCs w:val="24"/>
        </w:rPr>
        <w:lastRenderedPageBreak/>
        <w:t>3.</w:t>
      </w:r>
      <w:r w:rsidRPr="000405E8">
        <w:rPr>
          <w:rFonts w:eastAsia="Courier New"/>
          <w:b/>
          <w:bCs/>
          <w:color w:val="000000"/>
          <w:sz w:val="24"/>
          <w:szCs w:val="24"/>
        </w:rPr>
        <w:tab/>
        <w:t>Сроки и правила пользования Картой.</w:t>
      </w:r>
      <w:bookmarkEnd w:id="5"/>
    </w:p>
    <w:p w14:paraId="5BC90A82" w14:textId="77777777" w:rsidR="000405E8" w:rsidRPr="000405E8" w:rsidRDefault="000405E8" w:rsidP="000405E8">
      <w:pPr>
        <w:widowControl w:val="0"/>
        <w:tabs>
          <w:tab w:val="left" w:pos="534"/>
        </w:tabs>
        <w:jc w:val="both"/>
        <w:rPr>
          <w:rFonts w:eastAsia="Courier New"/>
          <w:color w:val="000000"/>
          <w:sz w:val="24"/>
          <w:szCs w:val="24"/>
        </w:rPr>
      </w:pPr>
      <w:r w:rsidRPr="000405E8">
        <w:rPr>
          <w:rFonts w:eastAsia="Courier New"/>
          <w:color w:val="000000"/>
          <w:sz w:val="24"/>
          <w:szCs w:val="24"/>
        </w:rPr>
        <w:t>3.1</w:t>
      </w:r>
      <w:r w:rsidRPr="000405E8">
        <w:rPr>
          <w:rFonts w:eastAsia="Courier New"/>
          <w:color w:val="000000"/>
          <w:sz w:val="24"/>
          <w:szCs w:val="24"/>
        </w:rPr>
        <w:tab/>
        <w:t>П</w:t>
      </w:r>
      <w:r w:rsidR="00504622">
        <w:rPr>
          <w:rFonts w:eastAsia="Courier New"/>
          <w:color w:val="000000"/>
          <w:sz w:val="24"/>
          <w:szCs w:val="24"/>
        </w:rPr>
        <w:t xml:space="preserve">окупатель, подписавший </w:t>
      </w:r>
      <w:r w:rsidRPr="000405E8">
        <w:rPr>
          <w:rFonts w:eastAsia="Courier New"/>
          <w:color w:val="000000"/>
          <w:sz w:val="24"/>
          <w:szCs w:val="24"/>
        </w:rPr>
        <w:t xml:space="preserve"> договор, получает у Продавца Карту после предоставления Продавцу заверенных печатью и подписью копий учредительных документов свидетельства ИНН, ОГРН и документа о назначении руководителя, а также оплаты счета за нефтепродукты.</w:t>
      </w:r>
    </w:p>
    <w:p w14:paraId="4AA513C3" w14:textId="77777777" w:rsidR="000405E8" w:rsidRPr="000405E8" w:rsidRDefault="000405E8" w:rsidP="000405E8">
      <w:pPr>
        <w:widowControl w:val="0"/>
        <w:tabs>
          <w:tab w:val="left" w:pos="447"/>
        </w:tabs>
        <w:jc w:val="both"/>
        <w:rPr>
          <w:rFonts w:eastAsia="Courier New"/>
          <w:color w:val="000000"/>
          <w:sz w:val="24"/>
          <w:szCs w:val="24"/>
        </w:rPr>
      </w:pPr>
      <w:r w:rsidRPr="000405E8">
        <w:rPr>
          <w:rFonts w:eastAsia="Courier New"/>
          <w:color w:val="000000"/>
          <w:sz w:val="24"/>
          <w:szCs w:val="24"/>
        </w:rPr>
        <w:t>3.2.</w:t>
      </w:r>
      <w:r w:rsidRPr="000405E8">
        <w:rPr>
          <w:rFonts w:eastAsia="Courier New"/>
          <w:color w:val="000000"/>
          <w:sz w:val="24"/>
          <w:szCs w:val="24"/>
        </w:rPr>
        <w:tab/>
        <w:t>Каждая Карта пригодна для многократного использования.</w:t>
      </w:r>
    </w:p>
    <w:p w14:paraId="39F40751" w14:textId="77777777" w:rsidR="000405E8" w:rsidRPr="000405E8" w:rsidRDefault="000405E8" w:rsidP="000405E8">
      <w:pPr>
        <w:widowControl w:val="0"/>
        <w:tabs>
          <w:tab w:val="left" w:pos="452"/>
        </w:tabs>
        <w:jc w:val="both"/>
        <w:rPr>
          <w:rFonts w:eastAsia="Courier New"/>
          <w:color w:val="000000"/>
          <w:sz w:val="24"/>
          <w:szCs w:val="24"/>
        </w:rPr>
      </w:pPr>
      <w:r w:rsidRPr="000405E8">
        <w:rPr>
          <w:rFonts w:eastAsia="Courier New"/>
          <w:color w:val="000000"/>
          <w:sz w:val="24"/>
          <w:szCs w:val="24"/>
        </w:rPr>
        <w:t>3.3.</w:t>
      </w:r>
      <w:r w:rsidRPr="000405E8">
        <w:rPr>
          <w:rFonts w:eastAsia="Courier New"/>
          <w:color w:val="000000"/>
          <w:sz w:val="24"/>
          <w:szCs w:val="24"/>
        </w:rPr>
        <w:tab/>
        <w:t>Карта Покупателя становится действующей после ее кодирования на основании Заявок № 2 от Покупателя и передачи Покупателю по Акту приема-передачи.</w:t>
      </w:r>
    </w:p>
    <w:p w14:paraId="61C98258" w14:textId="77777777" w:rsidR="000405E8" w:rsidRPr="000405E8" w:rsidRDefault="000405E8" w:rsidP="000405E8">
      <w:pPr>
        <w:widowControl w:val="0"/>
        <w:tabs>
          <w:tab w:val="left" w:pos="476"/>
        </w:tabs>
        <w:jc w:val="both"/>
        <w:rPr>
          <w:rFonts w:eastAsia="Courier New"/>
          <w:color w:val="000000"/>
          <w:sz w:val="24"/>
          <w:szCs w:val="24"/>
        </w:rPr>
      </w:pPr>
      <w:r w:rsidRPr="000405E8">
        <w:rPr>
          <w:rFonts w:eastAsia="Courier New"/>
          <w:color w:val="000000"/>
          <w:sz w:val="24"/>
          <w:szCs w:val="24"/>
        </w:rPr>
        <w:t>3.4.</w:t>
      </w:r>
      <w:r w:rsidRPr="000405E8">
        <w:rPr>
          <w:rFonts w:eastAsia="Courier New"/>
          <w:color w:val="000000"/>
          <w:sz w:val="24"/>
          <w:szCs w:val="24"/>
        </w:rPr>
        <w:tab/>
        <w:t>В случае утраты Карты Покупателем или ее повреждения по вине Покупателя, Покупатель выплачивает штраф в размере стоимости Карты Продавцу по цене, действующей у Продавца на карты для юридических лиц. После оплаты штрафа Покупатель может оформить заявление об утрате/повреждении карты. При этом все записанные на утраченной (поврежденной) старой Карте нефтепродукты будут переведены на новую Карту в течение 48 часов согласно информации об остатках топлива в Операционном центре Продавца при наличии письменного заявления Покупателя.</w:t>
      </w:r>
    </w:p>
    <w:p w14:paraId="0A9A5498" w14:textId="77777777" w:rsidR="000405E8" w:rsidRPr="000405E8" w:rsidRDefault="000405E8" w:rsidP="000405E8">
      <w:pPr>
        <w:widowControl w:val="0"/>
        <w:tabs>
          <w:tab w:val="left" w:pos="462"/>
        </w:tabs>
        <w:jc w:val="both"/>
        <w:rPr>
          <w:rFonts w:eastAsia="Courier New"/>
          <w:color w:val="000000"/>
          <w:sz w:val="24"/>
          <w:szCs w:val="24"/>
        </w:rPr>
      </w:pPr>
      <w:r w:rsidRPr="000405E8">
        <w:rPr>
          <w:rFonts w:eastAsia="Courier New"/>
          <w:color w:val="000000"/>
          <w:sz w:val="24"/>
          <w:szCs w:val="24"/>
        </w:rPr>
        <w:t>3.5.</w:t>
      </w:r>
      <w:r w:rsidRPr="000405E8">
        <w:rPr>
          <w:rFonts w:eastAsia="Courier New"/>
          <w:color w:val="000000"/>
          <w:sz w:val="24"/>
          <w:szCs w:val="24"/>
        </w:rPr>
        <w:tab/>
        <w:t>Продавец гарантирует, что с момента получения соответствующего письменного заявления от Покупателя об утраченной Карте на ее блокировку, воспользоваться этой Картой для расчетов за покупку нефтепродуктов никто не сможет после того, как в течение 24-х часов Поставщик заблокирует Карту и информация поступит на все АЗС.</w:t>
      </w:r>
    </w:p>
    <w:p w14:paraId="5DAC10E7" w14:textId="53E2A02E" w:rsidR="000405E8" w:rsidRDefault="000405E8" w:rsidP="000405E8">
      <w:pPr>
        <w:widowControl w:val="0"/>
        <w:tabs>
          <w:tab w:val="left" w:pos="490"/>
        </w:tabs>
        <w:jc w:val="both"/>
        <w:rPr>
          <w:rFonts w:eastAsia="Courier New"/>
          <w:color w:val="000000"/>
          <w:sz w:val="24"/>
          <w:szCs w:val="24"/>
        </w:rPr>
      </w:pPr>
      <w:r w:rsidRPr="000405E8">
        <w:rPr>
          <w:rFonts w:eastAsia="Courier New"/>
          <w:color w:val="000000"/>
          <w:sz w:val="24"/>
          <w:szCs w:val="24"/>
        </w:rPr>
        <w:t>3.6.</w:t>
      </w:r>
      <w:r w:rsidRPr="000405E8">
        <w:rPr>
          <w:rFonts w:eastAsia="Courier New"/>
          <w:color w:val="000000"/>
          <w:sz w:val="24"/>
          <w:szCs w:val="24"/>
        </w:rPr>
        <w:tab/>
        <w:t>В случае отказа в работе Карты по причине естественного износа или иной (не по вине Покупателя) уважительной причине, эта Карта будет бесплатно обменена на новую</w:t>
      </w:r>
      <w:r w:rsidR="00942B50">
        <w:rPr>
          <w:rFonts w:eastAsia="Courier New"/>
          <w:color w:val="000000"/>
          <w:sz w:val="24"/>
          <w:szCs w:val="24"/>
        </w:rPr>
        <w:t>.</w:t>
      </w:r>
    </w:p>
    <w:p w14:paraId="3827D4A9" w14:textId="1C9DD228" w:rsidR="00942B50" w:rsidRPr="000405E8" w:rsidRDefault="00942B50" w:rsidP="000405E8">
      <w:pPr>
        <w:widowControl w:val="0"/>
        <w:tabs>
          <w:tab w:val="left" w:pos="490"/>
        </w:tabs>
        <w:jc w:val="both"/>
        <w:rPr>
          <w:rFonts w:eastAsia="Courier New"/>
          <w:color w:val="000000"/>
          <w:sz w:val="24"/>
          <w:szCs w:val="24"/>
        </w:rPr>
      </w:pPr>
      <w:r w:rsidRPr="00CA0EE3">
        <w:rPr>
          <w:rFonts w:eastAsia="Courier New"/>
          <w:color w:val="000000"/>
          <w:sz w:val="24"/>
          <w:szCs w:val="24"/>
        </w:rPr>
        <w:t>3.7. После окончания срока действия договора, указанного в п. 6.1. настоящего долгвоора, Поставщик блокирует действие Карты в одностороннем порядке (по умолчанию) в 23.59.59. даты, указанной в п. 6.1. настоящего договора.</w:t>
      </w:r>
      <w:r>
        <w:rPr>
          <w:rFonts w:eastAsia="Courier New"/>
          <w:color w:val="000000"/>
          <w:sz w:val="24"/>
          <w:szCs w:val="24"/>
        </w:rPr>
        <w:t xml:space="preserve"> </w:t>
      </w:r>
    </w:p>
    <w:p w14:paraId="2D1144E9" w14:textId="77777777" w:rsidR="000405E8" w:rsidRPr="000405E8" w:rsidRDefault="000405E8" w:rsidP="000405E8">
      <w:pPr>
        <w:widowControl w:val="0"/>
        <w:tabs>
          <w:tab w:val="left" w:pos="274"/>
        </w:tabs>
        <w:jc w:val="center"/>
        <w:outlineLvl w:val="2"/>
        <w:rPr>
          <w:rFonts w:eastAsia="Courier New"/>
          <w:color w:val="000000"/>
          <w:sz w:val="24"/>
          <w:szCs w:val="24"/>
        </w:rPr>
      </w:pPr>
      <w:bookmarkStart w:id="6" w:name="bookmark2"/>
      <w:r w:rsidRPr="000405E8">
        <w:rPr>
          <w:rFonts w:eastAsia="Courier New"/>
          <w:b/>
          <w:bCs/>
          <w:color w:val="000000"/>
          <w:sz w:val="24"/>
          <w:szCs w:val="24"/>
        </w:rPr>
        <w:t>4.</w:t>
      </w:r>
      <w:r w:rsidRPr="000405E8">
        <w:rPr>
          <w:rFonts w:eastAsia="Courier New"/>
          <w:b/>
          <w:bCs/>
          <w:color w:val="000000"/>
          <w:sz w:val="24"/>
          <w:szCs w:val="24"/>
        </w:rPr>
        <w:tab/>
        <w:t>Качество топлива.</w:t>
      </w:r>
      <w:bookmarkEnd w:id="6"/>
    </w:p>
    <w:p w14:paraId="0A8D7411" w14:textId="77777777" w:rsidR="000405E8" w:rsidRPr="000405E8" w:rsidRDefault="000405E8" w:rsidP="000405E8">
      <w:pPr>
        <w:widowControl w:val="0"/>
        <w:tabs>
          <w:tab w:val="left" w:pos="500"/>
        </w:tabs>
        <w:jc w:val="both"/>
        <w:rPr>
          <w:rFonts w:eastAsia="Courier New"/>
          <w:color w:val="000000"/>
          <w:sz w:val="24"/>
          <w:szCs w:val="24"/>
        </w:rPr>
      </w:pPr>
      <w:r w:rsidRPr="000405E8">
        <w:rPr>
          <w:rFonts w:eastAsia="Courier New"/>
          <w:color w:val="000000"/>
          <w:sz w:val="24"/>
          <w:szCs w:val="24"/>
        </w:rPr>
        <w:t>4.1.</w:t>
      </w:r>
      <w:r w:rsidRPr="000405E8">
        <w:rPr>
          <w:rFonts w:eastAsia="Courier New"/>
          <w:color w:val="000000"/>
          <w:sz w:val="24"/>
          <w:szCs w:val="24"/>
        </w:rPr>
        <w:tab/>
        <w:t>Качество поставляемого топлива должно соответствовать «ТР ТС 013/2011. Технический регламент Таможенного союза. О требованиях к автомобильному и авиационному бензину, дизельному и судовому топливу для реактивных двигателей и мазуту», утверждённому Решением Комиссии Таможенного союза от 18.10.2011г. №826, и подтверждаться декларацией о соответствии и паспортом продукции, выданным производителем (Продавцом).</w:t>
      </w:r>
    </w:p>
    <w:p w14:paraId="6FAA6659" w14:textId="77777777" w:rsidR="000405E8" w:rsidRPr="000405E8" w:rsidRDefault="000405E8" w:rsidP="000405E8">
      <w:pPr>
        <w:widowControl w:val="0"/>
        <w:tabs>
          <w:tab w:val="left" w:pos="558"/>
        </w:tabs>
        <w:jc w:val="both"/>
        <w:rPr>
          <w:rFonts w:eastAsia="Courier New"/>
          <w:color w:val="000000"/>
          <w:sz w:val="24"/>
          <w:szCs w:val="24"/>
        </w:rPr>
      </w:pPr>
      <w:r w:rsidRPr="000405E8">
        <w:rPr>
          <w:rFonts w:eastAsia="Courier New"/>
          <w:color w:val="000000"/>
          <w:sz w:val="24"/>
          <w:szCs w:val="24"/>
        </w:rPr>
        <w:t>4.2.</w:t>
      </w:r>
      <w:r w:rsidRPr="000405E8">
        <w:rPr>
          <w:rFonts w:eastAsia="Courier New"/>
          <w:color w:val="000000"/>
          <w:sz w:val="24"/>
          <w:szCs w:val="24"/>
        </w:rPr>
        <w:tab/>
        <w:t>Подтверждением ненадлежащего качества топлива (не соответствия топлива ТР ТС 013/2011) служит акт экспертизы испытательной лаборатории нефтепродуктов, аккредитованная Федеральной службой по аккредитации (Росаккредитация) на соответствие требованиям ГОСТ ИСО/МЭК 17025-2009. Испытательная лаборатория нефтепродуктов проводит отбор арбитражных проб топлива на АЗС, которая произвела отпуск нефтепродуктов Заказчику, по правилам ГОСТ 2517-2012 «МЕЖГОСУДАРСТВЕННЫЙ СТАНДАРТ НЕФТЬ И НЕФТЕПРОДУКТЫ. МЕТОДЫ ОТБОРА ПРОБ» (введен в действие Приказом Росстандарта от 29.11.2012 № 1448-ст). Отбор арбитражных проб производится в течение 10 дней с момента спорной заправки.</w:t>
      </w:r>
    </w:p>
    <w:p w14:paraId="77254AAE" w14:textId="77777777" w:rsidR="000405E8" w:rsidRPr="000405E8" w:rsidRDefault="000405E8" w:rsidP="000405E8">
      <w:pPr>
        <w:widowControl w:val="0"/>
        <w:tabs>
          <w:tab w:val="left" w:pos="306"/>
        </w:tabs>
        <w:jc w:val="center"/>
        <w:rPr>
          <w:rFonts w:eastAsia="Courier New"/>
          <w:b/>
          <w:color w:val="000000"/>
          <w:sz w:val="24"/>
          <w:szCs w:val="24"/>
        </w:rPr>
      </w:pPr>
      <w:r w:rsidRPr="000405E8">
        <w:rPr>
          <w:rFonts w:eastAsia="Courier New"/>
          <w:b/>
          <w:color w:val="000000"/>
          <w:sz w:val="24"/>
          <w:szCs w:val="24"/>
        </w:rPr>
        <w:t>5.</w:t>
      </w:r>
      <w:r w:rsidRPr="000405E8">
        <w:rPr>
          <w:rFonts w:eastAsia="Courier New"/>
          <w:b/>
          <w:color w:val="000000"/>
          <w:sz w:val="24"/>
          <w:szCs w:val="24"/>
        </w:rPr>
        <w:tab/>
        <w:t>Ответственность сторон.</w:t>
      </w:r>
    </w:p>
    <w:p w14:paraId="6CAEFA35"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5.1. В случае неисполнения либо ненадлежащего исполнения своих обязательств по Договору Стороны несут ответственность в соответствии с Договором и действующим законодательством Российской Федерации.</w:t>
      </w:r>
    </w:p>
    <w:p w14:paraId="0FC1ACFB" w14:textId="77777777"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1415D80D" w14:textId="77777777"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w:t>
      </w:r>
      <w:r w:rsidRPr="000405E8">
        <w:rPr>
          <w:rFonts w:eastAsia="Courier New"/>
          <w:color w:val="000000"/>
          <w:sz w:val="24"/>
          <w:szCs w:val="24"/>
        </w:rPr>
        <w:lastRenderedPageBreak/>
        <w:t>предусмотренных Договором. Размер штрафа определяется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 и составляет 1000,00 руб. (Одна тысяча рублей 00 копеек).</w:t>
      </w:r>
    </w:p>
    <w:p w14:paraId="250E2D69"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5.3.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2BF0E1F3" w14:textId="77777777"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этапам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318E1B8" w14:textId="77777777"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5.5.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определяется в порядке, установленном Постановлением № 1042, и составляет 10 (десять) процентов цены контракта (этапа), за исключением случаев, если законодательством Российской Федерации установлен иной порядок начисления штрафов.</w:t>
      </w:r>
    </w:p>
    <w:p w14:paraId="7C9843C1" w14:textId="77777777"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5.6.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86C433D" w14:textId="77777777" w:rsidR="000405E8" w:rsidRPr="000405E8" w:rsidRDefault="000405E8" w:rsidP="000405E8">
      <w:pPr>
        <w:widowControl w:val="0"/>
        <w:autoSpaceDE w:val="0"/>
        <w:autoSpaceDN w:val="0"/>
        <w:adjustRightInd w:val="0"/>
        <w:jc w:val="both"/>
        <w:rPr>
          <w:rFonts w:eastAsia="Courier New"/>
          <w:color w:val="000000"/>
          <w:sz w:val="24"/>
          <w:szCs w:val="24"/>
        </w:rPr>
      </w:pPr>
      <w:r w:rsidRPr="000405E8">
        <w:rPr>
          <w:rFonts w:eastAsia="Courier New"/>
          <w:color w:val="000000"/>
          <w:sz w:val="24"/>
          <w:szCs w:val="24"/>
        </w:rPr>
        <w:t>5.7. Сторона освобождается от уплаты неустойки, если докажет, что просрочка исполнения, неисполнение или ненадлежащее исполнение обязательства произошла вследствие непреодолимой силы или по вине другой Стороны.</w:t>
      </w:r>
    </w:p>
    <w:p w14:paraId="6C5C6C60" w14:textId="77777777" w:rsidR="000405E8" w:rsidRPr="000405E8" w:rsidRDefault="000405E8" w:rsidP="000405E8">
      <w:pPr>
        <w:widowControl w:val="0"/>
        <w:tabs>
          <w:tab w:val="left" w:pos="498"/>
        </w:tabs>
        <w:jc w:val="both"/>
        <w:rPr>
          <w:rFonts w:eastAsia="Courier New"/>
          <w:color w:val="000000"/>
          <w:sz w:val="24"/>
          <w:szCs w:val="24"/>
        </w:rPr>
      </w:pPr>
      <w:r w:rsidRPr="000405E8">
        <w:rPr>
          <w:rFonts w:eastAsia="Courier New"/>
          <w:color w:val="000000"/>
          <w:sz w:val="24"/>
          <w:szCs w:val="24"/>
        </w:rPr>
        <w:t>5.8. Продавец не несет ответственности перед Покупателем в случае несанкционированного использования Карт третьими лицами и в случае нарушения П</w:t>
      </w:r>
      <w:r w:rsidR="004A5064">
        <w:rPr>
          <w:rFonts w:eastAsia="Courier New"/>
          <w:color w:val="000000"/>
          <w:sz w:val="24"/>
          <w:szCs w:val="24"/>
        </w:rPr>
        <w:t xml:space="preserve">окупателем пункта 3.5 </w:t>
      </w:r>
      <w:r w:rsidRPr="000405E8">
        <w:rPr>
          <w:rFonts w:eastAsia="Courier New"/>
          <w:color w:val="000000"/>
          <w:sz w:val="24"/>
          <w:szCs w:val="24"/>
        </w:rPr>
        <w:t xml:space="preserve"> Договора.</w:t>
      </w:r>
    </w:p>
    <w:p w14:paraId="30B68A66" w14:textId="77777777" w:rsidR="000405E8" w:rsidRPr="000405E8" w:rsidRDefault="000405E8" w:rsidP="000405E8">
      <w:pPr>
        <w:widowControl w:val="0"/>
        <w:tabs>
          <w:tab w:val="left" w:pos="498"/>
        </w:tabs>
        <w:jc w:val="both"/>
        <w:rPr>
          <w:rFonts w:eastAsia="Courier New"/>
          <w:color w:val="000000"/>
          <w:sz w:val="24"/>
          <w:szCs w:val="24"/>
        </w:rPr>
      </w:pPr>
      <w:r w:rsidRPr="000405E8">
        <w:rPr>
          <w:rFonts w:eastAsia="Courier New"/>
          <w:color w:val="000000"/>
          <w:sz w:val="24"/>
          <w:szCs w:val="24"/>
        </w:rPr>
        <w:t>5.9.  За утрату или повреждение Карты Покупатель выплачивает Продавцу штраф в размере стоимости карты по цене, действующей у Продавца на карты для юридических лиц за 1 карту.</w:t>
      </w:r>
    </w:p>
    <w:p w14:paraId="65E837B4" w14:textId="77777777" w:rsidR="000405E8" w:rsidRPr="000405E8" w:rsidRDefault="000405E8" w:rsidP="000405E8">
      <w:pPr>
        <w:widowControl w:val="0"/>
        <w:tabs>
          <w:tab w:val="left" w:pos="315"/>
          <w:tab w:val="left" w:pos="8202"/>
        </w:tabs>
        <w:jc w:val="center"/>
        <w:rPr>
          <w:rFonts w:eastAsia="Courier New"/>
          <w:b/>
          <w:color w:val="000000"/>
          <w:sz w:val="24"/>
          <w:szCs w:val="24"/>
        </w:rPr>
      </w:pPr>
      <w:r w:rsidRPr="000405E8">
        <w:rPr>
          <w:rFonts w:eastAsia="Courier New"/>
          <w:b/>
          <w:color w:val="000000"/>
          <w:sz w:val="24"/>
          <w:szCs w:val="24"/>
        </w:rPr>
        <w:t>6.</w:t>
      </w:r>
      <w:r w:rsidRPr="000405E8">
        <w:rPr>
          <w:rFonts w:eastAsia="Courier New"/>
          <w:b/>
          <w:color w:val="000000"/>
          <w:sz w:val="24"/>
          <w:szCs w:val="24"/>
        </w:rPr>
        <w:tab/>
        <w:t>Прочие условия Договора.</w:t>
      </w:r>
    </w:p>
    <w:p w14:paraId="18ADEDA1" w14:textId="77777777" w:rsidR="000405E8" w:rsidRPr="000405E8" w:rsidRDefault="000405E8" w:rsidP="000405E8">
      <w:pPr>
        <w:widowControl w:val="0"/>
        <w:tabs>
          <w:tab w:val="left" w:pos="0"/>
          <w:tab w:val="left" w:pos="8202"/>
        </w:tabs>
        <w:jc w:val="both"/>
        <w:rPr>
          <w:rFonts w:eastAsia="Courier New"/>
          <w:color w:val="000000"/>
          <w:sz w:val="24"/>
          <w:szCs w:val="24"/>
        </w:rPr>
      </w:pPr>
      <w:r w:rsidRPr="000405E8">
        <w:rPr>
          <w:rFonts w:eastAsia="Courier New"/>
          <w:color w:val="000000"/>
          <w:sz w:val="24"/>
          <w:szCs w:val="24"/>
        </w:rPr>
        <w:t>6.1.</w:t>
      </w:r>
      <w:r w:rsidR="00312163">
        <w:rPr>
          <w:rFonts w:eastAsia="Courier New"/>
          <w:color w:val="000000"/>
          <w:sz w:val="24"/>
          <w:szCs w:val="24"/>
        </w:rPr>
        <w:t xml:space="preserve"> Договор вступает</w:t>
      </w:r>
      <w:r w:rsidR="009D39DF">
        <w:rPr>
          <w:rFonts w:eastAsia="Courier New"/>
          <w:color w:val="000000"/>
          <w:sz w:val="24"/>
          <w:szCs w:val="24"/>
        </w:rPr>
        <w:t xml:space="preserve"> в силу с 01.01.2023г.  по 30.06</w:t>
      </w:r>
      <w:r w:rsidR="00312163">
        <w:rPr>
          <w:rFonts w:eastAsia="Courier New"/>
          <w:color w:val="000000"/>
          <w:sz w:val="24"/>
          <w:szCs w:val="24"/>
        </w:rPr>
        <w:t>.2023</w:t>
      </w:r>
      <w:r w:rsidR="00FF1211">
        <w:rPr>
          <w:rFonts w:eastAsia="Courier New"/>
          <w:color w:val="000000"/>
          <w:sz w:val="24"/>
          <w:szCs w:val="24"/>
        </w:rPr>
        <w:t>г.</w:t>
      </w:r>
      <w:r w:rsidR="00FF1211" w:rsidRPr="00FF1211">
        <w:rPr>
          <w:sz w:val="22"/>
          <w:szCs w:val="22"/>
        </w:rPr>
        <w:t xml:space="preserve"> </w:t>
      </w:r>
      <w:r w:rsidR="00FF1211" w:rsidRPr="00FF1211">
        <w:rPr>
          <w:rFonts w:eastAsia="Courier New"/>
          <w:color w:val="000000"/>
          <w:sz w:val="24"/>
          <w:szCs w:val="24"/>
        </w:rPr>
        <w:t>до  исполнения сторонами своих обязательств в части финансов. Истечение срока действия Договора не влечет прекращения гарантийных и денежных обязательств по Договору до полного исполнения Сторонами.</w:t>
      </w:r>
    </w:p>
    <w:p w14:paraId="6381E8EB" w14:textId="77777777" w:rsidR="000405E8" w:rsidRPr="000405E8" w:rsidRDefault="004A5064" w:rsidP="000405E8">
      <w:pPr>
        <w:widowControl w:val="0"/>
        <w:tabs>
          <w:tab w:val="left" w:pos="7621"/>
        </w:tabs>
        <w:jc w:val="both"/>
        <w:rPr>
          <w:rFonts w:eastAsia="Courier New"/>
          <w:color w:val="000000"/>
          <w:sz w:val="24"/>
          <w:szCs w:val="24"/>
        </w:rPr>
      </w:pPr>
      <w:r>
        <w:rPr>
          <w:rFonts w:eastAsia="Courier New"/>
          <w:color w:val="000000"/>
          <w:sz w:val="24"/>
          <w:szCs w:val="24"/>
        </w:rPr>
        <w:t xml:space="preserve">6.2 </w:t>
      </w:r>
      <w:r w:rsidR="000405E8" w:rsidRPr="000405E8">
        <w:rPr>
          <w:rFonts w:eastAsia="Courier New"/>
          <w:color w:val="000000"/>
          <w:sz w:val="24"/>
          <w:szCs w:val="24"/>
        </w:rPr>
        <w:t xml:space="preserve"> Договор может быть расторгнут или изменен по соглашению сторон путем письменного уведомления другой стороны не менее, чем за 14 дней до его расторжения, если иное не предусмотрено положениями ГК РФ.</w:t>
      </w:r>
    </w:p>
    <w:p w14:paraId="09D15864"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Основанием для раст</w:t>
      </w:r>
      <w:r w:rsidR="004A5064">
        <w:rPr>
          <w:rFonts w:eastAsia="Courier New"/>
          <w:color w:val="000000"/>
          <w:sz w:val="24"/>
          <w:szCs w:val="24"/>
        </w:rPr>
        <w:t xml:space="preserve">оржения или изменения </w:t>
      </w:r>
      <w:r w:rsidRPr="000405E8">
        <w:rPr>
          <w:rFonts w:eastAsia="Courier New"/>
          <w:color w:val="000000"/>
          <w:sz w:val="24"/>
          <w:szCs w:val="24"/>
        </w:rPr>
        <w:t xml:space="preserve"> Договора может быть.</w:t>
      </w:r>
    </w:p>
    <w:p w14:paraId="3F389FB6" w14:textId="77777777" w:rsidR="000405E8" w:rsidRPr="000405E8" w:rsidRDefault="000405E8" w:rsidP="000405E8">
      <w:pPr>
        <w:widowControl w:val="0"/>
        <w:tabs>
          <w:tab w:val="left" w:pos="205"/>
        </w:tabs>
        <w:jc w:val="both"/>
        <w:rPr>
          <w:rFonts w:eastAsia="Courier New"/>
          <w:color w:val="000000"/>
          <w:sz w:val="24"/>
          <w:szCs w:val="24"/>
        </w:rPr>
      </w:pPr>
      <w:r w:rsidRPr="000405E8">
        <w:rPr>
          <w:rFonts w:eastAsia="Courier New"/>
          <w:color w:val="000000"/>
          <w:sz w:val="24"/>
          <w:szCs w:val="24"/>
        </w:rPr>
        <w:t>-</w:t>
      </w:r>
      <w:r w:rsidRPr="000405E8">
        <w:rPr>
          <w:rFonts w:eastAsia="Courier New"/>
          <w:color w:val="000000"/>
          <w:sz w:val="24"/>
          <w:szCs w:val="24"/>
        </w:rPr>
        <w:tab/>
        <w:t>невыполнение одной из сторон, принятых на себя обязательств (ст.450 ГК)'</w:t>
      </w:r>
    </w:p>
    <w:p w14:paraId="7A53E979" w14:textId="77777777" w:rsidR="000405E8" w:rsidRPr="000405E8" w:rsidRDefault="000405E8" w:rsidP="000405E8">
      <w:pPr>
        <w:widowControl w:val="0"/>
        <w:tabs>
          <w:tab w:val="left" w:pos="210"/>
        </w:tabs>
        <w:jc w:val="both"/>
        <w:rPr>
          <w:rFonts w:eastAsia="Courier New"/>
          <w:color w:val="000000"/>
          <w:sz w:val="24"/>
          <w:szCs w:val="24"/>
        </w:rPr>
      </w:pPr>
      <w:r w:rsidRPr="000405E8">
        <w:rPr>
          <w:rFonts w:eastAsia="Courier New"/>
          <w:color w:val="000000"/>
          <w:sz w:val="24"/>
          <w:szCs w:val="24"/>
        </w:rPr>
        <w:t>-</w:t>
      </w:r>
      <w:r w:rsidRPr="000405E8">
        <w:rPr>
          <w:rFonts w:eastAsia="Courier New"/>
          <w:color w:val="000000"/>
          <w:sz w:val="24"/>
          <w:szCs w:val="24"/>
        </w:rPr>
        <w:tab/>
        <w:t>существенные изменения обстоятельств (ст. 451 ГК).</w:t>
      </w:r>
    </w:p>
    <w:p w14:paraId="0030B76E" w14:textId="563AAB82" w:rsidR="000405E8" w:rsidRPr="000405E8" w:rsidRDefault="000405E8" w:rsidP="000405E8">
      <w:pPr>
        <w:tabs>
          <w:tab w:val="left" w:pos="1111"/>
        </w:tabs>
        <w:jc w:val="both"/>
        <w:rPr>
          <w:rFonts w:eastAsia="Courier New"/>
          <w:color w:val="000000"/>
          <w:sz w:val="24"/>
          <w:szCs w:val="24"/>
        </w:rPr>
      </w:pPr>
      <w:r w:rsidRPr="000405E8">
        <w:rPr>
          <w:rFonts w:eastAsia="Courier New"/>
          <w:color w:val="000000"/>
          <w:sz w:val="24"/>
          <w:szCs w:val="24"/>
        </w:rPr>
        <w:t xml:space="preserve">6.3. В случае если общая стоимость поставленных нефтепродуктов на момент окончания срока действия договора будет меньше цены Договора, при отсутствии </w:t>
      </w:r>
      <w:r w:rsidRPr="00CA0EE3">
        <w:rPr>
          <w:rFonts w:eastAsia="Courier New"/>
          <w:color w:val="000000"/>
          <w:sz w:val="24"/>
          <w:szCs w:val="24"/>
        </w:rPr>
        <w:t>разногласий</w:t>
      </w:r>
      <w:r w:rsidR="00942B50" w:rsidRPr="00CA0EE3">
        <w:rPr>
          <w:rFonts w:eastAsia="Courier New"/>
          <w:color w:val="000000"/>
          <w:sz w:val="24"/>
          <w:szCs w:val="24"/>
        </w:rPr>
        <w:t xml:space="preserve"> по количеству, </w:t>
      </w:r>
      <w:r w:rsidR="00942B50" w:rsidRPr="00CA0EE3">
        <w:rPr>
          <w:rFonts w:eastAsia="Courier New"/>
          <w:color w:val="000000" w:themeColor="text1"/>
          <w:sz w:val="24"/>
          <w:szCs w:val="24"/>
        </w:rPr>
        <w:lastRenderedPageBreak/>
        <w:t xml:space="preserve">качеству </w:t>
      </w:r>
      <w:r w:rsidR="006A3266" w:rsidRPr="00CA0EE3">
        <w:rPr>
          <w:rFonts w:eastAsia="Courier New"/>
          <w:color w:val="000000" w:themeColor="text1"/>
          <w:sz w:val="24"/>
          <w:szCs w:val="24"/>
        </w:rPr>
        <w:t>отпущенн</w:t>
      </w:r>
      <w:bookmarkStart w:id="7" w:name="_GoBack"/>
      <w:bookmarkEnd w:id="7"/>
      <w:r w:rsidR="006A3266" w:rsidRPr="00CA0EE3">
        <w:rPr>
          <w:rFonts w:eastAsia="Courier New"/>
          <w:color w:val="000000" w:themeColor="text1"/>
          <w:sz w:val="24"/>
          <w:szCs w:val="24"/>
        </w:rPr>
        <w:t xml:space="preserve">ого и </w:t>
      </w:r>
      <w:r w:rsidR="00942B50" w:rsidRPr="00CA0EE3">
        <w:rPr>
          <w:rFonts w:eastAsia="Courier New"/>
          <w:color w:val="000000" w:themeColor="text1"/>
          <w:sz w:val="24"/>
          <w:szCs w:val="24"/>
        </w:rPr>
        <w:t>принятого товара и взаимным рассчетам</w:t>
      </w:r>
      <w:r w:rsidRPr="00CA0EE3">
        <w:rPr>
          <w:rFonts w:eastAsia="Courier New"/>
          <w:color w:val="000000" w:themeColor="text1"/>
          <w:sz w:val="24"/>
          <w:szCs w:val="24"/>
        </w:rPr>
        <w:t xml:space="preserve">, </w:t>
      </w:r>
      <w:r w:rsidRPr="000405E8">
        <w:rPr>
          <w:rFonts w:eastAsia="Courier New"/>
          <w:color w:val="000000"/>
          <w:sz w:val="24"/>
          <w:szCs w:val="24"/>
        </w:rPr>
        <w:t>обязательства по договору считаются выполненными Сторонами в полном объеме.</w:t>
      </w:r>
    </w:p>
    <w:p w14:paraId="67F99CCC" w14:textId="77777777" w:rsidR="000405E8" w:rsidRPr="000405E8" w:rsidRDefault="000405E8" w:rsidP="000405E8">
      <w:pPr>
        <w:widowControl w:val="0"/>
        <w:tabs>
          <w:tab w:val="left" w:pos="210"/>
        </w:tabs>
        <w:jc w:val="both"/>
        <w:rPr>
          <w:rFonts w:eastAsia="Courier New"/>
          <w:color w:val="000000"/>
          <w:sz w:val="24"/>
          <w:szCs w:val="24"/>
        </w:rPr>
      </w:pPr>
      <w:r w:rsidRPr="000405E8">
        <w:rPr>
          <w:rFonts w:eastAsia="Courier New"/>
          <w:color w:val="000000"/>
          <w:sz w:val="24"/>
          <w:szCs w:val="24"/>
        </w:rPr>
        <w:t>6.4.Следующие приложения являются неотъемлемой частью Договора:</w:t>
      </w:r>
    </w:p>
    <w:p w14:paraId="6E0133E5"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№1 заявление об утрате/повреждении карты.</w:t>
      </w:r>
    </w:p>
    <w:p w14:paraId="3F30D519"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№2 заявка № 1 на получение карт и установление (изменение) лимитов на картах.</w:t>
      </w:r>
    </w:p>
    <w:p w14:paraId="4F6BF221"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№3 перечень АЗС.</w:t>
      </w:r>
    </w:p>
    <w:p w14:paraId="7B34B1DA"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№4 Спецификация к Договору № от _______2022г.</w:t>
      </w:r>
    </w:p>
    <w:p w14:paraId="2F97FE8B" w14:textId="77777777" w:rsidR="000405E8" w:rsidRPr="000405E8" w:rsidRDefault="000405E8" w:rsidP="000405E8">
      <w:pPr>
        <w:widowControl w:val="0"/>
        <w:jc w:val="both"/>
        <w:rPr>
          <w:rFonts w:eastAsia="Courier New"/>
          <w:color w:val="000000"/>
          <w:sz w:val="24"/>
          <w:szCs w:val="24"/>
        </w:rPr>
      </w:pPr>
      <w:r w:rsidRPr="000405E8">
        <w:rPr>
          <w:rFonts w:eastAsia="Courier New"/>
          <w:color w:val="000000"/>
          <w:sz w:val="24"/>
          <w:szCs w:val="24"/>
        </w:rPr>
        <w:t>Приложение №5 Техническое задание.</w:t>
      </w:r>
    </w:p>
    <w:p w14:paraId="750CE832" w14:textId="77777777" w:rsidR="000405E8" w:rsidRPr="000405E8" w:rsidRDefault="000405E8" w:rsidP="000405E8">
      <w:pPr>
        <w:widowControl w:val="0"/>
        <w:jc w:val="both"/>
        <w:rPr>
          <w:rFonts w:eastAsia="Courier New"/>
          <w:color w:val="000000"/>
          <w:sz w:val="24"/>
          <w:szCs w:val="24"/>
        </w:rPr>
      </w:pPr>
    </w:p>
    <w:p w14:paraId="0B34ADDE" w14:textId="77777777" w:rsidR="000405E8" w:rsidRPr="000405E8" w:rsidRDefault="000405E8" w:rsidP="000405E8">
      <w:pPr>
        <w:widowControl w:val="0"/>
        <w:tabs>
          <w:tab w:val="left" w:pos="315"/>
        </w:tabs>
        <w:jc w:val="center"/>
        <w:rPr>
          <w:rFonts w:eastAsia="Courier New"/>
          <w:b/>
          <w:color w:val="000000"/>
          <w:sz w:val="24"/>
          <w:szCs w:val="24"/>
        </w:rPr>
      </w:pPr>
    </w:p>
    <w:p w14:paraId="7EFEE01B" w14:textId="77777777" w:rsidR="000405E8" w:rsidRPr="000405E8" w:rsidRDefault="000405E8" w:rsidP="000405E8">
      <w:pPr>
        <w:widowControl w:val="0"/>
        <w:tabs>
          <w:tab w:val="left" w:pos="315"/>
        </w:tabs>
        <w:jc w:val="center"/>
        <w:rPr>
          <w:rFonts w:eastAsia="Courier New"/>
          <w:b/>
          <w:color w:val="000000"/>
          <w:sz w:val="24"/>
          <w:szCs w:val="24"/>
        </w:rPr>
      </w:pPr>
    </w:p>
    <w:p w14:paraId="12E8706F" w14:textId="77777777" w:rsidR="000405E8" w:rsidRPr="000405E8" w:rsidRDefault="000405E8" w:rsidP="000405E8">
      <w:pPr>
        <w:widowControl w:val="0"/>
        <w:tabs>
          <w:tab w:val="left" w:pos="315"/>
        </w:tabs>
        <w:jc w:val="center"/>
        <w:rPr>
          <w:rFonts w:eastAsia="Courier New"/>
          <w:b/>
          <w:color w:val="000000"/>
          <w:sz w:val="24"/>
          <w:szCs w:val="24"/>
        </w:rPr>
      </w:pPr>
    </w:p>
    <w:p w14:paraId="7A2E1947" w14:textId="77777777" w:rsidR="000405E8" w:rsidRPr="000405E8" w:rsidRDefault="000405E8" w:rsidP="000405E8">
      <w:pPr>
        <w:widowControl w:val="0"/>
        <w:tabs>
          <w:tab w:val="left" w:pos="315"/>
        </w:tabs>
        <w:jc w:val="center"/>
        <w:rPr>
          <w:rFonts w:eastAsia="Courier New"/>
          <w:b/>
          <w:color w:val="000000"/>
          <w:sz w:val="24"/>
          <w:szCs w:val="24"/>
        </w:rPr>
      </w:pPr>
    </w:p>
    <w:p w14:paraId="558CB985" w14:textId="77777777" w:rsidR="000405E8" w:rsidRPr="000405E8" w:rsidRDefault="000405E8" w:rsidP="000405E8">
      <w:pPr>
        <w:widowControl w:val="0"/>
        <w:tabs>
          <w:tab w:val="left" w:pos="315"/>
        </w:tabs>
        <w:jc w:val="center"/>
        <w:rPr>
          <w:rFonts w:eastAsia="Courier New"/>
          <w:b/>
          <w:color w:val="000000"/>
          <w:sz w:val="24"/>
          <w:szCs w:val="24"/>
        </w:rPr>
      </w:pPr>
    </w:p>
    <w:p w14:paraId="12B5FF8E" w14:textId="77777777" w:rsidR="000405E8" w:rsidRPr="000405E8" w:rsidRDefault="000405E8" w:rsidP="000405E8">
      <w:pPr>
        <w:widowControl w:val="0"/>
        <w:tabs>
          <w:tab w:val="left" w:pos="315"/>
        </w:tabs>
        <w:jc w:val="center"/>
        <w:rPr>
          <w:rFonts w:eastAsia="Courier New"/>
          <w:b/>
          <w:color w:val="000000"/>
          <w:sz w:val="24"/>
          <w:szCs w:val="24"/>
        </w:rPr>
      </w:pPr>
    </w:p>
    <w:p w14:paraId="6B19B510" w14:textId="77777777" w:rsidR="000405E8" w:rsidRPr="000405E8" w:rsidRDefault="000405E8" w:rsidP="000405E8">
      <w:pPr>
        <w:widowControl w:val="0"/>
        <w:tabs>
          <w:tab w:val="left" w:pos="315"/>
        </w:tabs>
        <w:jc w:val="center"/>
        <w:rPr>
          <w:rFonts w:eastAsia="Courier New"/>
          <w:b/>
          <w:color w:val="000000"/>
          <w:sz w:val="24"/>
          <w:szCs w:val="24"/>
        </w:rPr>
      </w:pPr>
    </w:p>
    <w:p w14:paraId="544415C8" w14:textId="77777777" w:rsidR="000405E8" w:rsidRPr="000405E8" w:rsidRDefault="000405E8" w:rsidP="000405E8">
      <w:pPr>
        <w:widowControl w:val="0"/>
        <w:tabs>
          <w:tab w:val="left" w:pos="315"/>
        </w:tabs>
        <w:jc w:val="center"/>
        <w:rPr>
          <w:rFonts w:eastAsia="Courier New"/>
          <w:b/>
          <w:color w:val="000000"/>
          <w:sz w:val="24"/>
          <w:szCs w:val="24"/>
        </w:rPr>
      </w:pPr>
    </w:p>
    <w:p w14:paraId="530473F2" w14:textId="77777777" w:rsidR="000405E8" w:rsidRPr="000405E8" w:rsidRDefault="000405E8" w:rsidP="000405E8">
      <w:pPr>
        <w:widowControl w:val="0"/>
        <w:tabs>
          <w:tab w:val="left" w:pos="315"/>
        </w:tabs>
        <w:jc w:val="center"/>
        <w:rPr>
          <w:rFonts w:eastAsia="Courier New"/>
          <w:b/>
          <w:color w:val="000000"/>
          <w:sz w:val="24"/>
          <w:szCs w:val="24"/>
        </w:rPr>
      </w:pPr>
      <w:r w:rsidRPr="000405E8">
        <w:rPr>
          <w:rFonts w:eastAsia="Courier New"/>
          <w:b/>
          <w:color w:val="000000"/>
          <w:sz w:val="24"/>
          <w:szCs w:val="24"/>
        </w:rPr>
        <w:t>7.</w:t>
      </w:r>
      <w:r w:rsidRPr="000405E8">
        <w:rPr>
          <w:rFonts w:eastAsia="Courier New"/>
          <w:b/>
          <w:color w:val="000000"/>
          <w:sz w:val="24"/>
          <w:szCs w:val="24"/>
        </w:rPr>
        <w:tab/>
        <w:t>Адреса и реквизиты сторон:</w:t>
      </w:r>
    </w:p>
    <w:p w14:paraId="6CE0E008" w14:textId="77777777" w:rsidR="000405E8" w:rsidRPr="000405E8" w:rsidRDefault="000405E8" w:rsidP="000405E8">
      <w:pPr>
        <w:widowControl w:val="0"/>
        <w:tabs>
          <w:tab w:val="left" w:pos="315"/>
        </w:tabs>
        <w:rPr>
          <w:rFonts w:eastAsia="Courier New"/>
          <w:b/>
          <w:color w:val="000000"/>
          <w:sz w:val="24"/>
          <w:szCs w:val="24"/>
        </w:rPr>
      </w:pPr>
      <w:r w:rsidRPr="000405E8">
        <w:rPr>
          <w:rFonts w:eastAsia="Courier New"/>
          <w:b/>
          <w:color w:val="000000"/>
          <w:sz w:val="24"/>
          <w:szCs w:val="24"/>
        </w:rPr>
        <w:t>ПОКУПАТЕЛЬ                                                   ПРОДАВЕЦ</w:t>
      </w:r>
    </w:p>
    <w:tbl>
      <w:tblPr>
        <w:tblStyle w:val="a9"/>
        <w:tblW w:w="0" w:type="auto"/>
        <w:tblLook w:val="04A0" w:firstRow="1" w:lastRow="0" w:firstColumn="1" w:lastColumn="0" w:noHBand="0" w:noVBand="1"/>
      </w:tblPr>
      <w:tblGrid>
        <w:gridCol w:w="4672"/>
        <w:gridCol w:w="4673"/>
      </w:tblGrid>
      <w:tr w:rsidR="000405E8" w:rsidRPr="000405E8" w14:paraId="48622AF5" w14:textId="77777777" w:rsidTr="00DC22EF">
        <w:tc>
          <w:tcPr>
            <w:tcW w:w="4672" w:type="dxa"/>
            <w:tcBorders>
              <w:top w:val="single" w:sz="4" w:space="0" w:color="auto"/>
              <w:left w:val="single" w:sz="4" w:space="0" w:color="auto"/>
              <w:bottom w:val="single" w:sz="4" w:space="0" w:color="auto"/>
              <w:right w:val="single" w:sz="4" w:space="0" w:color="auto"/>
            </w:tcBorders>
            <w:hideMark/>
          </w:tcPr>
          <w:p w14:paraId="09FF79F0" w14:textId="77777777" w:rsidR="000405E8" w:rsidRPr="000405E8" w:rsidRDefault="000405E8" w:rsidP="000405E8">
            <w:pPr>
              <w:widowControl w:val="0"/>
              <w:suppressAutoHyphens/>
              <w:spacing w:line="276" w:lineRule="auto"/>
              <w:rPr>
                <w:b/>
                <w:sz w:val="22"/>
                <w:szCs w:val="22"/>
                <w:lang w:eastAsia="ar-SA"/>
              </w:rPr>
            </w:pPr>
            <w:r w:rsidRPr="000405E8">
              <w:rPr>
                <w:b/>
                <w:sz w:val="22"/>
                <w:szCs w:val="22"/>
                <w:lang w:eastAsia="ar-SA"/>
              </w:rPr>
              <w:t xml:space="preserve">Государственное предприятие Псковской области «Славяне» </w:t>
            </w:r>
          </w:p>
          <w:p w14:paraId="28F59660"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b/>
                <w:sz w:val="22"/>
                <w:szCs w:val="22"/>
                <w:lang w:eastAsia="ar-SA"/>
              </w:rPr>
              <w:t>(ГП ПО «Славяне»)</w:t>
            </w:r>
          </w:p>
          <w:p w14:paraId="70969E77"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182200, Псковская область,</w:t>
            </w:r>
          </w:p>
          <w:p w14:paraId="5D4A20E8"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г. Новосокольники, ул. Шоссейная, д.21</w:t>
            </w:r>
          </w:p>
          <w:p w14:paraId="7FDD50D9"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Почтовый адрес: 182100, г. Великие Луки, Сигорицкий пр-д, 2</w:t>
            </w:r>
          </w:p>
          <w:p w14:paraId="68739C9A" w14:textId="77777777" w:rsidR="000405E8" w:rsidRPr="000405E8" w:rsidRDefault="000405E8" w:rsidP="000405E8">
            <w:pPr>
              <w:widowControl w:val="0"/>
              <w:suppressAutoHyphens/>
              <w:spacing w:line="276" w:lineRule="auto"/>
              <w:rPr>
                <w:rFonts w:eastAsia="Courier New"/>
                <w:b/>
                <w:color w:val="000000"/>
                <w:sz w:val="22"/>
                <w:szCs w:val="22"/>
                <w:lang w:val="en-US" w:eastAsia="ar-SA"/>
              </w:rPr>
            </w:pPr>
            <w:r w:rsidRPr="000405E8">
              <w:rPr>
                <w:rFonts w:eastAsia="Courier New"/>
                <w:b/>
                <w:bCs/>
                <w:color w:val="000000"/>
                <w:sz w:val="22"/>
                <w:szCs w:val="22"/>
                <w:lang w:val="en-US" w:eastAsia="ar-SA"/>
              </w:rPr>
              <w:t>E-mail: zakupslaviane@yandex.ru</w:t>
            </w:r>
          </w:p>
          <w:p w14:paraId="364B9EE1" w14:textId="77777777" w:rsidR="000405E8" w:rsidRPr="000405E8" w:rsidRDefault="000405E8" w:rsidP="000405E8">
            <w:pPr>
              <w:widowControl w:val="0"/>
              <w:suppressAutoHyphens/>
              <w:spacing w:line="276" w:lineRule="auto"/>
              <w:rPr>
                <w:rFonts w:eastAsia="Courier New"/>
                <w:b/>
                <w:color w:val="000000"/>
                <w:sz w:val="22"/>
                <w:szCs w:val="22"/>
                <w:lang w:val="en-US" w:eastAsia="ar-SA"/>
              </w:rPr>
            </w:pPr>
            <w:r w:rsidRPr="000405E8">
              <w:rPr>
                <w:rFonts w:eastAsia="Courier New"/>
                <w:b/>
                <w:color w:val="000000"/>
                <w:sz w:val="22"/>
                <w:szCs w:val="22"/>
                <w:lang w:eastAsia="ar-SA"/>
              </w:rPr>
              <w:t>ИНН</w:t>
            </w:r>
            <w:r w:rsidRPr="000405E8">
              <w:rPr>
                <w:rFonts w:eastAsia="Courier New"/>
                <w:b/>
                <w:color w:val="000000"/>
                <w:sz w:val="22"/>
                <w:szCs w:val="22"/>
                <w:lang w:val="en-US" w:eastAsia="ar-SA"/>
              </w:rPr>
              <w:t xml:space="preserve"> 6027008537/</w:t>
            </w:r>
            <w:r w:rsidRPr="000405E8">
              <w:rPr>
                <w:rFonts w:eastAsia="Courier New"/>
                <w:b/>
                <w:color w:val="000000"/>
                <w:sz w:val="22"/>
                <w:szCs w:val="22"/>
                <w:lang w:eastAsia="ar-SA"/>
              </w:rPr>
              <w:t>КПП</w:t>
            </w:r>
            <w:r w:rsidRPr="000405E8">
              <w:rPr>
                <w:rFonts w:eastAsia="Courier New"/>
                <w:b/>
                <w:color w:val="000000"/>
                <w:sz w:val="22"/>
                <w:szCs w:val="22"/>
                <w:lang w:val="en-US" w:eastAsia="ar-SA"/>
              </w:rPr>
              <w:t xml:space="preserve"> 601101001</w:t>
            </w:r>
          </w:p>
          <w:p w14:paraId="0E1AFCE7"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ОРГН 1026000969367</w:t>
            </w:r>
          </w:p>
          <w:p w14:paraId="3C64D142"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Р/счет 40602810400000000043</w:t>
            </w:r>
          </w:p>
          <w:p w14:paraId="02BC9251"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Банк: АО «Великие Луки банк» г. Великие Луки</w:t>
            </w:r>
          </w:p>
          <w:p w14:paraId="1745EFE4"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К/сч: 30101810200000000729</w:t>
            </w:r>
          </w:p>
          <w:p w14:paraId="7110B5B9"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БИК: 045853729</w:t>
            </w:r>
          </w:p>
          <w:p w14:paraId="29187E62" w14:textId="77777777"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ОКПО 12075279</w:t>
            </w:r>
          </w:p>
          <w:p w14:paraId="2BB538F7"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ОГРН 1026000969367</w:t>
            </w:r>
          </w:p>
          <w:p w14:paraId="62571A85"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ОКТМО 58626101001</w:t>
            </w:r>
          </w:p>
          <w:p w14:paraId="42A14266"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bCs/>
                <w:color w:val="000000"/>
                <w:sz w:val="22"/>
                <w:szCs w:val="22"/>
                <w:lang w:eastAsia="ar-SA"/>
              </w:rPr>
              <w:t>ОКВЭД  49.31.2</w:t>
            </w:r>
          </w:p>
          <w:p w14:paraId="3F7D13FA" w14:textId="77777777" w:rsidR="000405E8" w:rsidRPr="000405E8" w:rsidRDefault="000405E8" w:rsidP="000405E8">
            <w:pPr>
              <w:widowControl w:val="0"/>
              <w:suppressAutoHyphens/>
              <w:spacing w:line="276" w:lineRule="auto"/>
              <w:rPr>
                <w:rFonts w:eastAsia="Courier New"/>
                <w:b/>
                <w:color w:val="000000"/>
                <w:sz w:val="22"/>
                <w:szCs w:val="22"/>
                <w:lang w:eastAsia="ar-SA"/>
              </w:rPr>
            </w:pPr>
          </w:p>
          <w:p w14:paraId="3C743E41" w14:textId="77777777" w:rsidR="000405E8" w:rsidRPr="000405E8" w:rsidRDefault="000405E8" w:rsidP="000405E8">
            <w:pPr>
              <w:widowControl w:val="0"/>
              <w:suppressAutoHyphens/>
              <w:spacing w:line="276" w:lineRule="auto"/>
              <w:rPr>
                <w:rFonts w:eastAsia="Courier New"/>
                <w:b/>
                <w:color w:val="000000"/>
                <w:sz w:val="22"/>
                <w:szCs w:val="22"/>
                <w:lang w:eastAsia="ar-SA"/>
              </w:rPr>
            </w:pPr>
            <w:r w:rsidRPr="000405E8">
              <w:rPr>
                <w:rFonts w:eastAsia="Courier New"/>
                <w:b/>
                <w:color w:val="000000"/>
                <w:sz w:val="22"/>
                <w:szCs w:val="22"/>
                <w:lang w:eastAsia="ar-SA"/>
              </w:rPr>
              <w:t xml:space="preserve">                                      </w:t>
            </w:r>
          </w:p>
          <w:p w14:paraId="528514AF" w14:textId="77777777" w:rsidR="000405E8" w:rsidRPr="000405E8" w:rsidRDefault="000405E8" w:rsidP="000405E8">
            <w:pPr>
              <w:widowControl w:val="0"/>
              <w:suppressAutoHyphens/>
              <w:spacing w:line="276" w:lineRule="auto"/>
              <w:rPr>
                <w:rFonts w:eastAsia="Courier New"/>
                <w:b/>
                <w:bCs/>
                <w:color w:val="000000"/>
                <w:sz w:val="22"/>
                <w:szCs w:val="22"/>
                <w:lang w:eastAsia="ar-SA"/>
              </w:rPr>
            </w:pPr>
          </w:p>
          <w:p w14:paraId="56776BF1" w14:textId="77777777" w:rsidR="000405E8" w:rsidRPr="000405E8" w:rsidRDefault="000405E8" w:rsidP="000405E8">
            <w:pPr>
              <w:widowControl w:val="0"/>
              <w:suppressAutoHyphens/>
              <w:spacing w:line="276" w:lineRule="auto"/>
              <w:rPr>
                <w:rFonts w:eastAsia="Courier New"/>
                <w:b/>
                <w:bCs/>
                <w:color w:val="000000"/>
                <w:sz w:val="22"/>
                <w:szCs w:val="22"/>
                <w:lang w:eastAsia="ar-SA"/>
              </w:rPr>
            </w:pPr>
          </w:p>
          <w:p w14:paraId="3E74EBBF" w14:textId="77777777"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 xml:space="preserve">Генеральный директор                                       </w:t>
            </w:r>
          </w:p>
          <w:p w14:paraId="2684C725" w14:textId="77777777" w:rsidR="000405E8" w:rsidRPr="000405E8" w:rsidRDefault="000405E8" w:rsidP="000405E8">
            <w:pPr>
              <w:widowControl w:val="0"/>
              <w:suppressAutoHyphens/>
              <w:spacing w:line="276" w:lineRule="auto"/>
              <w:rPr>
                <w:rFonts w:eastAsia="Courier New"/>
                <w:b/>
                <w:bCs/>
                <w:color w:val="000000"/>
                <w:sz w:val="22"/>
                <w:szCs w:val="22"/>
                <w:lang w:eastAsia="ar-SA"/>
              </w:rPr>
            </w:pPr>
          </w:p>
          <w:p w14:paraId="4ED8983A" w14:textId="77777777"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_________________ И.А. Жгун</w:t>
            </w:r>
          </w:p>
          <w:p w14:paraId="6654D557" w14:textId="77777777" w:rsidR="000405E8" w:rsidRPr="000405E8" w:rsidRDefault="000405E8" w:rsidP="000405E8">
            <w:pPr>
              <w:widowControl w:val="0"/>
              <w:suppressAutoHyphens/>
              <w:spacing w:line="276" w:lineRule="auto"/>
              <w:rPr>
                <w:rFonts w:eastAsia="Courier New"/>
                <w:b/>
                <w:bCs/>
                <w:color w:val="000000"/>
                <w:sz w:val="22"/>
                <w:szCs w:val="22"/>
                <w:lang w:eastAsia="ar-SA"/>
              </w:rPr>
            </w:pPr>
            <w:r w:rsidRPr="000405E8">
              <w:rPr>
                <w:rFonts w:eastAsia="Courier New"/>
                <w:b/>
                <w:bCs/>
                <w:color w:val="000000"/>
                <w:sz w:val="22"/>
                <w:szCs w:val="22"/>
                <w:lang w:eastAsia="ar-SA"/>
              </w:rPr>
              <w:t>М.П.</w:t>
            </w:r>
          </w:p>
          <w:p w14:paraId="5F895680" w14:textId="77777777" w:rsidR="000405E8" w:rsidRPr="000405E8" w:rsidRDefault="000405E8" w:rsidP="000405E8">
            <w:pPr>
              <w:rPr>
                <w:rFonts w:eastAsia="Courier New"/>
                <w:b/>
                <w:color w:val="000000"/>
                <w:sz w:val="24"/>
                <w:szCs w:val="24"/>
                <w:lang w:eastAsia="ar-SA"/>
              </w:rPr>
            </w:pPr>
            <w:r w:rsidRPr="000405E8">
              <w:rPr>
                <w:rFonts w:eastAsia="Courier New"/>
                <w:b/>
                <w:bCs/>
                <w:color w:val="000000"/>
                <w:sz w:val="22"/>
                <w:szCs w:val="22"/>
                <w:lang w:eastAsia="ar-SA"/>
              </w:rPr>
              <w:t>Подписано с помощью ЭЦП</w:t>
            </w:r>
          </w:p>
        </w:tc>
        <w:tc>
          <w:tcPr>
            <w:tcW w:w="4673" w:type="dxa"/>
            <w:tcBorders>
              <w:top w:val="single" w:sz="4" w:space="0" w:color="auto"/>
              <w:left w:val="single" w:sz="4" w:space="0" w:color="auto"/>
              <w:bottom w:val="single" w:sz="4" w:space="0" w:color="auto"/>
              <w:right w:val="single" w:sz="4" w:space="0" w:color="auto"/>
            </w:tcBorders>
          </w:tcPr>
          <w:p w14:paraId="32C85BEB"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4B7B2408"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4E2222B1"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0E99CDB3"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3D7506FF"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4D9A3C9A"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3113C33A"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5E355565"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3F19EEEA"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60EF5E13"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59F8DB4A"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3B017E4C"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43571056"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7E1A8E34"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5BCE4E5C"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14A107CD"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00B4F7ED"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3997F845"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161C3940"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53CD0472"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7B306C17"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0BAFB707"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p>
          <w:p w14:paraId="6F0D4701"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r w:rsidRPr="000405E8">
              <w:rPr>
                <w:rFonts w:eastAsia="Courier New"/>
                <w:b/>
                <w:bCs/>
                <w:color w:val="000000"/>
                <w:sz w:val="24"/>
                <w:szCs w:val="24"/>
                <w:lang w:eastAsia="ar-SA"/>
              </w:rPr>
              <w:t xml:space="preserve">_________________ </w:t>
            </w:r>
          </w:p>
          <w:p w14:paraId="6B69EBCB" w14:textId="77777777" w:rsidR="000405E8" w:rsidRPr="000405E8" w:rsidRDefault="000405E8" w:rsidP="000405E8">
            <w:pPr>
              <w:widowControl w:val="0"/>
              <w:suppressAutoHyphens/>
              <w:spacing w:line="276" w:lineRule="auto"/>
              <w:rPr>
                <w:rFonts w:eastAsia="Courier New"/>
                <w:b/>
                <w:bCs/>
                <w:color w:val="000000"/>
                <w:sz w:val="24"/>
                <w:szCs w:val="24"/>
                <w:lang w:eastAsia="ar-SA"/>
              </w:rPr>
            </w:pPr>
            <w:r w:rsidRPr="000405E8">
              <w:rPr>
                <w:rFonts w:eastAsia="Courier New"/>
                <w:b/>
                <w:bCs/>
                <w:color w:val="000000"/>
                <w:sz w:val="24"/>
                <w:szCs w:val="24"/>
                <w:lang w:eastAsia="ar-SA"/>
              </w:rPr>
              <w:t>М.П.</w:t>
            </w:r>
          </w:p>
          <w:p w14:paraId="5987C374" w14:textId="77777777" w:rsidR="000405E8" w:rsidRPr="000405E8" w:rsidRDefault="000405E8" w:rsidP="000405E8">
            <w:pPr>
              <w:widowControl w:val="0"/>
              <w:suppressAutoHyphens/>
              <w:spacing w:line="276" w:lineRule="auto"/>
              <w:rPr>
                <w:rFonts w:eastAsia="Courier New"/>
                <w:b/>
                <w:color w:val="000000"/>
                <w:sz w:val="24"/>
                <w:szCs w:val="24"/>
                <w:lang w:eastAsia="ar-SA"/>
              </w:rPr>
            </w:pPr>
            <w:r w:rsidRPr="000405E8">
              <w:rPr>
                <w:rFonts w:eastAsia="Courier New"/>
                <w:b/>
                <w:bCs/>
                <w:color w:val="000000"/>
                <w:sz w:val="24"/>
                <w:szCs w:val="24"/>
                <w:lang w:eastAsia="ar-SA"/>
              </w:rPr>
              <w:t>Подписано с помощью ЭЦП</w:t>
            </w:r>
          </w:p>
        </w:tc>
      </w:tr>
    </w:tbl>
    <w:p w14:paraId="7916CF78" w14:textId="77777777" w:rsidR="000405E8" w:rsidRPr="000405E8" w:rsidRDefault="000405E8" w:rsidP="000405E8">
      <w:pPr>
        <w:widowControl w:val="0"/>
        <w:tabs>
          <w:tab w:val="left" w:pos="315"/>
        </w:tabs>
        <w:jc w:val="center"/>
        <w:rPr>
          <w:rFonts w:eastAsia="Courier New"/>
          <w:b/>
          <w:color w:val="000000"/>
          <w:sz w:val="24"/>
          <w:szCs w:val="24"/>
        </w:rPr>
      </w:pPr>
    </w:p>
    <w:p w14:paraId="7B221FF5" w14:textId="77777777" w:rsidR="000405E8" w:rsidRPr="000405E8" w:rsidRDefault="000405E8" w:rsidP="000405E8">
      <w:pPr>
        <w:widowControl w:val="0"/>
        <w:tabs>
          <w:tab w:val="left" w:pos="315"/>
        </w:tabs>
        <w:jc w:val="right"/>
        <w:rPr>
          <w:rFonts w:eastAsia="Courier New"/>
          <w:b/>
          <w:color w:val="000000"/>
          <w:sz w:val="24"/>
          <w:szCs w:val="24"/>
        </w:rPr>
      </w:pPr>
      <w:r w:rsidRPr="000405E8">
        <w:rPr>
          <w:rFonts w:eastAsia="Courier New"/>
          <w:b/>
          <w:color w:val="000000"/>
          <w:sz w:val="24"/>
          <w:szCs w:val="24"/>
        </w:rPr>
        <w:t>Подписано с помощью ЭЦП</w:t>
      </w:r>
    </w:p>
    <w:p w14:paraId="6730F376" w14:textId="77777777" w:rsidR="00312163" w:rsidRPr="00312163" w:rsidRDefault="00312163" w:rsidP="00312163">
      <w:pPr>
        <w:rPr>
          <w:rFonts w:eastAsia="Calibri"/>
          <w:sz w:val="22"/>
          <w:szCs w:val="22"/>
          <w:lang w:eastAsia="en-US"/>
        </w:rPr>
      </w:pPr>
    </w:p>
    <w:p w14:paraId="5BF8E0A3" w14:textId="77777777" w:rsidR="00312163" w:rsidRPr="00312163" w:rsidRDefault="00312163" w:rsidP="00312163">
      <w:pPr>
        <w:rPr>
          <w:rFonts w:eastAsia="Calibri"/>
          <w:sz w:val="22"/>
          <w:szCs w:val="22"/>
          <w:lang w:eastAsia="en-US"/>
        </w:rPr>
      </w:pPr>
    </w:p>
    <w:p w14:paraId="75CEC732" w14:textId="77777777" w:rsidR="00312163" w:rsidRPr="00312163" w:rsidRDefault="00312163" w:rsidP="00312163">
      <w:pPr>
        <w:rPr>
          <w:rFonts w:eastAsia="Calibri"/>
          <w:sz w:val="22"/>
          <w:szCs w:val="22"/>
          <w:lang w:eastAsia="en-US"/>
        </w:rPr>
      </w:pPr>
    </w:p>
    <w:p w14:paraId="18BCBE48" w14:textId="77777777" w:rsidR="00312163" w:rsidRPr="00312163" w:rsidRDefault="00312163" w:rsidP="00312163">
      <w:pPr>
        <w:rPr>
          <w:rFonts w:eastAsia="Calibri"/>
          <w:sz w:val="22"/>
          <w:szCs w:val="22"/>
          <w:lang w:eastAsia="en-US"/>
        </w:rPr>
      </w:pPr>
    </w:p>
    <w:p w14:paraId="1BDC800A" w14:textId="77777777" w:rsidR="00312163" w:rsidRPr="00312163" w:rsidRDefault="00312163" w:rsidP="00312163">
      <w:pPr>
        <w:rPr>
          <w:rFonts w:eastAsia="Calibri"/>
          <w:sz w:val="22"/>
          <w:szCs w:val="22"/>
          <w:lang w:eastAsia="en-US"/>
        </w:rPr>
      </w:pPr>
    </w:p>
    <w:p w14:paraId="7528B5BA" w14:textId="77777777" w:rsidR="00312163" w:rsidRDefault="00312163" w:rsidP="00312163">
      <w:pPr>
        <w:spacing w:line="276" w:lineRule="auto"/>
        <w:rPr>
          <w:rFonts w:eastAsia="Calibri"/>
          <w:sz w:val="22"/>
          <w:szCs w:val="22"/>
          <w:lang w:eastAsia="en-US"/>
        </w:rPr>
      </w:pPr>
    </w:p>
    <w:p w14:paraId="35D0A651" w14:textId="77777777" w:rsidR="00312163" w:rsidRDefault="00312163" w:rsidP="00312163">
      <w:pPr>
        <w:spacing w:line="276" w:lineRule="auto"/>
        <w:rPr>
          <w:rFonts w:eastAsia="Calibri"/>
          <w:sz w:val="22"/>
          <w:szCs w:val="22"/>
          <w:lang w:eastAsia="en-US"/>
        </w:rPr>
      </w:pPr>
    </w:p>
    <w:p w14:paraId="2089541C" w14:textId="77777777" w:rsidR="00A37889" w:rsidRDefault="00312163" w:rsidP="00312163">
      <w:pPr>
        <w:tabs>
          <w:tab w:val="left" w:pos="1395"/>
        </w:tabs>
        <w:spacing w:line="276" w:lineRule="auto"/>
        <w:rPr>
          <w:rFonts w:eastAsia="Courier New"/>
          <w:b/>
          <w:color w:val="000000"/>
          <w:sz w:val="24"/>
          <w:szCs w:val="24"/>
        </w:rPr>
      </w:pPr>
      <w:r>
        <w:rPr>
          <w:rFonts w:eastAsia="Calibri"/>
          <w:sz w:val="22"/>
          <w:szCs w:val="22"/>
          <w:lang w:eastAsia="en-US"/>
        </w:rPr>
        <w:tab/>
      </w:r>
      <w:r>
        <w:rPr>
          <w:rFonts w:eastAsia="Calibri"/>
          <w:b/>
          <w:sz w:val="22"/>
          <w:szCs w:val="22"/>
          <w:lang w:eastAsia="en-US"/>
        </w:rPr>
        <w:t>При</w:t>
      </w:r>
      <w:r w:rsidR="00A37889">
        <w:rPr>
          <w:rFonts w:eastAsia="Courier New"/>
          <w:b/>
          <w:color w:val="000000"/>
          <w:sz w:val="24"/>
          <w:szCs w:val="24"/>
        </w:rPr>
        <w:t>ложение №1 к Договору №</w:t>
      </w:r>
      <w:r w:rsidR="001B12E0">
        <w:rPr>
          <w:rFonts w:eastAsia="Courier New"/>
          <w:b/>
          <w:color w:val="000000"/>
          <w:sz w:val="24"/>
          <w:szCs w:val="24"/>
        </w:rPr>
        <w:t>_____от «___»____2022</w:t>
      </w:r>
      <w:r w:rsidR="00A37889">
        <w:rPr>
          <w:rFonts w:eastAsia="Courier New"/>
          <w:b/>
          <w:color w:val="000000"/>
          <w:sz w:val="24"/>
          <w:szCs w:val="24"/>
        </w:rPr>
        <w:t>.</w:t>
      </w:r>
    </w:p>
    <w:p w14:paraId="4F6C721D" w14:textId="77777777" w:rsidR="00A37889" w:rsidRDefault="00A37889" w:rsidP="00A37889">
      <w:pPr>
        <w:widowControl w:val="0"/>
        <w:tabs>
          <w:tab w:val="left" w:pos="315"/>
        </w:tabs>
        <w:jc w:val="center"/>
        <w:rPr>
          <w:rFonts w:eastAsia="Courier New"/>
          <w:b/>
          <w:color w:val="000000"/>
          <w:sz w:val="24"/>
          <w:szCs w:val="24"/>
        </w:rPr>
      </w:pPr>
    </w:p>
    <w:p w14:paraId="0E62A85E" w14:textId="77777777" w:rsidR="00A37889" w:rsidRDefault="00A37889" w:rsidP="00A37889">
      <w:pPr>
        <w:widowControl w:val="0"/>
        <w:tabs>
          <w:tab w:val="left" w:pos="315"/>
        </w:tabs>
        <w:jc w:val="center"/>
        <w:rPr>
          <w:rFonts w:eastAsia="Courier New"/>
          <w:b/>
          <w:color w:val="000000"/>
          <w:sz w:val="24"/>
          <w:szCs w:val="24"/>
        </w:rPr>
      </w:pPr>
      <w:r>
        <w:rPr>
          <w:rFonts w:eastAsia="Courier New"/>
          <w:b/>
          <w:color w:val="000000"/>
          <w:sz w:val="24"/>
          <w:szCs w:val="24"/>
        </w:rPr>
        <w:t>Заявление об утрате/повреждении карты</w:t>
      </w:r>
    </w:p>
    <w:p w14:paraId="79E1CBDA" w14:textId="77777777" w:rsidR="00A37889" w:rsidRDefault="00A37889" w:rsidP="00A37889">
      <w:pPr>
        <w:widowControl w:val="0"/>
        <w:tabs>
          <w:tab w:val="left" w:pos="315"/>
        </w:tabs>
        <w:rPr>
          <w:rFonts w:eastAsia="Courier New"/>
          <w:b/>
          <w:color w:val="000000"/>
          <w:sz w:val="24"/>
          <w:szCs w:val="24"/>
        </w:rPr>
      </w:pPr>
    </w:p>
    <w:p w14:paraId="665662C1" w14:textId="77777777"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Настоящим______________</w:t>
      </w:r>
      <w:r w:rsidR="00A37889">
        <w:rPr>
          <w:rFonts w:eastAsia="Courier New"/>
          <w:color w:val="000000"/>
          <w:sz w:val="24"/>
          <w:szCs w:val="24"/>
        </w:rPr>
        <w:t>_____________________________________________________</w:t>
      </w:r>
    </w:p>
    <w:p w14:paraId="1B1769FF" w14:textId="77777777" w:rsidR="00A37889" w:rsidRDefault="00A37889" w:rsidP="00A37889">
      <w:pPr>
        <w:widowControl w:val="0"/>
        <w:tabs>
          <w:tab w:val="left" w:pos="315"/>
        </w:tabs>
        <w:rPr>
          <w:rFonts w:eastAsia="Courier New"/>
          <w:i/>
          <w:color w:val="000000"/>
          <w:sz w:val="24"/>
          <w:szCs w:val="24"/>
          <w:vertAlign w:val="superscript"/>
        </w:rPr>
      </w:pPr>
      <w:r>
        <w:rPr>
          <w:rFonts w:eastAsia="Courier New"/>
          <w:color w:val="000000"/>
          <w:sz w:val="24"/>
          <w:szCs w:val="24"/>
        </w:rPr>
        <w:t xml:space="preserve">                                    </w:t>
      </w:r>
      <w:r>
        <w:rPr>
          <w:rFonts w:eastAsia="Courier New"/>
          <w:color w:val="000000"/>
          <w:sz w:val="24"/>
          <w:szCs w:val="24"/>
          <w:vertAlign w:val="superscript"/>
        </w:rPr>
        <w:t xml:space="preserve">                                     </w:t>
      </w:r>
      <w:r>
        <w:rPr>
          <w:rFonts w:eastAsia="Courier New"/>
          <w:i/>
          <w:color w:val="000000"/>
          <w:sz w:val="24"/>
          <w:szCs w:val="24"/>
          <w:vertAlign w:val="superscript"/>
        </w:rPr>
        <w:t>(наименование юридического лица)</w:t>
      </w:r>
    </w:p>
    <w:p w14:paraId="6C4A13FB" w14:textId="77777777"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в лице_______________</w:t>
      </w:r>
      <w:r w:rsidR="00A37889">
        <w:rPr>
          <w:rFonts w:eastAsia="Courier New"/>
          <w:color w:val="000000"/>
          <w:sz w:val="24"/>
          <w:szCs w:val="24"/>
        </w:rPr>
        <w:t>___________________________________________________________</w:t>
      </w:r>
    </w:p>
    <w:p w14:paraId="70ED74CC" w14:textId="77777777"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(должность)</w:t>
      </w:r>
    </w:p>
    <w:p w14:paraId="60A6B69C" w14:textId="77777777" w:rsidR="00A37889" w:rsidRDefault="009D031E" w:rsidP="00A37889">
      <w:pPr>
        <w:widowControl w:val="0"/>
        <w:tabs>
          <w:tab w:val="left" w:pos="315"/>
        </w:tabs>
        <w:rPr>
          <w:rFonts w:eastAsia="Courier New"/>
          <w:color w:val="000000"/>
          <w:sz w:val="24"/>
          <w:szCs w:val="24"/>
        </w:rPr>
      </w:pPr>
      <w:r>
        <w:rPr>
          <w:rFonts w:eastAsia="Courier New"/>
          <w:color w:val="000000"/>
          <w:sz w:val="24"/>
          <w:szCs w:val="24"/>
        </w:rPr>
        <w:t>_________</w:t>
      </w:r>
      <w:r w:rsidR="00A37889">
        <w:rPr>
          <w:rFonts w:eastAsia="Courier New"/>
          <w:color w:val="000000"/>
          <w:sz w:val="24"/>
          <w:szCs w:val="24"/>
        </w:rPr>
        <w:t>________________________________________________________________</w:t>
      </w:r>
    </w:p>
    <w:p w14:paraId="76B86C4A" w14:textId="77777777" w:rsidR="00A37889" w:rsidRDefault="00A37889" w:rsidP="00A37889">
      <w:pPr>
        <w:widowControl w:val="0"/>
        <w:tabs>
          <w:tab w:val="left" w:pos="315"/>
        </w:tabs>
        <w:rPr>
          <w:rFonts w:eastAsia="Courier New"/>
          <w:i/>
          <w:color w:val="000000"/>
          <w:sz w:val="24"/>
          <w:szCs w:val="24"/>
          <w:vertAlign w:val="superscript"/>
        </w:rPr>
      </w:pPr>
      <w:r>
        <w:rPr>
          <w:rFonts w:eastAsia="Courier New"/>
          <w:color w:val="000000"/>
          <w:sz w:val="24"/>
          <w:szCs w:val="24"/>
        </w:rPr>
        <w:t xml:space="preserve">                                                            </w:t>
      </w:r>
      <w:r>
        <w:rPr>
          <w:rFonts w:eastAsia="Courier New"/>
          <w:i/>
          <w:color w:val="000000"/>
          <w:sz w:val="24"/>
          <w:szCs w:val="24"/>
          <w:vertAlign w:val="superscript"/>
        </w:rPr>
        <w:t>(Ф.И.О. полностью)</w:t>
      </w:r>
    </w:p>
    <w:p w14:paraId="1C1F491F" w14:textId="77777777"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действующ___на  основании___________________________________________________</w:t>
      </w:r>
    </w:p>
    <w:p w14:paraId="7744F603" w14:textId="77777777" w:rsidR="00A37889" w:rsidRDefault="00A37889" w:rsidP="00A37889">
      <w:pPr>
        <w:widowControl w:val="0"/>
        <w:tabs>
          <w:tab w:val="left" w:pos="315"/>
        </w:tabs>
        <w:rPr>
          <w:rFonts w:eastAsia="Courier New"/>
          <w:color w:val="000000"/>
          <w:sz w:val="24"/>
          <w:szCs w:val="24"/>
        </w:rPr>
      </w:pPr>
    </w:p>
    <w:p w14:paraId="2B9EC36F" w14:textId="77777777"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1.Заявляет об утрате/повреждении карты №__________________</w:t>
      </w:r>
    </w:p>
    <w:p w14:paraId="04BC33FF" w14:textId="77777777"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(ненужное зачеркнуть)</w:t>
      </w:r>
    </w:p>
    <w:p w14:paraId="432379BB" w14:textId="77777777"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2.Просит заблокировать утраченную/выдать новую карту согласно условиям</w:t>
      </w:r>
    </w:p>
    <w:p w14:paraId="4301C856" w14:textId="77777777" w:rsidR="00A37889" w:rsidRDefault="00A37889" w:rsidP="00A37889">
      <w:pPr>
        <w:widowControl w:val="0"/>
        <w:tabs>
          <w:tab w:val="left" w:pos="315"/>
        </w:tabs>
        <w:rPr>
          <w:rFonts w:eastAsia="Courier New"/>
          <w:i/>
          <w:color w:val="000000"/>
          <w:sz w:val="24"/>
          <w:szCs w:val="24"/>
          <w:vertAlign w:val="superscript"/>
        </w:rPr>
      </w:pPr>
      <w:r>
        <w:rPr>
          <w:rFonts w:eastAsia="Courier New"/>
          <w:b/>
          <w:color w:val="000000"/>
          <w:sz w:val="24"/>
          <w:szCs w:val="24"/>
        </w:rPr>
        <w:t xml:space="preserve">                         </w:t>
      </w:r>
      <w:r>
        <w:rPr>
          <w:rFonts w:eastAsia="Courier New"/>
          <w:i/>
          <w:color w:val="000000"/>
          <w:sz w:val="24"/>
          <w:szCs w:val="24"/>
          <w:vertAlign w:val="superscript"/>
        </w:rPr>
        <w:t>(ненужное зачеркнуть)</w:t>
      </w:r>
    </w:p>
    <w:p w14:paraId="366F5712" w14:textId="77777777" w:rsidR="00A37889" w:rsidRDefault="00A37889" w:rsidP="00A37889">
      <w:pPr>
        <w:widowControl w:val="0"/>
        <w:tabs>
          <w:tab w:val="left" w:pos="315"/>
        </w:tabs>
        <w:rPr>
          <w:rFonts w:eastAsia="Courier New"/>
          <w:b/>
          <w:color w:val="000000"/>
          <w:sz w:val="24"/>
          <w:szCs w:val="24"/>
        </w:rPr>
      </w:pPr>
      <w:r>
        <w:rPr>
          <w:rFonts w:eastAsia="Courier New"/>
          <w:b/>
          <w:color w:val="000000"/>
          <w:sz w:val="24"/>
          <w:szCs w:val="24"/>
        </w:rPr>
        <w:t>Договора №_____________от________________г.</w:t>
      </w:r>
    </w:p>
    <w:p w14:paraId="686C207C" w14:textId="77777777" w:rsidR="00A37889" w:rsidRDefault="00A37889" w:rsidP="00A37889">
      <w:pPr>
        <w:widowControl w:val="0"/>
        <w:tabs>
          <w:tab w:val="left" w:pos="315"/>
        </w:tabs>
        <w:rPr>
          <w:rFonts w:eastAsia="Courier New"/>
          <w:b/>
          <w:color w:val="000000"/>
          <w:sz w:val="24"/>
          <w:szCs w:val="24"/>
        </w:rPr>
      </w:pPr>
    </w:p>
    <w:p w14:paraId="172711D0" w14:textId="77777777" w:rsidR="00A37889" w:rsidRDefault="00A37889" w:rsidP="00A37889">
      <w:pPr>
        <w:widowControl w:val="0"/>
        <w:tabs>
          <w:tab w:val="left" w:pos="315"/>
        </w:tabs>
        <w:rPr>
          <w:rFonts w:eastAsia="Courier New"/>
          <w:b/>
          <w:color w:val="000000"/>
          <w:sz w:val="24"/>
          <w:szCs w:val="24"/>
        </w:rPr>
      </w:pPr>
    </w:p>
    <w:p w14:paraId="50E30718" w14:textId="77777777" w:rsidR="00A37889" w:rsidRDefault="00A37889" w:rsidP="00A37889">
      <w:pPr>
        <w:widowControl w:val="0"/>
        <w:tabs>
          <w:tab w:val="left" w:pos="315"/>
        </w:tabs>
        <w:rPr>
          <w:rFonts w:eastAsia="Courier New"/>
          <w:b/>
          <w:color w:val="000000"/>
          <w:sz w:val="24"/>
          <w:szCs w:val="24"/>
        </w:rPr>
      </w:pPr>
    </w:p>
    <w:p w14:paraId="3093F5D7" w14:textId="77777777"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Руководитель_________________        __________________/_____________________/</w:t>
      </w:r>
    </w:p>
    <w:p w14:paraId="374B15F1" w14:textId="77777777" w:rsidR="00A37889" w:rsidRDefault="00A37889" w:rsidP="00A37889">
      <w:pPr>
        <w:widowControl w:val="0"/>
        <w:tabs>
          <w:tab w:val="left" w:pos="315"/>
        </w:tabs>
        <w:rPr>
          <w:rFonts w:eastAsia="Courier New"/>
          <w:i/>
          <w:color w:val="000000"/>
          <w:sz w:val="24"/>
          <w:szCs w:val="24"/>
          <w:vertAlign w:val="superscript"/>
        </w:rPr>
      </w:pPr>
      <w:r>
        <w:rPr>
          <w:rFonts w:eastAsia="Courier New"/>
          <w:b/>
          <w:color w:val="000000"/>
          <w:sz w:val="24"/>
          <w:szCs w:val="24"/>
        </w:rPr>
        <w:t xml:space="preserve">                       </w:t>
      </w:r>
      <w:r>
        <w:rPr>
          <w:rFonts w:eastAsia="Courier New"/>
          <w:i/>
          <w:color w:val="000000"/>
          <w:sz w:val="24"/>
          <w:szCs w:val="24"/>
          <w:vertAlign w:val="superscript"/>
        </w:rPr>
        <w:t xml:space="preserve">            (должность)                                    (подпись)                                (расшифровка подписи)</w:t>
      </w:r>
    </w:p>
    <w:p w14:paraId="56959A69" w14:textId="77777777" w:rsidR="00A37889" w:rsidRDefault="00A37889" w:rsidP="00A37889">
      <w:pPr>
        <w:widowControl w:val="0"/>
        <w:tabs>
          <w:tab w:val="left" w:pos="315"/>
        </w:tabs>
        <w:rPr>
          <w:rFonts w:eastAsia="Courier New"/>
          <w:i/>
          <w:color w:val="000000"/>
          <w:sz w:val="24"/>
          <w:szCs w:val="24"/>
          <w:vertAlign w:val="superscript"/>
        </w:rPr>
      </w:pPr>
    </w:p>
    <w:p w14:paraId="4451A282" w14:textId="77777777"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Гл.бухгалтер                                            _________________/____________________/</w:t>
      </w:r>
    </w:p>
    <w:p w14:paraId="0AD43271" w14:textId="77777777" w:rsidR="00A37889" w:rsidRDefault="00A37889" w:rsidP="00A37889">
      <w:pPr>
        <w:widowControl w:val="0"/>
        <w:tabs>
          <w:tab w:val="left" w:pos="315"/>
        </w:tabs>
        <w:rPr>
          <w:rFonts w:eastAsia="Courier New"/>
          <w:i/>
          <w:color w:val="000000"/>
          <w:sz w:val="24"/>
          <w:szCs w:val="24"/>
          <w:vertAlign w:val="superscript"/>
        </w:rPr>
      </w:pPr>
      <w:r>
        <w:rPr>
          <w:rFonts w:eastAsia="Courier New"/>
          <w:i/>
          <w:color w:val="000000"/>
          <w:sz w:val="24"/>
          <w:szCs w:val="24"/>
          <w:vertAlign w:val="superscript"/>
        </w:rPr>
        <w:t xml:space="preserve">                                                                                                        (подпись)                                (расшифровка подписи)</w:t>
      </w:r>
    </w:p>
    <w:p w14:paraId="099FCB08" w14:textId="77777777" w:rsidR="00A37889" w:rsidRDefault="00A37889" w:rsidP="00A37889">
      <w:pPr>
        <w:widowControl w:val="0"/>
        <w:tabs>
          <w:tab w:val="left" w:pos="315"/>
        </w:tabs>
        <w:rPr>
          <w:rFonts w:eastAsia="Courier New"/>
          <w:i/>
          <w:color w:val="000000"/>
          <w:sz w:val="24"/>
          <w:szCs w:val="24"/>
          <w:vertAlign w:val="superscript"/>
        </w:rPr>
      </w:pPr>
    </w:p>
    <w:p w14:paraId="523CAB4D" w14:textId="77777777" w:rsidR="00A37889" w:rsidRDefault="00A37889" w:rsidP="00A37889">
      <w:pPr>
        <w:widowControl w:val="0"/>
        <w:tabs>
          <w:tab w:val="left" w:pos="315"/>
        </w:tabs>
        <w:rPr>
          <w:rFonts w:eastAsia="Courier New"/>
          <w:i/>
          <w:color w:val="000000"/>
          <w:sz w:val="24"/>
          <w:szCs w:val="24"/>
          <w:vertAlign w:val="superscript"/>
        </w:rPr>
      </w:pPr>
    </w:p>
    <w:p w14:paraId="7C84880E" w14:textId="77777777" w:rsidR="00A37889" w:rsidRDefault="00A37889" w:rsidP="00A37889">
      <w:pPr>
        <w:widowControl w:val="0"/>
        <w:tabs>
          <w:tab w:val="left" w:pos="315"/>
        </w:tabs>
        <w:rPr>
          <w:rFonts w:eastAsia="Courier New"/>
          <w:i/>
          <w:color w:val="000000"/>
          <w:sz w:val="24"/>
          <w:szCs w:val="24"/>
          <w:vertAlign w:val="superscript"/>
        </w:rPr>
      </w:pPr>
    </w:p>
    <w:p w14:paraId="03646E30" w14:textId="77777777" w:rsidR="00A37889" w:rsidRDefault="00A37889" w:rsidP="00A37889">
      <w:pPr>
        <w:widowControl w:val="0"/>
        <w:tabs>
          <w:tab w:val="left" w:pos="315"/>
        </w:tabs>
        <w:rPr>
          <w:rFonts w:eastAsia="Courier New"/>
          <w:i/>
          <w:color w:val="000000"/>
          <w:sz w:val="24"/>
          <w:szCs w:val="24"/>
          <w:vertAlign w:val="superscript"/>
        </w:rPr>
      </w:pPr>
    </w:p>
    <w:p w14:paraId="3EE3C688" w14:textId="77777777" w:rsidR="00A37889" w:rsidRDefault="00A37889" w:rsidP="00A37889">
      <w:pPr>
        <w:widowControl w:val="0"/>
        <w:tabs>
          <w:tab w:val="left" w:pos="315"/>
        </w:tabs>
        <w:rPr>
          <w:rFonts w:eastAsia="Courier New"/>
          <w:color w:val="000000"/>
          <w:sz w:val="24"/>
          <w:szCs w:val="24"/>
        </w:rPr>
      </w:pPr>
      <w:r>
        <w:rPr>
          <w:rFonts w:eastAsia="Courier New"/>
          <w:color w:val="000000"/>
          <w:sz w:val="24"/>
          <w:szCs w:val="24"/>
        </w:rPr>
        <w:t xml:space="preserve">                      М.П.                                     «____» «___________________» 20__г</w:t>
      </w:r>
    </w:p>
    <w:p w14:paraId="434437DB" w14:textId="77777777" w:rsidR="00A37889" w:rsidRDefault="00A37889" w:rsidP="00A37889">
      <w:pPr>
        <w:widowControl w:val="0"/>
        <w:tabs>
          <w:tab w:val="left" w:pos="315"/>
        </w:tabs>
        <w:jc w:val="center"/>
        <w:rPr>
          <w:rFonts w:eastAsia="Courier New"/>
          <w:i/>
          <w:color w:val="000000"/>
          <w:sz w:val="24"/>
          <w:szCs w:val="24"/>
          <w:vertAlign w:val="superscript"/>
        </w:rPr>
      </w:pPr>
      <w:r>
        <w:rPr>
          <w:rFonts w:eastAsia="Courier New"/>
          <w:i/>
          <w:color w:val="000000"/>
          <w:sz w:val="24"/>
          <w:szCs w:val="24"/>
          <w:vertAlign w:val="superscript"/>
        </w:rPr>
        <w:t xml:space="preserve">                                                      (Дата)</w:t>
      </w:r>
    </w:p>
    <w:p w14:paraId="2B1FAE57" w14:textId="77777777" w:rsidR="00A37889" w:rsidRDefault="00A37889" w:rsidP="00A37889">
      <w:pPr>
        <w:spacing w:after="160" w:line="259" w:lineRule="auto"/>
        <w:rPr>
          <w:rFonts w:eastAsia="Courier New"/>
          <w:i/>
          <w:color w:val="000000"/>
          <w:sz w:val="24"/>
          <w:szCs w:val="24"/>
          <w:vertAlign w:val="superscript"/>
        </w:rPr>
      </w:pPr>
      <w:r>
        <w:rPr>
          <w:rFonts w:eastAsia="Courier New"/>
          <w:i/>
          <w:color w:val="000000"/>
          <w:sz w:val="24"/>
          <w:szCs w:val="24"/>
          <w:vertAlign w:val="superscript"/>
        </w:rPr>
        <w:br w:type="page"/>
      </w:r>
    </w:p>
    <w:p w14:paraId="79701B04" w14:textId="77777777" w:rsidR="00A37889" w:rsidRDefault="009D031E"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№2 к Договору №__________ от «_</w:t>
      </w:r>
      <w:r w:rsidR="001B12E0">
        <w:rPr>
          <w:rFonts w:eastAsia="Courier New"/>
          <w:b/>
          <w:color w:val="000000"/>
          <w:sz w:val="24"/>
          <w:szCs w:val="24"/>
        </w:rPr>
        <w:t>__»____2022</w:t>
      </w:r>
      <w:r w:rsidR="00A37889">
        <w:rPr>
          <w:rFonts w:eastAsia="Courier New"/>
          <w:b/>
          <w:color w:val="000000"/>
          <w:sz w:val="24"/>
          <w:szCs w:val="24"/>
        </w:rPr>
        <w:t>г.</w:t>
      </w:r>
    </w:p>
    <w:p w14:paraId="5CC9595E" w14:textId="77777777" w:rsidR="00A37889" w:rsidRDefault="00A37889" w:rsidP="00A37889">
      <w:pPr>
        <w:widowControl w:val="0"/>
        <w:tabs>
          <w:tab w:val="left" w:pos="315"/>
        </w:tabs>
        <w:jc w:val="center"/>
        <w:rPr>
          <w:rFonts w:eastAsia="Courier New"/>
          <w:b/>
          <w:color w:val="000000"/>
          <w:sz w:val="24"/>
          <w:szCs w:val="24"/>
        </w:rPr>
      </w:pPr>
    </w:p>
    <w:p w14:paraId="33766129" w14:textId="77777777" w:rsidR="00A37889" w:rsidRDefault="00A37889" w:rsidP="00A37889">
      <w:pPr>
        <w:widowControl w:val="0"/>
        <w:tabs>
          <w:tab w:val="left" w:pos="315"/>
        </w:tabs>
        <w:jc w:val="center"/>
        <w:rPr>
          <w:rFonts w:eastAsia="Courier New"/>
          <w:b/>
          <w:color w:val="000000"/>
          <w:sz w:val="24"/>
          <w:szCs w:val="24"/>
        </w:rPr>
      </w:pPr>
      <w:r>
        <w:rPr>
          <w:rFonts w:eastAsia="Courier New"/>
          <w:b/>
          <w:color w:val="000000"/>
          <w:sz w:val="24"/>
          <w:szCs w:val="24"/>
        </w:rPr>
        <w:t>Заявка №1 на получение карт и установление (изменение) лимитов на картах</w:t>
      </w:r>
    </w:p>
    <w:p w14:paraId="5F7A3EF4" w14:textId="77777777" w:rsidR="00A37889" w:rsidRPr="005B4EBE" w:rsidRDefault="00A37889" w:rsidP="00A37889"/>
    <w:tbl>
      <w:tblPr>
        <w:tblpPr w:leftFromText="180" w:rightFromText="180" w:vertAnchor="text" w:tblpY="1"/>
        <w:tblOverlap w:val="never"/>
        <w:tblW w:w="10031" w:type="dxa"/>
        <w:tblLayout w:type="fixed"/>
        <w:tblLook w:val="01E0" w:firstRow="1" w:lastRow="1" w:firstColumn="1" w:lastColumn="1" w:noHBand="0" w:noVBand="0"/>
      </w:tblPr>
      <w:tblGrid>
        <w:gridCol w:w="534"/>
        <w:gridCol w:w="4961"/>
        <w:gridCol w:w="3402"/>
        <w:gridCol w:w="1134"/>
      </w:tblGrid>
      <w:tr w:rsidR="00806687" w:rsidRPr="00B34F0E" w14:paraId="7D082385" w14:textId="77777777" w:rsidTr="00806687">
        <w:trPr>
          <w:trHeight w:val="723"/>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FCE0768" w14:textId="77777777" w:rsidR="00806687" w:rsidRPr="00276408" w:rsidRDefault="00806687" w:rsidP="00806687">
            <w:pPr>
              <w:jc w:val="center"/>
            </w:pPr>
            <w:r w:rsidRPr="00276408">
              <w:t>№ п/п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FF08C8" w14:textId="77777777" w:rsidR="00806687" w:rsidRPr="00276408" w:rsidRDefault="00806687" w:rsidP="00806687">
            <w:pPr>
              <w:jc w:val="center"/>
            </w:pPr>
            <w:r w:rsidRPr="00276408">
              <w:t>Ф.И.О. водителя</w:t>
            </w:r>
          </w:p>
        </w:tc>
        <w:tc>
          <w:tcPr>
            <w:tcW w:w="3402" w:type="dxa"/>
            <w:tcBorders>
              <w:top w:val="single" w:sz="4" w:space="0" w:color="auto"/>
              <w:left w:val="single" w:sz="4" w:space="0" w:color="auto"/>
              <w:bottom w:val="single" w:sz="4" w:space="0" w:color="auto"/>
              <w:right w:val="single" w:sz="4" w:space="0" w:color="auto"/>
            </w:tcBorders>
          </w:tcPr>
          <w:p w14:paraId="4C00BEFE" w14:textId="77777777" w:rsidR="00806687" w:rsidRPr="00276408" w:rsidRDefault="00806687" w:rsidP="00806687">
            <w:pPr>
              <w:ind w:left="57"/>
              <w:jc w:val="center"/>
            </w:pPr>
            <w:r w:rsidRPr="00276408">
              <w:t>Вид топлива</w:t>
            </w:r>
          </w:p>
          <w:p w14:paraId="53ABE40C" w14:textId="77777777" w:rsidR="00806687" w:rsidRPr="00276408" w:rsidRDefault="00806687" w:rsidP="00806687">
            <w:pPr>
              <w:ind w:left="57"/>
              <w:jc w:val="center"/>
            </w:pPr>
          </w:p>
        </w:tc>
        <w:tc>
          <w:tcPr>
            <w:tcW w:w="1134" w:type="dxa"/>
            <w:tcBorders>
              <w:top w:val="single" w:sz="4" w:space="0" w:color="auto"/>
              <w:left w:val="single" w:sz="4" w:space="0" w:color="auto"/>
              <w:bottom w:val="single" w:sz="4" w:space="0" w:color="auto"/>
              <w:right w:val="single" w:sz="4" w:space="0" w:color="auto"/>
            </w:tcBorders>
          </w:tcPr>
          <w:p w14:paraId="04588F08" w14:textId="77777777" w:rsidR="00806687" w:rsidRPr="00276408" w:rsidRDefault="00806687" w:rsidP="00806687">
            <w:pPr>
              <w:ind w:left="57"/>
              <w:jc w:val="center"/>
            </w:pPr>
            <w:r w:rsidRPr="00276408">
              <w:t>Лимит</w:t>
            </w:r>
          </w:p>
          <w:p w14:paraId="5473E43F" w14:textId="77777777" w:rsidR="00806687" w:rsidRPr="00276408" w:rsidRDefault="00806687" w:rsidP="00806687">
            <w:pPr>
              <w:ind w:left="57"/>
              <w:jc w:val="center"/>
            </w:pPr>
            <w:r w:rsidRPr="00276408">
              <w:t>(сутки)</w:t>
            </w:r>
          </w:p>
        </w:tc>
      </w:tr>
      <w:tr w:rsidR="00806687" w:rsidRPr="00B34F0E" w14:paraId="510659B1" w14:textId="77777777"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C478EF7" w14:textId="77777777" w:rsidR="00806687" w:rsidRPr="00276408" w:rsidRDefault="00806687" w:rsidP="00806687">
            <w:pPr>
              <w:jc w:val="center"/>
            </w:pPr>
            <w: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447811" w14:textId="77777777" w:rsidR="00806687" w:rsidRPr="00276408" w:rsidRDefault="00806687" w:rsidP="00806687">
            <w:r w:rsidRPr="00276408">
              <w:t>Джалилов А.К.</w:t>
            </w:r>
          </w:p>
        </w:tc>
        <w:tc>
          <w:tcPr>
            <w:tcW w:w="3402" w:type="dxa"/>
            <w:tcBorders>
              <w:top w:val="single" w:sz="4" w:space="0" w:color="auto"/>
              <w:left w:val="single" w:sz="4" w:space="0" w:color="auto"/>
              <w:bottom w:val="single" w:sz="4" w:space="0" w:color="auto"/>
              <w:right w:val="single" w:sz="4" w:space="0" w:color="auto"/>
            </w:tcBorders>
          </w:tcPr>
          <w:p w14:paraId="7DBEF1F3"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2154E5F3" w14:textId="77777777" w:rsidR="00806687" w:rsidRPr="00276408" w:rsidRDefault="00806687" w:rsidP="00806687">
            <w:r w:rsidRPr="00276408">
              <w:t>110</w:t>
            </w:r>
          </w:p>
        </w:tc>
      </w:tr>
      <w:tr w:rsidR="00806687" w:rsidRPr="00B34F0E" w14:paraId="42CF2BE9" w14:textId="77777777"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BABC0E6" w14:textId="77777777" w:rsidR="00806687" w:rsidRPr="00276408" w:rsidRDefault="00806687" w:rsidP="00806687">
            <w:pPr>
              <w:jc w:val="center"/>
            </w:pPr>
            <w: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144373"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2F6C4B0D"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6887F502" w14:textId="77777777" w:rsidR="00806687" w:rsidRPr="00276408" w:rsidRDefault="00806687" w:rsidP="00806687">
            <w:r w:rsidRPr="00276408">
              <w:t>110</w:t>
            </w:r>
          </w:p>
        </w:tc>
      </w:tr>
      <w:tr w:rsidR="00806687" w:rsidRPr="00B34F0E" w14:paraId="74EB3AD0" w14:textId="77777777" w:rsidTr="00806687">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0D46FD9" w14:textId="77777777" w:rsidR="00806687" w:rsidRPr="00276408" w:rsidRDefault="00806687" w:rsidP="00806687">
            <w:pPr>
              <w:jc w:val="center"/>
            </w:pPr>
            <w: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0D3A862"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EF7532"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6FBE7A" w14:textId="77777777" w:rsidR="00806687" w:rsidRPr="00276408" w:rsidRDefault="00806687" w:rsidP="00806687">
            <w:r w:rsidRPr="00276408">
              <w:t>95</w:t>
            </w:r>
          </w:p>
        </w:tc>
      </w:tr>
      <w:tr w:rsidR="00806687" w:rsidRPr="00B34F0E" w14:paraId="5E760CC2" w14:textId="77777777" w:rsidTr="00806687">
        <w:trPr>
          <w:trHeight w:val="13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F3C3E5C" w14:textId="77777777" w:rsidR="00806687" w:rsidRPr="00276408" w:rsidRDefault="00806687" w:rsidP="00806687">
            <w:pPr>
              <w:jc w:val="center"/>
            </w:pPr>
            <w: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3158EA"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2CEED7"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35BD1" w14:textId="77777777" w:rsidR="00806687" w:rsidRPr="00276408" w:rsidRDefault="00806687" w:rsidP="00806687">
            <w:r w:rsidRPr="00276408">
              <w:t>95</w:t>
            </w:r>
          </w:p>
        </w:tc>
      </w:tr>
      <w:tr w:rsidR="00806687" w:rsidRPr="00B34F0E" w14:paraId="22351DAB"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1D45247" w14:textId="77777777" w:rsidR="00806687" w:rsidRPr="00276408" w:rsidRDefault="00806687" w:rsidP="00806687">
            <w:pPr>
              <w:jc w:val="center"/>
            </w:pPr>
            <w:r>
              <w:t>5</w:t>
            </w:r>
          </w:p>
        </w:tc>
        <w:tc>
          <w:tcPr>
            <w:tcW w:w="4961" w:type="dxa"/>
            <w:vMerge w:val="restart"/>
            <w:tcBorders>
              <w:top w:val="single" w:sz="4" w:space="0" w:color="auto"/>
              <w:left w:val="single" w:sz="4" w:space="0" w:color="auto"/>
              <w:right w:val="single" w:sz="4" w:space="0" w:color="auto"/>
            </w:tcBorders>
            <w:shd w:val="clear" w:color="auto" w:fill="auto"/>
          </w:tcPr>
          <w:p w14:paraId="79656BE5" w14:textId="77777777" w:rsidR="00806687" w:rsidRPr="00276408" w:rsidRDefault="00806687" w:rsidP="00806687">
            <w:r w:rsidRPr="00276408">
              <w:t>Миронов Э.В.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E92501"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053D781A" w14:textId="77777777" w:rsidR="00806687" w:rsidRPr="00276408" w:rsidRDefault="00806687" w:rsidP="00806687">
            <w:r>
              <w:t>100</w:t>
            </w:r>
          </w:p>
        </w:tc>
      </w:tr>
      <w:tr w:rsidR="00806687" w:rsidRPr="00B34F0E" w14:paraId="16466489"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ABFE0A4" w14:textId="77777777" w:rsidR="00806687" w:rsidRPr="00276408" w:rsidRDefault="00806687" w:rsidP="00806687">
            <w:pPr>
              <w:jc w:val="center"/>
            </w:pPr>
            <w:r>
              <w:t>6</w:t>
            </w:r>
          </w:p>
        </w:tc>
        <w:tc>
          <w:tcPr>
            <w:tcW w:w="4961" w:type="dxa"/>
            <w:vMerge/>
            <w:tcBorders>
              <w:left w:val="single" w:sz="4" w:space="0" w:color="auto"/>
              <w:bottom w:val="single" w:sz="4" w:space="0" w:color="auto"/>
              <w:right w:val="single" w:sz="4" w:space="0" w:color="auto"/>
            </w:tcBorders>
            <w:shd w:val="clear" w:color="auto" w:fill="auto"/>
          </w:tcPr>
          <w:p w14:paraId="5E19E445" w14:textId="77777777"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570C1A"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0077FD8B" w14:textId="77777777" w:rsidR="00806687" w:rsidRPr="00276408" w:rsidRDefault="00806687" w:rsidP="00806687">
            <w:r w:rsidRPr="00276408">
              <w:t>120</w:t>
            </w:r>
          </w:p>
        </w:tc>
      </w:tr>
      <w:tr w:rsidR="00806687" w:rsidRPr="00B34F0E" w14:paraId="01BB8C32"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58BA79A" w14:textId="77777777" w:rsidR="00806687" w:rsidRPr="00276408" w:rsidRDefault="00806687" w:rsidP="00806687">
            <w:pPr>
              <w:jc w:val="center"/>
            </w:pPr>
            <w: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9A97707" w14:textId="77777777" w:rsidR="00806687" w:rsidRPr="00276408" w:rsidRDefault="00806687" w:rsidP="00806687">
            <w:r w:rsidRPr="00276408">
              <w:t>Гусаков В.И.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4832F3"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6DD78FFB" w14:textId="77777777" w:rsidR="00806687" w:rsidRPr="00276408" w:rsidRDefault="00806687" w:rsidP="00806687">
            <w:r>
              <w:t>100</w:t>
            </w:r>
          </w:p>
        </w:tc>
      </w:tr>
      <w:tr w:rsidR="00806687" w:rsidRPr="00B34F0E" w14:paraId="6B0685B2"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2FDFEF5" w14:textId="77777777" w:rsidR="00806687" w:rsidRPr="00276408" w:rsidRDefault="00806687" w:rsidP="00806687">
            <w:pPr>
              <w:jc w:val="center"/>
            </w:pPr>
            <w: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2AB79A" w14:textId="77777777" w:rsidR="00806687" w:rsidRPr="00276408" w:rsidRDefault="00806687" w:rsidP="00806687">
            <w:r w:rsidRPr="00276408">
              <w:t>Панов М.И.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D25B13"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1AFCB05C" w14:textId="77777777" w:rsidR="00806687" w:rsidRPr="00276408" w:rsidRDefault="00806687" w:rsidP="00806687">
            <w:r>
              <w:t>100</w:t>
            </w:r>
          </w:p>
        </w:tc>
      </w:tr>
      <w:tr w:rsidR="00806687" w:rsidRPr="00B34F0E" w14:paraId="45AA164C" w14:textId="77777777" w:rsidTr="00806687">
        <w:trPr>
          <w:trHeight w:val="315"/>
        </w:trPr>
        <w:tc>
          <w:tcPr>
            <w:tcW w:w="534" w:type="dxa"/>
            <w:vMerge w:val="restart"/>
            <w:tcBorders>
              <w:top w:val="single" w:sz="4" w:space="0" w:color="auto"/>
              <w:left w:val="single" w:sz="4" w:space="0" w:color="auto"/>
              <w:right w:val="single" w:sz="4" w:space="0" w:color="auto"/>
            </w:tcBorders>
            <w:shd w:val="clear" w:color="auto" w:fill="auto"/>
          </w:tcPr>
          <w:p w14:paraId="7443FA6B" w14:textId="77777777" w:rsidR="00806687" w:rsidRDefault="00806687" w:rsidP="00806687">
            <w:pPr>
              <w:jc w:val="center"/>
            </w:pPr>
          </w:p>
          <w:p w14:paraId="6EEAC557" w14:textId="77777777" w:rsidR="00806687" w:rsidRPr="00276408" w:rsidRDefault="00806687" w:rsidP="00806687">
            <w:pPr>
              <w:jc w:val="center"/>
            </w:pPr>
            <w:r>
              <w:t>9</w:t>
            </w:r>
          </w:p>
        </w:tc>
        <w:tc>
          <w:tcPr>
            <w:tcW w:w="4961" w:type="dxa"/>
            <w:tcBorders>
              <w:top w:val="single" w:sz="4" w:space="0" w:color="auto"/>
              <w:left w:val="single" w:sz="4" w:space="0" w:color="auto"/>
              <w:right w:val="single" w:sz="4" w:space="0" w:color="auto"/>
            </w:tcBorders>
            <w:shd w:val="clear" w:color="auto" w:fill="auto"/>
          </w:tcPr>
          <w:p w14:paraId="3FA19F27" w14:textId="77777777" w:rsidR="00806687" w:rsidRPr="00276408" w:rsidRDefault="00806687" w:rsidP="00806687"/>
          <w:p w14:paraId="36638172" w14:textId="77777777" w:rsidR="00806687" w:rsidRPr="00276408" w:rsidRDefault="00806687" w:rsidP="00806687">
            <w:r w:rsidRPr="00276408">
              <w:t>Андрющенко С.Н.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69C9EF"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4F748F4B" w14:textId="77777777" w:rsidR="00806687" w:rsidRPr="00276408" w:rsidRDefault="00806687" w:rsidP="00806687">
            <w:r>
              <w:t>100</w:t>
            </w:r>
          </w:p>
        </w:tc>
      </w:tr>
      <w:tr w:rsidR="00806687" w:rsidRPr="00B34F0E" w14:paraId="45400D46" w14:textId="77777777" w:rsidTr="00806687">
        <w:trPr>
          <w:trHeight w:val="315"/>
        </w:trPr>
        <w:tc>
          <w:tcPr>
            <w:tcW w:w="534" w:type="dxa"/>
            <w:vMerge/>
            <w:tcBorders>
              <w:left w:val="single" w:sz="4" w:space="0" w:color="auto"/>
              <w:bottom w:val="single" w:sz="4" w:space="0" w:color="auto"/>
              <w:right w:val="single" w:sz="4" w:space="0" w:color="auto"/>
            </w:tcBorders>
            <w:shd w:val="clear" w:color="auto" w:fill="auto"/>
          </w:tcPr>
          <w:p w14:paraId="29264A96" w14:textId="77777777" w:rsidR="00806687" w:rsidRPr="00276408" w:rsidRDefault="00806687" w:rsidP="00806687">
            <w:pPr>
              <w:jc w:val="center"/>
            </w:pPr>
          </w:p>
        </w:tc>
        <w:tc>
          <w:tcPr>
            <w:tcW w:w="4961" w:type="dxa"/>
            <w:tcBorders>
              <w:left w:val="single" w:sz="4" w:space="0" w:color="auto"/>
              <w:bottom w:val="single" w:sz="4" w:space="0" w:color="auto"/>
              <w:right w:val="single" w:sz="4" w:space="0" w:color="auto"/>
            </w:tcBorders>
            <w:shd w:val="clear" w:color="auto" w:fill="auto"/>
          </w:tcPr>
          <w:p w14:paraId="3D082253" w14:textId="77777777"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19AF14"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005E85CF" w14:textId="77777777" w:rsidR="00806687" w:rsidRPr="00276408" w:rsidRDefault="00806687" w:rsidP="00806687">
            <w:r>
              <w:t>150</w:t>
            </w:r>
          </w:p>
        </w:tc>
      </w:tr>
      <w:tr w:rsidR="00806687" w:rsidRPr="00B34F0E" w14:paraId="24965FD6" w14:textId="77777777" w:rsidTr="00806687">
        <w:trPr>
          <w:trHeight w:val="239"/>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549FD50" w14:textId="77777777" w:rsidR="00806687" w:rsidRPr="00276408" w:rsidRDefault="00806687" w:rsidP="00806687">
            <w:pPr>
              <w:jc w:val="center"/>
            </w:pPr>
            <w:r>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287C7D8" w14:textId="77777777" w:rsidR="00806687" w:rsidRPr="00276408" w:rsidRDefault="00806687" w:rsidP="00806687">
            <w:r w:rsidRPr="00276408">
              <w:t>Горшнев И.Н.</w:t>
            </w:r>
          </w:p>
          <w:p w14:paraId="6E0A84E1" w14:textId="77777777" w:rsidR="00806687" w:rsidRPr="00276408" w:rsidRDefault="00806687" w:rsidP="00806687"/>
          <w:p w14:paraId="24989CA8" w14:textId="77777777"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EA8AF"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6659F845" w14:textId="77777777" w:rsidR="00806687" w:rsidRPr="00276408" w:rsidRDefault="00806687" w:rsidP="00806687">
            <w:r>
              <w:t>100</w:t>
            </w:r>
          </w:p>
        </w:tc>
      </w:tr>
      <w:tr w:rsidR="00806687" w:rsidRPr="00B34F0E" w14:paraId="3912562B"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7E75661" w14:textId="77777777" w:rsidR="00806687" w:rsidRPr="00276408" w:rsidRDefault="00806687" w:rsidP="00806687">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E9A593" w14:textId="77777777" w:rsidR="00806687" w:rsidRPr="00276408" w:rsidRDefault="00806687" w:rsidP="00806687"/>
          <w:p w14:paraId="5E81C62D" w14:textId="77777777" w:rsidR="00806687" w:rsidRPr="00276408" w:rsidRDefault="00806687" w:rsidP="00806687">
            <w:r>
              <w:t>Альт 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9C9B05"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19F3CD29" w14:textId="77777777" w:rsidR="00806687" w:rsidRPr="00276408" w:rsidRDefault="00806687" w:rsidP="00806687">
            <w:r>
              <w:t>75</w:t>
            </w:r>
          </w:p>
        </w:tc>
      </w:tr>
      <w:tr w:rsidR="00806687" w:rsidRPr="00B34F0E" w14:paraId="2E35C7F8"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F8072E9" w14:textId="77777777" w:rsidR="00806687" w:rsidRPr="00276408" w:rsidRDefault="00806687" w:rsidP="00806687">
            <w:pPr>
              <w:jc w:val="center"/>
            </w:pPr>
            <w:r>
              <w:t>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C50C77" w14:textId="77777777" w:rsidR="00806687" w:rsidRPr="00276408" w:rsidRDefault="00806687" w:rsidP="00806687">
            <w:r>
              <w:t>Дедушкин В.И.</w:t>
            </w:r>
          </w:p>
        </w:tc>
        <w:tc>
          <w:tcPr>
            <w:tcW w:w="3402" w:type="dxa"/>
            <w:tcBorders>
              <w:top w:val="single" w:sz="4" w:space="0" w:color="auto"/>
              <w:left w:val="single" w:sz="4" w:space="0" w:color="auto"/>
              <w:bottom w:val="single" w:sz="4" w:space="0" w:color="auto"/>
              <w:right w:val="single" w:sz="4" w:space="0" w:color="auto"/>
            </w:tcBorders>
          </w:tcPr>
          <w:p w14:paraId="1B7C176F"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029BCDE0" w14:textId="77777777" w:rsidR="00806687" w:rsidRPr="00276408" w:rsidRDefault="00806687" w:rsidP="00806687">
            <w:r>
              <w:t>95</w:t>
            </w:r>
          </w:p>
        </w:tc>
      </w:tr>
      <w:tr w:rsidR="00806687" w:rsidRPr="00B34F0E" w14:paraId="2FB0B8A7" w14:textId="77777777" w:rsidTr="00806687">
        <w:trPr>
          <w:trHeight w:val="315"/>
        </w:trPr>
        <w:tc>
          <w:tcPr>
            <w:tcW w:w="534" w:type="dxa"/>
            <w:vMerge w:val="restart"/>
            <w:tcBorders>
              <w:top w:val="single" w:sz="4" w:space="0" w:color="auto"/>
              <w:left w:val="single" w:sz="4" w:space="0" w:color="auto"/>
              <w:right w:val="single" w:sz="4" w:space="0" w:color="auto"/>
            </w:tcBorders>
            <w:shd w:val="clear" w:color="auto" w:fill="auto"/>
          </w:tcPr>
          <w:p w14:paraId="60453469" w14:textId="77777777" w:rsidR="00806687" w:rsidRDefault="00806687" w:rsidP="00806687">
            <w:pPr>
              <w:jc w:val="center"/>
            </w:pPr>
          </w:p>
          <w:p w14:paraId="59F87D47" w14:textId="77777777" w:rsidR="00806687" w:rsidRPr="00276408" w:rsidRDefault="00806687" w:rsidP="00806687">
            <w:pPr>
              <w:jc w:val="center"/>
            </w:pPr>
            <w:r>
              <w:t>13</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14:paraId="2CEB0488" w14:textId="77777777" w:rsidR="00806687" w:rsidRPr="00276408" w:rsidRDefault="00806687" w:rsidP="00806687"/>
          <w:p w14:paraId="4F1992EC" w14:textId="77777777" w:rsidR="00806687" w:rsidRPr="00276408" w:rsidRDefault="00806687" w:rsidP="00806687">
            <w:r w:rsidRPr="00276408">
              <w:t>Шавнев А.А.</w:t>
            </w:r>
          </w:p>
          <w:p w14:paraId="23264672" w14:textId="77777777"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14:paraId="0E694DAC"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78D5732F" w14:textId="77777777" w:rsidR="00806687" w:rsidRPr="00276408" w:rsidRDefault="00806687" w:rsidP="00806687">
            <w:r w:rsidRPr="0094271E">
              <w:t>100</w:t>
            </w:r>
          </w:p>
        </w:tc>
      </w:tr>
      <w:tr w:rsidR="00806687" w:rsidRPr="00B34F0E" w14:paraId="1FC03A1B" w14:textId="77777777" w:rsidTr="00806687">
        <w:trPr>
          <w:trHeight w:val="315"/>
        </w:trPr>
        <w:tc>
          <w:tcPr>
            <w:tcW w:w="534" w:type="dxa"/>
            <w:vMerge/>
            <w:tcBorders>
              <w:left w:val="single" w:sz="4" w:space="0" w:color="auto"/>
              <w:right w:val="single" w:sz="4" w:space="0" w:color="auto"/>
            </w:tcBorders>
            <w:shd w:val="clear" w:color="auto" w:fill="auto"/>
          </w:tcPr>
          <w:p w14:paraId="29A8ABC5" w14:textId="77777777" w:rsidR="00806687" w:rsidRPr="00276408" w:rsidRDefault="00806687" w:rsidP="00806687">
            <w:pPr>
              <w:jc w:val="cente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14:paraId="46D27AE2" w14:textId="77777777"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14:paraId="13C11389"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711723AB" w14:textId="77777777" w:rsidR="00806687" w:rsidRPr="00276408" w:rsidRDefault="00806687" w:rsidP="00806687">
            <w:r>
              <w:t>95</w:t>
            </w:r>
          </w:p>
        </w:tc>
      </w:tr>
      <w:tr w:rsidR="00806687" w:rsidRPr="00B34F0E" w14:paraId="2ACEAADA" w14:textId="77777777" w:rsidTr="00806687">
        <w:trPr>
          <w:trHeight w:val="315"/>
        </w:trPr>
        <w:tc>
          <w:tcPr>
            <w:tcW w:w="534" w:type="dxa"/>
            <w:vMerge/>
            <w:tcBorders>
              <w:left w:val="single" w:sz="4" w:space="0" w:color="auto"/>
              <w:bottom w:val="single" w:sz="4" w:space="0" w:color="auto"/>
              <w:right w:val="single" w:sz="4" w:space="0" w:color="auto"/>
            </w:tcBorders>
            <w:shd w:val="clear" w:color="auto" w:fill="auto"/>
          </w:tcPr>
          <w:p w14:paraId="2C81CF56" w14:textId="77777777" w:rsidR="00806687" w:rsidRPr="00276408" w:rsidRDefault="00806687" w:rsidP="00806687">
            <w:pPr>
              <w:jc w:val="cente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14:paraId="0AFBF28F" w14:textId="77777777"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tcPr>
          <w:p w14:paraId="7E950308"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35A234C1" w14:textId="77777777" w:rsidR="00806687" w:rsidRPr="00276408" w:rsidRDefault="00806687" w:rsidP="00806687">
            <w:r>
              <w:t>95</w:t>
            </w:r>
          </w:p>
        </w:tc>
      </w:tr>
      <w:tr w:rsidR="00806687" w:rsidRPr="00B34F0E" w14:paraId="20219EC6"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57D45C2" w14:textId="77777777" w:rsidR="00806687" w:rsidRPr="00276408" w:rsidRDefault="004C4B24" w:rsidP="00806687">
            <w:pPr>
              <w:jc w:val="center"/>
            </w:pPr>
            <w:r>
              <w:t>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EA1824" w14:textId="77777777" w:rsidR="00806687" w:rsidRPr="00276408" w:rsidRDefault="00806687" w:rsidP="00806687">
            <w:r>
              <w:t>Крылов А.И.</w:t>
            </w:r>
          </w:p>
        </w:tc>
        <w:tc>
          <w:tcPr>
            <w:tcW w:w="3402" w:type="dxa"/>
            <w:tcBorders>
              <w:top w:val="single" w:sz="4" w:space="0" w:color="auto"/>
              <w:left w:val="single" w:sz="4" w:space="0" w:color="auto"/>
              <w:bottom w:val="single" w:sz="4" w:space="0" w:color="auto"/>
              <w:right w:val="single" w:sz="4" w:space="0" w:color="auto"/>
            </w:tcBorders>
          </w:tcPr>
          <w:p w14:paraId="4CACEFCC"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21785355" w14:textId="77777777" w:rsidR="00806687" w:rsidRDefault="00806687" w:rsidP="00806687">
            <w:r>
              <w:t>100</w:t>
            </w:r>
          </w:p>
        </w:tc>
      </w:tr>
      <w:tr w:rsidR="00806687" w:rsidRPr="00B34F0E" w14:paraId="4201C823"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4D4E2ED" w14:textId="77777777" w:rsidR="00806687" w:rsidRPr="00276408" w:rsidRDefault="004C4B24" w:rsidP="00806687">
            <w:pPr>
              <w:jc w:val="center"/>
            </w:pPr>
            <w:r>
              <w:t>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6128580" w14:textId="77777777" w:rsidR="00806687" w:rsidRPr="00276408" w:rsidRDefault="00806687" w:rsidP="00806687">
            <w:r>
              <w:t>Богданов Н.А.</w:t>
            </w:r>
          </w:p>
        </w:tc>
        <w:tc>
          <w:tcPr>
            <w:tcW w:w="3402" w:type="dxa"/>
            <w:tcBorders>
              <w:top w:val="single" w:sz="4" w:space="0" w:color="auto"/>
              <w:left w:val="single" w:sz="4" w:space="0" w:color="auto"/>
              <w:bottom w:val="single" w:sz="4" w:space="0" w:color="auto"/>
              <w:right w:val="single" w:sz="4" w:space="0" w:color="auto"/>
            </w:tcBorders>
          </w:tcPr>
          <w:p w14:paraId="7F984C73"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10B9C686" w14:textId="77777777" w:rsidR="00806687" w:rsidRDefault="004C4B24" w:rsidP="00806687">
            <w:r>
              <w:t>100</w:t>
            </w:r>
          </w:p>
        </w:tc>
      </w:tr>
      <w:tr w:rsidR="00806687" w:rsidRPr="00B34F0E" w14:paraId="11C5B196"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967CF2A" w14:textId="77777777" w:rsidR="00806687" w:rsidRPr="00276408" w:rsidRDefault="004C4B24" w:rsidP="00806687">
            <w:pPr>
              <w:jc w:val="center"/>
            </w:pPr>
            <w:r>
              <w:t>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836009"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11083B0C"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03CE05EB" w14:textId="77777777" w:rsidR="00806687" w:rsidRPr="00276408" w:rsidRDefault="00806687" w:rsidP="00806687">
            <w:r>
              <w:t>95</w:t>
            </w:r>
          </w:p>
        </w:tc>
      </w:tr>
      <w:tr w:rsidR="00806687" w:rsidRPr="00B34F0E" w14:paraId="0F226AB8"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83A7738" w14:textId="77777777" w:rsidR="00806687" w:rsidRPr="00276408" w:rsidRDefault="004C4B24" w:rsidP="00806687">
            <w:pPr>
              <w:jc w:val="center"/>
            </w:pPr>
            <w:r>
              <w:t>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FC943C"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65CF830F"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64E3B84E" w14:textId="77777777" w:rsidR="00806687" w:rsidRPr="00276408" w:rsidRDefault="00806687" w:rsidP="00806687">
            <w:r>
              <w:t>95</w:t>
            </w:r>
          </w:p>
        </w:tc>
      </w:tr>
      <w:tr w:rsidR="00806687" w:rsidRPr="00B34F0E" w14:paraId="0569B014"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664DB47" w14:textId="77777777" w:rsidR="00806687" w:rsidRPr="00276408" w:rsidRDefault="004C4B24" w:rsidP="00806687">
            <w:pPr>
              <w:jc w:val="center"/>
            </w:pPr>
            <w:r>
              <w:t>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63D02BE" w14:textId="77777777" w:rsidR="00806687" w:rsidRPr="00276408" w:rsidRDefault="00806687" w:rsidP="00806687">
            <w:r w:rsidRPr="00276408">
              <w:t>Андреев В.Н.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9F0597"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58A67880" w14:textId="77777777" w:rsidR="00806687" w:rsidRPr="00276408" w:rsidRDefault="00806687" w:rsidP="00806687">
            <w:r w:rsidRPr="00276408">
              <w:t>20</w:t>
            </w:r>
          </w:p>
        </w:tc>
      </w:tr>
      <w:tr w:rsidR="00806687" w:rsidRPr="00B34F0E" w14:paraId="67EA2BE6"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294A01E" w14:textId="77777777" w:rsidR="00806687" w:rsidRPr="00276408" w:rsidRDefault="004C4B24" w:rsidP="00806687">
            <w:pPr>
              <w:jc w:val="center"/>
            </w:pPr>
            <w:r>
              <w:t>19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ACF8938" w14:textId="77777777" w:rsidR="00806687" w:rsidRPr="00276408" w:rsidRDefault="00806687" w:rsidP="00806687">
            <w:r w:rsidRPr="00276408">
              <w:t>Боруздов О.В.</w:t>
            </w:r>
          </w:p>
        </w:tc>
        <w:tc>
          <w:tcPr>
            <w:tcW w:w="3402" w:type="dxa"/>
            <w:tcBorders>
              <w:top w:val="single" w:sz="4" w:space="0" w:color="auto"/>
              <w:left w:val="single" w:sz="4" w:space="0" w:color="auto"/>
              <w:bottom w:val="single" w:sz="4" w:space="0" w:color="auto"/>
              <w:right w:val="single" w:sz="4" w:space="0" w:color="auto"/>
            </w:tcBorders>
          </w:tcPr>
          <w:p w14:paraId="66D01FE1"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5963E237" w14:textId="77777777" w:rsidR="00806687" w:rsidRPr="00276408" w:rsidRDefault="00806687" w:rsidP="00806687">
            <w:r w:rsidRPr="00276408">
              <w:t>30</w:t>
            </w:r>
          </w:p>
        </w:tc>
      </w:tr>
      <w:tr w:rsidR="00806687" w:rsidRPr="00B34F0E" w14:paraId="64EFA6CF"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DA3012E" w14:textId="77777777" w:rsidR="00806687" w:rsidRPr="00276408" w:rsidRDefault="004C4B24" w:rsidP="00806687">
            <w:pPr>
              <w:jc w:val="center"/>
            </w:pPr>
            <w:r>
              <w:t>20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710766"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383584AF"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783002FD" w14:textId="77777777" w:rsidR="00806687" w:rsidRPr="00276408" w:rsidRDefault="00806687" w:rsidP="00806687">
            <w:r w:rsidRPr="00276408">
              <w:t>30</w:t>
            </w:r>
          </w:p>
        </w:tc>
      </w:tr>
      <w:tr w:rsidR="00806687" w:rsidRPr="00B34F0E" w14:paraId="69746FDA" w14:textId="77777777" w:rsidTr="00806687">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8DF39A0" w14:textId="77777777" w:rsidR="00806687" w:rsidRPr="00276408" w:rsidRDefault="004C4B24" w:rsidP="00806687">
            <w:pPr>
              <w:jc w:val="center"/>
            </w:pPr>
            <w:r>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B29495"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0BFAC95C"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2F0B8EDD" w14:textId="77777777" w:rsidR="00806687" w:rsidRPr="00276408" w:rsidRDefault="00806687" w:rsidP="00806687">
            <w:r>
              <w:t>60</w:t>
            </w:r>
          </w:p>
        </w:tc>
      </w:tr>
      <w:tr w:rsidR="00806687" w:rsidRPr="00B34F0E" w14:paraId="0F01726E"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2F3E78C" w14:textId="77777777" w:rsidR="00806687" w:rsidRPr="00276408" w:rsidRDefault="004C4B24" w:rsidP="00806687">
            <w:pPr>
              <w:jc w:val="center"/>
            </w:pPr>
            <w:r>
              <w:t>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06A82C" w14:textId="77777777" w:rsidR="00806687" w:rsidRPr="00276408" w:rsidRDefault="00806687" w:rsidP="00806687">
            <w:r w:rsidRPr="00276408">
              <w:t>Пахольчак Л.В.</w:t>
            </w:r>
          </w:p>
        </w:tc>
        <w:tc>
          <w:tcPr>
            <w:tcW w:w="3402" w:type="dxa"/>
            <w:tcBorders>
              <w:top w:val="single" w:sz="4" w:space="0" w:color="auto"/>
              <w:left w:val="single" w:sz="4" w:space="0" w:color="auto"/>
              <w:bottom w:val="single" w:sz="4" w:space="0" w:color="auto"/>
              <w:right w:val="single" w:sz="4" w:space="0" w:color="auto"/>
            </w:tcBorders>
          </w:tcPr>
          <w:p w14:paraId="646E704E"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7BD755BF" w14:textId="77777777" w:rsidR="00806687" w:rsidRPr="00276408" w:rsidRDefault="00806687" w:rsidP="00806687">
            <w:r w:rsidRPr="00276408">
              <w:t>60</w:t>
            </w:r>
          </w:p>
        </w:tc>
      </w:tr>
      <w:tr w:rsidR="00806687" w:rsidRPr="00B34F0E" w14:paraId="33932E38"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58FAB1F" w14:textId="77777777" w:rsidR="00806687" w:rsidRPr="00276408" w:rsidRDefault="004C4B24" w:rsidP="00806687">
            <w:pPr>
              <w:jc w:val="center"/>
            </w:pPr>
            <w:r>
              <w:t>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A490D7" w14:textId="77777777" w:rsidR="00806687" w:rsidRPr="00276408" w:rsidRDefault="00806687" w:rsidP="00806687">
            <w:r w:rsidRPr="00276408">
              <w:t>Суханов А.В.</w:t>
            </w:r>
          </w:p>
        </w:tc>
        <w:tc>
          <w:tcPr>
            <w:tcW w:w="3402" w:type="dxa"/>
            <w:tcBorders>
              <w:top w:val="single" w:sz="4" w:space="0" w:color="auto"/>
              <w:left w:val="single" w:sz="4" w:space="0" w:color="auto"/>
              <w:bottom w:val="single" w:sz="4" w:space="0" w:color="auto"/>
              <w:right w:val="single" w:sz="4" w:space="0" w:color="auto"/>
            </w:tcBorders>
          </w:tcPr>
          <w:p w14:paraId="4B555402"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2384AAA4" w14:textId="77777777" w:rsidR="00806687" w:rsidRPr="00276408" w:rsidRDefault="00806687" w:rsidP="00806687">
            <w:r w:rsidRPr="00276408">
              <w:t>60</w:t>
            </w:r>
          </w:p>
        </w:tc>
      </w:tr>
      <w:tr w:rsidR="00806687" w:rsidRPr="00B34F0E" w14:paraId="12C74090"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060EF9D" w14:textId="77777777" w:rsidR="00806687" w:rsidRPr="00276408" w:rsidRDefault="004C4B24" w:rsidP="00806687">
            <w:pPr>
              <w:jc w:val="center"/>
            </w:pPr>
            <w:r>
              <w:t>24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D528A3" w14:textId="77777777" w:rsidR="00806687" w:rsidRPr="00276408" w:rsidRDefault="004C4B24" w:rsidP="00806687">
            <w:r>
              <w:t>Клещев А.В.</w:t>
            </w:r>
          </w:p>
        </w:tc>
        <w:tc>
          <w:tcPr>
            <w:tcW w:w="3402" w:type="dxa"/>
            <w:tcBorders>
              <w:top w:val="single" w:sz="4" w:space="0" w:color="auto"/>
              <w:left w:val="single" w:sz="4" w:space="0" w:color="auto"/>
              <w:bottom w:val="single" w:sz="4" w:space="0" w:color="auto"/>
              <w:right w:val="single" w:sz="4" w:space="0" w:color="auto"/>
            </w:tcBorders>
          </w:tcPr>
          <w:p w14:paraId="3984BD72" w14:textId="77777777" w:rsidR="00806687" w:rsidRPr="00276408" w:rsidRDefault="004C4B24" w:rsidP="00806687">
            <w:r>
              <w:t>Д/т</w:t>
            </w:r>
          </w:p>
        </w:tc>
        <w:tc>
          <w:tcPr>
            <w:tcW w:w="1134" w:type="dxa"/>
            <w:tcBorders>
              <w:top w:val="single" w:sz="4" w:space="0" w:color="auto"/>
              <w:left w:val="single" w:sz="4" w:space="0" w:color="auto"/>
              <w:bottom w:val="single" w:sz="4" w:space="0" w:color="auto"/>
              <w:right w:val="single" w:sz="4" w:space="0" w:color="auto"/>
            </w:tcBorders>
          </w:tcPr>
          <w:p w14:paraId="34649C26" w14:textId="77777777" w:rsidR="00806687" w:rsidRPr="00276408" w:rsidRDefault="004C4B24" w:rsidP="00806687">
            <w:r>
              <w:t>95</w:t>
            </w:r>
          </w:p>
        </w:tc>
      </w:tr>
      <w:tr w:rsidR="00806687" w:rsidRPr="00B34F0E" w14:paraId="6D0FFACF"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104973A" w14:textId="77777777" w:rsidR="00806687" w:rsidRPr="00276408" w:rsidRDefault="004C4B24" w:rsidP="00806687">
            <w:pPr>
              <w:jc w:val="center"/>
            </w:pPr>
            <w:r>
              <w:t>25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82A476A" w14:textId="77777777" w:rsidR="00806687" w:rsidRPr="00276408" w:rsidRDefault="00806687" w:rsidP="00806687">
            <w:r w:rsidRPr="00276408">
              <w:t>Алексеев А.А</w:t>
            </w:r>
          </w:p>
        </w:tc>
        <w:tc>
          <w:tcPr>
            <w:tcW w:w="3402" w:type="dxa"/>
            <w:tcBorders>
              <w:top w:val="single" w:sz="4" w:space="0" w:color="auto"/>
              <w:left w:val="single" w:sz="4" w:space="0" w:color="auto"/>
              <w:bottom w:val="single" w:sz="4" w:space="0" w:color="auto"/>
              <w:right w:val="single" w:sz="4" w:space="0" w:color="auto"/>
            </w:tcBorders>
          </w:tcPr>
          <w:p w14:paraId="790281F3"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704047D0" w14:textId="77777777" w:rsidR="00806687" w:rsidRPr="00276408" w:rsidRDefault="00806687" w:rsidP="00806687">
            <w:r w:rsidRPr="00276408">
              <w:t>140</w:t>
            </w:r>
          </w:p>
        </w:tc>
      </w:tr>
      <w:tr w:rsidR="00806687" w:rsidRPr="00B34F0E" w14:paraId="5B129CFA"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915C7F8" w14:textId="77777777" w:rsidR="00806687" w:rsidRPr="00276408" w:rsidRDefault="004C4B24" w:rsidP="00806687">
            <w:pPr>
              <w:jc w:val="center"/>
            </w:pPr>
            <w:r>
              <w:t>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A536CE" w14:textId="77777777" w:rsidR="00806687" w:rsidRPr="00276408" w:rsidRDefault="00806687" w:rsidP="00806687">
            <w:r w:rsidRPr="00276408">
              <w:t>Демченков В.А.</w:t>
            </w:r>
          </w:p>
        </w:tc>
        <w:tc>
          <w:tcPr>
            <w:tcW w:w="3402" w:type="dxa"/>
            <w:tcBorders>
              <w:top w:val="single" w:sz="4" w:space="0" w:color="auto"/>
              <w:left w:val="single" w:sz="4" w:space="0" w:color="auto"/>
              <w:bottom w:val="single" w:sz="4" w:space="0" w:color="auto"/>
              <w:right w:val="single" w:sz="4" w:space="0" w:color="auto"/>
            </w:tcBorders>
          </w:tcPr>
          <w:p w14:paraId="24346224"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08A5C8BD" w14:textId="77777777" w:rsidR="00806687" w:rsidRPr="00276408" w:rsidRDefault="00806687" w:rsidP="00806687">
            <w:r w:rsidRPr="00276408">
              <w:t>25</w:t>
            </w:r>
          </w:p>
        </w:tc>
      </w:tr>
      <w:tr w:rsidR="00806687" w:rsidRPr="00B34F0E" w14:paraId="60D905FB"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41D0400" w14:textId="77777777" w:rsidR="00806687" w:rsidRPr="00276408" w:rsidRDefault="004C4B24" w:rsidP="00806687">
            <w:pPr>
              <w:jc w:val="center"/>
            </w:pPr>
            <w:r>
              <w:t>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2F6465"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6D2B3BD9" w14:textId="77777777" w:rsidR="00806687" w:rsidRPr="00276408" w:rsidRDefault="00806687" w:rsidP="00806687">
            <w:r w:rsidRPr="00276408">
              <w:t>Аи-92</w:t>
            </w:r>
          </w:p>
        </w:tc>
        <w:tc>
          <w:tcPr>
            <w:tcW w:w="1134" w:type="dxa"/>
            <w:tcBorders>
              <w:top w:val="single" w:sz="4" w:space="0" w:color="auto"/>
              <w:left w:val="single" w:sz="4" w:space="0" w:color="auto"/>
              <w:bottom w:val="single" w:sz="4" w:space="0" w:color="auto"/>
              <w:right w:val="single" w:sz="4" w:space="0" w:color="auto"/>
            </w:tcBorders>
          </w:tcPr>
          <w:p w14:paraId="2EA3E6C6" w14:textId="77777777" w:rsidR="00806687" w:rsidRPr="00276408" w:rsidRDefault="00806687" w:rsidP="00806687">
            <w:r>
              <w:t>60</w:t>
            </w:r>
          </w:p>
        </w:tc>
      </w:tr>
      <w:tr w:rsidR="00806687" w:rsidRPr="00B34F0E" w14:paraId="5DF883C1"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0C7560A" w14:textId="77777777" w:rsidR="00806687" w:rsidRPr="00276408" w:rsidRDefault="004C4B24" w:rsidP="00806687">
            <w:pPr>
              <w:jc w:val="center"/>
            </w:pPr>
            <w:r>
              <w:t>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3C67AA" w14:textId="77777777" w:rsidR="00806687" w:rsidRPr="00276408" w:rsidRDefault="00806687" w:rsidP="00806687">
            <w:r w:rsidRPr="00276408">
              <w:t>Румянцев В.А.</w:t>
            </w:r>
          </w:p>
        </w:tc>
        <w:tc>
          <w:tcPr>
            <w:tcW w:w="3402" w:type="dxa"/>
            <w:tcBorders>
              <w:top w:val="single" w:sz="4" w:space="0" w:color="auto"/>
              <w:left w:val="single" w:sz="4" w:space="0" w:color="auto"/>
              <w:bottom w:val="single" w:sz="4" w:space="0" w:color="auto"/>
              <w:right w:val="single" w:sz="4" w:space="0" w:color="auto"/>
            </w:tcBorders>
          </w:tcPr>
          <w:p w14:paraId="7A61E123"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1806F52D" w14:textId="77777777" w:rsidR="00806687" w:rsidRPr="00276408" w:rsidRDefault="00806687" w:rsidP="00806687">
            <w:r w:rsidRPr="00276408">
              <w:t>60</w:t>
            </w:r>
          </w:p>
        </w:tc>
      </w:tr>
      <w:tr w:rsidR="00806687" w:rsidRPr="00B34F0E" w14:paraId="59624733"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1E37D19" w14:textId="77777777" w:rsidR="00806687" w:rsidRPr="00276408" w:rsidRDefault="004C4B24" w:rsidP="00806687">
            <w:pPr>
              <w:jc w:val="center"/>
            </w:pPr>
            <w:r>
              <w:t>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42F6D5" w14:textId="77777777" w:rsidR="00806687" w:rsidRPr="00276408" w:rsidRDefault="004C4B24" w:rsidP="00806687">
            <w:r>
              <w:t>Логинов В.А.</w:t>
            </w:r>
          </w:p>
        </w:tc>
        <w:tc>
          <w:tcPr>
            <w:tcW w:w="3402" w:type="dxa"/>
            <w:tcBorders>
              <w:top w:val="single" w:sz="4" w:space="0" w:color="auto"/>
              <w:left w:val="single" w:sz="4" w:space="0" w:color="auto"/>
              <w:bottom w:val="single" w:sz="4" w:space="0" w:color="auto"/>
              <w:right w:val="single" w:sz="4" w:space="0" w:color="auto"/>
            </w:tcBorders>
          </w:tcPr>
          <w:p w14:paraId="37041F8C" w14:textId="77777777" w:rsidR="00806687" w:rsidRPr="00276408" w:rsidRDefault="004C4B24" w:rsidP="00806687">
            <w:r>
              <w:t>Аи-92</w:t>
            </w:r>
          </w:p>
        </w:tc>
        <w:tc>
          <w:tcPr>
            <w:tcW w:w="1134" w:type="dxa"/>
            <w:tcBorders>
              <w:top w:val="single" w:sz="4" w:space="0" w:color="auto"/>
              <w:left w:val="single" w:sz="4" w:space="0" w:color="auto"/>
              <w:bottom w:val="single" w:sz="4" w:space="0" w:color="auto"/>
              <w:right w:val="single" w:sz="4" w:space="0" w:color="auto"/>
            </w:tcBorders>
          </w:tcPr>
          <w:p w14:paraId="343B135B" w14:textId="77777777" w:rsidR="00806687" w:rsidRPr="00276408" w:rsidRDefault="004C4B24" w:rsidP="00806687">
            <w:r>
              <w:t>6</w:t>
            </w:r>
            <w:r w:rsidR="00806687">
              <w:t>0</w:t>
            </w:r>
          </w:p>
        </w:tc>
      </w:tr>
      <w:tr w:rsidR="00806687" w:rsidRPr="00B34F0E" w14:paraId="5A253FC4"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A5251C3" w14:textId="77777777" w:rsidR="00806687" w:rsidRPr="00276408" w:rsidRDefault="004C4B24" w:rsidP="00806687">
            <w:pPr>
              <w:jc w:val="center"/>
            </w:pPr>
            <w:r>
              <w:t>30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175E56"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228AE16F"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44F73125" w14:textId="77777777" w:rsidR="00806687" w:rsidRPr="00276408" w:rsidRDefault="00806687" w:rsidP="00806687">
            <w:r>
              <w:t>80</w:t>
            </w:r>
          </w:p>
        </w:tc>
      </w:tr>
      <w:tr w:rsidR="00806687" w:rsidRPr="00B34F0E" w14:paraId="7F8F6CD1"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20C2E8C" w14:textId="77777777" w:rsidR="00806687" w:rsidRPr="00276408" w:rsidRDefault="004C4B24" w:rsidP="00806687">
            <w:pPr>
              <w:jc w:val="center"/>
            </w:pPr>
            <w:r>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62A3BA"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4B2FDB81"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0604C1E7" w14:textId="77777777" w:rsidR="00806687" w:rsidRPr="00276408" w:rsidRDefault="00806687" w:rsidP="00806687">
            <w:r>
              <w:t>80</w:t>
            </w:r>
          </w:p>
        </w:tc>
      </w:tr>
      <w:tr w:rsidR="00806687" w:rsidRPr="00B34F0E" w14:paraId="0AC627AE"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C4E8D14" w14:textId="77777777" w:rsidR="00806687" w:rsidRPr="00276408" w:rsidRDefault="004C4B24" w:rsidP="00806687">
            <w:pPr>
              <w:jc w:val="center"/>
            </w:pPr>
            <w:r>
              <w:t>32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C871B8C"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5638972F"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540CD14C" w14:textId="77777777" w:rsidR="00806687" w:rsidRPr="00276408" w:rsidRDefault="00806687" w:rsidP="00806687">
            <w:r>
              <w:t>80</w:t>
            </w:r>
          </w:p>
        </w:tc>
      </w:tr>
      <w:tr w:rsidR="00806687" w:rsidRPr="00B34F0E" w14:paraId="746009EE"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EECF43B" w14:textId="77777777" w:rsidR="00806687" w:rsidRPr="00276408" w:rsidRDefault="004C4B24" w:rsidP="00806687">
            <w:pPr>
              <w:jc w:val="center"/>
            </w:pPr>
            <w:r>
              <w:t>33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627A37"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43F75058"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01D21AF0" w14:textId="77777777" w:rsidR="00806687" w:rsidRPr="00276408" w:rsidRDefault="00806687" w:rsidP="00806687">
            <w:r>
              <w:t>80</w:t>
            </w:r>
          </w:p>
        </w:tc>
      </w:tr>
      <w:tr w:rsidR="00806687" w:rsidRPr="00B34F0E" w14:paraId="18E27E3B"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369D7C4" w14:textId="77777777" w:rsidR="00806687" w:rsidRPr="00276408" w:rsidRDefault="004C4B24" w:rsidP="00806687">
            <w:pPr>
              <w:jc w:val="center"/>
            </w:pPr>
            <w:r>
              <w:lastRenderedPageBreak/>
              <w:t>34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873EC4"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7FA066"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5C392F90" w14:textId="77777777" w:rsidR="00806687" w:rsidRPr="00276408" w:rsidRDefault="00806687" w:rsidP="00806687">
            <w:r>
              <w:t>300</w:t>
            </w:r>
          </w:p>
        </w:tc>
      </w:tr>
      <w:tr w:rsidR="00806687" w:rsidRPr="00B34F0E" w14:paraId="65D6D8A1"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4116BE2" w14:textId="77777777" w:rsidR="00806687" w:rsidRPr="00276408" w:rsidRDefault="004C4B24" w:rsidP="00806687">
            <w:pPr>
              <w:jc w:val="center"/>
            </w:pPr>
            <w:r>
              <w:t>35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B649DC2"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tcPr>
          <w:p w14:paraId="0E050175"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7115A138" w14:textId="77777777" w:rsidR="00806687" w:rsidRPr="00276408" w:rsidRDefault="00806687" w:rsidP="00806687">
            <w:r w:rsidRPr="00276408">
              <w:t>40</w:t>
            </w:r>
          </w:p>
        </w:tc>
      </w:tr>
      <w:tr w:rsidR="00806687" w:rsidRPr="00B34F0E" w14:paraId="01194D88"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E4178EB" w14:textId="77777777" w:rsidR="00806687" w:rsidRPr="00276408" w:rsidRDefault="004C4B24" w:rsidP="00806687">
            <w:pPr>
              <w:jc w:val="center"/>
            </w:pPr>
            <w:r>
              <w:t>36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0C8C6CF" w14:textId="77777777" w:rsidR="00806687" w:rsidRPr="00276408" w:rsidRDefault="004C4B24" w:rsidP="00806687">
            <w:r>
              <w:t>Щепетов А.В.</w:t>
            </w:r>
          </w:p>
        </w:tc>
        <w:tc>
          <w:tcPr>
            <w:tcW w:w="3402" w:type="dxa"/>
            <w:tcBorders>
              <w:top w:val="single" w:sz="4" w:space="0" w:color="auto"/>
              <w:left w:val="single" w:sz="4" w:space="0" w:color="auto"/>
              <w:bottom w:val="single" w:sz="4" w:space="0" w:color="auto"/>
              <w:right w:val="single" w:sz="4" w:space="0" w:color="auto"/>
            </w:tcBorders>
          </w:tcPr>
          <w:p w14:paraId="217FBB5B"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3C4368D3" w14:textId="77777777" w:rsidR="00806687" w:rsidRPr="00276408" w:rsidRDefault="004C4B24" w:rsidP="00806687">
            <w:r>
              <w:t>95</w:t>
            </w:r>
          </w:p>
        </w:tc>
      </w:tr>
      <w:tr w:rsidR="00806687" w:rsidRPr="00B34F0E" w14:paraId="5E53F4A5" w14:textId="77777777" w:rsidTr="00806687">
        <w:trPr>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2C01CF1" w14:textId="77777777" w:rsidR="00806687" w:rsidRPr="00276408" w:rsidRDefault="004C4B24" w:rsidP="00806687">
            <w:pPr>
              <w:jc w:val="center"/>
            </w:pPr>
            <w:r>
              <w:t>37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232EC7" w14:textId="77777777" w:rsidR="00806687" w:rsidRPr="00276408" w:rsidRDefault="00806687" w:rsidP="00806687">
            <w:r w:rsidRPr="00276408">
              <w:t>Фадеев 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C67CCE"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50AED5FC" w14:textId="77777777" w:rsidR="00806687" w:rsidRPr="00276408" w:rsidRDefault="00806687" w:rsidP="00806687">
            <w:r w:rsidRPr="00276408">
              <w:t>100</w:t>
            </w:r>
          </w:p>
        </w:tc>
      </w:tr>
      <w:tr w:rsidR="00806687" w:rsidRPr="00B34F0E" w14:paraId="264B30E6" w14:textId="77777777" w:rsidTr="00806687">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5DD3E73" w14:textId="77777777" w:rsidR="00806687" w:rsidRPr="00276408" w:rsidRDefault="004C4B24" w:rsidP="00806687">
            <w:pPr>
              <w:jc w:val="center"/>
            </w:pPr>
            <w:r>
              <w:t>38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B199D2" w14:textId="77777777" w:rsidR="00806687" w:rsidRPr="00276408" w:rsidRDefault="00806687" w:rsidP="00806687">
            <w:r w:rsidRPr="00276408">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66D12C" w14:textId="77777777" w:rsidR="00806687" w:rsidRPr="00276408" w:rsidRDefault="00806687" w:rsidP="00806687">
            <w:r w:rsidRPr="00276408">
              <w:t>Д/т</w:t>
            </w:r>
          </w:p>
        </w:tc>
        <w:tc>
          <w:tcPr>
            <w:tcW w:w="1134" w:type="dxa"/>
            <w:tcBorders>
              <w:top w:val="single" w:sz="4" w:space="0" w:color="auto"/>
              <w:left w:val="single" w:sz="4" w:space="0" w:color="auto"/>
              <w:bottom w:val="single" w:sz="4" w:space="0" w:color="auto"/>
              <w:right w:val="single" w:sz="4" w:space="0" w:color="auto"/>
            </w:tcBorders>
          </w:tcPr>
          <w:p w14:paraId="5673748D" w14:textId="77777777" w:rsidR="00806687" w:rsidRPr="00276408" w:rsidRDefault="00806687" w:rsidP="00806687">
            <w:r w:rsidRPr="00276408">
              <w:t>300</w:t>
            </w:r>
          </w:p>
        </w:tc>
      </w:tr>
      <w:tr w:rsidR="00806687" w:rsidRPr="00B34F0E" w14:paraId="77A9AA8C" w14:textId="77777777" w:rsidTr="00806687">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D9F9BB5" w14:textId="77777777" w:rsidR="00806687" w:rsidRPr="00276408" w:rsidRDefault="004C4B24" w:rsidP="00806687">
            <w:pPr>
              <w:jc w:val="center"/>
            </w:pPr>
            <w:r>
              <w:t>39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25326A" w14:textId="77777777" w:rsidR="00806687" w:rsidRPr="00276408" w:rsidRDefault="00806687" w:rsidP="00806687">
            <w:r>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0BE72C" w14:textId="77777777"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14:paraId="30B05495" w14:textId="77777777" w:rsidR="00806687" w:rsidRPr="00276408" w:rsidRDefault="00806687" w:rsidP="00806687">
            <w:r>
              <w:t>20</w:t>
            </w:r>
          </w:p>
        </w:tc>
      </w:tr>
      <w:tr w:rsidR="00806687" w:rsidRPr="00B34F0E" w14:paraId="36784810" w14:textId="77777777" w:rsidTr="00806687">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300B592" w14:textId="77777777" w:rsidR="00806687" w:rsidRPr="00276408" w:rsidRDefault="004C4B24" w:rsidP="00806687">
            <w:pPr>
              <w:jc w:val="center"/>
            </w:pPr>
            <w:r>
              <w:t>40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426D7F" w14:textId="77777777" w:rsidR="00806687" w:rsidRPr="00276408" w:rsidRDefault="00806687" w:rsidP="00806687">
            <w:r>
              <w:t>резерв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6F513E" w14:textId="77777777"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14:paraId="718C8286" w14:textId="77777777" w:rsidR="00806687" w:rsidRPr="00276408" w:rsidRDefault="00806687" w:rsidP="00806687">
            <w:r>
              <w:t>20</w:t>
            </w:r>
          </w:p>
        </w:tc>
      </w:tr>
      <w:tr w:rsidR="00806687" w:rsidRPr="00B34F0E" w14:paraId="67F00B9D" w14:textId="77777777"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F71718B" w14:textId="77777777" w:rsidR="00806687" w:rsidRPr="00276408" w:rsidRDefault="004C4B24" w:rsidP="00806687">
            <w:pPr>
              <w:jc w:val="center"/>
            </w:pPr>
            <w:r>
              <w:t>41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1DB244" w14:textId="77777777" w:rsidR="00806687" w:rsidRPr="00276408" w:rsidRDefault="00806687" w:rsidP="00806687">
            <w:r>
              <w:t>Малахов 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4CD390" w14:textId="77777777"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14:paraId="225D14B4" w14:textId="77777777" w:rsidR="00806687" w:rsidRPr="00276408" w:rsidRDefault="00806687" w:rsidP="00806687">
            <w:r>
              <w:t>500</w:t>
            </w:r>
          </w:p>
        </w:tc>
      </w:tr>
      <w:tr w:rsidR="00806687" w:rsidRPr="00B34F0E" w14:paraId="336D1BE9" w14:textId="77777777"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EFA7826" w14:textId="77777777" w:rsidR="00806687" w:rsidRPr="00276408" w:rsidRDefault="004C4B24" w:rsidP="00806687">
            <w:pPr>
              <w:jc w:val="center"/>
            </w:pPr>
            <w:r>
              <w:t>42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E03C25" w14:textId="77777777" w:rsidR="00806687" w:rsidRPr="00276408" w:rsidRDefault="00806687" w:rsidP="00806687">
            <w:r>
              <w:t>Козлов Д.В.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703879" w14:textId="77777777" w:rsidR="00806687" w:rsidRPr="00276408" w:rsidRDefault="00806687" w:rsidP="00806687">
            <w:r>
              <w:t>Аи-95</w:t>
            </w:r>
          </w:p>
        </w:tc>
        <w:tc>
          <w:tcPr>
            <w:tcW w:w="1134" w:type="dxa"/>
            <w:tcBorders>
              <w:top w:val="single" w:sz="4" w:space="0" w:color="auto"/>
              <w:left w:val="single" w:sz="4" w:space="0" w:color="auto"/>
              <w:bottom w:val="single" w:sz="4" w:space="0" w:color="auto"/>
              <w:right w:val="single" w:sz="4" w:space="0" w:color="auto"/>
            </w:tcBorders>
          </w:tcPr>
          <w:p w14:paraId="1E335C6A" w14:textId="77777777" w:rsidR="00806687" w:rsidRPr="00276408" w:rsidRDefault="00806687" w:rsidP="00806687">
            <w:r>
              <w:t>500</w:t>
            </w:r>
          </w:p>
        </w:tc>
      </w:tr>
      <w:tr w:rsidR="00806687" w:rsidRPr="00B34F0E" w14:paraId="2480B2D3" w14:textId="77777777" w:rsidTr="00806687">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BD48578" w14:textId="77777777" w:rsidR="00806687" w:rsidRPr="00276408" w:rsidRDefault="004C4B24" w:rsidP="00806687">
            <w:pPr>
              <w:jc w:val="center"/>
            </w:pPr>
            <w:r>
              <w:t>43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1145E8" w14:textId="77777777" w:rsidR="00806687" w:rsidRPr="00276408" w:rsidRDefault="00806687" w:rsidP="00806687">
            <w:r>
              <w:t>Логинов 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B38BC1" w14:textId="77777777" w:rsidR="00806687" w:rsidRPr="00276408" w:rsidRDefault="00806687" w:rsidP="00806687">
            <w:r>
              <w:t>Аи-92</w:t>
            </w:r>
          </w:p>
        </w:tc>
        <w:tc>
          <w:tcPr>
            <w:tcW w:w="1134" w:type="dxa"/>
            <w:tcBorders>
              <w:top w:val="single" w:sz="4" w:space="0" w:color="auto"/>
              <w:left w:val="single" w:sz="4" w:space="0" w:color="auto"/>
              <w:bottom w:val="single" w:sz="4" w:space="0" w:color="auto"/>
              <w:right w:val="single" w:sz="4" w:space="0" w:color="auto"/>
            </w:tcBorders>
          </w:tcPr>
          <w:p w14:paraId="4B0546FA" w14:textId="77777777" w:rsidR="00806687" w:rsidRPr="00276408" w:rsidRDefault="00806687" w:rsidP="00806687">
            <w:r>
              <w:t>60</w:t>
            </w:r>
          </w:p>
        </w:tc>
      </w:tr>
      <w:tr w:rsidR="00806687" w:rsidRPr="00B34F0E" w14:paraId="7397B222" w14:textId="77777777" w:rsidTr="00806687">
        <w:trPr>
          <w:trHeight w:val="321"/>
        </w:trPr>
        <w:tc>
          <w:tcPr>
            <w:tcW w:w="534" w:type="dxa"/>
            <w:tcBorders>
              <w:top w:val="single" w:sz="4" w:space="0" w:color="auto"/>
              <w:left w:val="single" w:sz="4" w:space="0" w:color="auto"/>
              <w:right w:val="single" w:sz="4" w:space="0" w:color="auto"/>
            </w:tcBorders>
            <w:shd w:val="clear" w:color="auto" w:fill="auto"/>
          </w:tcPr>
          <w:p w14:paraId="7858FF7F" w14:textId="77777777" w:rsidR="00806687" w:rsidRPr="00276408" w:rsidRDefault="004C4B24" w:rsidP="00806687">
            <w:pPr>
              <w:jc w:val="center"/>
            </w:pPr>
            <w:r>
              <w:t>44</w:t>
            </w:r>
          </w:p>
        </w:tc>
        <w:tc>
          <w:tcPr>
            <w:tcW w:w="4961" w:type="dxa"/>
            <w:tcBorders>
              <w:top w:val="single" w:sz="4" w:space="0" w:color="auto"/>
              <w:left w:val="single" w:sz="4" w:space="0" w:color="auto"/>
              <w:right w:val="single" w:sz="4" w:space="0" w:color="auto"/>
            </w:tcBorders>
            <w:shd w:val="clear" w:color="auto" w:fill="auto"/>
          </w:tcPr>
          <w:p w14:paraId="094EA9D8" w14:textId="77777777" w:rsidR="00806687" w:rsidRPr="00276408" w:rsidRDefault="00806687" w:rsidP="00806687">
            <w:r w:rsidRPr="007B6A94">
              <w:t>Цыкунов 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D67CF1" w14:textId="77777777" w:rsidR="00806687" w:rsidRPr="00276408" w:rsidRDefault="00806687" w:rsidP="00806687">
            <w:r w:rsidRPr="007B6A94">
              <w:t>Аи-92</w:t>
            </w:r>
          </w:p>
        </w:tc>
        <w:tc>
          <w:tcPr>
            <w:tcW w:w="1134" w:type="dxa"/>
            <w:tcBorders>
              <w:top w:val="single" w:sz="4" w:space="0" w:color="auto"/>
              <w:left w:val="single" w:sz="4" w:space="0" w:color="auto"/>
              <w:bottom w:val="single" w:sz="4" w:space="0" w:color="auto"/>
              <w:right w:val="single" w:sz="4" w:space="0" w:color="auto"/>
            </w:tcBorders>
          </w:tcPr>
          <w:p w14:paraId="2483E93E" w14:textId="77777777" w:rsidR="00806687" w:rsidRPr="00276408" w:rsidRDefault="00806687" w:rsidP="00806687">
            <w:r w:rsidRPr="007B6A94">
              <w:t>400</w:t>
            </w:r>
          </w:p>
        </w:tc>
      </w:tr>
      <w:tr w:rsidR="00806687" w:rsidRPr="00B34F0E" w14:paraId="2722A71C" w14:textId="77777777" w:rsidTr="00806687">
        <w:trPr>
          <w:trHeight w:val="321"/>
        </w:trPr>
        <w:tc>
          <w:tcPr>
            <w:tcW w:w="534" w:type="dxa"/>
            <w:tcBorders>
              <w:left w:val="single" w:sz="4" w:space="0" w:color="auto"/>
              <w:bottom w:val="single" w:sz="4" w:space="0" w:color="auto"/>
              <w:right w:val="single" w:sz="4" w:space="0" w:color="auto"/>
            </w:tcBorders>
            <w:shd w:val="clear" w:color="auto" w:fill="auto"/>
          </w:tcPr>
          <w:p w14:paraId="1D99AE8D" w14:textId="77777777" w:rsidR="00806687" w:rsidRPr="00276408" w:rsidRDefault="00806687" w:rsidP="00806687">
            <w:pPr>
              <w:jc w:val="center"/>
            </w:pPr>
          </w:p>
        </w:tc>
        <w:tc>
          <w:tcPr>
            <w:tcW w:w="4961" w:type="dxa"/>
            <w:tcBorders>
              <w:left w:val="single" w:sz="4" w:space="0" w:color="auto"/>
              <w:bottom w:val="single" w:sz="4" w:space="0" w:color="auto"/>
              <w:right w:val="single" w:sz="4" w:space="0" w:color="auto"/>
            </w:tcBorders>
            <w:shd w:val="clear" w:color="auto" w:fill="auto"/>
          </w:tcPr>
          <w:p w14:paraId="2BCA15CA" w14:textId="77777777" w:rsidR="00806687" w:rsidRPr="00276408" w:rsidRDefault="00806687" w:rsidP="00806687"/>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B2B390" w14:textId="77777777" w:rsidR="00806687" w:rsidRPr="00276408" w:rsidRDefault="00806687" w:rsidP="00806687">
            <w:r w:rsidRPr="007B6A94">
              <w:t>Д/т</w:t>
            </w:r>
          </w:p>
        </w:tc>
        <w:tc>
          <w:tcPr>
            <w:tcW w:w="1134" w:type="dxa"/>
            <w:tcBorders>
              <w:top w:val="single" w:sz="4" w:space="0" w:color="auto"/>
              <w:left w:val="single" w:sz="4" w:space="0" w:color="auto"/>
              <w:bottom w:val="single" w:sz="4" w:space="0" w:color="auto"/>
              <w:right w:val="single" w:sz="4" w:space="0" w:color="auto"/>
            </w:tcBorders>
          </w:tcPr>
          <w:p w14:paraId="1C9F523D" w14:textId="77777777" w:rsidR="00806687" w:rsidRPr="00276408" w:rsidRDefault="00806687" w:rsidP="00806687">
            <w:r w:rsidRPr="007B6A94">
              <w:t>110</w:t>
            </w:r>
          </w:p>
        </w:tc>
      </w:tr>
    </w:tbl>
    <w:p w14:paraId="7771A972" w14:textId="77777777" w:rsidR="00A37889" w:rsidRPr="004C4B24" w:rsidRDefault="00A37889" w:rsidP="00A37889">
      <w:pPr>
        <w:widowControl w:val="0"/>
        <w:tabs>
          <w:tab w:val="left" w:pos="315"/>
        </w:tabs>
        <w:jc w:val="center"/>
        <w:rPr>
          <w:rFonts w:eastAsia="Courier New"/>
          <w:color w:val="000000"/>
          <w:sz w:val="24"/>
          <w:szCs w:val="24"/>
        </w:rPr>
      </w:pPr>
    </w:p>
    <w:p w14:paraId="5E7E772B" w14:textId="77777777" w:rsidR="00A37889" w:rsidRDefault="00A37889" w:rsidP="00A37889">
      <w:pPr>
        <w:rPr>
          <w:b/>
        </w:rPr>
      </w:pPr>
    </w:p>
    <w:p w14:paraId="34AE9718" w14:textId="77777777" w:rsidR="001B12E0" w:rsidRPr="00A565DD" w:rsidRDefault="001B12E0" w:rsidP="001B12E0">
      <w:pPr>
        <w:tabs>
          <w:tab w:val="left" w:pos="0"/>
        </w:tabs>
        <w:rPr>
          <w:b/>
          <w:sz w:val="22"/>
          <w:szCs w:val="22"/>
        </w:rPr>
      </w:pPr>
    </w:p>
    <w:tbl>
      <w:tblPr>
        <w:tblW w:w="10211" w:type="dxa"/>
        <w:tblLook w:val="01E0" w:firstRow="1" w:lastRow="1" w:firstColumn="1" w:lastColumn="1" w:noHBand="0" w:noVBand="0"/>
      </w:tblPr>
      <w:tblGrid>
        <w:gridCol w:w="10356"/>
        <w:gridCol w:w="71"/>
        <w:gridCol w:w="222"/>
        <w:gridCol w:w="222"/>
        <w:gridCol w:w="216"/>
        <w:gridCol w:w="7"/>
      </w:tblGrid>
      <w:tr w:rsidR="001B12E0" w:rsidRPr="00A565DD" w14:paraId="6E1198EB" w14:textId="77777777" w:rsidTr="00806687">
        <w:trPr>
          <w:gridAfter w:val="1"/>
          <w:wAfter w:w="43" w:type="dxa"/>
          <w:trHeight w:val="569"/>
        </w:trPr>
        <w:tc>
          <w:tcPr>
            <w:tcW w:w="5084" w:type="dxa"/>
          </w:tcPr>
          <w:p w14:paraId="28E751D5" w14:textId="77777777" w:rsidR="001B12E0" w:rsidRPr="009D69A7" w:rsidRDefault="001B12E0" w:rsidP="001B12E0">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14:paraId="4D3B1140" w14:textId="77777777" w:rsidR="001B12E0" w:rsidRPr="009D69A7" w:rsidRDefault="001B12E0" w:rsidP="00806687">
            <w:pPr>
              <w:tabs>
                <w:tab w:val="left" w:pos="0"/>
              </w:tabs>
              <w:rPr>
                <w:b/>
                <w:sz w:val="24"/>
                <w:szCs w:val="24"/>
              </w:rPr>
            </w:pPr>
          </w:p>
        </w:tc>
      </w:tr>
      <w:tr w:rsidR="001B12E0" w:rsidRPr="00A565DD" w14:paraId="14C3F1D2" w14:textId="77777777"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14:paraId="1735CA0C" w14:textId="77777777" w:rsidTr="00806687">
              <w:trPr>
                <w:trHeight w:val="569"/>
              </w:trPr>
              <w:tc>
                <w:tcPr>
                  <w:tcW w:w="5084" w:type="dxa"/>
                </w:tcPr>
                <w:p w14:paraId="342452F4" w14:textId="77777777"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14:paraId="708F1D8D" w14:textId="77777777" w:rsidR="001B12E0" w:rsidRPr="009D69A7" w:rsidRDefault="001B12E0" w:rsidP="00806687">
                  <w:pPr>
                    <w:suppressAutoHyphens/>
                    <w:snapToGrid w:val="0"/>
                    <w:spacing w:line="276" w:lineRule="auto"/>
                    <w:rPr>
                      <w:rFonts w:eastAsia="Arial"/>
                      <w:sz w:val="24"/>
                      <w:szCs w:val="24"/>
                      <w:lang w:eastAsia="ar-SA"/>
                    </w:rPr>
                  </w:pPr>
                </w:p>
                <w:p w14:paraId="3D6D8BEE"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14:paraId="2E9DFDE8"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14:paraId="7E227BF4" w14:textId="77777777" w:rsidR="001B12E0" w:rsidRPr="009D69A7" w:rsidRDefault="001B12E0" w:rsidP="00806687">
                  <w:pPr>
                    <w:suppressAutoHyphens/>
                    <w:snapToGrid w:val="0"/>
                    <w:spacing w:line="276" w:lineRule="auto"/>
                    <w:rPr>
                      <w:sz w:val="24"/>
                      <w:szCs w:val="24"/>
                      <w:lang w:eastAsia="ar-SA"/>
                    </w:rPr>
                  </w:pPr>
                </w:p>
                <w:p w14:paraId="0BFA3535"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14:paraId="18D7E595" w14:textId="77777777"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14:paraId="2D8F48DE" w14:textId="77777777" w:rsidR="001B12E0" w:rsidRDefault="001B12E0" w:rsidP="00806687">
                  <w:pPr>
                    <w:suppressAutoHyphens/>
                    <w:snapToGrid w:val="0"/>
                    <w:spacing w:line="276" w:lineRule="auto"/>
                    <w:jc w:val="both"/>
                    <w:rPr>
                      <w:b/>
                      <w:sz w:val="24"/>
                      <w:szCs w:val="24"/>
                      <w:lang w:eastAsia="ar-SA"/>
                    </w:rPr>
                  </w:pPr>
                </w:p>
                <w:p w14:paraId="6CEB27EA" w14:textId="77777777" w:rsidR="001B12E0" w:rsidRDefault="001B12E0" w:rsidP="00806687">
                  <w:pPr>
                    <w:suppressAutoHyphens/>
                    <w:snapToGrid w:val="0"/>
                    <w:spacing w:line="276" w:lineRule="auto"/>
                    <w:jc w:val="both"/>
                    <w:rPr>
                      <w:b/>
                      <w:sz w:val="24"/>
                      <w:szCs w:val="24"/>
                      <w:lang w:eastAsia="ar-SA"/>
                    </w:rPr>
                  </w:pPr>
                </w:p>
                <w:p w14:paraId="14672FDA" w14:textId="77777777" w:rsidR="001B12E0" w:rsidRPr="009D69A7" w:rsidRDefault="001B12E0" w:rsidP="00806687">
                  <w:pPr>
                    <w:suppressAutoHyphens/>
                    <w:snapToGrid w:val="0"/>
                    <w:spacing w:line="276" w:lineRule="auto"/>
                    <w:jc w:val="both"/>
                    <w:rPr>
                      <w:b/>
                      <w:sz w:val="24"/>
                      <w:szCs w:val="24"/>
                      <w:lang w:eastAsia="ar-SA"/>
                    </w:rPr>
                  </w:pPr>
                </w:p>
                <w:p w14:paraId="55A36AC7" w14:textId="77777777" w:rsidR="001B12E0" w:rsidRPr="009D69A7" w:rsidRDefault="001B12E0" w:rsidP="00806687">
                  <w:pPr>
                    <w:suppressAutoHyphens/>
                    <w:snapToGrid w:val="0"/>
                    <w:spacing w:line="276" w:lineRule="auto"/>
                    <w:jc w:val="both"/>
                    <w:rPr>
                      <w:b/>
                      <w:sz w:val="24"/>
                      <w:szCs w:val="24"/>
                      <w:lang w:eastAsia="ar-SA"/>
                    </w:rPr>
                  </w:pPr>
                </w:p>
                <w:p w14:paraId="7944310D" w14:textId="77777777" w:rsidR="001B12E0" w:rsidRPr="009D69A7" w:rsidRDefault="001B12E0" w:rsidP="00806687">
                  <w:pPr>
                    <w:suppressAutoHyphens/>
                    <w:snapToGrid w:val="0"/>
                    <w:spacing w:line="276" w:lineRule="auto"/>
                    <w:jc w:val="both"/>
                    <w:rPr>
                      <w:b/>
                      <w:sz w:val="24"/>
                      <w:szCs w:val="24"/>
                      <w:lang w:eastAsia="ar-SA"/>
                    </w:rPr>
                  </w:pPr>
                </w:p>
                <w:p w14:paraId="481ABAFB" w14:textId="77777777"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14:paraId="44840161" w14:textId="77777777"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14:paraId="0594DFBE" w14:textId="77777777" w:rsidR="001B12E0" w:rsidRDefault="001B12E0" w:rsidP="00806687"/>
        </w:tc>
        <w:tc>
          <w:tcPr>
            <w:tcW w:w="292" w:type="dxa"/>
            <w:shd w:val="clear" w:color="auto" w:fill="auto"/>
          </w:tcPr>
          <w:p w14:paraId="3B582409" w14:textId="77777777" w:rsidR="001B12E0" w:rsidRDefault="001B12E0" w:rsidP="00806687"/>
        </w:tc>
        <w:tc>
          <w:tcPr>
            <w:tcW w:w="293" w:type="dxa"/>
            <w:shd w:val="clear" w:color="auto" w:fill="auto"/>
          </w:tcPr>
          <w:p w14:paraId="3F6B46F6" w14:textId="77777777"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14:paraId="118E0F1B" w14:textId="77777777" w:rsidR="001B12E0" w:rsidRPr="00A565DD" w:rsidRDefault="001B12E0" w:rsidP="00806687">
            <w:pPr>
              <w:widowControl w:val="0"/>
              <w:suppressAutoHyphens/>
              <w:jc w:val="both"/>
              <w:rPr>
                <w:rFonts w:eastAsia="Calibri"/>
                <w:sz w:val="22"/>
                <w:szCs w:val="22"/>
                <w:lang w:eastAsia="ar-SA"/>
              </w:rPr>
            </w:pPr>
          </w:p>
          <w:p w14:paraId="11E63A14" w14:textId="77777777" w:rsidR="001B12E0" w:rsidRPr="00A565DD" w:rsidRDefault="001B12E0" w:rsidP="00806687">
            <w:pPr>
              <w:widowControl w:val="0"/>
              <w:suppressAutoHyphens/>
              <w:jc w:val="both"/>
              <w:rPr>
                <w:rFonts w:eastAsia="Calibri"/>
                <w:sz w:val="22"/>
                <w:szCs w:val="22"/>
                <w:lang w:eastAsia="ar-SA"/>
              </w:rPr>
            </w:pPr>
          </w:p>
          <w:p w14:paraId="484EDEBE" w14:textId="77777777" w:rsidR="001B12E0" w:rsidRPr="00A565DD" w:rsidRDefault="001B12E0" w:rsidP="00806687">
            <w:pPr>
              <w:widowControl w:val="0"/>
              <w:suppressAutoHyphens/>
              <w:jc w:val="both"/>
              <w:rPr>
                <w:rFonts w:eastAsia="Calibri"/>
                <w:sz w:val="22"/>
                <w:szCs w:val="22"/>
                <w:lang w:eastAsia="ar-SA"/>
              </w:rPr>
            </w:pPr>
          </w:p>
        </w:tc>
      </w:tr>
    </w:tbl>
    <w:p w14:paraId="3C20D41D" w14:textId="77777777" w:rsidR="004C4B24" w:rsidRDefault="004C4B24" w:rsidP="00A37889">
      <w:pPr>
        <w:widowControl w:val="0"/>
        <w:tabs>
          <w:tab w:val="left" w:pos="315"/>
        </w:tabs>
        <w:jc w:val="right"/>
        <w:rPr>
          <w:rFonts w:eastAsia="Courier New"/>
          <w:b/>
          <w:color w:val="000000"/>
          <w:sz w:val="24"/>
          <w:szCs w:val="24"/>
        </w:rPr>
      </w:pPr>
    </w:p>
    <w:p w14:paraId="527639AC" w14:textId="77777777" w:rsidR="004C4B24" w:rsidRDefault="004C4B24" w:rsidP="00A37889">
      <w:pPr>
        <w:widowControl w:val="0"/>
        <w:tabs>
          <w:tab w:val="left" w:pos="315"/>
        </w:tabs>
        <w:jc w:val="right"/>
        <w:rPr>
          <w:rFonts w:eastAsia="Courier New"/>
          <w:b/>
          <w:color w:val="000000"/>
          <w:sz w:val="24"/>
          <w:szCs w:val="24"/>
        </w:rPr>
      </w:pPr>
    </w:p>
    <w:p w14:paraId="1C8F4CDC" w14:textId="77777777" w:rsidR="004C4B24" w:rsidRDefault="004C4B24" w:rsidP="00A37889">
      <w:pPr>
        <w:widowControl w:val="0"/>
        <w:tabs>
          <w:tab w:val="left" w:pos="315"/>
        </w:tabs>
        <w:jc w:val="right"/>
        <w:rPr>
          <w:rFonts w:eastAsia="Courier New"/>
          <w:b/>
          <w:color w:val="000000"/>
          <w:sz w:val="24"/>
          <w:szCs w:val="24"/>
        </w:rPr>
      </w:pPr>
    </w:p>
    <w:p w14:paraId="40845170" w14:textId="77777777" w:rsidR="004C4B24" w:rsidRDefault="004C4B24" w:rsidP="00A37889">
      <w:pPr>
        <w:widowControl w:val="0"/>
        <w:tabs>
          <w:tab w:val="left" w:pos="315"/>
        </w:tabs>
        <w:jc w:val="right"/>
        <w:rPr>
          <w:rFonts w:eastAsia="Courier New"/>
          <w:b/>
          <w:color w:val="000000"/>
          <w:sz w:val="24"/>
          <w:szCs w:val="24"/>
        </w:rPr>
      </w:pPr>
    </w:p>
    <w:p w14:paraId="2F351466" w14:textId="77777777" w:rsidR="004C4B24" w:rsidRDefault="004C4B24" w:rsidP="00A37889">
      <w:pPr>
        <w:widowControl w:val="0"/>
        <w:tabs>
          <w:tab w:val="left" w:pos="315"/>
        </w:tabs>
        <w:jc w:val="right"/>
        <w:rPr>
          <w:rFonts w:eastAsia="Courier New"/>
          <w:b/>
          <w:color w:val="000000"/>
          <w:sz w:val="24"/>
          <w:szCs w:val="24"/>
        </w:rPr>
      </w:pPr>
    </w:p>
    <w:p w14:paraId="225C5750" w14:textId="77777777" w:rsidR="004C4B24" w:rsidRDefault="004C4B24" w:rsidP="00A37889">
      <w:pPr>
        <w:widowControl w:val="0"/>
        <w:tabs>
          <w:tab w:val="left" w:pos="315"/>
        </w:tabs>
        <w:jc w:val="right"/>
        <w:rPr>
          <w:rFonts w:eastAsia="Courier New"/>
          <w:b/>
          <w:color w:val="000000"/>
          <w:sz w:val="24"/>
          <w:szCs w:val="24"/>
        </w:rPr>
      </w:pPr>
    </w:p>
    <w:p w14:paraId="4B8E4BC3" w14:textId="77777777" w:rsidR="004C4B24" w:rsidRDefault="004C4B24" w:rsidP="00A37889">
      <w:pPr>
        <w:widowControl w:val="0"/>
        <w:tabs>
          <w:tab w:val="left" w:pos="315"/>
        </w:tabs>
        <w:jc w:val="right"/>
        <w:rPr>
          <w:rFonts w:eastAsia="Courier New"/>
          <w:b/>
          <w:color w:val="000000"/>
          <w:sz w:val="24"/>
          <w:szCs w:val="24"/>
        </w:rPr>
      </w:pPr>
    </w:p>
    <w:p w14:paraId="2CFD5E6B" w14:textId="77777777" w:rsidR="004C4B24" w:rsidRDefault="004C4B24" w:rsidP="00A37889">
      <w:pPr>
        <w:widowControl w:val="0"/>
        <w:tabs>
          <w:tab w:val="left" w:pos="315"/>
        </w:tabs>
        <w:jc w:val="right"/>
        <w:rPr>
          <w:rFonts w:eastAsia="Courier New"/>
          <w:b/>
          <w:color w:val="000000"/>
          <w:sz w:val="24"/>
          <w:szCs w:val="24"/>
        </w:rPr>
      </w:pPr>
    </w:p>
    <w:p w14:paraId="0F1BFBE7" w14:textId="77777777" w:rsidR="004C4B24" w:rsidRDefault="004C4B24" w:rsidP="00A37889">
      <w:pPr>
        <w:widowControl w:val="0"/>
        <w:tabs>
          <w:tab w:val="left" w:pos="315"/>
        </w:tabs>
        <w:jc w:val="right"/>
        <w:rPr>
          <w:rFonts w:eastAsia="Courier New"/>
          <w:b/>
          <w:color w:val="000000"/>
          <w:sz w:val="24"/>
          <w:szCs w:val="24"/>
        </w:rPr>
      </w:pPr>
    </w:p>
    <w:p w14:paraId="3F9B75E7" w14:textId="77777777" w:rsidR="004C4B24" w:rsidRDefault="004C4B24" w:rsidP="00A37889">
      <w:pPr>
        <w:widowControl w:val="0"/>
        <w:tabs>
          <w:tab w:val="left" w:pos="315"/>
        </w:tabs>
        <w:jc w:val="right"/>
        <w:rPr>
          <w:rFonts w:eastAsia="Courier New"/>
          <w:b/>
          <w:color w:val="000000"/>
          <w:sz w:val="24"/>
          <w:szCs w:val="24"/>
        </w:rPr>
      </w:pPr>
    </w:p>
    <w:p w14:paraId="4A070678" w14:textId="77777777" w:rsidR="004C4B24" w:rsidRDefault="004C4B24" w:rsidP="00A37889">
      <w:pPr>
        <w:widowControl w:val="0"/>
        <w:tabs>
          <w:tab w:val="left" w:pos="315"/>
        </w:tabs>
        <w:jc w:val="right"/>
        <w:rPr>
          <w:rFonts w:eastAsia="Courier New"/>
          <w:b/>
          <w:color w:val="000000"/>
          <w:sz w:val="24"/>
          <w:szCs w:val="24"/>
        </w:rPr>
      </w:pPr>
    </w:p>
    <w:p w14:paraId="0A90047C" w14:textId="77777777" w:rsidR="004C4B24" w:rsidRDefault="004C4B24" w:rsidP="00A37889">
      <w:pPr>
        <w:widowControl w:val="0"/>
        <w:tabs>
          <w:tab w:val="left" w:pos="315"/>
        </w:tabs>
        <w:jc w:val="right"/>
        <w:rPr>
          <w:rFonts w:eastAsia="Courier New"/>
          <w:b/>
          <w:color w:val="000000"/>
          <w:sz w:val="24"/>
          <w:szCs w:val="24"/>
        </w:rPr>
      </w:pPr>
    </w:p>
    <w:p w14:paraId="5208C92F" w14:textId="77777777" w:rsidR="004C4B24" w:rsidRDefault="004C4B24" w:rsidP="00A37889">
      <w:pPr>
        <w:widowControl w:val="0"/>
        <w:tabs>
          <w:tab w:val="left" w:pos="315"/>
        </w:tabs>
        <w:jc w:val="right"/>
        <w:rPr>
          <w:rFonts w:eastAsia="Courier New"/>
          <w:b/>
          <w:color w:val="000000"/>
          <w:sz w:val="24"/>
          <w:szCs w:val="24"/>
        </w:rPr>
      </w:pPr>
    </w:p>
    <w:p w14:paraId="361AFC7F" w14:textId="77777777" w:rsidR="004C4B24" w:rsidRDefault="004C4B24" w:rsidP="00A37889">
      <w:pPr>
        <w:widowControl w:val="0"/>
        <w:tabs>
          <w:tab w:val="left" w:pos="315"/>
        </w:tabs>
        <w:jc w:val="right"/>
        <w:rPr>
          <w:rFonts w:eastAsia="Courier New"/>
          <w:b/>
          <w:color w:val="000000"/>
          <w:sz w:val="24"/>
          <w:szCs w:val="24"/>
        </w:rPr>
      </w:pPr>
    </w:p>
    <w:p w14:paraId="4455679B" w14:textId="77777777" w:rsidR="004C4B24" w:rsidRDefault="004C4B24" w:rsidP="00A37889">
      <w:pPr>
        <w:widowControl w:val="0"/>
        <w:tabs>
          <w:tab w:val="left" w:pos="315"/>
        </w:tabs>
        <w:jc w:val="right"/>
        <w:rPr>
          <w:rFonts w:eastAsia="Courier New"/>
          <w:b/>
          <w:color w:val="000000"/>
          <w:sz w:val="24"/>
          <w:szCs w:val="24"/>
        </w:rPr>
      </w:pPr>
    </w:p>
    <w:p w14:paraId="1B748C7D" w14:textId="77777777" w:rsidR="004C4B24" w:rsidRDefault="004C4B24" w:rsidP="00A37889">
      <w:pPr>
        <w:widowControl w:val="0"/>
        <w:tabs>
          <w:tab w:val="left" w:pos="315"/>
        </w:tabs>
        <w:jc w:val="right"/>
        <w:rPr>
          <w:rFonts w:eastAsia="Courier New"/>
          <w:b/>
          <w:color w:val="000000"/>
          <w:sz w:val="24"/>
          <w:szCs w:val="24"/>
        </w:rPr>
      </w:pPr>
    </w:p>
    <w:p w14:paraId="613E4F74" w14:textId="77777777" w:rsidR="004C4B24" w:rsidRDefault="004C4B24" w:rsidP="00A37889">
      <w:pPr>
        <w:widowControl w:val="0"/>
        <w:tabs>
          <w:tab w:val="left" w:pos="315"/>
        </w:tabs>
        <w:jc w:val="right"/>
        <w:rPr>
          <w:rFonts w:eastAsia="Courier New"/>
          <w:b/>
          <w:color w:val="000000"/>
          <w:sz w:val="24"/>
          <w:szCs w:val="24"/>
        </w:rPr>
      </w:pPr>
    </w:p>
    <w:p w14:paraId="2E7B1040" w14:textId="77777777" w:rsidR="004C4B24" w:rsidRDefault="004C4B24" w:rsidP="00A37889">
      <w:pPr>
        <w:widowControl w:val="0"/>
        <w:tabs>
          <w:tab w:val="left" w:pos="315"/>
        </w:tabs>
        <w:jc w:val="right"/>
        <w:rPr>
          <w:rFonts w:eastAsia="Courier New"/>
          <w:b/>
          <w:color w:val="000000"/>
          <w:sz w:val="24"/>
          <w:szCs w:val="24"/>
        </w:rPr>
      </w:pPr>
    </w:p>
    <w:p w14:paraId="422B2B6F" w14:textId="77777777" w:rsidR="004C4B24" w:rsidRDefault="004C4B24" w:rsidP="00A37889">
      <w:pPr>
        <w:widowControl w:val="0"/>
        <w:tabs>
          <w:tab w:val="left" w:pos="315"/>
        </w:tabs>
        <w:jc w:val="right"/>
        <w:rPr>
          <w:rFonts w:eastAsia="Courier New"/>
          <w:b/>
          <w:color w:val="000000"/>
          <w:sz w:val="24"/>
          <w:szCs w:val="24"/>
        </w:rPr>
      </w:pPr>
    </w:p>
    <w:p w14:paraId="0D2E2668" w14:textId="77777777" w:rsidR="004C4B24" w:rsidRDefault="004C4B24" w:rsidP="00A37889">
      <w:pPr>
        <w:widowControl w:val="0"/>
        <w:tabs>
          <w:tab w:val="left" w:pos="315"/>
        </w:tabs>
        <w:jc w:val="right"/>
        <w:rPr>
          <w:rFonts w:eastAsia="Courier New"/>
          <w:b/>
          <w:color w:val="000000"/>
          <w:sz w:val="24"/>
          <w:szCs w:val="24"/>
        </w:rPr>
      </w:pPr>
    </w:p>
    <w:p w14:paraId="3E841888" w14:textId="77777777" w:rsidR="004C4B24" w:rsidRDefault="004C4B24" w:rsidP="00A37889">
      <w:pPr>
        <w:widowControl w:val="0"/>
        <w:tabs>
          <w:tab w:val="left" w:pos="315"/>
        </w:tabs>
        <w:jc w:val="right"/>
        <w:rPr>
          <w:rFonts w:eastAsia="Courier New"/>
          <w:b/>
          <w:color w:val="000000"/>
          <w:sz w:val="24"/>
          <w:szCs w:val="24"/>
        </w:rPr>
      </w:pPr>
    </w:p>
    <w:p w14:paraId="6CADEE73" w14:textId="77777777" w:rsidR="004C4B24" w:rsidRDefault="004C4B24" w:rsidP="00A37889">
      <w:pPr>
        <w:widowControl w:val="0"/>
        <w:tabs>
          <w:tab w:val="left" w:pos="315"/>
        </w:tabs>
        <w:jc w:val="right"/>
        <w:rPr>
          <w:rFonts w:eastAsia="Courier New"/>
          <w:b/>
          <w:color w:val="000000"/>
          <w:sz w:val="24"/>
          <w:szCs w:val="24"/>
        </w:rPr>
      </w:pPr>
    </w:p>
    <w:p w14:paraId="67A191D5" w14:textId="77777777" w:rsidR="004C4B24" w:rsidRDefault="004C4B24" w:rsidP="00A37889">
      <w:pPr>
        <w:widowControl w:val="0"/>
        <w:tabs>
          <w:tab w:val="left" w:pos="315"/>
        </w:tabs>
        <w:jc w:val="right"/>
        <w:rPr>
          <w:rFonts w:eastAsia="Courier New"/>
          <w:b/>
          <w:color w:val="000000"/>
          <w:sz w:val="24"/>
          <w:szCs w:val="24"/>
        </w:rPr>
      </w:pPr>
    </w:p>
    <w:p w14:paraId="3C64937D" w14:textId="77777777" w:rsidR="004C4B24" w:rsidRDefault="004C4B24" w:rsidP="00A37889">
      <w:pPr>
        <w:widowControl w:val="0"/>
        <w:tabs>
          <w:tab w:val="left" w:pos="315"/>
        </w:tabs>
        <w:jc w:val="right"/>
        <w:rPr>
          <w:rFonts w:eastAsia="Courier New"/>
          <w:b/>
          <w:color w:val="000000"/>
          <w:sz w:val="24"/>
          <w:szCs w:val="24"/>
        </w:rPr>
      </w:pPr>
    </w:p>
    <w:p w14:paraId="797AE697" w14:textId="77777777" w:rsidR="004C4B24" w:rsidRDefault="004C4B24" w:rsidP="00A37889">
      <w:pPr>
        <w:widowControl w:val="0"/>
        <w:tabs>
          <w:tab w:val="left" w:pos="315"/>
        </w:tabs>
        <w:jc w:val="right"/>
        <w:rPr>
          <w:rFonts w:eastAsia="Courier New"/>
          <w:b/>
          <w:color w:val="000000"/>
          <w:sz w:val="24"/>
          <w:szCs w:val="24"/>
        </w:rPr>
      </w:pPr>
    </w:p>
    <w:p w14:paraId="7AED3A4B" w14:textId="77777777" w:rsidR="00A37889" w:rsidRDefault="00A37889"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№3 к Договору №</w:t>
      </w:r>
      <w:r w:rsidR="009D031E">
        <w:rPr>
          <w:rFonts w:eastAsia="Courier New"/>
          <w:b/>
          <w:color w:val="000000"/>
          <w:sz w:val="24"/>
          <w:szCs w:val="24"/>
        </w:rPr>
        <w:t>________</w:t>
      </w:r>
      <w:r>
        <w:rPr>
          <w:rFonts w:eastAsia="Courier New"/>
          <w:b/>
          <w:color w:val="000000"/>
          <w:sz w:val="24"/>
          <w:szCs w:val="24"/>
        </w:rPr>
        <w:t xml:space="preserve"> от «___»____202</w:t>
      </w:r>
      <w:r w:rsidR="001B12E0">
        <w:rPr>
          <w:rFonts w:eastAsia="Courier New"/>
          <w:b/>
          <w:color w:val="000000"/>
          <w:sz w:val="24"/>
          <w:szCs w:val="24"/>
        </w:rPr>
        <w:t>2</w:t>
      </w:r>
      <w:r w:rsidR="009D031E">
        <w:rPr>
          <w:rFonts w:eastAsia="Courier New"/>
          <w:b/>
          <w:color w:val="000000"/>
          <w:sz w:val="24"/>
          <w:szCs w:val="24"/>
        </w:rPr>
        <w:t>г</w:t>
      </w:r>
      <w:r>
        <w:rPr>
          <w:rFonts w:eastAsia="Courier New"/>
          <w:b/>
          <w:color w:val="000000"/>
          <w:sz w:val="24"/>
          <w:szCs w:val="24"/>
        </w:rPr>
        <w:t>.</w:t>
      </w:r>
    </w:p>
    <w:p w14:paraId="79E250CB" w14:textId="77777777" w:rsidR="00A37889" w:rsidRDefault="00A37889" w:rsidP="00A37889">
      <w:pPr>
        <w:widowControl w:val="0"/>
        <w:tabs>
          <w:tab w:val="left" w:pos="315"/>
        </w:tabs>
        <w:jc w:val="center"/>
        <w:rPr>
          <w:rFonts w:eastAsia="Courier New"/>
          <w:b/>
          <w:color w:val="000000"/>
          <w:sz w:val="24"/>
          <w:szCs w:val="24"/>
        </w:rPr>
      </w:pPr>
    </w:p>
    <w:p w14:paraId="7A427E31" w14:textId="77777777" w:rsidR="00A37889" w:rsidRDefault="00A37889" w:rsidP="00A37889">
      <w:pPr>
        <w:widowControl w:val="0"/>
        <w:jc w:val="center"/>
        <w:rPr>
          <w:rFonts w:eastAsia="Courier New"/>
          <w:b/>
          <w:bCs/>
          <w:color w:val="000000"/>
          <w:sz w:val="24"/>
          <w:szCs w:val="24"/>
        </w:rPr>
      </w:pPr>
    </w:p>
    <w:p w14:paraId="63F02724" w14:textId="77777777" w:rsidR="00A37889" w:rsidRDefault="00A37889" w:rsidP="00A37889">
      <w:pPr>
        <w:jc w:val="center"/>
        <w:rPr>
          <w:b/>
          <w:bCs/>
        </w:rPr>
      </w:pPr>
      <w:r>
        <w:rPr>
          <w:rFonts w:eastAsia="Courier New"/>
          <w:b/>
          <w:bCs/>
          <w:color w:val="000000"/>
          <w:sz w:val="24"/>
          <w:szCs w:val="24"/>
        </w:rPr>
        <w:t>Перечень АЗС</w:t>
      </w:r>
    </w:p>
    <w:p w14:paraId="0F1A8E56" w14:textId="77777777" w:rsidR="00A37889" w:rsidRDefault="00A37889" w:rsidP="00A37889">
      <w:pPr>
        <w:jc w:val="center"/>
        <w:rPr>
          <w:b/>
          <w:spacing w:val="-4"/>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917"/>
        <w:gridCol w:w="1047"/>
        <w:gridCol w:w="6681"/>
      </w:tblGrid>
      <w:tr w:rsidR="00A37889" w:rsidRPr="000811E3" w14:paraId="0FF21B44" w14:textId="77777777" w:rsidTr="00A37889">
        <w:trPr>
          <w:trHeight w:val="290"/>
        </w:trPr>
        <w:tc>
          <w:tcPr>
            <w:tcW w:w="465" w:type="pct"/>
            <w:vMerge w:val="restart"/>
            <w:shd w:val="clear" w:color="auto" w:fill="FFFFFF"/>
            <w:vAlign w:val="center"/>
          </w:tcPr>
          <w:p w14:paraId="08D32F32" w14:textId="77777777" w:rsidR="00A37889" w:rsidRPr="000811E3" w:rsidRDefault="00A37889" w:rsidP="00A37889">
            <w:pPr>
              <w:jc w:val="center"/>
              <w:rPr>
                <w:b/>
                <w:bCs/>
                <w:highlight w:val="lightGray"/>
              </w:rPr>
            </w:pPr>
            <w:r w:rsidRPr="000811E3">
              <w:rPr>
                <w:b/>
                <w:bCs/>
              </w:rPr>
              <w:t>№ п/п</w:t>
            </w:r>
          </w:p>
        </w:tc>
        <w:tc>
          <w:tcPr>
            <w:tcW w:w="481" w:type="pct"/>
            <w:vMerge w:val="restart"/>
            <w:shd w:val="clear" w:color="auto" w:fill="FFFFFF"/>
            <w:vAlign w:val="center"/>
          </w:tcPr>
          <w:p w14:paraId="28C63C40" w14:textId="77777777" w:rsidR="00A37889" w:rsidRPr="000811E3" w:rsidRDefault="00A37889" w:rsidP="00A37889">
            <w:pPr>
              <w:jc w:val="center"/>
              <w:rPr>
                <w:b/>
                <w:bCs/>
                <w:highlight w:val="lightGray"/>
              </w:rPr>
            </w:pPr>
            <w:r w:rsidRPr="000811E3">
              <w:rPr>
                <w:b/>
                <w:bCs/>
              </w:rPr>
              <w:t xml:space="preserve">№ </w:t>
            </w:r>
            <w:r>
              <w:rPr>
                <w:b/>
                <w:bCs/>
              </w:rPr>
              <w:t>АЗС</w:t>
            </w:r>
          </w:p>
        </w:tc>
        <w:tc>
          <w:tcPr>
            <w:tcW w:w="549" w:type="pct"/>
            <w:vMerge w:val="restart"/>
            <w:shd w:val="clear" w:color="auto" w:fill="FFFFFF"/>
            <w:vAlign w:val="center"/>
          </w:tcPr>
          <w:p w14:paraId="580227BC" w14:textId="77777777" w:rsidR="00A37889" w:rsidRPr="000811E3" w:rsidRDefault="00A37889" w:rsidP="00A37889">
            <w:pPr>
              <w:jc w:val="center"/>
              <w:rPr>
                <w:b/>
                <w:bCs/>
                <w:highlight w:val="lightGray"/>
              </w:rPr>
            </w:pPr>
            <w:r w:rsidRPr="00F540BD">
              <w:rPr>
                <w:b/>
                <w:bCs/>
              </w:rPr>
              <w:t>Брэнд АЗС</w:t>
            </w:r>
          </w:p>
        </w:tc>
        <w:tc>
          <w:tcPr>
            <w:tcW w:w="3504" w:type="pct"/>
            <w:vMerge w:val="restart"/>
            <w:shd w:val="clear" w:color="auto" w:fill="FFFFFF"/>
            <w:vAlign w:val="center"/>
          </w:tcPr>
          <w:p w14:paraId="65BB31E2" w14:textId="77777777" w:rsidR="00A37889" w:rsidRPr="000811E3" w:rsidRDefault="00A37889" w:rsidP="00A37889">
            <w:pPr>
              <w:jc w:val="center"/>
              <w:rPr>
                <w:b/>
                <w:bCs/>
              </w:rPr>
            </w:pPr>
            <w:r w:rsidRPr="000811E3">
              <w:rPr>
                <w:b/>
                <w:bCs/>
              </w:rPr>
              <w:t>Адрес</w:t>
            </w:r>
          </w:p>
          <w:p w14:paraId="59759C18" w14:textId="77777777" w:rsidR="00A37889" w:rsidRPr="000811E3" w:rsidRDefault="00A37889" w:rsidP="00A37889">
            <w:pPr>
              <w:jc w:val="center"/>
              <w:rPr>
                <w:b/>
                <w:bCs/>
                <w:highlight w:val="lightGray"/>
              </w:rPr>
            </w:pPr>
          </w:p>
        </w:tc>
      </w:tr>
      <w:tr w:rsidR="00A37889" w:rsidRPr="000811E3" w14:paraId="1191C383" w14:textId="77777777" w:rsidTr="00A37889">
        <w:trPr>
          <w:trHeight w:val="590"/>
        </w:trPr>
        <w:tc>
          <w:tcPr>
            <w:tcW w:w="465" w:type="pct"/>
            <w:vMerge/>
            <w:tcBorders>
              <w:bottom w:val="single" w:sz="4" w:space="0" w:color="auto"/>
            </w:tcBorders>
            <w:shd w:val="clear" w:color="auto" w:fill="auto"/>
            <w:vAlign w:val="center"/>
          </w:tcPr>
          <w:p w14:paraId="560CAB4F" w14:textId="77777777" w:rsidR="00A37889" w:rsidRPr="000811E3" w:rsidRDefault="00A37889" w:rsidP="00A37889">
            <w:pPr>
              <w:jc w:val="center"/>
              <w:rPr>
                <w:b/>
                <w:bCs/>
                <w:lang w:val="en-US"/>
              </w:rPr>
            </w:pPr>
          </w:p>
        </w:tc>
        <w:tc>
          <w:tcPr>
            <w:tcW w:w="481" w:type="pct"/>
            <w:vMerge/>
            <w:tcBorders>
              <w:bottom w:val="single" w:sz="4" w:space="0" w:color="auto"/>
            </w:tcBorders>
            <w:shd w:val="clear" w:color="auto" w:fill="auto"/>
            <w:vAlign w:val="center"/>
          </w:tcPr>
          <w:p w14:paraId="3F14EAF6" w14:textId="77777777" w:rsidR="00A37889" w:rsidRPr="000811E3" w:rsidRDefault="00A37889" w:rsidP="00A37889">
            <w:pPr>
              <w:jc w:val="center"/>
              <w:rPr>
                <w:b/>
                <w:bCs/>
                <w:lang w:val="en-US"/>
              </w:rPr>
            </w:pPr>
          </w:p>
        </w:tc>
        <w:tc>
          <w:tcPr>
            <w:tcW w:w="549" w:type="pct"/>
            <w:vMerge/>
            <w:tcBorders>
              <w:bottom w:val="single" w:sz="4" w:space="0" w:color="auto"/>
            </w:tcBorders>
            <w:shd w:val="clear" w:color="auto" w:fill="auto"/>
            <w:vAlign w:val="center"/>
          </w:tcPr>
          <w:p w14:paraId="2086C379" w14:textId="77777777" w:rsidR="00A37889" w:rsidRPr="000811E3" w:rsidRDefault="00A37889" w:rsidP="00A37889">
            <w:pPr>
              <w:jc w:val="center"/>
              <w:rPr>
                <w:b/>
                <w:bCs/>
                <w:lang w:val="en-US"/>
              </w:rPr>
            </w:pPr>
          </w:p>
        </w:tc>
        <w:tc>
          <w:tcPr>
            <w:tcW w:w="3504" w:type="pct"/>
            <w:vMerge/>
            <w:tcBorders>
              <w:bottom w:val="single" w:sz="4" w:space="0" w:color="auto"/>
            </w:tcBorders>
            <w:shd w:val="clear" w:color="auto" w:fill="auto"/>
            <w:vAlign w:val="center"/>
          </w:tcPr>
          <w:p w14:paraId="6D05C635" w14:textId="77777777" w:rsidR="00A37889" w:rsidRPr="000811E3" w:rsidRDefault="00A37889" w:rsidP="00A37889">
            <w:pPr>
              <w:jc w:val="center"/>
              <w:rPr>
                <w:b/>
                <w:bCs/>
              </w:rPr>
            </w:pPr>
          </w:p>
        </w:tc>
      </w:tr>
      <w:tr w:rsidR="00A37889" w:rsidRPr="000811E3" w14:paraId="6849F2F4" w14:textId="77777777" w:rsidTr="00A37889">
        <w:trPr>
          <w:trHeight w:val="20"/>
        </w:trPr>
        <w:tc>
          <w:tcPr>
            <w:tcW w:w="465" w:type="pct"/>
            <w:shd w:val="clear" w:color="auto" w:fill="FFFFFF"/>
            <w:vAlign w:val="center"/>
          </w:tcPr>
          <w:p w14:paraId="20062D91" w14:textId="77777777"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14:paraId="280ED743" w14:textId="77777777" w:rsidR="00A37889" w:rsidRPr="000811E3" w:rsidRDefault="00A37889" w:rsidP="00A37889">
            <w:pPr>
              <w:jc w:val="center"/>
              <w:rPr>
                <w:sz w:val="18"/>
                <w:szCs w:val="18"/>
              </w:rPr>
            </w:pPr>
          </w:p>
        </w:tc>
        <w:tc>
          <w:tcPr>
            <w:tcW w:w="549" w:type="pct"/>
            <w:shd w:val="clear" w:color="auto" w:fill="FFFFFF"/>
            <w:vAlign w:val="center"/>
          </w:tcPr>
          <w:p w14:paraId="5C64F909" w14:textId="77777777" w:rsidR="00A37889" w:rsidRPr="00F540BD" w:rsidRDefault="00A37889" w:rsidP="00A37889">
            <w:pPr>
              <w:jc w:val="center"/>
              <w:rPr>
                <w:sz w:val="18"/>
                <w:szCs w:val="18"/>
              </w:rPr>
            </w:pPr>
          </w:p>
        </w:tc>
        <w:tc>
          <w:tcPr>
            <w:tcW w:w="3504" w:type="pct"/>
            <w:shd w:val="clear" w:color="auto" w:fill="FFFFFF"/>
            <w:vAlign w:val="center"/>
          </w:tcPr>
          <w:p w14:paraId="28B2A3FD" w14:textId="77777777" w:rsidR="00A37889" w:rsidRPr="000811E3" w:rsidRDefault="00A37889" w:rsidP="00A37889">
            <w:pPr>
              <w:rPr>
                <w:sz w:val="18"/>
                <w:szCs w:val="18"/>
              </w:rPr>
            </w:pPr>
          </w:p>
        </w:tc>
      </w:tr>
      <w:tr w:rsidR="00A37889" w:rsidRPr="000811E3" w14:paraId="71395460" w14:textId="77777777" w:rsidTr="00A37889">
        <w:trPr>
          <w:trHeight w:val="20"/>
        </w:trPr>
        <w:tc>
          <w:tcPr>
            <w:tcW w:w="465" w:type="pct"/>
            <w:shd w:val="clear" w:color="auto" w:fill="FFFFFF"/>
            <w:vAlign w:val="center"/>
          </w:tcPr>
          <w:p w14:paraId="77FA76DE" w14:textId="77777777"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14:paraId="5EAF28FE" w14:textId="77777777" w:rsidR="00A37889" w:rsidRPr="000811E3" w:rsidRDefault="00A37889" w:rsidP="00A37889">
            <w:pPr>
              <w:jc w:val="center"/>
              <w:rPr>
                <w:sz w:val="18"/>
                <w:szCs w:val="18"/>
              </w:rPr>
            </w:pPr>
          </w:p>
        </w:tc>
        <w:tc>
          <w:tcPr>
            <w:tcW w:w="549" w:type="pct"/>
            <w:shd w:val="clear" w:color="auto" w:fill="FFFFFF"/>
          </w:tcPr>
          <w:p w14:paraId="00C48C57" w14:textId="77777777" w:rsidR="00A37889" w:rsidRDefault="00A37889" w:rsidP="00A37889">
            <w:pPr>
              <w:jc w:val="center"/>
            </w:pPr>
          </w:p>
        </w:tc>
        <w:tc>
          <w:tcPr>
            <w:tcW w:w="3504" w:type="pct"/>
            <w:shd w:val="clear" w:color="auto" w:fill="FFFFFF"/>
            <w:vAlign w:val="center"/>
          </w:tcPr>
          <w:p w14:paraId="0F48A6F2" w14:textId="77777777" w:rsidR="00A37889" w:rsidRPr="000811E3" w:rsidRDefault="00A37889" w:rsidP="00A37889">
            <w:pPr>
              <w:rPr>
                <w:sz w:val="18"/>
                <w:szCs w:val="18"/>
              </w:rPr>
            </w:pPr>
          </w:p>
        </w:tc>
      </w:tr>
      <w:tr w:rsidR="00A37889" w:rsidRPr="000811E3" w14:paraId="174A331E" w14:textId="77777777" w:rsidTr="00A37889">
        <w:trPr>
          <w:trHeight w:val="20"/>
        </w:trPr>
        <w:tc>
          <w:tcPr>
            <w:tcW w:w="465" w:type="pct"/>
            <w:shd w:val="clear" w:color="auto" w:fill="FFFFFF"/>
            <w:vAlign w:val="center"/>
          </w:tcPr>
          <w:p w14:paraId="3F66D0A3" w14:textId="77777777" w:rsidR="00A37889" w:rsidRPr="000811E3" w:rsidRDefault="00A37889" w:rsidP="00A37889">
            <w:pPr>
              <w:pStyle w:val="a8"/>
              <w:numPr>
                <w:ilvl w:val="0"/>
                <w:numId w:val="21"/>
              </w:numPr>
              <w:spacing w:line="276" w:lineRule="auto"/>
              <w:ind w:left="357" w:hanging="357"/>
              <w:jc w:val="center"/>
              <w:rPr>
                <w:bCs/>
                <w:sz w:val="18"/>
                <w:szCs w:val="18"/>
              </w:rPr>
            </w:pPr>
          </w:p>
        </w:tc>
        <w:tc>
          <w:tcPr>
            <w:tcW w:w="481" w:type="pct"/>
            <w:shd w:val="clear" w:color="auto" w:fill="FFFFFF"/>
            <w:vAlign w:val="center"/>
          </w:tcPr>
          <w:p w14:paraId="665ED2B5" w14:textId="77777777" w:rsidR="00A37889" w:rsidRPr="000811E3" w:rsidRDefault="00A37889" w:rsidP="00A37889">
            <w:pPr>
              <w:jc w:val="center"/>
              <w:rPr>
                <w:sz w:val="18"/>
                <w:szCs w:val="18"/>
              </w:rPr>
            </w:pPr>
          </w:p>
        </w:tc>
        <w:tc>
          <w:tcPr>
            <w:tcW w:w="549" w:type="pct"/>
            <w:shd w:val="clear" w:color="auto" w:fill="FFFFFF"/>
          </w:tcPr>
          <w:p w14:paraId="5EC64D42" w14:textId="77777777" w:rsidR="00A37889" w:rsidRDefault="00A37889" w:rsidP="00A37889">
            <w:pPr>
              <w:jc w:val="center"/>
            </w:pPr>
          </w:p>
        </w:tc>
        <w:tc>
          <w:tcPr>
            <w:tcW w:w="3504" w:type="pct"/>
            <w:shd w:val="clear" w:color="auto" w:fill="FFFFFF"/>
            <w:vAlign w:val="center"/>
          </w:tcPr>
          <w:p w14:paraId="788EBF34" w14:textId="77777777" w:rsidR="00A37889" w:rsidRPr="000D04A8" w:rsidRDefault="00A37889" w:rsidP="00A37889">
            <w:pPr>
              <w:rPr>
                <w:sz w:val="18"/>
                <w:szCs w:val="18"/>
                <w:lang w:val="en-US"/>
              </w:rPr>
            </w:pPr>
          </w:p>
        </w:tc>
      </w:tr>
    </w:tbl>
    <w:p w14:paraId="1497B7E1" w14:textId="77777777" w:rsidR="00A37889" w:rsidRDefault="00A37889" w:rsidP="00A37889">
      <w:pPr>
        <w:tabs>
          <w:tab w:val="left" w:pos="7820"/>
        </w:tabs>
        <w:rPr>
          <w:sz w:val="28"/>
          <w:szCs w:val="28"/>
        </w:rPr>
      </w:pPr>
    </w:p>
    <w:p w14:paraId="1B75EC23" w14:textId="77777777" w:rsidR="00A37889" w:rsidRDefault="00A37889" w:rsidP="00A37889">
      <w:pPr>
        <w:widowControl w:val="0"/>
        <w:jc w:val="center"/>
        <w:rPr>
          <w:rFonts w:eastAsia="Courier New"/>
          <w:b/>
          <w:bCs/>
          <w:color w:val="000000"/>
          <w:sz w:val="24"/>
          <w:szCs w:val="24"/>
        </w:rPr>
      </w:pPr>
    </w:p>
    <w:p w14:paraId="15F0B370" w14:textId="77777777" w:rsidR="00A37889" w:rsidRDefault="00A37889" w:rsidP="00A37889">
      <w:pPr>
        <w:rPr>
          <w:rFonts w:eastAsia="Courier New"/>
          <w:b/>
          <w:color w:val="000000"/>
          <w:sz w:val="24"/>
          <w:szCs w:val="24"/>
        </w:rPr>
        <w:sectPr w:rsidR="00A37889" w:rsidSect="00A37889">
          <w:pgSz w:w="11909" w:h="16834"/>
          <w:pgMar w:top="1276" w:right="852" w:bottom="993" w:left="1418" w:header="0" w:footer="6" w:gutter="0"/>
          <w:cols w:space="720"/>
        </w:sectPr>
      </w:pPr>
    </w:p>
    <w:p w14:paraId="4E20966B" w14:textId="77777777" w:rsidR="009D031E" w:rsidRDefault="009D031E" w:rsidP="00A37889">
      <w:pPr>
        <w:widowControl w:val="0"/>
        <w:tabs>
          <w:tab w:val="left" w:pos="315"/>
        </w:tabs>
        <w:jc w:val="right"/>
        <w:rPr>
          <w:rFonts w:eastAsia="Courier New"/>
          <w:b/>
          <w:color w:val="000000"/>
          <w:sz w:val="24"/>
          <w:szCs w:val="24"/>
        </w:rPr>
      </w:pPr>
    </w:p>
    <w:p w14:paraId="533772B1" w14:textId="77777777" w:rsidR="009D031E" w:rsidRDefault="009D031E" w:rsidP="00A37889">
      <w:pPr>
        <w:widowControl w:val="0"/>
        <w:tabs>
          <w:tab w:val="left" w:pos="315"/>
        </w:tabs>
        <w:jc w:val="right"/>
        <w:rPr>
          <w:rFonts w:eastAsia="Courier New"/>
          <w:b/>
          <w:color w:val="000000"/>
          <w:sz w:val="24"/>
          <w:szCs w:val="24"/>
        </w:rPr>
      </w:pPr>
    </w:p>
    <w:p w14:paraId="1137D8C1" w14:textId="77777777" w:rsidR="009D031E" w:rsidRDefault="009D031E" w:rsidP="00A37889">
      <w:pPr>
        <w:widowControl w:val="0"/>
        <w:tabs>
          <w:tab w:val="left" w:pos="315"/>
        </w:tabs>
        <w:jc w:val="right"/>
        <w:rPr>
          <w:rFonts w:eastAsia="Courier New"/>
          <w:b/>
          <w:color w:val="000000"/>
          <w:sz w:val="24"/>
          <w:szCs w:val="24"/>
        </w:rPr>
      </w:pPr>
    </w:p>
    <w:tbl>
      <w:tblPr>
        <w:tblW w:w="10211" w:type="dxa"/>
        <w:tblLook w:val="01E0" w:firstRow="1" w:lastRow="1" w:firstColumn="1" w:lastColumn="1" w:noHBand="0" w:noVBand="0"/>
      </w:tblPr>
      <w:tblGrid>
        <w:gridCol w:w="10032"/>
        <w:gridCol w:w="76"/>
        <w:gridCol w:w="222"/>
        <w:gridCol w:w="222"/>
        <w:gridCol w:w="216"/>
        <w:gridCol w:w="7"/>
      </w:tblGrid>
      <w:tr w:rsidR="001B12E0" w:rsidRPr="00A565DD" w14:paraId="10FD65D9" w14:textId="77777777" w:rsidTr="00806687">
        <w:trPr>
          <w:gridAfter w:val="1"/>
          <w:wAfter w:w="43" w:type="dxa"/>
          <w:trHeight w:val="569"/>
        </w:trPr>
        <w:tc>
          <w:tcPr>
            <w:tcW w:w="5084" w:type="dxa"/>
          </w:tcPr>
          <w:p w14:paraId="26831F89" w14:textId="77777777" w:rsidR="001B12E0" w:rsidRPr="009D69A7" w:rsidRDefault="001B12E0" w:rsidP="00806687">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14:paraId="0F5D7FD2" w14:textId="77777777" w:rsidR="001B12E0" w:rsidRPr="009D69A7" w:rsidRDefault="001B12E0" w:rsidP="00806687">
            <w:pPr>
              <w:tabs>
                <w:tab w:val="left" w:pos="0"/>
              </w:tabs>
              <w:rPr>
                <w:b/>
                <w:sz w:val="24"/>
                <w:szCs w:val="24"/>
              </w:rPr>
            </w:pPr>
          </w:p>
        </w:tc>
      </w:tr>
      <w:tr w:rsidR="001B12E0" w:rsidRPr="00A565DD" w14:paraId="7E7333E9" w14:textId="77777777"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14:paraId="24589086" w14:textId="77777777" w:rsidTr="00806687">
              <w:trPr>
                <w:trHeight w:val="569"/>
              </w:trPr>
              <w:tc>
                <w:tcPr>
                  <w:tcW w:w="5084" w:type="dxa"/>
                </w:tcPr>
                <w:p w14:paraId="6438DF0A" w14:textId="77777777"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14:paraId="74D17F16" w14:textId="77777777" w:rsidR="001B12E0" w:rsidRPr="009D69A7" w:rsidRDefault="001B12E0" w:rsidP="00806687">
                  <w:pPr>
                    <w:suppressAutoHyphens/>
                    <w:snapToGrid w:val="0"/>
                    <w:spacing w:line="276" w:lineRule="auto"/>
                    <w:rPr>
                      <w:rFonts w:eastAsia="Arial"/>
                      <w:sz w:val="24"/>
                      <w:szCs w:val="24"/>
                      <w:lang w:eastAsia="ar-SA"/>
                    </w:rPr>
                  </w:pPr>
                </w:p>
                <w:p w14:paraId="240563E2"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14:paraId="7DD5965C"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14:paraId="05F64FA5" w14:textId="77777777" w:rsidR="001B12E0" w:rsidRPr="009D69A7" w:rsidRDefault="001B12E0" w:rsidP="00806687">
                  <w:pPr>
                    <w:suppressAutoHyphens/>
                    <w:snapToGrid w:val="0"/>
                    <w:spacing w:line="276" w:lineRule="auto"/>
                    <w:rPr>
                      <w:sz w:val="24"/>
                      <w:szCs w:val="24"/>
                      <w:lang w:eastAsia="ar-SA"/>
                    </w:rPr>
                  </w:pPr>
                </w:p>
                <w:p w14:paraId="555A291C"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14:paraId="7EE7EB8A" w14:textId="77777777"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14:paraId="2243FB34" w14:textId="77777777" w:rsidR="001B12E0" w:rsidRDefault="001B12E0" w:rsidP="00806687">
                  <w:pPr>
                    <w:suppressAutoHyphens/>
                    <w:snapToGrid w:val="0"/>
                    <w:spacing w:line="276" w:lineRule="auto"/>
                    <w:jc w:val="both"/>
                    <w:rPr>
                      <w:b/>
                      <w:sz w:val="24"/>
                      <w:szCs w:val="24"/>
                      <w:lang w:eastAsia="ar-SA"/>
                    </w:rPr>
                  </w:pPr>
                </w:p>
                <w:p w14:paraId="2508CD4A" w14:textId="77777777" w:rsidR="001B12E0" w:rsidRDefault="001B12E0" w:rsidP="00806687">
                  <w:pPr>
                    <w:suppressAutoHyphens/>
                    <w:snapToGrid w:val="0"/>
                    <w:spacing w:line="276" w:lineRule="auto"/>
                    <w:jc w:val="both"/>
                    <w:rPr>
                      <w:b/>
                      <w:sz w:val="24"/>
                      <w:szCs w:val="24"/>
                      <w:lang w:eastAsia="ar-SA"/>
                    </w:rPr>
                  </w:pPr>
                </w:p>
                <w:p w14:paraId="5DB849BA" w14:textId="77777777" w:rsidR="001B12E0" w:rsidRPr="009D69A7" w:rsidRDefault="001B12E0" w:rsidP="00806687">
                  <w:pPr>
                    <w:suppressAutoHyphens/>
                    <w:snapToGrid w:val="0"/>
                    <w:spacing w:line="276" w:lineRule="auto"/>
                    <w:jc w:val="both"/>
                    <w:rPr>
                      <w:b/>
                      <w:sz w:val="24"/>
                      <w:szCs w:val="24"/>
                      <w:lang w:eastAsia="ar-SA"/>
                    </w:rPr>
                  </w:pPr>
                </w:p>
                <w:p w14:paraId="01F1471B" w14:textId="77777777" w:rsidR="001B12E0" w:rsidRPr="009D69A7" w:rsidRDefault="001B12E0" w:rsidP="00806687">
                  <w:pPr>
                    <w:suppressAutoHyphens/>
                    <w:snapToGrid w:val="0"/>
                    <w:spacing w:line="276" w:lineRule="auto"/>
                    <w:jc w:val="both"/>
                    <w:rPr>
                      <w:b/>
                      <w:sz w:val="24"/>
                      <w:szCs w:val="24"/>
                      <w:lang w:eastAsia="ar-SA"/>
                    </w:rPr>
                  </w:pPr>
                </w:p>
                <w:p w14:paraId="204184D1" w14:textId="77777777" w:rsidR="001B12E0" w:rsidRPr="009D69A7" w:rsidRDefault="001B12E0" w:rsidP="00806687">
                  <w:pPr>
                    <w:suppressAutoHyphens/>
                    <w:snapToGrid w:val="0"/>
                    <w:spacing w:line="276" w:lineRule="auto"/>
                    <w:jc w:val="both"/>
                    <w:rPr>
                      <w:b/>
                      <w:sz w:val="24"/>
                      <w:szCs w:val="24"/>
                      <w:lang w:eastAsia="ar-SA"/>
                    </w:rPr>
                  </w:pPr>
                </w:p>
                <w:p w14:paraId="0C910DA3" w14:textId="77777777"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14:paraId="33C4EA2D" w14:textId="77777777"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14:paraId="74AD25CA" w14:textId="77777777" w:rsidR="001B12E0" w:rsidRDefault="001B12E0" w:rsidP="00806687"/>
        </w:tc>
        <w:tc>
          <w:tcPr>
            <w:tcW w:w="292" w:type="dxa"/>
            <w:shd w:val="clear" w:color="auto" w:fill="auto"/>
          </w:tcPr>
          <w:p w14:paraId="318FB0AB" w14:textId="77777777" w:rsidR="001B12E0" w:rsidRDefault="001B12E0" w:rsidP="00806687"/>
        </w:tc>
        <w:tc>
          <w:tcPr>
            <w:tcW w:w="293" w:type="dxa"/>
            <w:shd w:val="clear" w:color="auto" w:fill="auto"/>
          </w:tcPr>
          <w:p w14:paraId="70795461" w14:textId="77777777"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14:paraId="79A6F948" w14:textId="77777777" w:rsidR="001B12E0" w:rsidRPr="00A565DD" w:rsidRDefault="001B12E0" w:rsidP="00806687">
            <w:pPr>
              <w:widowControl w:val="0"/>
              <w:suppressAutoHyphens/>
              <w:jc w:val="both"/>
              <w:rPr>
                <w:rFonts w:eastAsia="Calibri"/>
                <w:sz w:val="22"/>
                <w:szCs w:val="22"/>
                <w:lang w:eastAsia="ar-SA"/>
              </w:rPr>
            </w:pPr>
          </w:p>
          <w:p w14:paraId="15B63CAA" w14:textId="77777777" w:rsidR="001B12E0" w:rsidRPr="00A565DD" w:rsidRDefault="001B12E0" w:rsidP="00806687">
            <w:pPr>
              <w:widowControl w:val="0"/>
              <w:suppressAutoHyphens/>
              <w:jc w:val="both"/>
              <w:rPr>
                <w:rFonts w:eastAsia="Calibri"/>
                <w:sz w:val="22"/>
                <w:szCs w:val="22"/>
                <w:lang w:eastAsia="ar-SA"/>
              </w:rPr>
            </w:pPr>
          </w:p>
          <w:p w14:paraId="0B4202D4" w14:textId="77777777" w:rsidR="001B12E0" w:rsidRPr="00A565DD" w:rsidRDefault="001B12E0" w:rsidP="00806687">
            <w:pPr>
              <w:widowControl w:val="0"/>
              <w:suppressAutoHyphens/>
              <w:jc w:val="both"/>
              <w:rPr>
                <w:rFonts w:eastAsia="Calibri"/>
                <w:sz w:val="22"/>
                <w:szCs w:val="22"/>
                <w:lang w:eastAsia="ar-SA"/>
              </w:rPr>
            </w:pPr>
          </w:p>
        </w:tc>
      </w:tr>
    </w:tbl>
    <w:p w14:paraId="249B7AFD" w14:textId="77777777" w:rsidR="009D031E" w:rsidRDefault="009D031E" w:rsidP="001B12E0">
      <w:pPr>
        <w:widowControl w:val="0"/>
        <w:tabs>
          <w:tab w:val="left" w:pos="315"/>
        </w:tabs>
        <w:jc w:val="center"/>
        <w:rPr>
          <w:rFonts w:eastAsia="Courier New"/>
          <w:b/>
          <w:color w:val="000000"/>
          <w:sz w:val="24"/>
          <w:szCs w:val="24"/>
        </w:rPr>
      </w:pPr>
    </w:p>
    <w:p w14:paraId="7BCA13CC" w14:textId="77777777" w:rsidR="009D031E" w:rsidRDefault="009D031E" w:rsidP="00A37889">
      <w:pPr>
        <w:widowControl w:val="0"/>
        <w:tabs>
          <w:tab w:val="left" w:pos="315"/>
        </w:tabs>
        <w:jc w:val="right"/>
        <w:rPr>
          <w:rFonts w:eastAsia="Courier New"/>
          <w:b/>
          <w:color w:val="000000"/>
          <w:sz w:val="24"/>
          <w:szCs w:val="24"/>
        </w:rPr>
      </w:pPr>
    </w:p>
    <w:p w14:paraId="12667BCA" w14:textId="77777777" w:rsidR="009D031E" w:rsidRDefault="009D031E" w:rsidP="00A37889">
      <w:pPr>
        <w:widowControl w:val="0"/>
        <w:tabs>
          <w:tab w:val="left" w:pos="315"/>
        </w:tabs>
        <w:jc w:val="right"/>
        <w:rPr>
          <w:rFonts w:eastAsia="Courier New"/>
          <w:b/>
          <w:color w:val="000000"/>
          <w:sz w:val="24"/>
          <w:szCs w:val="24"/>
        </w:rPr>
      </w:pPr>
    </w:p>
    <w:p w14:paraId="00A79F79" w14:textId="77777777" w:rsidR="009D031E" w:rsidRDefault="009D031E" w:rsidP="00A37889">
      <w:pPr>
        <w:widowControl w:val="0"/>
        <w:tabs>
          <w:tab w:val="left" w:pos="315"/>
        </w:tabs>
        <w:jc w:val="right"/>
        <w:rPr>
          <w:rFonts w:eastAsia="Courier New"/>
          <w:b/>
          <w:color w:val="000000"/>
          <w:sz w:val="24"/>
          <w:szCs w:val="24"/>
        </w:rPr>
      </w:pPr>
    </w:p>
    <w:p w14:paraId="399D8314" w14:textId="77777777" w:rsidR="009D031E" w:rsidRDefault="009D031E" w:rsidP="00A37889">
      <w:pPr>
        <w:widowControl w:val="0"/>
        <w:tabs>
          <w:tab w:val="left" w:pos="315"/>
        </w:tabs>
        <w:jc w:val="right"/>
        <w:rPr>
          <w:rFonts w:eastAsia="Courier New"/>
          <w:b/>
          <w:color w:val="000000"/>
          <w:sz w:val="24"/>
          <w:szCs w:val="24"/>
        </w:rPr>
      </w:pPr>
    </w:p>
    <w:p w14:paraId="6ABA70DA" w14:textId="77777777" w:rsidR="009D031E" w:rsidRDefault="009D031E" w:rsidP="00A37889">
      <w:pPr>
        <w:widowControl w:val="0"/>
        <w:tabs>
          <w:tab w:val="left" w:pos="315"/>
        </w:tabs>
        <w:jc w:val="right"/>
        <w:rPr>
          <w:rFonts w:eastAsia="Courier New"/>
          <w:b/>
          <w:color w:val="000000"/>
          <w:sz w:val="24"/>
          <w:szCs w:val="24"/>
        </w:rPr>
      </w:pPr>
    </w:p>
    <w:p w14:paraId="0D8857A8" w14:textId="77777777" w:rsidR="009D031E" w:rsidRDefault="009D031E" w:rsidP="00A37889">
      <w:pPr>
        <w:widowControl w:val="0"/>
        <w:tabs>
          <w:tab w:val="left" w:pos="315"/>
        </w:tabs>
        <w:jc w:val="right"/>
        <w:rPr>
          <w:rFonts w:eastAsia="Courier New"/>
          <w:b/>
          <w:color w:val="000000"/>
          <w:sz w:val="24"/>
          <w:szCs w:val="24"/>
        </w:rPr>
      </w:pPr>
    </w:p>
    <w:p w14:paraId="42977031" w14:textId="77777777" w:rsidR="009D031E" w:rsidRDefault="009D031E" w:rsidP="00A37889">
      <w:pPr>
        <w:widowControl w:val="0"/>
        <w:tabs>
          <w:tab w:val="left" w:pos="315"/>
        </w:tabs>
        <w:jc w:val="right"/>
        <w:rPr>
          <w:rFonts w:eastAsia="Courier New"/>
          <w:b/>
          <w:color w:val="000000"/>
          <w:sz w:val="24"/>
          <w:szCs w:val="24"/>
        </w:rPr>
      </w:pPr>
    </w:p>
    <w:p w14:paraId="46B7EF6D" w14:textId="77777777" w:rsidR="009D031E" w:rsidRDefault="009D031E" w:rsidP="00A37889">
      <w:pPr>
        <w:widowControl w:val="0"/>
        <w:tabs>
          <w:tab w:val="left" w:pos="315"/>
        </w:tabs>
        <w:jc w:val="right"/>
        <w:rPr>
          <w:rFonts w:eastAsia="Courier New"/>
          <w:b/>
          <w:color w:val="000000"/>
          <w:sz w:val="24"/>
          <w:szCs w:val="24"/>
        </w:rPr>
      </w:pPr>
    </w:p>
    <w:p w14:paraId="19690A75" w14:textId="77777777" w:rsidR="009D031E" w:rsidRDefault="009D031E" w:rsidP="00A37889">
      <w:pPr>
        <w:widowControl w:val="0"/>
        <w:tabs>
          <w:tab w:val="left" w:pos="315"/>
        </w:tabs>
        <w:jc w:val="right"/>
        <w:rPr>
          <w:rFonts w:eastAsia="Courier New"/>
          <w:b/>
          <w:color w:val="000000"/>
          <w:sz w:val="24"/>
          <w:szCs w:val="24"/>
        </w:rPr>
      </w:pPr>
    </w:p>
    <w:p w14:paraId="6DC2E685" w14:textId="77777777" w:rsidR="009D031E" w:rsidRDefault="009D031E" w:rsidP="00A37889">
      <w:pPr>
        <w:widowControl w:val="0"/>
        <w:tabs>
          <w:tab w:val="left" w:pos="315"/>
        </w:tabs>
        <w:jc w:val="right"/>
        <w:rPr>
          <w:rFonts w:eastAsia="Courier New"/>
          <w:b/>
          <w:color w:val="000000"/>
          <w:sz w:val="24"/>
          <w:szCs w:val="24"/>
        </w:rPr>
      </w:pPr>
    </w:p>
    <w:p w14:paraId="6912691C" w14:textId="77777777" w:rsidR="009D031E" w:rsidRDefault="009D031E" w:rsidP="00A37889">
      <w:pPr>
        <w:widowControl w:val="0"/>
        <w:tabs>
          <w:tab w:val="left" w:pos="315"/>
        </w:tabs>
        <w:jc w:val="right"/>
        <w:rPr>
          <w:rFonts w:eastAsia="Courier New"/>
          <w:b/>
          <w:color w:val="000000"/>
          <w:sz w:val="24"/>
          <w:szCs w:val="24"/>
        </w:rPr>
      </w:pPr>
    </w:p>
    <w:p w14:paraId="02574D7D" w14:textId="77777777" w:rsidR="009D031E" w:rsidRDefault="009D031E" w:rsidP="00A37889">
      <w:pPr>
        <w:widowControl w:val="0"/>
        <w:tabs>
          <w:tab w:val="left" w:pos="315"/>
        </w:tabs>
        <w:jc w:val="right"/>
        <w:rPr>
          <w:rFonts w:eastAsia="Courier New"/>
          <w:b/>
          <w:color w:val="000000"/>
          <w:sz w:val="24"/>
          <w:szCs w:val="24"/>
        </w:rPr>
      </w:pPr>
    </w:p>
    <w:p w14:paraId="6A44609E" w14:textId="77777777" w:rsidR="009D031E" w:rsidRDefault="009D031E" w:rsidP="00A37889">
      <w:pPr>
        <w:widowControl w:val="0"/>
        <w:tabs>
          <w:tab w:val="left" w:pos="315"/>
        </w:tabs>
        <w:jc w:val="right"/>
        <w:rPr>
          <w:rFonts w:eastAsia="Courier New"/>
          <w:b/>
          <w:color w:val="000000"/>
          <w:sz w:val="24"/>
          <w:szCs w:val="24"/>
        </w:rPr>
      </w:pPr>
    </w:p>
    <w:p w14:paraId="5C3B6DAF" w14:textId="77777777" w:rsidR="009D031E" w:rsidRDefault="009D031E" w:rsidP="00A37889">
      <w:pPr>
        <w:widowControl w:val="0"/>
        <w:tabs>
          <w:tab w:val="left" w:pos="315"/>
        </w:tabs>
        <w:jc w:val="right"/>
        <w:rPr>
          <w:rFonts w:eastAsia="Courier New"/>
          <w:b/>
          <w:color w:val="000000"/>
          <w:sz w:val="24"/>
          <w:szCs w:val="24"/>
        </w:rPr>
      </w:pPr>
    </w:p>
    <w:p w14:paraId="6EEBACB6" w14:textId="77777777" w:rsidR="009D031E" w:rsidRDefault="009D031E" w:rsidP="00A37889">
      <w:pPr>
        <w:widowControl w:val="0"/>
        <w:tabs>
          <w:tab w:val="left" w:pos="315"/>
        </w:tabs>
        <w:jc w:val="right"/>
        <w:rPr>
          <w:rFonts w:eastAsia="Courier New"/>
          <w:b/>
          <w:color w:val="000000"/>
          <w:sz w:val="24"/>
          <w:szCs w:val="24"/>
        </w:rPr>
      </w:pPr>
    </w:p>
    <w:p w14:paraId="624DAFA9" w14:textId="77777777" w:rsidR="009D031E" w:rsidRDefault="009D031E" w:rsidP="00A37889">
      <w:pPr>
        <w:widowControl w:val="0"/>
        <w:tabs>
          <w:tab w:val="left" w:pos="315"/>
        </w:tabs>
        <w:jc w:val="right"/>
        <w:rPr>
          <w:rFonts w:eastAsia="Courier New"/>
          <w:b/>
          <w:color w:val="000000"/>
          <w:sz w:val="24"/>
          <w:szCs w:val="24"/>
        </w:rPr>
      </w:pPr>
    </w:p>
    <w:p w14:paraId="5958D5D0" w14:textId="77777777" w:rsidR="009D031E" w:rsidRDefault="009D031E" w:rsidP="00A37889">
      <w:pPr>
        <w:widowControl w:val="0"/>
        <w:tabs>
          <w:tab w:val="left" w:pos="315"/>
        </w:tabs>
        <w:jc w:val="right"/>
        <w:rPr>
          <w:rFonts w:eastAsia="Courier New"/>
          <w:b/>
          <w:color w:val="000000"/>
          <w:sz w:val="24"/>
          <w:szCs w:val="24"/>
        </w:rPr>
      </w:pPr>
    </w:p>
    <w:p w14:paraId="400F6A39" w14:textId="77777777" w:rsidR="009D031E" w:rsidRDefault="009D031E" w:rsidP="00A37889">
      <w:pPr>
        <w:widowControl w:val="0"/>
        <w:tabs>
          <w:tab w:val="left" w:pos="315"/>
        </w:tabs>
        <w:jc w:val="right"/>
        <w:rPr>
          <w:rFonts w:eastAsia="Courier New"/>
          <w:b/>
          <w:color w:val="000000"/>
          <w:sz w:val="24"/>
          <w:szCs w:val="24"/>
        </w:rPr>
      </w:pPr>
    </w:p>
    <w:p w14:paraId="2A6AE87F" w14:textId="77777777" w:rsidR="009D031E" w:rsidRDefault="009D031E" w:rsidP="00A37889">
      <w:pPr>
        <w:widowControl w:val="0"/>
        <w:tabs>
          <w:tab w:val="left" w:pos="315"/>
        </w:tabs>
        <w:jc w:val="right"/>
        <w:rPr>
          <w:rFonts w:eastAsia="Courier New"/>
          <w:b/>
          <w:color w:val="000000"/>
          <w:sz w:val="24"/>
          <w:szCs w:val="24"/>
        </w:rPr>
      </w:pPr>
    </w:p>
    <w:p w14:paraId="6266172B" w14:textId="77777777" w:rsidR="009D031E" w:rsidRDefault="009D031E" w:rsidP="00A37889">
      <w:pPr>
        <w:widowControl w:val="0"/>
        <w:tabs>
          <w:tab w:val="left" w:pos="315"/>
        </w:tabs>
        <w:jc w:val="right"/>
        <w:rPr>
          <w:rFonts w:eastAsia="Courier New"/>
          <w:b/>
          <w:color w:val="000000"/>
          <w:sz w:val="24"/>
          <w:szCs w:val="24"/>
        </w:rPr>
      </w:pPr>
    </w:p>
    <w:p w14:paraId="0193ADF5" w14:textId="77777777" w:rsidR="009D031E" w:rsidRDefault="009D031E" w:rsidP="00A37889">
      <w:pPr>
        <w:widowControl w:val="0"/>
        <w:tabs>
          <w:tab w:val="left" w:pos="315"/>
        </w:tabs>
        <w:jc w:val="right"/>
        <w:rPr>
          <w:rFonts w:eastAsia="Courier New"/>
          <w:b/>
          <w:color w:val="000000"/>
          <w:sz w:val="24"/>
          <w:szCs w:val="24"/>
        </w:rPr>
      </w:pPr>
    </w:p>
    <w:p w14:paraId="1985419C" w14:textId="77777777" w:rsidR="009D031E" w:rsidRDefault="009D031E" w:rsidP="00A37889">
      <w:pPr>
        <w:widowControl w:val="0"/>
        <w:tabs>
          <w:tab w:val="left" w:pos="315"/>
        </w:tabs>
        <w:jc w:val="right"/>
        <w:rPr>
          <w:rFonts w:eastAsia="Courier New"/>
          <w:b/>
          <w:color w:val="000000"/>
          <w:sz w:val="24"/>
          <w:szCs w:val="24"/>
        </w:rPr>
      </w:pPr>
    </w:p>
    <w:p w14:paraId="2832BA97" w14:textId="77777777" w:rsidR="009D031E" w:rsidRDefault="009D031E" w:rsidP="00A37889">
      <w:pPr>
        <w:widowControl w:val="0"/>
        <w:tabs>
          <w:tab w:val="left" w:pos="315"/>
        </w:tabs>
        <w:jc w:val="right"/>
        <w:rPr>
          <w:rFonts w:eastAsia="Courier New"/>
          <w:b/>
          <w:color w:val="000000"/>
          <w:sz w:val="24"/>
          <w:szCs w:val="24"/>
        </w:rPr>
      </w:pPr>
    </w:p>
    <w:p w14:paraId="3D2D0BAF" w14:textId="77777777" w:rsidR="009D031E" w:rsidRDefault="009D031E" w:rsidP="00A37889">
      <w:pPr>
        <w:widowControl w:val="0"/>
        <w:tabs>
          <w:tab w:val="left" w:pos="315"/>
        </w:tabs>
        <w:jc w:val="right"/>
        <w:rPr>
          <w:rFonts w:eastAsia="Courier New"/>
          <w:b/>
          <w:color w:val="000000"/>
          <w:sz w:val="24"/>
          <w:szCs w:val="24"/>
        </w:rPr>
      </w:pPr>
    </w:p>
    <w:p w14:paraId="04260C16" w14:textId="77777777" w:rsidR="009D031E" w:rsidRDefault="009D031E" w:rsidP="00A37889">
      <w:pPr>
        <w:widowControl w:val="0"/>
        <w:tabs>
          <w:tab w:val="left" w:pos="315"/>
        </w:tabs>
        <w:jc w:val="right"/>
        <w:rPr>
          <w:rFonts w:eastAsia="Courier New"/>
          <w:b/>
          <w:color w:val="000000"/>
          <w:sz w:val="24"/>
          <w:szCs w:val="24"/>
        </w:rPr>
      </w:pPr>
    </w:p>
    <w:p w14:paraId="42AA5925" w14:textId="77777777" w:rsidR="00A37889" w:rsidRDefault="00A37889" w:rsidP="00A37889">
      <w:pPr>
        <w:widowControl w:val="0"/>
        <w:tabs>
          <w:tab w:val="left" w:pos="315"/>
        </w:tabs>
        <w:jc w:val="right"/>
        <w:rPr>
          <w:rFonts w:eastAsia="Courier New"/>
          <w:b/>
          <w:color w:val="000000"/>
          <w:sz w:val="24"/>
          <w:szCs w:val="24"/>
        </w:rPr>
      </w:pPr>
      <w:r>
        <w:rPr>
          <w:rFonts w:eastAsia="Courier New"/>
          <w:b/>
          <w:color w:val="000000"/>
          <w:sz w:val="24"/>
          <w:szCs w:val="24"/>
        </w:rPr>
        <w:lastRenderedPageBreak/>
        <w:t>Приложение №4 к Договору №</w:t>
      </w:r>
      <w:r w:rsidR="001B12E0">
        <w:rPr>
          <w:rFonts w:eastAsia="Courier New"/>
          <w:b/>
          <w:color w:val="000000"/>
          <w:sz w:val="24"/>
          <w:szCs w:val="24"/>
        </w:rPr>
        <w:t>____ от «___»____2022</w:t>
      </w:r>
      <w:r>
        <w:rPr>
          <w:rFonts w:eastAsia="Courier New"/>
          <w:b/>
          <w:color w:val="000000"/>
          <w:sz w:val="24"/>
          <w:szCs w:val="24"/>
        </w:rPr>
        <w:t>г.</w:t>
      </w:r>
    </w:p>
    <w:p w14:paraId="1C2AC047" w14:textId="77777777" w:rsidR="00A37889" w:rsidRDefault="00A37889" w:rsidP="00A37889">
      <w:pPr>
        <w:widowControl w:val="0"/>
        <w:suppressAutoHyphens/>
        <w:rPr>
          <w:rFonts w:eastAsia="Courier New"/>
          <w:color w:val="000000"/>
          <w:sz w:val="24"/>
          <w:szCs w:val="24"/>
          <w:lang w:eastAsia="ar-SA"/>
        </w:rPr>
      </w:pPr>
    </w:p>
    <w:p w14:paraId="2F1F237C" w14:textId="77777777" w:rsidR="00A37889" w:rsidRDefault="00A37889" w:rsidP="00A37889">
      <w:pPr>
        <w:widowControl w:val="0"/>
        <w:suppressAutoHyphens/>
        <w:ind w:right="427"/>
        <w:jc w:val="center"/>
        <w:rPr>
          <w:rFonts w:eastAsia="Courier New"/>
          <w:b/>
          <w:color w:val="000000"/>
          <w:sz w:val="24"/>
          <w:szCs w:val="24"/>
          <w:lang w:eastAsia="ar-SA"/>
        </w:rPr>
      </w:pPr>
      <w:r>
        <w:rPr>
          <w:rFonts w:eastAsia="Courier New"/>
          <w:b/>
          <w:color w:val="000000"/>
          <w:sz w:val="24"/>
          <w:szCs w:val="24"/>
          <w:lang w:eastAsia="ar-SA"/>
        </w:rPr>
        <w:t xml:space="preserve">Спецификация к Договору </w:t>
      </w:r>
    </w:p>
    <w:p w14:paraId="58A10EA8" w14:textId="77777777" w:rsidR="00A37889" w:rsidRDefault="00A37889" w:rsidP="00A37889">
      <w:pPr>
        <w:widowControl w:val="0"/>
        <w:suppressAutoHyphens/>
        <w:ind w:right="427"/>
        <w:jc w:val="center"/>
        <w:rPr>
          <w:rFonts w:eastAsia="Courier New"/>
          <w:b/>
          <w:color w:val="000000"/>
          <w:sz w:val="24"/>
          <w:szCs w:val="24"/>
          <w:lang w:eastAsia="ar-SA"/>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86"/>
        <w:gridCol w:w="1134"/>
        <w:gridCol w:w="1134"/>
        <w:gridCol w:w="1984"/>
        <w:gridCol w:w="992"/>
        <w:gridCol w:w="1134"/>
        <w:gridCol w:w="850"/>
        <w:gridCol w:w="851"/>
        <w:gridCol w:w="674"/>
      </w:tblGrid>
      <w:tr w:rsidR="009D031E" w:rsidRPr="00A565DD" w14:paraId="12764FBA" w14:textId="77777777" w:rsidTr="004D262C">
        <w:trPr>
          <w:trHeight w:val="878"/>
        </w:trPr>
        <w:tc>
          <w:tcPr>
            <w:tcW w:w="540" w:type="dxa"/>
            <w:vMerge w:val="restart"/>
          </w:tcPr>
          <w:p w14:paraId="35BC2F3B" w14:textId="77777777" w:rsidR="009D031E" w:rsidRPr="00A565DD" w:rsidRDefault="009D031E" w:rsidP="004D262C">
            <w:pPr>
              <w:suppressAutoHyphens/>
              <w:rPr>
                <w:sz w:val="22"/>
                <w:szCs w:val="22"/>
                <w:lang w:eastAsia="ar-SA"/>
              </w:rPr>
            </w:pPr>
            <w:r w:rsidRPr="00A565DD">
              <w:rPr>
                <w:sz w:val="22"/>
                <w:szCs w:val="22"/>
                <w:lang w:eastAsia="ar-SA"/>
              </w:rPr>
              <w:t xml:space="preserve">№ </w:t>
            </w:r>
          </w:p>
          <w:p w14:paraId="0F6CA901" w14:textId="77777777" w:rsidR="009D031E" w:rsidRPr="00A565DD" w:rsidRDefault="009D031E" w:rsidP="004D262C">
            <w:pPr>
              <w:suppressAutoHyphens/>
              <w:rPr>
                <w:sz w:val="22"/>
                <w:szCs w:val="22"/>
                <w:lang w:eastAsia="ar-SA"/>
              </w:rPr>
            </w:pPr>
            <w:r w:rsidRPr="00A565DD">
              <w:rPr>
                <w:sz w:val="22"/>
                <w:szCs w:val="22"/>
                <w:lang w:eastAsia="ar-SA"/>
              </w:rPr>
              <w:t>п/п</w:t>
            </w:r>
          </w:p>
          <w:p w14:paraId="569C322D" w14:textId="77777777" w:rsidR="009D031E" w:rsidRPr="00A565DD" w:rsidRDefault="009D031E" w:rsidP="004D262C">
            <w:pPr>
              <w:suppressAutoHyphens/>
              <w:rPr>
                <w:sz w:val="22"/>
                <w:szCs w:val="22"/>
                <w:lang w:eastAsia="ar-SA"/>
              </w:rPr>
            </w:pPr>
          </w:p>
        </w:tc>
        <w:tc>
          <w:tcPr>
            <w:tcW w:w="986" w:type="dxa"/>
            <w:vMerge w:val="restart"/>
          </w:tcPr>
          <w:p w14:paraId="413DC5A2" w14:textId="77777777" w:rsidR="009D031E" w:rsidRPr="00A565DD" w:rsidRDefault="009D031E" w:rsidP="004D262C">
            <w:pPr>
              <w:suppressAutoHyphens/>
              <w:jc w:val="center"/>
              <w:rPr>
                <w:sz w:val="22"/>
                <w:szCs w:val="22"/>
                <w:lang w:eastAsia="ar-SA"/>
              </w:rPr>
            </w:pPr>
          </w:p>
          <w:p w14:paraId="79D3B728" w14:textId="77777777" w:rsidR="009D031E" w:rsidRPr="00A565DD" w:rsidRDefault="009D031E" w:rsidP="004D262C">
            <w:pPr>
              <w:suppressAutoHyphens/>
              <w:jc w:val="center"/>
              <w:rPr>
                <w:sz w:val="22"/>
                <w:szCs w:val="22"/>
                <w:lang w:eastAsia="ar-SA"/>
              </w:rPr>
            </w:pPr>
            <w:r w:rsidRPr="00A565DD">
              <w:rPr>
                <w:sz w:val="22"/>
                <w:szCs w:val="22"/>
                <w:lang w:eastAsia="ar-SA"/>
              </w:rPr>
              <w:t>Наименование</w:t>
            </w:r>
          </w:p>
          <w:p w14:paraId="4A267B88" w14:textId="77777777" w:rsidR="009D031E" w:rsidRPr="00A565DD" w:rsidRDefault="009D031E" w:rsidP="004D262C">
            <w:pPr>
              <w:suppressAutoHyphens/>
              <w:jc w:val="center"/>
              <w:rPr>
                <w:sz w:val="22"/>
                <w:szCs w:val="22"/>
                <w:lang w:eastAsia="ar-SA"/>
              </w:rPr>
            </w:pPr>
            <w:r w:rsidRPr="00A565DD">
              <w:rPr>
                <w:sz w:val="22"/>
                <w:szCs w:val="22"/>
                <w:lang w:eastAsia="ar-SA"/>
              </w:rPr>
              <w:t>поставляемых нефтепродуктов</w:t>
            </w:r>
          </w:p>
        </w:tc>
        <w:tc>
          <w:tcPr>
            <w:tcW w:w="4252" w:type="dxa"/>
            <w:gridSpan w:val="3"/>
          </w:tcPr>
          <w:p w14:paraId="415DEFF1" w14:textId="77777777" w:rsidR="009D031E" w:rsidRPr="00A565DD" w:rsidRDefault="009D031E" w:rsidP="004D262C">
            <w:pPr>
              <w:suppressAutoHyphens/>
              <w:jc w:val="center"/>
              <w:rPr>
                <w:sz w:val="22"/>
                <w:szCs w:val="22"/>
                <w:lang w:eastAsia="ar-SA"/>
              </w:rPr>
            </w:pPr>
          </w:p>
          <w:p w14:paraId="4BCABABB" w14:textId="77777777" w:rsidR="009D031E" w:rsidRPr="00A565DD" w:rsidRDefault="009D031E" w:rsidP="004D262C">
            <w:pPr>
              <w:suppressAutoHyphens/>
              <w:jc w:val="center"/>
              <w:rPr>
                <w:sz w:val="22"/>
                <w:szCs w:val="22"/>
                <w:lang w:eastAsia="ar-SA"/>
              </w:rPr>
            </w:pPr>
            <w:r w:rsidRPr="00A565DD">
              <w:rPr>
                <w:sz w:val="22"/>
                <w:szCs w:val="22"/>
                <w:lang w:eastAsia="ar-SA"/>
              </w:rPr>
              <w:t>Характеристики поставляемых нефтепродуктов</w:t>
            </w:r>
          </w:p>
        </w:tc>
        <w:tc>
          <w:tcPr>
            <w:tcW w:w="992" w:type="dxa"/>
            <w:vMerge w:val="restart"/>
          </w:tcPr>
          <w:p w14:paraId="3B6A6B08" w14:textId="77777777" w:rsidR="009D031E" w:rsidRPr="00A565DD" w:rsidRDefault="009D031E" w:rsidP="004D262C">
            <w:pPr>
              <w:suppressAutoHyphens/>
              <w:jc w:val="center"/>
              <w:rPr>
                <w:sz w:val="22"/>
                <w:szCs w:val="22"/>
                <w:lang w:eastAsia="ar-SA"/>
              </w:rPr>
            </w:pPr>
          </w:p>
          <w:p w14:paraId="7C98D63D" w14:textId="77777777" w:rsidR="009D031E" w:rsidRPr="00A565DD" w:rsidRDefault="009D031E" w:rsidP="004D262C">
            <w:pPr>
              <w:suppressAutoHyphens/>
              <w:jc w:val="center"/>
              <w:rPr>
                <w:sz w:val="22"/>
                <w:szCs w:val="22"/>
                <w:lang w:eastAsia="ar-SA"/>
              </w:rPr>
            </w:pPr>
            <w:r w:rsidRPr="00A565DD">
              <w:rPr>
                <w:sz w:val="22"/>
                <w:szCs w:val="22"/>
                <w:lang w:eastAsia="ar-SA"/>
              </w:rPr>
              <w:t>Единица измерения</w:t>
            </w:r>
          </w:p>
        </w:tc>
        <w:tc>
          <w:tcPr>
            <w:tcW w:w="1134" w:type="dxa"/>
            <w:vMerge w:val="restart"/>
          </w:tcPr>
          <w:p w14:paraId="0E5FD52E" w14:textId="77777777" w:rsidR="009D031E" w:rsidRPr="00A565DD" w:rsidRDefault="009D031E" w:rsidP="004D262C">
            <w:pPr>
              <w:suppressAutoHyphens/>
              <w:jc w:val="center"/>
              <w:rPr>
                <w:sz w:val="22"/>
                <w:szCs w:val="22"/>
                <w:lang w:eastAsia="ar-SA"/>
              </w:rPr>
            </w:pPr>
          </w:p>
          <w:p w14:paraId="0D81F24C" w14:textId="77777777" w:rsidR="009D031E" w:rsidRPr="00A565DD" w:rsidRDefault="009D031E" w:rsidP="004D262C">
            <w:pPr>
              <w:suppressAutoHyphens/>
              <w:jc w:val="center"/>
              <w:rPr>
                <w:sz w:val="22"/>
                <w:szCs w:val="22"/>
                <w:lang w:eastAsia="ar-SA"/>
              </w:rPr>
            </w:pPr>
            <w:r w:rsidRPr="00A565DD">
              <w:rPr>
                <w:sz w:val="22"/>
                <w:szCs w:val="22"/>
                <w:lang w:eastAsia="ar-SA"/>
              </w:rPr>
              <w:t>Количество</w:t>
            </w:r>
          </w:p>
          <w:p w14:paraId="4D390402" w14:textId="77777777" w:rsidR="009D031E" w:rsidRPr="00A565DD" w:rsidRDefault="009D031E" w:rsidP="004D262C">
            <w:pPr>
              <w:suppressAutoHyphens/>
              <w:jc w:val="center"/>
              <w:rPr>
                <w:sz w:val="22"/>
                <w:szCs w:val="22"/>
                <w:lang w:eastAsia="ar-SA"/>
              </w:rPr>
            </w:pPr>
            <w:r w:rsidRPr="00A565DD">
              <w:rPr>
                <w:sz w:val="22"/>
                <w:szCs w:val="22"/>
                <w:lang w:eastAsia="ar-SA"/>
              </w:rPr>
              <w:t>поставляемых нефтепродуктов</w:t>
            </w:r>
          </w:p>
        </w:tc>
        <w:tc>
          <w:tcPr>
            <w:tcW w:w="850" w:type="dxa"/>
            <w:vMerge w:val="restart"/>
            <w:vAlign w:val="center"/>
          </w:tcPr>
          <w:p w14:paraId="1F5B959F" w14:textId="77777777" w:rsidR="009D031E" w:rsidRPr="00A565DD" w:rsidRDefault="009D031E" w:rsidP="004D262C">
            <w:pPr>
              <w:suppressAutoHyphens/>
              <w:jc w:val="center"/>
              <w:rPr>
                <w:rFonts w:eastAsia="Calibri"/>
                <w:bCs/>
                <w:color w:val="000000"/>
                <w:sz w:val="22"/>
                <w:szCs w:val="22"/>
                <w:lang w:eastAsia="en-US"/>
              </w:rPr>
            </w:pPr>
            <w:r w:rsidRPr="00A565DD">
              <w:rPr>
                <w:rFonts w:eastAsia="Calibri"/>
                <w:bCs/>
                <w:color w:val="000000"/>
                <w:sz w:val="22"/>
                <w:szCs w:val="22"/>
                <w:lang w:eastAsia="en-US"/>
              </w:rPr>
              <w:t>Форма поставки</w:t>
            </w:r>
          </w:p>
        </w:tc>
        <w:tc>
          <w:tcPr>
            <w:tcW w:w="851" w:type="dxa"/>
            <w:vMerge w:val="restart"/>
          </w:tcPr>
          <w:p w14:paraId="1787C6E3" w14:textId="77777777" w:rsidR="009D031E" w:rsidRPr="00A565DD" w:rsidRDefault="009D031E" w:rsidP="004D262C">
            <w:pPr>
              <w:suppressAutoHyphens/>
              <w:jc w:val="center"/>
              <w:rPr>
                <w:sz w:val="22"/>
                <w:szCs w:val="22"/>
                <w:lang w:eastAsia="ar-SA"/>
              </w:rPr>
            </w:pPr>
            <w:r w:rsidRPr="00A565DD">
              <w:rPr>
                <w:sz w:val="22"/>
                <w:szCs w:val="22"/>
                <w:lang w:eastAsia="ar-SA"/>
              </w:rPr>
              <w:t>Цена за единицу товара, руб.</w:t>
            </w:r>
          </w:p>
        </w:tc>
        <w:tc>
          <w:tcPr>
            <w:tcW w:w="674" w:type="dxa"/>
            <w:vMerge w:val="restart"/>
          </w:tcPr>
          <w:p w14:paraId="4EE5A8F0" w14:textId="77777777" w:rsidR="009D031E" w:rsidRPr="00A565DD" w:rsidRDefault="009D031E" w:rsidP="004D262C">
            <w:pPr>
              <w:suppressAutoHyphens/>
              <w:jc w:val="center"/>
              <w:rPr>
                <w:sz w:val="22"/>
                <w:szCs w:val="22"/>
                <w:lang w:eastAsia="ar-SA"/>
              </w:rPr>
            </w:pPr>
            <w:r w:rsidRPr="00A565DD">
              <w:rPr>
                <w:sz w:val="22"/>
                <w:szCs w:val="22"/>
                <w:lang w:eastAsia="ar-SA"/>
              </w:rPr>
              <w:t>Итого,</w:t>
            </w:r>
          </w:p>
          <w:p w14:paraId="5B8EDB0C" w14:textId="77777777" w:rsidR="009D031E" w:rsidRPr="00A565DD" w:rsidRDefault="009D031E" w:rsidP="004D262C">
            <w:pPr>
              <w:suppressAutoHyphens/>
              <w:jc w:val="center"/>
              <w:rPr>
                <w:sz w:val="22"/>
                <w:szCs w:val="22"/>
                <w:lang w:eastAsia="ar-SA"/>
              </w:rPr>
            </w:pPr>
            <w:r w:rsidRPr="00A565DD">
              <w:rPr>
                <w:sz w:val="22"/>
                <w:szCs w:val="22"/>
                <w:lang w:eastAsia="ar-SA"/>
              </w:rPr>
              <w:t>руб.</w:t>
            </w:r>
          </w:p>
        </w:tc>
      </w:tr>
      <w:tr w:rsidR="009D031E" w:rsidRPr="00A565DD" w14:paraId="50F636AE" w14:textId="77777777" w:rsidTr="004D262C">
        <w:trPr>
          <w:trHeight w:val="726"/>
        </w:trPr>
        <w:tc>
          <w:tcPr>
            <w:tcW w:w="540" w:type="dxa"/>
            <w:vMerge/>
          </w:tcPr>
          <w:p w14:paraId="5FDD496B" w14:textId="77777777" w:rsidR="009D031E" w:rsidRPr="00A565DD" w:rsidRDefault="009D031E" w:rsidP="004D262C">
            <w:pPr>
              <w:suppressAutoHyphens/>
              <w:rPr>
                <w:sz w:val="22"/>
                <w:szCs w:val="22"/>
                <w:lang w:eastAsia="ar-SA"/>
              </w:rPr>
            </w:pPr>
          </w:p>
        </w:tc>
        <w:tc>
          <w:tcPr>
            <w:tcW w:w="986" w:type="dxa"/>
            <w:vMerge/>
          </w:tcPr>
          <w:p w14:paraId="47566636" w14:textId="77777777" w:rsidR="009D031E" w:rsidRPr="00A565DD" w:rsidRDefault="009D031E" w:rsidP="004D262C">
            <w:pPr>
              <w:suppressAutoHyphens/>
              <w:jc w:val="center"/>
              <w:rPr>
                <w:sz w:val="22"/>
                <w:szCs w:val="22"/>
                <w:lang w:eastAsia="ar-SA"/>
              </w:rPr>
            </w:pPr>
          </w:p>
        </w:tc>
        <w:tc>
          <w:tcPr>
            <w:tcW w:w="1134" w:type="dxa"/>
            <w:vAlign w:val="center"/>
          </w:tcPr>
          <w:p w14:paraId="589C0560" w14:textId="77777777"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Показатели, связанные с определением соответствия поставляемого товара</w:t>
            </w:r>
          </w:p>
        </w:tc>
        <w:tc>
          <w:tcPr>
            <w:tcW w:w="1134" w:type="dxa"/>
            <w:vAlign w:val="center"/>
          </w:tcPr>
          <w:p w14:paraId="748712F5" w14:textId="77777777"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Условия применения</w:t>
            </w:r>
          </w:p>
        </w:tc>
        <w:tc>
          <w:tcPr>
            <w:tcW w:w="1984" w:type="dxa"/>
            <w:vAlign w:val="center"/>
          </w:tcPr>
          <w:p w14:paraId="7CEF2E19" w14:textId="77777777" w:rsidR="009D031E" w:rsidRPr="00A565DD" w:rsidRDefault="009D031E" w:rsidP="004D262C">
            <w:pPr>
              <w:suppressAutoHyphens/>
              <w:jc w:val="center"/>
              <w:rPr>
                <w:bCs/>
                <w:color w:val="000000"/>
                <w:sz w:val="22"/>
                <w:szCs w:val="22"/>
                <w:lang w:eastAsia="ar-SA"/>
              </w:rPr>
            </w:pPr>
            <w:r w:rsidRPr="00A565DD">
              <w:rPr>
                <w:rFonts w:eastAsia="Calibri"/>
                <w:bCs/>
                <w:color w:val="000000"/>
                <w:sz w:val="22"/>
                <w:szCs w:val="22"/>
                <w:lang w:eastAsia="en-US"/>
              </w:rPr>
              <w:t>Соответствие</w:t>
            </w:r>
          </w:p>
        </w:tc>
        <w:tc>
          <w:tcPr>
            <w:tcW w:w="992" w:type="dxa"/>
            <w:vMerge/>
          </w:tcPr>
          <w:p w14:paraId="7EC860E6" w14:textId="77777777" w:rsidR="009D031E" w:rsidRPr="00A565DD" w:rsidRDefault="009D031E" w:rsidP="004D262C">
            <w:pPr>
              <w:suppressAutoHyphens/>
              <w:jc w:val="center"/>
              <w:rPr>
                <w:sz w:val="22"/>
                <w:szCs w:val="22"/>
                <w:lang w:eastAsia="ar-SA"/>
              </w:rPr>
            </w:pPr>
          </w:p>
        </w:tc>
        <w:tc>
          <w:tcPr>
            <w:tcW w:w="1134" w:type="dxa"/>
            <w:vMerge/>
          </w:tcPr>
          <w:p w14:paraId="683A6671" w14:textId="77777777" w:rsidR="009D031E" w:rsidRPr="00A565DD" w:rsidRDefault="009D031E" w:rsidP="004D262C">
            <w:pPr>
              <w:suppressAutoHyphens/>
              <w:jc w:val="center"/>
              <w:rPr>
                <w:sz w:val="22"/>
                <w:szCs w:val="22"/>
                <w:lang w:eastAsia="ar-SA"/>
              </w:rPr>
            </w:pPr>
          </w:p>
        </w:tc>
        <w:tc>
          <w:tcPr>
            <w:tcW w:w="850" w:type="dxa"/>
            <w:vMerge/>
            <w:vAlign w:val="center"/>
          </w:tcPr>
          <w:p w14:paraId="2378E5E1" w14:textId="77777777" w:rsidR="009D031E" w:rsidRPr="00A565DD" w:rsidRDefault="009D031E" w:rsidP="004D262C">
            <w:pPr>
              <w:suppressAutoHyphens/>
              <w:jc w:val="center"/>
              <w:rPr>
                <w:rFonts w:eastAsia="Calibri"/>
                <w:bCs/>
                <w:color w:val="000000"/>
                <w:sz w:val="22"/>
                <w:szCs w:val="22"/>
                <w:lang w:eastAsia="en-US"/>
              </w:rPr>
            </w:pPr>
          </w:p>
        </w:tc>
        <w:tc>
          <w:tcPr>
            <w:tcW w:w="851" w:type="dxa"/>
            <w:vMerge/>
          </w:tcPr>
          <w:p w14:paraId="7017A0A2" w14:textId="77777777" w:rsidR="009D031E" w:rsidRPr="00A565DD" w:rsidRDefault="009D031E" w:rsidP="004D262C">
            <w:pPr>
              <w:suppressAutoHyphens/>
              <w:jc w:val="center"/>
              <w:rPr>
                <w:sz w:val="22"/>
                <w:szCs w:val="22"/>
                <w:lang w:eastAsia="ar-SA"/>
              </w:rPr>
            </w:pPr>
          </w:p>
        </w:tc>
        <w:tc>
          <w:tcPr>
            <w:tcW w:w="674" w:type="dxa"/>
            <w:vMerge/>
          </w:tcPr>
          <w:p w14:paraId="557A5405" w14:textId="77777777" w:rsidR="009D031E" w:rsidRPr="00A565DD" w:rsidRDefault="009D031E" w:rsidP="004D262C">
            <w:pPr>
              <w:suppressAutoHyphens/>
              <w:jc w:val="center"/>
              <w:rPr>
                <w:sz w:val="22"/>
                <w:szCs w:val="22"/>
                <w:lang w:eastAsia="ar-SA"/>
              </w:rPr>
            </w:pPr>
          </w:p>
        </w:tc>
      </w:tr>
      <w:tr w:rsidR="009D031E" w:rsidRPr="00A565DD" w14:paraId="4D49AC99" w14:textId="77777777" w:rsidTr="004D262C">
        <w:trPr>
          <w:trHeight w:val="280"/>
        </w:trPr>
        <w:tc>
          <w:tcPr>
            <w:tcW w:w="540" w:type="dxa"/>
          </w:tcPr>
          <w:p w14:paraId="109C9C83" w14:textId="77777777" w:rsidR="009D031E" w:rsidRPr="00A565DD" w:rsidRDefault="00FF1211" w:rsidP="004D262C">
            <w:pPr>
              <w:suppressAutoHyphens/>
              <w:rPr>
                <w:sz w:val="22"/>
                <w:szCs w:val="22"/>
                <w:lang w:eastAsia="ar-SA"/>
              </w:rPr>
            </w:pPr>
            <w:r>
              <w:rPr>
                <w:sz w:val="22"/>
                <w:szCs w:val="22"/>
                <w:lang w:eastAsia="ar-SA"/>
              </w:rPr>
              <w:t>1.</w:t>
            </w:r>
          </w:p>
        </w:tc>
        <w:tc>
          <w:tcPr>
            <w:tcW w:w="986" w:type="dxa"/>
            <w:vAlign w:val="center"/>
          </w:tcPr>
          <w:p w14:paraId="632D0542" w14:textId="77777777" w:rsidR="009D031E" w:rsidRPr="00A565DD" w:rsidRDefault="00FF1211" w:rsidP="004D262C">
            <w:pPr>
              <w:suppressAutoHyphens/>
              <w:jc w:val="center"/>
              <w:rPr>
                <w:color w:val="000000"/>
                <w:sz w:val="22"/>
                <w:szCs w:val="22"/>
              </w:rPr>
            </w:pPr>
            <w:r w:rsidRPr="00FF1211">
              <w:rPr>
                <w:b/>
                <w:color w:val="000000"/>
                <w:sz w:val="22"/>
                <w:szCs w:val="22"/>
              </w:rPr>
              <w:t>Бензином АИ-92</w:t>
            </w:r>
          </w:p>
        </w:tc>
        <w:tc>
          <w:tcPr>
            <w:tcW w:w="1134" w:type="dxa"/>
            <w:vAlign w:val="center"/>
          </w:tcPr>
          <w:p w14:paraId="512FB39B" w14:textId="77777777" w:rsidR="009D031E" w:rsidRPr="00A565DD" w:rsidRDefault="009D031E" w:rsidP="004D262C">
            <w:pPr>
              <w:suppressAutoHyphens/>
              <w:jc w:val="center"/>
              <w:rPr>
                <w:color w:val="000000"/>
                <w:sz w:val="22"/>
                <w:szCs w:val="22"/>
              </w:rPr>
            </w:pPr>
          </w:p>
        </w:tc>
        <w:tc>
          <w:tcPr>
            <w:tcW w:w="1134" w:type="dxa"/>
            <w:vAlign w:val="center"/>
          </w:tcPr>
          <w:p w14:paraId="2E0A1A1A" w14:textId="77777777" w:rsidR="009D031E" w:rsidRPr="00A565DD" w:rsidRDefault="009D031E" w:rsidP="004D262C">
            <w:pPr>
              <w:suppressAutoHyphens/>
              <w:jc w:val="center"/>
              <w:rPr>
                <w:color w:val="000000"/>
                <w:sz w:val="22"/>
                <w:szCs w:val="22"/>
              </w:rPr>
            </w:pPr>
          </w:p>
        </w:tc>
        <w:tc>
          <w:tcPr>
            <w:tcW w:w="1984" w:type="dxa"/>
            <w:vAlign w:val="center"/>
          </w:tcPr>
          <w:p w14:paraId="54981449" w14:textId="77777777" w:rsidR="009D031E" w:rsidRPr="00A565DD" w:rsidRDefault="009D031E" w:rsidP="004D262C">
            <w:pPr>
              <w:suppressAutoHyphens/>
              <w:jc w:val="both"/>
              <w:rPr>
                <w:color w:val="00000A"/>
                <w:sz w:val="22"/>
                <w:szCs w:val="22"/>
                <w:lang w:eastAsia="ar-SA"/>
              </w:rPr>
            </w:pPr>
          </w:p>
        </w:tc>
        <w:tc>
          <w:tcPr>
            <w:tcW w:w="992" w:type="dxa"/>
            <w:vAlign w:val="center"/>
          </w:tcPr>
          <w:p w14:paraId="694F213D" w14:textId="77777777" w:rsidR="009D031E" w:rsidRPr="00A565DD" w:rsidRDefault="009D031E" w:rsidP="004D262C">
            <w:pPr>
              <w:suppressAutoHyphens/>
              <w:jc w:val="center"/>
              <w:rPr>
                <w:color w:val="000000"/>
                <w:sz w:val="22"/>
                <w:szCs w:val="22"/>
              </w:rPr>
            </w:pPr>
          </w:p>
        </w:tc>
        <w:tc>
          <w:tcPr>
            <w:tcW w:w="1134" w:type="dxa"/>
            <w:vAlign w:val="center"/>
          </w:tcPr>
          <w:p w14:paraId="1BBB1082" w14:textId="77777777" w:rsidR="009D031E" w:rsidRPr="00A565DD" w:rsidRDefault="00FF1211" w:rsidP="004D262C">
            <w:pPr>
              <w:suppressAutoHyphens/>
              <w:jc w:val="center"/>
              <w:rPr>
                <w:sz w:val="22"/>
                <w:szCs w:val="22"/>
              </w:rPr>
            </w:pPr>
            <w:r>
              <w:rPr>
                <w:sz w:val="22"/>
                <w:szCs w:val="22"/>
              </w:rPr>
              <w:t>66000</w:t>
            </w:r>
          </w:p>
        </w:tc>
        <w:tc>
          <w:tcPr>
            <w:tcW w:w="850" w:type="dxa"/>
            <w:vAlign w:val="center"/>
          </w:tcPr>
          <w:p w14:paraId="7274FB8D" w14:textId="77777777" w:rsidR="009D031E" w:rsidRPr="00A565DD" w:rsidRDefault="009D031E" w:rsidP="004D262C">
            <w:pPr>
              <w:suppressAutoHyphens/>
              <w:jc w:val="center"/>
              <w:rPr>
                <w:color w:val="00000A"/>
                <w:sz w:val="22"/>
                <w:szCs w:val="22"/>
              </w:rPr>
            </w:pPr>
          </w:p>
        </w:tc>
        <w:tc>
          <w:tcPr>
            <w:tcW w:w="851" w:type="dxa"/>
          </w:tcPr>
          <w:p w14:paraId="0CE3567F" w14:textId="77777777" w:rsidR="009D031E" w:rsidRPr="00A565DD" w:rsidRDefault="009D031E" w:rsidP="004D262C">
            <w:pPr>
              <w:suppressAutoHyphens/>
              <w:jc w:val="center"/>
              <w:rPr>
                <w:sz w:val="22"/>
                <w:szCs w:val="22"/>
                <w:lang w:eastAsia="ar-SA"/>
              </w:rPr>
            </w:pPr>
          </w:p>
        </w:tc>
        <w:tc>
          <w:tcPr>
            <w:tcW w:w="674" w:type="dxa"/>
          </w:tcPr>
          <w:p w14:paraId="087A0CCC" w14:textId="77777777" w:rsidR="009D031E" w:rsidRPr="00A565DD" w:rsidRDefault="009D031E" w:rsidP="004D262C">
            <w:pPr>
              <w:suppressAutoHyphens/>
              <w:jc w:val="both"/>
              <w:rPr>
                <w:sz w:val="22"/>
                <w:szCs w:val="22"/>
                <w:lang w:eastAsia="ar-SA"/>
              </w:rPr>
            </w:pPr>
          </w:p>
        </w:tc>
      </w:tr>
      <w:tr w:rsidR="009D031E" w:rsidRPr="00A565DD" w14:paraId="7CF590B6" w14:textId="77777777" w:rsidTr="004D262C">
        <w:trPr>
          <w:trHeight w:val="280"/>
        </w:trPr>
        <w:tc>
          <w:tcPr>
            <w:tcW w:w="540" w:type="dxa"/>
          </w:tcPr>
          <w:p w14:paraId="1E6F5628" w14:textId="77777777" w:rsidR="009D031E" w:rsidRPr="00A565DD" w:rsidRDefault="00FF1211" w:rsidP="004D262C">
            <w:pPr>
              <w:suppressAutoHyphens/>
              <w:rPr>
                <w:sz w:val="22"/>
                <w:szCs w:val="22"/>
                <w:lang w:eastAsia="ar-SA"/>
              </w:rPr>
            </w:pPr>
            <w:r>
              <w:rPr>
                <w:sz w:val="22"/>
                <w:szCs w:val="22"/>
                <w:lang w:eastAsia="ar-SA"/>
              </w:rPr>
              <w:t>2.</w:t>
            </w:r>
          </w:p>
        </w:tc>
        <w:tc>
          <w:tcPr>
            <w:tcW w:w="986" w:type="dxa"/>
            <w:vAlign w:val="center"/>
          </w:tcPr>
          <w:p w14:paraId="3048F793" w14:textId="77777777" w:rsidR="009D031E" w:rsidRPr="00A565DD" w:rsidRDefault="00FF1211" w:rsidP="004D262C">
            <w:pPr>
              <w:suppressAutoHyphens/>
              <w:jc w:val="center"/>
              <w:rPr>
                <w:sz w:val="22"/>
                <w:szCs w:val="22"/>
              </w:rPr>
            </w:pPr>
            <w:r w:rsidRPr="00FF1211">
              <w:rPr>
                <w:b/>
                <w:sz w:val="22"/>
                <w:szCs w:val="22"/>
              </w:rPr>
              <w:t>дизельным топливом (по сезону)</w:t>
            </w:r>
          </w:p>
        </w:tc>
        <w:tc>
          <w:tcPr>
            <w:tcW w:w="1134" w:type="dxa"/>
            <w:vAlign w:val="center"/>
          </w:tcPr>
          <w:p w14:paraId="7A4EA155" w14:textId="77777777" w:rsidR="009D031E" w:rsidRPr="00A565DD" w:rsidRDefault="009D031E" w:rsidP="004D262C">
            <w:pPr>
              <w:suppressAutoHyphens/>
              <w:jc w:val="center"/>
              <w:rPr>
                <w:sz w:val="22"/>
                <w:szCs w:val="22"/>
              </w:rPr>
            </w:pPr>
          </w:p>
        </w:tc>
        <w:tc>
          <w:tcPr>
            <w:tcW w:w="1134" w:type="dxa"/>
            <w:vAlign w:val="center"/>
          </w:tcPr>
          <w:p w14:paraId="35903F67" w14:textId="77777777" w:rsidR="009D031E" w:rsidRPr="00A565DD" w:rsidRDefault="009D031E" w:rsidP="004D262C">
            <w:pPr>
              <w:suppressAutoHyphens/>
              <w:jc w:val="center"/>
              <w:rPr>
                <w:color w:val="000000"/>
                <w:sz w:val="22"/>
                <w:szCs w:val="22"/>
              </w:rPr>
            </w:pPr>
          </w:p>
        </w:tc>
        <w:tc>
          <w:tcPr>
            <w:tcW w:w="1984" w:type="dxa"/>
            <w:vAlign w:val="center"/>
          </w:tcPr>
          <w:p w14:paraId="79DD2044" w14:textId="77777777" w:rsidR="009D031E" w:rsidRPr="00A565DD" w:rsidRDefault="009D031E" w:rsidP="004D262C">
            <w:pPr>
              <w:suppressAutoHyphens/>
              <w:jc w:val="both"/>
              <w:rPr>
                <w:sz w:val="22"/>
                <w:szCs w:val="22"/>
              </w:rPr>
            </w:pPr>
          </w:p>
        </w:tc>
        <w:tc>
          <w:tcPr>
            <w:tcW w:w="992" w:type="dxa"/>
            <w:vAlign w:val="center"/>
          </w:tcPr>
          <w:p w14:paraId="332BC657" w14:textId="77777777" w:rsidR="009D031E" w:rsidRPr="00A565DD" w:rsidRDefault="009D031E" w:rsidP="004D262C">
            <w:pPr>
              <w:suppressAutoHyphens/>
              <w:jc w:val="center"/>
              <w:rPr>
                <w:sz w:val="22"/>
                <w:szCs w:val="22"/>
              </w:rPr>
            </w:pPr>
          </w:p>
        </w:tc>
        <w:tc>
          <w:tcPr>
            <w:tcW w:w="1134" w:type="dxa"/>
            <w:vAlign w:val="center"/>
          </w:tcPr>
          <w:p w14:paraId="3164D857" w14:textId="77777777" w:rsidR="009D031E" w:rsidRPr="00A565DD" w:rsidRDefault="00FF1211" w:rsidP="004D262C">
            <w:pPr>
              <w:suppressAutoHyphens/>
              <w:jc w:val="center"/>
              <w:rPr>
                <w:sz w:val="22"/>
                <w:szCs w:val="22"/>
              </w:rPr>
            </w:pPr>
            <w:r>
              <w:rPr>
                <w:sz w:val="22"/>
                <w:szCs w:val="22"/>
              </w:rPr>
              <w:t>90000</w:t>
            </w:r>
          </w:p>
        </w:tc>
        <w:tc>
          <w:tcPr>
            <w:tcW w:w="850" w:type="dxa"/>
            <w:vAlign w:val="center"/>
          </w:tcPr>
          <w:p w14:paraId="04CC4831" w14:textId="77777777" w:rsidR="009D031E" w:rsidRPr="00A565DD" w:rsidRDefault="009D031E" w:rsidP="004D262C">
            <w:pPr>
              <w:suppressAutoHyphens/>
              <w:jc w:val="center"/>
              <w:rPr>
                <w:sz w:val="22"/>
                <w:szCs w:val="22"/>
              </w:rPr>
            </w:pPr>
          </w:p>
        </w:tc>
        <w:tc>
          <w:tcPr>
            <w:tcW w:w="851" w:type="dxa"/>
          </w:tcPr>
          <w:p w14:paraId="2BFA3753" w14:textId="77777777" w:rsidR="009D031E" w:rsidRPr="00A565DD" w:rsidRDefault="009D031E" w:rsidP="004D262C">
            <w:pPr>
              <w:suppressAutoHyphens/>
              <w:jc w:val="center"/>
              <w:rPr>
                <w:sz w:val="22"/>
                <w:szCs w:val="22"/>
                <w:lang w:eastAsia="ar-SA"/>
              </w:rPr>
            </w:pPr>
          </w:p>
        </w:tc>
        <w:tc>
          <w:tcPr>
            <w:tcW w:w="674" w:type="dxa"/>
          </w:tcPr>
          <w:p w14:paraId="3929357B" w14:textId="77777777" w:rsidR="009D031E" w:rsidRPr="00A565DD" w:rsidRDefault="009D031E" w:rsidP="004D262C">
            <w:pPr>
              <w:suppressAutoHyphens/>
              <w:jc w:val="both"/>
              <w:rPr>
                <w:sz w:val="22"/>
                <w:szCs w:val="22"/>
                <w:lang w:eastAsia="ar-SA"/>
              </w:rPr>
            </w:pPr>
          </w:p>
        </w:tc>
      </w:tr>
      <w:tr w:rsidR="00FF1211" w:rsidRPr="00A565DD" w14:paraId="295671F9" w14:textId="77777777" w:rsidTr="004D262C">
        <w:trPr>
          <w:trHeight w:val="280"/>
        </w:trPr>
        <w:tc>
          <w:tcPr>
            <w:tcW w:w="540" w:type="dxa"/>
          </w:tcPr>
          <w:p w14:paraId="73BD9EEF" w14:textId="77777777" w:rsidR="00FF1211" w:rsidRPr="00A565DD" w:rsidRDefault="00FF1211" w:rsidP="004D262C">
            <w:pPr>
              <w:suppressAutoHyphens/>
              <w:rPr>
                <w:sz w:val="22"/>
                <w:szCs w:val="22"/>
                <w:lang w:eastAsia="ar-SA"/>
              </w:rPr>
            </w:pPr>
            <w:r>
              <w:rPr>
                <w:sz w:val="22"/>
                <w:szCs w:val="22"/>
                <w:lang w:eastAsia="ar-SA"/>
              </w:rPr>
              <w:t>3.</w:t>
            </w:r>
          </w:p>
        </w:tc>
        <w:tc>
          <w:tcPr>
            <w:tcW w:w="986" w:type="dxa"/>
            <w:vAlign w:val="center"/>
          </w:tcPr>
          <w:p w14:paraId="4C872ABD" w14:textId="77777777" w:rsidR="00FF1211" w:rsidRPr="00A565DD" w:rsidRDefault="00FF1211" w:rsidP="004D262C">
            <w:pPr>
              <w:suppressAutoHyphens/>
              <w:jc w:val="center"/>
              <w:rPr>
                <w:sz w:val="22"/>
                <w:szCs w:val="22"/>
              </w:rPr>
            </w:pPr>
            <w:r w:rsidRPr="00FF1211">
              <w:rPr>
                <w:b/>
                <w:sz w:val="22"/>
                <w:szCs w:val="22"/>
              </w:rPr>
              <w:t>Бензином АИ-95</w:t>
            </w:r>
          </w:p>
        </w:tc>
        <w:tc>
          <w:tcPr>
            <w:tcW w:w="1134" w:type="dxa"/>
            <w:vAlign w:val="center"/>
          </w:tcPr>
          <w:p w14:paraId="787F6E7F" w14:textId="77777777" w:rsidR="00FF1211" w:rsidRPr="00A565DD" w:rsidRDefault="00FF1211" w:rsidP="004D262C">
            <w:pPr>
              <w:suppressAutoHyphens/>
              <w:jc w:val="center"/>
              <w:rPr>
                <w:sz w:val="22"/>
                <w:szCs w:val="22"/>
              </w:rPr>
            </w:pPr>
          </w:p>
        </w:tc>
        <w:tc>
          <w:tcPr>
            <w:tcW w:w="1134" w:type="dxa"/>
            <w:vAlign w:val="center"/>
          </w:tcPr>
          <w:p w14:paraId="4BBEF62C" w14:textId="77777777" w:rsidR="00FF1211" w:rsidRPr="00A565DD" w:rsidRDefault="00FF1211" w:rsidP="004D262C">
            <w:pPr>
              <w:suppressAutoHyphens/>
              <w:jc w:val="center"/>
              <w:rPr>
                <w:color w:val="000000"/>
                <w:sz w:val="22"/>
                <w:szCs w:val="22"/>
              </w:rPr>
            </w:pPr>
          </w:p>
        </w:tc>
        <w:tc>
          <w:tcPr>
            <w:tcW w:w="1984" w:type="dxa"/>
            <w:vAlign w:val="center"/>
          </w:tcPr>
          <w:p w14:paraId="77F6CF85" w14:textId="77777777" w:rsidR="00FF1211" w:rsidRPr="00A565DD" w:rsidRDefault="00FF1211" w:rsidP="004D262C">
            <w:pPr>
              <w:suppressAutoHyphens/>
              <w:jc w:val="both"/>
              <w:rPr>
                <w:sz w:val="22"/>
                <w:szCs w:val="22"/>
              </w:rPr>
            </w:pPr>
          </w:p>
        </w:tc>
        <w:tc>
          <w:tcPr>
            <w:tcW w:w="992" w:type="dxa"/>
            <w:vAlign w:val="center"/>
          </w:tcPr>
          <w:p w14:paraId="528423D7" w14:textId="77777777" w:rsidR="00FF1211" w:rsidRPr="00A565DD" w:rsidRDefault="00FF1211" w:rsidP="004D262C">
            <w:pPr>
              <w:suppressAutoHyphens/>
              <w:jc w:val="center"/>
              <w:rPr>
                <w:sz w:val="22"/>
                <w:szCs w:val="22"/>
              </w:rPr>
            </w:pPr>
          </w:p>
        </w:tc>
        <w:tc>
          <w:tcPr>
            <w:tcW w:w="1134" w:type="dxa"/>
            <w:vAlign w:val="center"/>
          </w:tcPr>
          <w:p w14:paraId="325FD921" w14:textId="77777777" w:rsidR="00FF1211" w:rsidRPr="00A565DD" w:rsidRDefault="00FF1211" w:rsidP="004D262C">
            <w:pPr>
              <w:suppressAutoHyphens/>
              <w:jc w:val="center"/>
              <w:rPr>
                <w:sz w:val="22"/>
                <w:szCs w:val="22"/>
              </w:rPr>
            </w:pPr>
            <w:r>
              <w:rPr>
                <w:sz w:val="22"/>
                <w:szCs w:val="22"/>
              </w:rPr>
              <w:t>5000</w:t>
            </w:r>
          </w:p>
        </w:tc>
        <w:tc>
          <w:tcPr>
            <w:tcW w:w="850" w:type="dxa"/>
            <w:vAlign w:val="center"/>
          </w:tcPr>
          <w:p w14:paraId="2219A1A7" w14:textId="77777777" w:rsidR="00FF1211" w:rsidRPr="00A565DD" w:rsidRDefault="00FF1211" w:rsidP="004D262C">
            <w:pPr>
              <w:suppressAutoHyphens/>
              <w:jc w:val="center"/>
              <w:rPr>
                <w:sz w:val="22"/>
                <w:szCs w:val="22"/>
              </w:rPr>
            </w:pPr>
          </w:p>
        </w:tc>
        <w:tc>
          <w:tcPr>
            <w:tcW w:w="851" w:type="dxa"/>
          </w:tcPr>
          <w:p w14:paraId="4C5B5544" w14:textId="77777777" w:rsidR="00FF1211" w:rsidRPr="00A565DD" w:rsidRDefault="00FF1211" w:rsidP="004D262C">
            <w:pPr>
              <w:suppressAutoHyphens/>
              <w:jc w:val="center"/>
              <w:rPr>
                <w:sz w:val="22"/>
                <w:szCs w:val="22"/>
                <w:lang w:eastAsia="ar-SA"/>
              </w:rPr>
            </w:pPr>
          </w:p>
        </w:tc>
        <w:tc>
          <w:tcPr>
            <w:tcW w:w="674" w:type="dxa"/>
          </w:tcPr>
          <w:p w14:paraId="66E2E41F" w14:textId="77777777" w:rsidR="00FF1211" w:rsidRPr="00A565DD" w:rsidRDefault="00FF1211" w:rsidP="004D262C">
            <w:pPr>
              <w:suppressAutoHyphens/>
              <w:jc w:val="both"/>
              <w:rPr>
                <w:sz w:val="22"/>
                <w:szCs w:val="22"/>
                <w:lang w:eastAsia="ar-SA"/>
              </w:rPr>
            </w:pPr>
          </w:p>
        </w:tc>
      </w:tr>
      <w:tr w:rsidR="009D031E" w:rsidRPr="00A565DD" w14:paraId="1B083EBA" w14:textId="77777777" w:rsidTr="004D262C">
        <w:tc>
          <w:tcPr>
            <w:tcW w:w="9605" w:type="dxa"/>
            <w:gridSpan w:val="9"/>
          </w:tcPr>
          <w:p w14:paraId="745F28D5" w14:textId="77777777" w:rsidR="009D031E" w:rsidRPr="00A565DD" w:rsidRDefault="009D031E" w:rsidP="004D262C">
            <w:pPr>
              <w:suppressAutoHyphens/>
              <w:jc w:val="right"/>
              <w:rPr>
                <w:sz w:val="22"/>
                <w:szCs w:val="22"/>
                <w:lang w:eastAsia="ar-SA"/>
              </w:rPr>
            </w:pPr>
            <w:r w:rsidRPr="00A565DD">
              <w:rPr>
                <w:sz w:val="22"/>
                <w:szCs w:val="22"/>
              </w:rPr>
              <w:t>Цена   договора, руб.</w:t>
            </w:r>
          </w:p>
        </w:tc>
        <w:tc>
          <w:tcPr>
            <w:tcW w:w="674" w:type="dxa"/>
          </w:tcPr>
          <w:p w14:paraId="01AE693F" w14:textId="77777777" w:rsidR="009D031E" w:rsidRPr="00A565DD" w:rsidRDefault="009D031E" w:rsidP="004D262C">
            <w:pPr>
              <w:suppressAutoHyphens/>
              <w:rPr>
                <w:sz w:val="22"/>
                <w:szCs w:val="22"/>
                <w:lang w:eastAsia="ar-SA"/>
              </w:rPr>
            </w:pPr>
          </w:p>
        </w:tc>
      </w:tr>
    </w:tbl>
    <w:p w14:paraId="265B18D3" w14:textId="77777777" w:rsidR="009D031E" w:rsidRDefault="009D031E" w:rsidP="00A37889">
      <w:pPr>
        <w:widowControl w:val="0"/>
        <w:suppressAutoHyphens/>
        <w:ind w:left="567" w:right="427"/>
        <w:jc w:val="center"/>
        <w:rPr>
          <w:rFonts w:eastAsia="Courier New"/>
          <w:b/>
          <w:color w:val="000000"/>
          <w:sz w:val="24"/>
          <w:szCs w:val="24"/>
          <w:lang w:eastAsia="ar-SA"/>
        </w:rPr>
      </w:pPr>
    </w:p>
    <w:p w14:paraId="0FD42A6D" w14:textId="77777777" w:rsidR="009D031E" w:rsidRDefault="009D031E" w:rsidP="009D031E">
      <w:pPr>
        <w:tabs>
          <w:tab w:val="left" w:pos="3990"/>
        </w:tabs>
        <w:rPr>
          <w:rFonts w:eastAsia="Courier New"/>
          <w:sz w:val="24"/>
          <w:szCs w:val="24"/>
          <w:lang w:eastAsia="ar-SA"/>
        </w:rPr>
      </w:pPr>
      <w:r>
        <w:rPr>
          <w:rFonts w:eastAsia="Courier New"/>
          <w:sz w:val="24"/>
          <w:szCs w:val="24"/>
          <w:lang w:eastAsia="ar-SA"/>
        </w:rPr>
        <w:tab/>
      </w:r>
    </w:p>
    <w:p w14:paraId="596C4DEB" w14:textId="77777777" w:rsidR="009D031E" w:rsidRDefault="009D031E" w:rsidP="009D031E">
      <w:pPr>
        <w:tabs>
          <w:tab w:val="left" w:pos="3990"/>
        </w:tabs>
        <w:rPr>
          <w:rFonts w:eastAsia="Courier New"/>
          <w:sz w:val="24"/>
          <w:szCs w:val="24"/>
          <w:lang w:eastAsia="ar-SA"/>
        </w:rPr>
      </w:pPr>
    </w:p>
    <w:p w14:paraId="2AF624A9" w14:textId="77777777" w:rsidR="009D031E" w:rsidRDefault="009D031E" w:rsidP="009D031E">
      <w:pPr>
        <w:tabs>
          <w:tab w:val="left" w:pos="3990"/>
        </w:tabs>
        <w:rPr>
          <w:rFonts w:eastAsia="Courier New"/>
          <w:sz w:val="24"/>
          <w:szCs w:val="24"/>
          <w:lang w:eastAsia="ar-SA"/>
        </w:rPr>
      </w:pPr>
    </w:p>
    <w:p w14:paraId="3FE93DA3" w14:textId="77777777" w:rsidR="009D031E" w:rsidRDefault="009D031E" w:rsidP="009D031E">
      <w:pPr>
        <w:tabs>
          <w:tab w:val="left" w:pos="3990"/>
        </w:tabs>
        <w:rPr>
          <w:rFonts w:eastAsia="Courier New"/>
          <w:sz w:val="24"/>
          <w:szCs w:val="24"/>
          <w:lang w:eastAsia="ar-SA"/>
        </w:rPr>
      </w:pPr>
    </w:p>
    <w:p w14:paraId="71EE72AC" w14:textId="77777777" w:rsidR="009D031E" w:rsidRDefault="009D031E" w:rsidP="009D031E">
      <w:pPr>
        <w:tabs>
          <w:tab w:val="left" w:pos="3990"/>
        </w:tabs>
        <w:rPr>
          <w:rFonts w:eastAsia="Courier New"/>
          <w:sz w:val="24"/>
          <w:szCs w:val="24"/>
          <w:lang w:eastAsia="ar-SA"/>
        </w:rPr>
      </w:pPr>
    </w:p>
    <w:p w14:paraId="63B2363B" w14:textId="77777777" w:rsidR="009D031E" w:rsidRDefault="009D031E" w:rsidP="009D031E">
      <w:pPr>
        <w:tabs>
          <w:tab w:val="left" w:pos="3990"/>
        </w:tabs>
        <w:rPr>
          <w:rFonts w:eastAsia="Courier New"/>
          <w:sz w:val="24"/>
          <w:szCs w:val="24"/>
          <w:lang w:eastAsia="ar-SA"/>
        </w:rPr>
      </w:pPr>
    </w:p>
    <w:p w14:paraId="46D7581D" w14:textId="77777777" w:rsidR="009D031E" w:rsidRPr="00A565DD" w:rsidRDefault="009D031E" w:rsidP="009D031E">
      <w:pPr>
        <w:suppressAutoHyphens/>
        <w:ind w:firstLine="540"/>
        <w:jc w:val="both"/>
        <w:rPr>
          <w:color w:val="000000"/>
          <w:sz w:val="22"/>
          <w:szCs w:val="22"/>
          <w:lang w:eastAsia="ar-SA"/>
        </w:rPr>
      </w:pPr>
      <w:r w:rsidRPr="00A565DD">
        <w:rPr>
          <w:b/>
          <w:sz w:val="22"/>
          <w:szCs w:val="22"/>
          <w:lang w:eastAsia="ar-SA"/>
        </w:rPr>
        <w:t>Итого стоимость нефтепродуктов составляет ______________ руб., в т.ч. НДС - _______ руб.</w:t>
      </w:r>
      <w:r w:rsidRPr="00A565DD">
        <w:rPr>
          <w:color w:val="000000"/>
          <w:sz w:val="22"/>
          <w:szCs w:val="22"/>
          <w:lang w:eastAsia="ar-SA"/>
        </w:rPr>
        <w:t xml:space="preserve"> (либо указать «НДС не облагается»).</w:t>
      </w:r>
    </w:p>
    <w:p w14:paraId="4E5C32D7" w14:textId="77777777" w:rsidR="009D031E" w:rsidRPr="00A565DD" w:rsidRDefault="009D031E" w:rsidP="009D031E">
      <w:pPr>
        <w:suppressAutoHyphens/>
        <w:jc w:val="both"/>
        <w:rPr>
          <w:sz w:val="22"/>
          <w:szCs w:val="22"/>
          <w:lang w:eastAsia="ar-SA"/>
        </w:rPr>
      </w:pPr>
    </w:p>
    <w:p w14:paraId="421747EF" w14:textId="77777777" w:rsidR="009D031E" w:rsidRPr="00A565DD" w:rsidRDefault="009D031E" w:rsidP="009D031E">
      <w:pPr>
        <w:suppressAutoHyphens/>
        <w:jc w:val="both"/>
        <w:rPr>
          <w:sz w:val="22"/>
          <w:szCs w:val="22"/>
          <w:lang w:eastAsia="ar-SA"/>
        </w:rPr>
      </w:pPr>
    </w:p>
    <w:tbl>
      <w:tblPr>
        <w:tblW w:w="10211" w:type="dxa"/>
        <w:tblLook w:val="01E0" w:firstRow="1" w:lastRow="1" w:firstColumn="1" w:lastColumn="1" w:noHBand="0" w:noVBand="0"/>
      </w:tblPr>
      <w:tblGrid>
        <w:gridCol w:w="10032"/>
        <w:gridCol w:w="76"/>
        <w:gridCol w:w="222"/>
        <w:gridCol w:w="222"/>
        <w:gridCol w:w="216"/>
        <w:gridCol w:w="7"/>
      </w:tblGrid>
      <w:tr w:rsidR="001B12E0" w:rsidRPr="00A565DD" w14:paraId="179E97C6" w14:textId="77777777" w:rsidTr="00806687">
        <w:trPr>
          <w:gridAfter w:val="1"/>
          <w:wAfter w:w="43" w:type="dxa"/>
          <w:trHeight w:val="569"/>
        </w:trPr>
        <w:tc>
          <w:tcPr>
            <w:tcW w:w="5084" w:type="dxa"/>
          </w:tcPr>
          <w:p w14:paraId="122F6FE6" w14:textId="77777777" w:rsidR="001B12E0" w:rsidRPr="009D69A7" w:rsidRDefault="001B12E0" w:rsidP="00806687">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14:paraId="40E47663" w14:textId="77777777" w:rsidR="001B12E0" w:rsidRPr="009D69A7" w:rsidRDefault="001B12E0" w:rsidP="00806687">
            <w:pPr>
              <w:tabs>
                <w:tab w:val="left" w:pos="0"/>
              </w:tabs>
              <w:rPr>
                <w:b/>
                <w:sz w:val="24"/>
                <w:szCs w:val="24"/>
              </w:rPr>
            </w:pPr>
          </w:p>
        </w:tc>
      </w:tr>
      <w:tr w:rsidR="001B12E0" w:rsidRPr="00A565DD" w14:paraId="7CCE3926" w14:textId="77777777"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1B12E0" w:rsidRPr="009D69A7" w14:paraId="78B84C6C" w14:textId="77777777" w:rsidTr="00806687">
              <w:trPr>
                <w:trHeight w:val="569"/>
              </w:trPr>
              <w:tc>
                <w:tcPr>
                  <w:tcW w:w="5084" w:type="dxa"/>
                </w:tcPr>
                <w:p w14:paraId="3A31384F" w14:textId="77777777" w:rsidR="001B12E0" w:rsidRPr="009D69A7" w:rsidRDefault="001B12E0"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t>ГП ПО</w:t>
                  </w:r>
                  <w:r w:rsidRPr="009D69A7">
                    <w:rPr>
                      <w:sz w:val="24"/>
                      <w:szCs w:val="24"/>
                      <w:lang w:eastAsia="ar-SA"/>
                    </w:rPr>
                    <w:t xml:space="preserve"> «Славяне»</w:t>
                  </w:r>
                </w:p>
                <w:p w14:paraId="0D49FD14" w14:textId="77777777" w:rsidR="001B12E0" w:rsidRPr="009D69A7" w:rsidRDefault="001B12E0" w:rsidP="00806687">
                  <w:pPr>
                    <w:suppressAutoHyphens/>
                    <w:snapToGrid w:val="0"/>
                    <w:spacing w:line="276" w:lineRule="auto"/>
                    <w:rPr>
                      <w:rFonts w:eastAsia="Arial"/>
                      <w:sz w:val="24"/>
                      <w:szCs w:val="24"/>
                      <w:lang w:eastAsia="ar-SA"/>
                    </w:rPr>
                  </w:pPr>
                </w:p>
                <w:p w14:paraId="6A7E9B97"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Генеральный директор</w:t>
                  </w:r>
                </w:p>
                <w:p w14:paraId="1623D9F5"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14:paraId="786D4745" w14:textId="77777777" w:rsidR="001B12E0" w:rsidRPr="009D69A7" w:rsidRDefault="001B12E0" w:rsidP="00806687">
                  <w:pPr>
                    <w:suppressAutoHyphens/>
                    <w:snapToGrid w:val="0"/>
                    <w:spacing w:line="276" w:lineRule="auto"/>
                    <w:rPr>
                      <w:sz w:val="24"/>
                      <w:szCs w:val="24"/>
                      <w:lang w:eastAsia="ar-SA"/>
                    </w:rPr>
                  </w:pPr>
                </w:p>
                <w:p w14:paraId="135415E9" w14:textId="77777777" w:rsidR="001B12E0" w:rsidRPr="009D69A7" w:rsidRDefault="001B12E0" w:rsidP="00806687">
                  <w:pPr>
                    <w:suppressAutoHyphens/>
                    <w:snapToGrid w:val="0"/>
                    <w:spacing w:line="276" w:lineRule="auto"/>
                    <w:rPr>
                      <w:sz w:val="24"/>
                      <w:szCs w:val="24"/>
                      <w:lang w:eastAsia="ar-SA"/>
                    </w:rPr>
                  </w:pPr>
                  <w:r w:rsidRPr="009D69A7">
                    <w:rPr>
                      <w:sz w:val="24"/>
                      <w:szCs w:val="24"/>
                      <w:lang w:eastAsia="ar-SA"/>
                    </w:rPr>
                    <w:t>____________И.А.Жгун</w:t>
                  </w:r>
                </w:p>
                <w:p w14:paraId="1BD9383B" w14:textId="77777777" w:rsidR="001B12E0" w:rsidRPr="009D69A7" w:rsidRDefault="001B12E0"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14:paraId="774EE5D4" w14:textId="77777777" w:rsidR="001B12E0" w:rsidRDefault="001B12E0" w:rsidP="00806687">
                  <w:pPr>
                    <w:suppressAutoHyphens/>
                    <w:snapToGrid w:val="0"/>
                    <w:spacing w:line="276" w:lineRule="auto"/>
                    <w:jc w:val="both"/>
                    <w:rPr>
                      <w:b/>
                      <w:sz w:val="24"/>
                      <w:szCs w:val="24"/>
                      <w:lang w:eastAsia="ar-SA"/>
                    </w:rPr>
                  </w:pPr>
                </w:p>
                <w:p w14:paraId="28D3F146" w14:textId="77777777" w:rsidR="001B12E0" w:rsidRDefault="001B12E0" w:rsidP="00806687">
                  <w:pPr>
                    <w:suppressAutoHyphens/>
                    <w:snapToGrid w:val="0"/>
                    <w:spacing w:line="276" w:lineRule="auto"/>
                    <w:jc w:val="both"/>
                    <w:rPr>
                      <w:b/>
                      <w:sz w:val="24"/>
                      <w:szCs w:val="24"/>
                      <w:lang w:eastAsia="ar-SA"/>
                    </w:rPr>
                  </w:pPr>
                </w:p>
                <w:p w14:paraId="65DBDCA0" w14:textId="77777777" w:rsidR="001B12E0" w:rsidRPr="009D69A7" w:rsidRDefault="001B12E0" w:rsidP="00806687">
                  <w:pPr>
                    <w:suppressAutoHyphens/>
                    <w:snapToGrid w:val="0"/>
                    <w:spacing w:line="276" w:lineRule="auto"/>
                    <w:jc w:val="both"/>
                    <w:rPr>
                      <w:b/>
                      <w:sz w:val="24"/>
                      <w:szCs w:val="24"/>
                      <w:lang w:eastAsia="ar-SA"/>
                    </w:rPr>
                  </w:pPr>
                </w:p>
                <w:p w14:paraId="3EABC9EE" w14:textId="77777777" w:rsidR="001B12E0" w:rsidRPr="009D69A7" w:rsidRDefault="001B12E0" w:rsidP="00806687">
                  <w:pPr>
                    <w:suppressAutoHyphens/>
                    <w:snapToGrid w:val="0"/>
                    <w:spacing w:line="276" w:lineRule="auto"/>
                    <w:jc w:val="both"/>
                    <w:rPr>
                      <w:b/>
                      <w:sz w:val="24"/>
                      <w:szCs w:val="24"/>
                      <w:lang w:eastAsia="ar-SA"/>
                    </w:rPr>
                  </w:pPr>
                </w:p>
                <w:p w14:paraId="5F6E8733" w14:textId="77777777" w:rsidR="001B12E0" w:rsidRPr="009D69A7" w:rsidRDefault="001B12E0" w:rsidP="00806687">
                  <w:pPr>
                    <w:suppressAutoHyphens/>
                    <w:snapToGrid w:val="0"/>
                    <w:spacing w:line="276" w:lineRule="auto"/>
                    <w:jc w:val="both"/>
                    <w:rPr>
                      <w:b/>
                      <w:sz w:val="24"/>
                      <w:szCs w:val="24"/>
                      <w:lang w:eastAsia="ar-SA"/>
                    </w:rPr>
                  </w:pPr>
                </w:p>
                <w:p w14:paraId="2E45A444" w14:textId="77777777" w:rsidR="001B12E0" w:rsidRDefault="001B12E0" w:rsidP="00806687">
                  <w:pPr>
                    <w:suppressAutoHyphens/>
                    <w:snapToGrid w:val="0"/>
                    <w:spacing w:line="276" w:lineRule="auto"/>
                    <w:jc w:val="both"/>
                    <w:rPr>
                      <w:b/>
                      <w:sz w:val="24"/>
                      <w:szCs w:val="24"/>
                      <w:lang w:eastAsia="ar-SA"/>
                    </w:rPr>
                  </w:pPr>
                  <w:r w:rsidRPr="009D69A7">
                    <w:rPr>
                      <w:b/>
                      <w:sz w:val="24"/>
                      <w:szCs w:val="24"/>
                      <w:lang w:eastAsia="ar-SA"/>
                    </w:rPr>
                    <w:t>__________________</w:t>
                  </w:r>
                </w:p>
                <w:p w14:paraId="40BB9E64" w14:textId="77777777" w:rsidR="001B12E0" w:rsidRPr="009D69A7" w:rsidRDefault="001B12E0"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14:paraId="5158D33A" w14:textId="77777777" w:rsidR="001B12E0" w:rsidRDefault="001B12E0" w:rsidP="00806687"/>
        </w:tc>
        <w:tc>
          <w:tcPr>
            <w:tcW w:w="292" w:type="dxa"/>
            <w:shd w:val="clear" w:color="auto" w:fill="auto"/>
          </w:tcPr>
          <w:p w14:paraId="57AC4BFC" w14:textId="77777777" w:rsidR="001B12E0" w:rsidRDefault="001B12E0" w:rsidP="00806687"/>
        </w:tc>
        <w:tc>
          <w:tcPr>
            <w:tcW w:w="293" w:type="dxa"/>
            <w:shd w:val="clear" w:color="auto" w:fill="auto"/>
          </w:tcPr>
          <w:p w14:paraId="07EBDC51" w14:textId="77777777" w:rsidR="001B12E0" w:rsidRPr="00A565DD" w:rsidRDefault="001B12E0" w:rsidP="00806687">
            <w:pPr>
              <w:widowControl w:val="0"/>
              <w:suppressAutoHyphens/>
              <w:snapToGrid w:val="0"/>
              <w:jc w:val="both"/>
              <w:rPr>
                <w:rFonts w:eastAsia="Calibri"/>
                <w:sz w:val="22"/>
                <w:szCs w:val="22"/>
                <w:lang w:eastAsia="ar-SA"/>
              </w:rPr>
            </w:pPr>
          </w:p>
        </w:tc>
        <w:tc>
          <w:tcPr>
            <w:tcW w:w="4499" w:type="dxa"/>
            <w:gridSpan w:val="2"/>
            <w:shd w:val="clear" w:color="auto" w:fill="auto"/>
          </w:tcPr>
          <w:p w14:paraId="7E6FB3C3" w14:textId="77777777" w:rsidR="001B12E0" w:rsidRPr="00A565DD" w:rsidRDefault="001B12E0" w:rsidP="00806687">
            <w:pPr>
              <w:widowControl w:val="0"/>
              <w:suppressAutoHyphens/>
              <w:jc w:val="both"/>
              <w:rPr>
                <w:rFonts w:eastAsia="Calibri"/>
                <w:sz w:val="22"/>
                <w:szCs w:val="22"/>
                <w:lang w:eastAsia="ar-SA"/>
              </w:rPr>
            </w:pPr>
          </w:p>
          <w:p w14:paraId="1E5043B7" w14:textId="77777777" w:rsidR="001B12E0" w:rsidRPr="00A565DD" w:rsidRDefault="001B12E0" w:rsidP="00806687">
            <w:pPr>
              <w:widowControl w:val="0"/>
              <w:suppressAutoHyphens/>
              <w:jc w:val="both"/>
              <w:rPr>
                <w:rFonts w:eastAsia="Calibri"/>
                <w:sz w:val="22"/>
                <w:szCs w:val="22"/>
                <w:lang w:eastAsia="ar-SA"/>
              </w:rPr>
            </w:pPr>
          </w:p>
          <w:p w14:paraId="08429156" w14:textId="77777777" w:rsidR="001B12E0" w:rsidRPr="00A565DD" w:rsidRDefault="001B12E0" w:rsidP="00806687">
            <w:pPr>
              <w:widowControl w:val="0"/>
              <w:suppressAutoHyphens/>
              <w:jc w:val="both"/>
              <w:rPr>
                <w:rFonts w:eastAsia="Calibri"/>
                <w:sz w:val="22"/>
                <w:szCs w:val="22"/>
                <w:lang w:eastAsia="ar-SA"/>
              </w:rPr>
            </w:pPr>
          </w:p>
        </w:tc>
      </w:tr>
    </w:tbl>
    <w:p w14:paraId="0E736DC1" w14:textId="77777777" w:rsidR="009D031E" w:rsidRPr="00A565DD" w:rsidRDefault="009D031E" w:rsidP="009D031E">
      <w:pPr>
        <w:tabs>
          <w:tab w:val="left" w:pos="0"/>
        </w:tabs>
        <w:rPr>
          <w:b/>
          <w:sz w:val="22"/>
          <w:szCs w:val="22"/>
        </w:rPr>
      </w:pPr>
    </w:p>
    <w:p w14:paraId="7D463DD5" w14:textId="77777777" w:rsidR="009D031E" w:rsidRPr="00A565DD" w:rsidRDefault="009D031E" w:rsidP="009D031E">
      <w:pPr>
        <w:suppressAutoHyphens/>
        <w:rPr>
          <w:sz w:val="22"/>
          <w:szCs w:val="22"/>
          <w:lang w:eastAsia="ar-SA"/>
        </w:rPr>
      </w:pPr>
    </w:p>
    <w:p w14:paraId="0ABF017A" w14:textId="77777777" w:rsidR="009D031E" w:rsidRDefault="009D031E" w:rsidP="009D031E">
      <w:pPr>
        <w:suppressAutoHyphens/>
        <w:rPr>
          <w:sz w:val="22"/>
          <w:szCs w:val="22"/>
          <w:lang w:eastAsia="ar-SA"/>
        </w:rPr>
      </w:pPr>
    </w:p>
    <w:p w14:paraId="5CA86AC7" w14:textId="77777777" w:rsidR="009D031E" w:rsidRDefault="009D031E" w:rsidP="009D031E">
      <w:pPr>
        <w:suppressAutoHyphens/>
        <w:rPr>
          <w:sz w:val="22"/>
          <w:szCs w:val="22"/>
          <w:lang w:eastAsia="ar-SA"/>
        </w:rPr>
      </w:pPr>
    </w:p>
    <w:p w14:paraId="44153CBE" w14:textId="77777777" w:rsidR="009D031E" w:rsidRDefault="009D031E" w:rsidP="009D031E">
      <w:pPr>
        <w:suppressAutoHyphens/>
        <w:rPr>
          <w:sz w:val="22"/>
          <w:szCs w:val="22"/>
          <w:lang w:eastAsia="ar-SA"/>
        </w:rPr>
      </w:pPr>
    </w:p>
    <w:p w14:paraId="7DC826CD" w14:textId="77777777" w:rsidR="009D031E" w:rsidRDefault="009D031E" w:rsidP="009D031E">
      <w:pPr>
        <w:suppressAutoHyphens/>
        <w:rPr>
          <w:sz w:val="22"/>
          <w:szCs w:val="22"/>
          <w:lang w:eastAsia="ar-SA"/>
        </w:rPr>
      </w:pPr>
    </w:p>
    <w:p w14:paraId="02858841" w14:textId="77777777" w:rsidR="009D031E" w:rsidRDefault="009D031E" w:rsidP="009D031E">
      <w:pPr>
        <w:suppressAutoHyphens/>
        <w:rPr>
          <w:sz w:val="22"/>
          <w:szCs w:val="22"/>
          <w:lang w:eastAsia="ar-SA"/>
        </w:rPr>
      </w:pPr>
    </w:p>
    <w:p w14:paraId="57C8C9CD" w14:textId="77777777" w:rsidR="009D031E" w:rsidRDefault="009D031E" w:rsidP="009D031E">
      <w:pPr>
        <w:suppressAutoHyphens/>
        <w:rPr>
          <w:sz w:val="22"/>
          <w:szCs w:val="22"/>
          <w:lang w:eastAsia="ar-SA"/>
        </w:rPr>
      </w:pPr>
    </w:p>
    <w:p w14:paraId="4CF2B369" w14:textId="77777777" w:rsidR="009D031E" w:rsidRDefault="009D031E" w:rsidP="009D031E">
      <w:pPr>
        <w:suppressAutoHyphens/>
        <w:rPr>
          <w:sz w:val="22"/>
          <w:szCs w:val="22"/>
          <w:lang w:eastAsia="ar-SA"/>
        </w:rPr>
      </w:pPr>
    </w:p>
    <w:p w14:paraId="15D9B03E" w14:textId="77777777" w:rsidR="009D031E" w:rsidRDefault="009D031E" w:rsidP="009D031E">
      <w:pPr>
        <w:tabs>
          <w:tab w:val="left" w:pos="3990"/>
        </w:tabs>
        <w:rPr>
          <w:rFonts w:eastAsia="Courier New"/>
          <w:sz w:val="24"/>
          <w:szCs w:val="24"/>
          <w:lang w:eastAsia="ar-SA"/>
        </w:rPr>
      </w:pPr>
    </w:p>
    <w:p w14:paraId="5B4AFFFB" w14:textId="77777777" w:rsidR="009D031E" w:rsidRPr="009D031E" w:rsidRDefault="009D031E" w:rsidP="009D031E">
      <w:pPr>
        <w:tabs>
          <w:tab w:val="left" w:pos="3990"/>
        </w:tabs>
        <w:rPr>
          <w:rFonts w:eastAsia="Courier New"/>
          <w:sz w:val="24"/>
          <w:szCs w:val="24"/>
          <w:lang w:eastAsia="ar-SA"/>
        </w:rPr>
        <w:sectPr w:rsidR="009D031E" w:rsidRPr="009D031E" w:rsidSect="009D031E">
          <w:type w:val="continuous"/>
          <w:pgSz w:w="11909" w:h="16834"/>
          <w:pgMar w:top="567" w:right="567" w:bottom="567" w:left="567" w:header="0" w:footer="6" w:gutter="0"/>
          <w:cols w:space="720"/>
          <w:docGrid w:linePitch="272"/>
        </w:sectPr>
      </w:pPr>
      <w:r>
        <w:rPr>
          <w:rFonts w:eastAsia="Courier New"/>
          <w:sz w:val="24"/>
          <w:szCs w:val="24"/>
          <w:lang w:eastAsia="ar-SA"/>
        </w:rPr>
        <w:tab/>
      </w:r>
    </w:p>
    <w:p w14:paraId="674B28A2" w14:textId="77777777" w:rsidR="00A37889" w:rsidRDefault="00A37889" w:rsidP="00A37889">
      <w:pPr>
        <w:widowControl w:val="0"/>
        <w:tabs>
          <w:tab w:val="left" w:pos="900"/>
        </w:tabs>
        <w:jc w:val="right"/>
        <w:rPr>
          <w:rFonts w:eastAsia="Courier New"/>
          <w:b/>
          <w:color w:val="000000"/>
          <w:sz w:val="24"/>
          <w:szCs w:val="24"/>
        </w:rPr>
      </w:pPr>
      <w:r>
        <w:rPr>
          <w:rFonts w:eastAsia="Courier New"/>
          <w:b/>
          <w:color w:val="000000"/>
          <w:sz w:val="24"/>
          <w:szCs w:val="24"/>
        </w:rPr>
        <w:lastRenderedPageBreak/>
        <w:t>П</w:t>
      </w:r>
      <w:r w:rsidR="009D031E">
        <w:rPr>
          <w:rFonts w:eastAsia="Courier New"/>
          <w:b/>
          <w:color w:val="000000"/>
          <w:sz w:val="24"/>
          <w:szCs w:val="24"/>
        </w:rPr>
        <w:t>риложение №5 к</w:t>
      </w:r>
      <w:r w:rsidR="001B12E0">
        <w:rPr>
          <w:rFonts w:eastAsia="Courier New"/>
          <w:b/>
          <w:color w:val="000000"/>
          <w:sz w:val="24"/>
          <w:szCs w:val="24"/>
        </w:rPr>
        <w:t xml:space="preserve"> Договору №____ от «___»____2022</w:t>
      </w:r>
      <w:r>
        <w:rPr>
          <w:rFonts w:eastAsia="Courier New"/>
          <w:b/>
          <w:color w:val="000000"/>
          <w:sz w:val="24"/>
          <w:szCs w:val="24"/>
        </w:rPr>
        <w:t>г.</w:t>
      </w:r>
    </w:p>
    <w:p w14:paraId="4962B0A2" w14:textId="77777777" w:rsidR="00A067DA" w:rsidRPr="00A37889" w:rsidRDefault="00A067DA" w:rsidP="00A067DA">
      <w:pPr>
        <w:jc w:val="center"/>
        <w:rPr>
          <w:b/>
          <w:sz w:val="22"/>
          <w:szCs w:val="22"/>
        </w:rPr>
      </w:pPr>
      <w:r w:rsidRPr="00A37889">
        <w:rPr>
          <w:b/>
          <w:sz w:val="22"/>
          <w:szCs w:val="22"/>
        </w:rPr>
        <w:t xml:space="preserve">Техническое задание </w:t>
      </w:r>
    </w:p>
    <w:p w14:paraId="6A1F1243" w14:textId="77777777" w:rsidR="00A067DA" w:rsidRPr="00A37889" w:rsidRDefault="00A067DA" w:rsidP="00A067DA">
      <w:pPr>
        <w:pStyle w:val="1fc"/>
        <w:spacing w:before="0" w:after="0"/>
        <w:jc w:val="center"/>
        <w:rPr>
          <w:b/>
          <w:sz w:val="22"/>
          <w:szCs w:val="22"/>
        </w:rPr>
      </w:pPr>
      <w:r>
        <w:rPr>
          <w:b/>
          <w:bCs/>
          <w:sz w:val="22"/>
          <w:szCs w:val="22"/>
        </w:rPr>
        <w:t>По</w:t>
      </w:r>
      <w:r w:rsidRPr="00A37889">
        <w:rPr>
          <w:b/>
          <w:sz w:val="22"/>
          <w:szCs w:val="22"/>
        </w:rPr>
        <w:t xml:space="preserve"> отпуску нефтепродуктов (бензин марки АИ-95, бензин марки АИ-92, дизельное топливо) на автозаправочных станциях с использованием пластиковых смарт-карт (г. Великие Луки Псковской области) </w:t>
      </w:r>
    </w:p>
    <w:p w14:paraId="450C8542" w14:textId="77777777" w:rsidR="00A067DA" w:rsidRDefault="00A067DA" w:rsidP="00A067DA">
      <w:pPr>
        <w:widowControl w:val="0"/>
        <w:suppressAutoHyphens/>
        <w:ind w:firstLine="709"/>
        <w:jc w:val="both"/>
        <w:rPr>
          <w:b/>
          <w:sz w:val="22"/>
          <w:szCs w:val="22"/>
          <w:lang w:eastAsia="ar-SA"/>
        </w:rPr>
      </w:pPr>
    </w:p>
    <w:p w14:paraId="0C61048E" w14:textId="77777777" w:rsidR="00A067DA" w:rsidRPr="00A37889" w:rsidRDefault="00A067DA" w:rsidP="00A067DA">
      <w:pPr>
        <w:widowControl w:val="0"/>
        <w:suppressAutoHyphens/>
        <w:ind w:firstLine="709"/>
        <w:jc w:val="both"/>
        <w:rPr>
          <w:b/>
          <w:sz w:val="22"/>
          <w:szCs w:val="22"/>
          <w:lang w:eastAsia="ar-SA"/>
        </w:rPr>
      </w:pPr>
      <w:r w:rsidRPr="00A37889">
        <w:rPr>
          <w:b/>
          <w:sz w:val="22"/>
          <w:szCs w:val="22"/>
          <w:lang w:eastAsia="ar-SA"/>
        </w:rPr>
        <w:t>1. Место</w:t>
      </w:r>
      <w:r>
        <w:rPr>
          <w:b/>
          <w:sz w:val="22"/>
          <w:szCs w:val="22"/>
          <w:lang w:eastAsia="ar-SA"/>
        </w:rPr>
        <w:t>,</w:t>
      </w:r>
      <w:r w:rsidRPr="00A37889">
        <w:rPr>
          <w:b/>
          <w:sz w:val="22"/>
          <w:szCs w:val="22"/>
          <w:lang w:eastAsia="ar-SA"/>
        </w:rPr>
        <w:t xml:space="preserve"> условия и сроки </w:t>
      </w:r>
      <w:r>
        <w:rPr>
          <w:b/>
          <w:sz w:val="22"/>
          <w:szCs w:val="22"/>
          <w:lang w:eastAsia="ar-SA"/>
        </w:rPr>
        <w:t>поставки товара</w:t>
      </w:r>
      <w:r w:rsidRPr="00A37889">
        <w:rPr>
          <w:b/>
          <w:sz w:val="22"/>
          <w:szCs w:val="22"/>
          <w:lang w:eastAsia="ar-SA"/>
        </w:rPr>
        <w:t>:</w:t>
      </w:r>
    </w:p>
    <w:p w14:paraId="00F86B52" w14:textId="77777777" w:rsidR="00A067DA" w:rsidRPr="00A37889" w:rsidRDefault="00A067DA" w:rsidP="00A067DA">
      <w:pPr>
        <w:spacing w:before="100" w:beforeAutospacing="1" w:after="100" w:afterAutospacing="1"/>
        <w:jc w:val="both"/>
        <w:rPr>
          <w:rFonts w:eastAsia="Courier New"/>
          <w:sz w:val="22"/>
          <w:szCs w:val="22"/>
        </w:rPr>
      </w:pPr>
      <w:r w:rsidRPr="00A37889">
        <w:rPr>
          <w:rFonts w:eastAsia="Courier New"/>
          <w:sz w:val="22"/>
          <w:szCs w:val="22"/>
        </w:rPr>
        <w:t>Нефтепродукты должны отпускаться на АЗС, расположенных в г. Великие Луки Псковской области в радиусе 7 км от проезда Сигорицкого д.2.</w:t>
      </w:r>
    </w:p>
    <w:p w14:paraId="5539D0F3" w14:textId="77777777" w:rsidR="00A067DA" w:rsidRDefault="00A067DA" w:rsidP="00A067DA">
      <w:pPr>
        <w:widowControl w:val="0"/>
        <w:spacing w:before="100" w:beforeAutospacing="1" w:after="100" w:afterAutospacing="1"/>
        <w:jc w:val="both"/>
        <w:rPr>
          <w:rFonts w:eastAsia="Courier New"/>
          <w:color w:val="000000"/>
          <w:sz w:val="22"/>
          <w:szCs w:val="22"/>
        </w:rPr>
      </w:pPr>
      <w:r w:rsidRPr="00A37889">
        <w:rPr>
          <w:rFonts w:eastAsia="Courier New"/>
          <w:color w:val="000000"/>
          <w:sz w:val="22"/>
          <w:szCs w:val="22"/>
        </w:rPr>
        <w:t>Исполнитель должен отпускать нефтепродукты на АЗС с использование</w:t>
      </w:r>
      <w:r w:rsidR="007E3398">
        <w:rPr>
          <w:rFonts w:eastAsia="Courier New"/>
          <w:color w:val="000000"/>
          <w:sz w:val="22"/>
          <w:szCs w:val="22"/>
        </w:rPr>
        <w:t>м пластиковых смарт-карт с 01.01.2023г. по 30.06</w:t>
      </w:r>
      <w:r w:rsidRPr="00A37889">
        <w:rPr>
          <w:rFonts w:eastAsia="Courier New"/>
          <w:color w:val="000000"/>
          <w:sz w:val="22"/>
          <w:szCs w:val="22"/>
        </w:rPr>
        <w:t>.</w:t>
      </w:r>
      <w:r w:rsidR="007E3398">
        <w:rPr>
          <w:rFonts w:eastAsia="Courier New"/>
          <w:color w:val="000000"/>
          <w:sz w:val="22"/>
          <w:szCs w:val="22"/>
        </w:rPr>
        <w:t>2023</w:t>
      </w:r>
      <w:r>
        <w:rPr>
          <w:rFonts w:eastAsia="Courier New"/>
          <w:color w:val="000000"/>
          <w:sz w:val="22"/>
          <w:szCs w:val="22"/>
        </w:rPr>
        <w:t>г. (включительно). Отпуск нефтепродуктов должен</w:t>
      </w:r>
      <w:r w:rsidRPr="00A37889">
        <w:rPr>
          <w:rFonts w:eastAsia="Courier New"/>
          <w:color w:val="000000"/>
          <w:sz w:val="22"/>
          <w:szCs w:val="22"/>
        </w:rPr>
        <w:t xml:space="preserve"> оказываться Исполнителем в соответствии с условиями договора.</w:t>
      </w:r>
    </w:p>
    <w:p w14:paraId="2611E1E8" w14:textId="77777777" w:rsidR="00A067DA" w:rsidRPr="00A37889" w:rsidRDefault="00A067DA" w:rsidP="00A067DA">
      <w:pPr>
        <w:widowControl w:val="0"/>
        <w:jc w:val="center"/>
        <w:rPr>
          <w:rFonts w:eastAsia="Courier New"/>
          <w:b/>
          <w:color w:val="000000"/>
          <w:sz w:val="22"/>
          <w:szCs w:val="22"/>
        </w:rPr>
      </w:pPr>
      <w:r w:rsidRPr="00A37889">
        <w:rPr>
          <w:rFonts w:eastAsia="Courier New"/>
          <w:b/>
          <w:color w:val="000000"/>
          <w:sz w:val="22"/>
          <w:szCs w:val="22"/>
        </w:rPr>
        <w:t>2.Технические характеристики поставки нефтепродуктов для нужд ГППО «Славяне».</w:t>
      </w:r>
    </w:p>
    <w:p w14:paraId="1714483E" w14:textId="77777777" w:rsidR="00A067DA" w:rsidRPr="00A37889" w:rsidRDefault="00A067DA" w:rsidP="00A067DA">
      <w:pPr>
        <w:widowControl w:val="0"/>
        <w:ind w:firstLine="708"/>
        <w:jc w:val="both"/>
        <w:rPr>
          <w:rFonts w:eastAsia="Courier New"/>
          <w:color w:val="000000"/>
          <w:sz w:val="22"/>
          <w:szCs w:val="22"/>
        </w:rPr>
      </w:pPr>
      <w:r w:rsidRPr="00A37889">
        <w:rPr>
          <w:rFonts w:eastAsia="Courier New"/>
          <w:color w:val="000000"/>
          <w:sz w:val="22"/>
          <w:szCs w:val="22"/>
        </w:rPr>
        <w:t>Участник, с которым заключается договор (далее Исполнитель), собственными силами и средствами должен поставлять заказчику нефтепродукты через сеть автозаправочных станций с использованием карт.</w:t>
      </w:r>
    </w:p>
    <w:p w14:paraId="00242687" w14:textId="77777777" w:rsidR="00A067DA" w:rsidRPr="00A37889" w:rsidRDefault="00A067DA" w:rsidP="00A067DA">
      <w:pPr>
        <w:widowControl w:val="0"/>
        <w:jc w:val="both"/>
        <w:rPr>
          <w:rFonts w:eastAsia="Courier New"/>
          <w:color w:val="000000"/>
          <w:sz w:val="22"/>
          <w:szCs w:val="22"/>
        </w:rPr>
      </w:pPr>
      <w:r w:rsidRPr="00A37889">
        <w:rPr>
          <w:rFonts w:eastAsia="Courier New"/>
          <w:color w:val="000000"/>
          <w:sz w:val="22"/>
          <w:szCs w:val="22"/>
        </w:rPr>
        <w:t xml:space="preserve"> </w:t>
      </w:r>
      <w:r w:rsidRPr="00A37889">
        <w:rPr>
          <w:rFonts w:eastAsia="Courier New"/>
          <w:color w:val="000000"/>
          <w:sz w:val="22"/>
          <w:szCs w:val="22"/>
        </w:rPr>
        <w:tab/>
      </w:r>
      <w:r>
        <w:rPr>
          <w:rFonts w:eastAsia="Courier New"/>
          <w:color w:val="000000"/>
          <w:sz w:val="22"/>
          <w:szCs w:val="22"/>
        </w:rPr>
        <w:t>Качество нефтепродуктов при отпуске</w:t>
      </w:r>
      <w:r w:rsidRPr="00A37889">
        <w:rPr>
          <w:rFonts w:eastAsia="Courier New"/>
          <w:color w:val="000000"/>
          <w:sz w:val="22"/>
          <w:szCs w:val="22"/>
        </w:rPr>
        <w:t xml:space="preserve"> должно соответствовать установленным государственным стандартам и подтверждаться паспортом качества и сертификатом соответствия.</w:t>
      </w:r>
    </w:p>
    <w:p w14:paraId="05E6BEC5" w14:textId="77777777" w:rsidR="00A067DA" w:rsidRPr="00A37889" w:rsidRDefault="00A067DA" w:rsidP="00A067DA">
      <w:pPr>
        <w:widowControl w:val="0"/>
        <w:jc w:val="both"/>
        <w:rPr>
          <w:rFonts w:eastAsia="Courier New"/>
          <w:color w:val="000000"/>
          <w:sz w:val="22"/>
          <w:szCs w:val="22"/>
        </w:rPr>
      </w:pPr>
      <w:r w:rsidRPr="00A37889">
        <w:rPr>
          <w:rFonts w:eastAsia="Courier New"/>
          <w:color w:val="000000"/>
          <w:sz w:val="22"/>
          <w:szCs w:val="22"/>
        </w:rPr>
        <w:tab/>
      </w:r>
      <w:r>
        <w:rPr>
          <w:rFonts w:eastAsia="Courier New"/>
          <w:color w:val="000000"/>
          <w:sz w:val="22"/>
          <w:szCs w:val="22"/>
        </w:rPr>
        <w:t>П</w:t>
      </w:r>
      <w:r w:rsidRPr="00A37889">
        <w:rPr>
          <w:rFonts w:eastAsia="Courier New"/>
          <w:color w:val="000000"/>
          <w:sz w:val="22"/>
          <w:szCs w:val="22"/>
        </w:rPr>
        <w:t>оставляемые нефтепродукты должны быть пригодными для использования в двигателях внутреннего сгорания автомобильного транспорта и соответствовать функциональным характеристикам (потребительским свойствам), установленным производителем для предлагаемых к поставке товаров.</w:t>
      </w:r>
    </w:p>
    <w:p w14:paraId="0031481D" w14:textId="77777777" w:rsidR="00A067DA" w:rsidRPr="00A37889" w:rsidRDefault="00A067DA" w:rsidP="00A067DA">
      <w:pPr>
        <w:widowControl w:val="0"/>
        <w:jc w:val="both"/>
        <w:rPr>
          <w:rFonts w:eastAsia="Courier New"/>
          <w:color w:val="000000"/>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903"/>
        <w:gridCol w:w="7205"/>
        <w:gridCol w:w="993"/>
      </w:tblGrid>
      <w:tr w:rsidR="00A067DA" w:rsidRPr="001A587E" w14:paraId="6858A207" w14:textId="77777777" w:rsidTr="00806687">
        <w:tc>
          <w:tcPr>
            <w:tcW w:w="0" w:type="auto"/>
          </w:tcPr>
          <w:p w14:paraId="7DA83963" w14:textId="77777777" w:rsidR="00A067DA" w:rsidRPr="001A587E" w:rsidRDefault="00A067DA" w:rsidP="00806687">
            <w:pPr>
              <w:jc w:val="both"/>
            </w:pPr>
            <w:r w:rsidRPr="001A587E">
              <w:rPr>
                <w:bCs/>
              </w:rPr>
              <w:t>№ п/п</w:t>
            </w:r>
          </w:p>
        </w:tc>
        <w:tc>
          <w:tcPr>
            <w:tcW w:w="0" w:type="auto"/>
          </w:tcPr>
          <w:p w14:paraId="39AE957A" w14:textId="77777777" w:rsidR="00A067DA" w:rsidRPr="001A587E" w:rsidRDefault="00A067DA" w:rsidP="00806687">
            <w:pPr>
              <w:jc w:val="both"/>
            </w:pPr>
            <w:r w:rsidRPr="001A587E">
              <w:rPr>
                <w:b/>
              </w:rPr>
              <w:t xml:space="preserve">Наименование </w:t>
            </w:r>
            <w:r>
              <w:rPr>
                <w:b/>
              </w:rPr>
              <w:t>товара</w:t>
            </w:r>
          </w:p>
        </w:tc>
        <w:tc>
          <w:tcPr>
            <w:tcW w:w="0" w:type="auto"/>
          </w:tcPr>
          <w:p w14:paraId="79A93D03" w14:textId="77777777" w:rsidR="00A067DA" w:rsidRPr="001A587E" w:rsidRDefault="00A067DA" w:rsidP="00806687">
            <w:pPr>
              <w:jc w:val="both"/>
            </w:pPr>
            <w:r w:rsidRPr="001A587E">
              <w:rPr>
                <w:b/>
              </w:rPr>
              <w:t xml:space="preserve">Требования к качеству, техническим характеристикам, функциональным (потребительским) свойствам бензина, дизельного топлива </w:t>
            </w:r>
          </w:p>
        </w:tc>
        <w:tc>
          <w:tcPr>
            <w:tcW w:w="0" w:type="auto"/>
          </w:tcPr>
          <w:p w14:paraId="6C96982B" w14:textId="77777777" w:rsidR="00A067DA" w:rsidRPr="001A587E" w:rsidRDefault="00A067DA" w:rsidP="00806687">
            <w:pPr>
              <w:jc w:val="both"/>
            </w:pPr>
            <w:r w:rsidRPr="001A587E">
              <w:rPr>
                <w:b/>
                <w:bCs/>
              </w:rPr>
              <w:t>Кол-во, литров</w:t>
            </w:r>
          </w:p>
        </w:tc>
      </w:tr>
      <w:tr w:rsidR="00A067DA" w:rsidRPr="001A587E" w14:paraId="322F2802" w14:textId="77777777" w:rsidTr="00806687">
        <w:tc>
          <w:tcPr>
            <w:tcW w:w="0" w:type="auto"/>
          </w:tcPr>
          <w:p w14:paraId="2B4CE2DA" w14:textId="77777777" w:rsidR="00A067DA" w:rsidRPr="001A587E" w:rsidRDefault="00A067DA" w:rsidP="00806687">
            <w:pPr>
              <w:jc w:val="both"/>
            </w:pPr>
            <w:r w:rsidRPr="001A587E">
              <w:t>1</w:t>
            </w:r>
          </w:p>
        </w:tc>
        <w:tc>
          <w:tcPr>
            <w:tcW w:w="0" w:type="auto"/>
          </w:tcPr>
          <w:p w14:paraId="3FA785C9" w14:textId="77777777" w:rsidR="00A067DA" w:rsidRPr="001A587E" w:rsidRDefault="00A067DA" w:rsidP="00806687">
            <w:pPr>
              <w:jc w:val="center"/>
              <w:rPr>
                <w:b/>
                <w:sz w:val="22"/>
                <w:szCs w:val="22"/>
              </w:rPr>
            </w:pPr>
            <w:r w:rsidRPr="001A587E">
              <w:rPr>
                <w:b/>
                <w:sz w:val="22"/>
                <w:szCs w:val="22"/>
              </w:rPr>
              <w:t>Заправка ТС</w:t>
            </w:r>
          </w:p>
          <w:p w14:paraId="18C43987" w14:textId="77777777" w:rsidR="00A067DA" w:rsidRPr="001A587E" w:rsidRDefault="00A067DA" w:rsidP="00806687">
            <w:pPr>
              <w:jc w:val="center"/>
            </w:pPr>
            <w:r w:rsidRPr="001A587E">
              <w:rPr>
                <w:b/>
                <w:sz w:val="22"/>
                <w:szCs w:val="22"/>
              </w:rPr>
              <w:t>Бензином АИ-92</w:t>
            </w:r>
          </w:p>
        </w:tc>
        <w:tc>
          <w:tcPr>
            <w:tcW w:w="0" w:type="auto"/>
          </w:tcPr>
          <w:p w14:paraId="3ADFAACA" w14:textId="77777777" w:rsidR="00A067DA" w:rsidRPr="001A587E" w:rsidRDefault="00A067DA" w:rsidP="00806687">
            <w:pPr>
              <w:rPr>
                <w:sz w:val="22"/>
                <w:szCs w:val="22"/>
              </w:rPr>
            </w:pPr>
            <w:r w:rsidRPr="001A587E">
              <w:rPr>
                <w:sz w:val="22"/>
                <w:szCs w:val="22"/>
              </w:rPr>
              <w:t>Жидкость бесцветная или бледно-желтого цвета, не содержащая водорастворимых кислот и щелочей, без механических примесей и воды</w:t>
            </w:r>
          </w:p>
          <w:p w14:paraId="31A7CA72" w14:textId="77777777" w:rsidR="00A067DA" w:rsidRPr="001A587E" w:rsidRDefault="00A067DA" w:rsidP="00806687">
            <w:pPr>
              <w:rPr>
                <w:sz w:val="22"/>
                <w:szCs w:val="22"/>
                <w:vertAlign w:val="superscript"/>
              </w:rPr>
            </w:pPr>
            <w:r w:rsidRPr="001A587E">
              <w:rPr>
                <w:sz w:val="22"/>
                <w:szCs w:val="22"/>
              </w:rPr>
              <w:t>Плотность при 15°С: 725-780  кг/м</w:t>
            </w:r>
            <w:r w:rsidRPr="001A587E">
              <w:rPr>
                <w:sz w:val="22"/>
                <w:szCs w:val="22"/>
                <w:vertAlign w:val="superscript"/>
              </w:rPr>
              <w:t>3</w:t>
            </w:r>
          </w:p>
          <w:p w14:paraId="0D0E40B3" w14:textId="77777777" w:rsidR="00A067DA" w:rsidRPr="001A587E" w:rsidRDefault="00A067DA" w:rsidP="00806687">
            <w:pPr>
              <w:rPr>
                <w:sz w:val="22"/>
                <w:szCs w:val="22"/>
              </w:rPr>
            </w:pPr>
            <w:r w:rsidRPr="001A587E">
              <w:rPr>
                <w:sz w:val="22"/>
                <w:szCs w:val="22"/>
              </w:rPr>
              <w:t>Октановое число (по исследовательскому методу): не менее 92</w:t>
            </w:r>
          </w:p>
          <w:p w14:paraId="76D4B8DD" w14:textId="77777777" w:rsidR="00A067DA" w:rsidRPr="001A587E" w:rsidRDefault="00A067DA" w:rsidP="00806687">
            <w:pPr>
              <w:rPr>
                <w:sz w:val="22"/>
                <w:szCs w:val="22"/>
              </w:rPr>
            </w:pPr>
            <w:r w:rsidRPr="001A587E">
              <w:rPr>
                <w:sz w:val="22"/>
                <w:szCs w:val="22"/>
              </w:rPr>
              <w:t xml:space="preserve">Массовая концентрация свинца: не более </w:t>
            </w:r>
            <w:smartTag w:uri="urn:schemas-microsoft-com:office:smarttags" w:element="metricconverter">
              <w:smartTagPr>
                <w:attr w:name="ProductID" w:val="0,010 г"/>
              </w:smartTagPr>
              <w:r w:rsidRPr="001A587E">
                <w:rPr>
                  <w:sz w:val="22"/>
                  <w:szCs w:val="22"/>
                </w:rPr>
                <w:t>0,010 г</w:t>
              </w:r>
            </w:smartTag>
            <w:r w:rsidRPr="001A587E">
              <w:rPr>
                <w:sz w:val="22"/>
                <w:szCs w:val="22"/>
              </w:rPr>
              <w:t xml:space="preserve"> на 1 дм</w:t>
            </w:r>
            <w:r w:rsidRPr="001A587E">
              <w:rPr>
                <w:sz w:val="22"/>
                <w:szCs w:val="22"/>
                <w:vertAlign w:val="superscript"/>
              </w:rPr>
              <w:t>3</w:t>
            </w:r>
          </w:p>
          <w:p w14:paraId="59C4EC12" w14:textId="77777777" w:rsidR="00A067DA" w:rsidRPr="001A587E" w:rsidRDefault="00A067DA" w:rsidP="00806687">
            <w:pPr>
              <w:rPr>
                <w:sz w:val="22"/>
                <w:szCs w:val="22"/>
              </w:rPr>
            </w:pPr>
            <w:r w:rsidRPr="001A587E">
              <w:rPr>
                <w:sz w:val="22"/>
                <w:szCs w:val="22"/>
              </w:rPr>
              <w:t>Концентрация фактических смол: не более 5 мг на 100 см</w:t>
            </w:r>
            <w:r w:rsidRPr="001A587E">
              <w:rPr>
                <w:sz w:val="22"/>
                <w:szCs w:val="22"/>
                <w:vertAlign w:val="superscript"/>
              </w:rPr>
              <w:t>3</w:t>
            </w:r>
          </w:p>
          <w:p w14:paraId="72A15D0E" w14:textId="77777777" w:rsidR="00A067DA" w:rsidRPr="001A587E" w:rsidRDefault="00A067DA" w:rsidP="00806687">
            <w:r w:rsidRPr="001A587E">
              <w:rPr>
                <w:sz w:val="22"/>
                <w:szCs w:val="22"/>
              </w:rPr>
              <w:t>Массовая доля серым г/кг: не более 10</w:t>
            </w:r>
          </w:p>
        </w:tc>
        <w:tc>
          <w:tcPr>
            <w:tcW w:w="0" w:type="auto"/>
          </w:tcPr>
          <w:p w14:paraId="337BDF38" w14:textId="77777777" w:rsidR="00A067DA" w:rsidRPr="001A587E" w:rsidRDefault="007E3398" w:rsidP="00806687">
            <w:pPr>
              <w:jc w:val="both"/>
            </w:pPr>
            <w:r>
              <w:rPr>
                <w:sz w:val="22"/>
                <w:szCs w:val="22"/>
              </w:rPr>
              <w:t>66000</w:t>
            </w:r>
          </w:p>
        </w:tc>
      </w:tr>
      <w:tr w:rsidR="00A067DA" w:rsidRPr="001A587E" w14:paraId="5972020F" w14:textId="77777777" w:rsidTr="00806687">
        <w:tc>
          <w:tcPr>
            <w:tcW w:w="0" w:type="auto"/>
          </w:tcPr>
          <w:p w14:paraId="561EA533" w14:textId="77777777" w:rsidR="00A067DA" w:rsidRPr="001A587E" w:rsidRDefault="00A067DA" w:rsidP="00806687">
            <w:pPr>
              <w:jc w:val="both"/>
            </w:pPr>
            <w:r w:rsidRPr="001A587E">
              <w:t>2</w:t>
            </w:r>
          </w:p>
        </w:tc>
        <w:tc>
          <w:tcPr>
            <w:tcW w:w="0" w:type="auto"/>
          </w:tcPr>
          <w:p w14:paraId="70B47283" w14:textId="77777777" w:rsidR="00A067DA" w:rsidRPr="007F069D" w:rsidRDefault="00A067DA" w:rsidP="00806687">
            <w:pPr>
              <w:jc w:val="center"/>
              <w:rPr>
                <w:b/>
                <w:sz w:val="22"/>
                <w:szCs w:val="22"/>
              </w:rPr>
            </w:pPr>
            <w:r w:rsidRPr="007F069D">
              <w:rPr>
                <w:b/>
                <w:sz w:val="22"/>
                <w:szCs w:val="22"/>
              </w:rPr>
              <w:t>Заправка ТС</w:t>
            </w:r>
          </w:p>
          <w:p w14:paraId="5599F563" w14:textId="77777777" w:rsidR="00A067DA" w:rsidRPr="001A587E" w:rsidRDefault="00A067DA" w:rsidP="00806687">
            <w:pPr>
              <w:jc w:val="center"/>
            </w:pPr>
            <w:r w:rsidRPr="007F069D">
              <w:rPr>
                <w:b/>
                <w:sz w:val="22"/>
                <w:szCs w:val="22"/>
              </w:rPr>
              <w:t>дизельным топливом</w:t>
            </w:r>
            <w:r w:rsidR="00A72481">
              <w:rPr>
                <w:b/>
                <w:sz w:val="22"/>
                <w:szCs w:val="22"/>
              </w:rPr>
              <w:t xml:space="preserve"> (по сезону)</w:t>
            </w:r>
          </w:p>
        </w:tc>
        <w:tc>
          <w:tcPr>
            <w:tcW w:w="0" w:type="auto"/>
          </w:tcPr>
          <w:p w14:paraId="0E67C317" w14:textId="77777777" w:rsidR="00A067DA" w:rsidRPr="007F069D" w:rsidRDefault="00A067DA" w:rsidP="00806687">
            <w:pPr>
              <w:jc w:val="both"/>
              <w:rPr>
                <w:sz w:val="22"/>
                <w:szCs w:val="22"/>
              </w:rPr>
            </w:pPr>
            <w:r w:rsidRPr="007F069D">
              <w:rPr>
                <w:sz w:val="22"/>
                <w:szCs w:val="22"/>
              </w:rPr>
              <w:t>Цетановое число:  не менее 47,</w:t>
            </w:r>
          </w:p>
          <w:p w14:paraId="3DB400F4" w14:textId="77777777" w:rsidR="00A067DA" w:rsidRPr="007F069D" w:rsidRDefault="00A067DA" w:rsidP="00806687">
            <w:pPr>
              <w:jc w:val="both"/>
              <w:rPr>
                <w:sz w:val="22"/>
                <w:szCs w:val="22"/>
              </w:rPr>
            </w:pPr>
            <w:r w:rsidRPr="007F069D">
              <w:rPr>
                <w:sz w:val="22"/>
                <w:szCs w:val="22"/>
              </w:rPr>
              <w:t>Фракционный состав:</w:t>
            </w:r>
          </w:p>
          <w:p w14:paraId="3D9561F0" w14:textId="77777777" w:rsidR="00A067DA" w:rsidRPr="007F069D" w:rsidRDefault="00A067DA" w:rsidP="00806687">
            <w:pPr>
              <w:jc w:val="both"/>
              <w:rPr>
                <w:sz w:val="22"/>
                <w:szCs w:val="22"/>
              </w:rPr>
            </w:pPr>
            <w:r w:rsidRPr="007F069D">
              <w:rPr>
                <w:sz w:val="22"/>
                <w:szCs w:val="22"/>
              </w:rPr>
              <w:t xml:space="preserve">При температуре 280 </w:t>
            </w:r>
            <w:r w:rsidRPr="007F069D">
              <w:rPr>
                <w:sz w:val="22"/>
                <w:szCs w:val="22"/>
                <w:vertAlign w:val="superscript"/>
              </w:rPr>
              <w:t>0</w:t>
            </w:r>
            <w:r w:rsidRPr="007F069D">
              <w:rPr>
                <w:sz w:val="22"/>
                <w:szCs w:val="22"/>
              </w:rPr>
              <w:t>С, % объема: не более-50</w:t>
            </w:r>
          </w:p>
          <w:p w14:paraId="26DB111A" w14:textId="77777777" w:rsidR="00A067DA" w:rsidRPr="007F069D" w:rsidRDefault="00A067DA" w:rsidP="00806687">
            <w:pPr>
              <w:jc w:val="both"/>
              <w:rPr>
                <w:sz w:val="22"/>
                <w:szCs w:val="22"/>
              </w:rPr>
            </w:pPr>
            <w:r w:rsidRPr="007F069D">
              <w:rPr>
                <w:sz w:val="22"/>
                <w:szCs w:val="22"/>
              </w:rPr>
              <w:t xml:space="preserve">При температуре 360 </w:t>
            </w:r>
            <w:r w:rsidRPr="007F069D">
              <w:rPr>
                <w:sz w:val="22"/>
                <w:szCs w:val="22"/>
                <w:vertAlign w:val="superscript"/>
              </w:rPr>
              <w:t>0</w:t>
            </w:r>
            <w:r w:rsidRPr="007F069D">
              <w:rPr>
                <w:sz w:val="22"/>
                <w:szCs w:val="22"/>
              </w:rPr>
              <w:t>С, % объема: не более-95</w:t>
            </w:r>
          </w:p>
          <w:p w14:paraId="3D2BCEEA" w14:textId="77777777" w:rsidR="00A067DA" w:rsidRPr="007F069D" w:rsidRDefault="00A067DA" w:rsidP="00806687">
            <w:pPr>
              <w:jc w:val="both"/>
              <w:rPr>
                <w:sz w:val="22"/>
                <w:szCs w:val="22"/>
              </w:rPr>
            </w:pPr>
            <w:r w:rsidRPr="007F069D">
              <w:rPr>
                <w:sz w:val="22"/>
                <w:szCs w:val="22"/>
              </w:rPr>
              <w:t>Кинематическая вязкость при 20</w:t>
            </w:r>
            <w:r w:rsidRPr="007F069D">
              <w:rPr>
                <w:sz w:val="22"/>
                <w:szCs w:val="22"/>
                <w:vertAlign w:val="superscript"/>
              </w:rPr>
              <w:t>0</w:t>
            </w:r>
            <w:r w:rsidRPr="007F069D">
              <w:rPr>
                <w:sz w:val="22"/>
                <w:szCs w:val="22"/>
              </w:rPr>
              <w:t>С, мм/с: 1,8-6,0</w:t>
            </w:r>
          </w:p>
          <w:p w14:paraId="54ADB0E3" w14:textId="77777777" w:rsidR="00A067DA" w:rsidRPr="007F069D" w:rsidRDefault="00A067DA" w:rsidP="00806687">
            <w:pPr>
              <w:jc w:val="both"/>
              <w:rPr>
                <w:sz w:val="22"/>
                <w:szCs w:val="22"/>
              </w:rPr>
            </w:pPr>
            <w:r w:rsidRPr="007F069D">
              <w:rPr>
                <w:sz w:val="22"/>
                <w:szCs w:val="22"/>
              </w:rPr>
              <w:t xml:space="preserve">Предельная температура фильтруемости, </w:t>
            </w:r>
            <w:r w:rsidRPr="007F069D">
              <w:rPr>
                <w:sz w:val="22"/>
                <w:szCs w:val="22"/>
                <w:vertAlign w:val="superscript"/>
              </w:rPr>
              <w:t>0</w:t>
            </w:r>
            <w:r w:rsidRPr="007F069D">
              <w:rPr>
                <w:sz w:val="22"/>
                <w:szCs w:val="22"/>
              </w:rPr>
              <w:t>С: не выше минус 20;</w:t>
            </w:r>
          </w:p>
          <w:p w14:paraId="2667D20D" w14:textId="77777777" w:rsidR="00A067DA" w:rsidRPr="007F069D" w:rsidRDefault="00A067DA" w:rsidP="00806687">
            <w:pPr>
              <w:jc w:val="both"/>
              <w:rPr>
                <w:sz w:val="22"/>
                <w:szCs w:val="22"/>
              </w:rPr>
            </w:pPr>
            <w:r w:rsidRPr="007F069D">
              <w:rPr>
                <w:sz w:val="22"/>
                <w:szCs w:val="22"/>
              </w:rPr>
              <w:t xml:space="preserve">Температура вспышки в закрытом тигле, </w:t>
            </w:r>
            <w:r w:rsidRPr="007F069D">
              <w:rPr>
                <w:sz w:val="22"/>
                <w:szCs w:val="22"/>
                <w:vertAlign w:val="superscript"/>
              </w:rPr>
              <w:t>0</w:t>
            </w:r>
            <w:r w:rsidRPr="007F069D">
              <w:rPr>
                <w:sz w:val="22"/>
                <w:szCs w:val="22"/>
              </w:rPr>
              <w:t>С: не ниже-40</w:t>
            </w:r>
          </w:p>
          <w:p w14:paraId="77F2118A" w14:textId="77777777" w:rsidR="00A067DA" w:rsidRPr="007F069D" w:rsidRDefault="00A067DA" w:rsidP="00806687">
            <w:pPr>
              <w:jc w:val="both"/>
              <w:rPr>
                <w:sz w:val="22"/>
                <w:szCs w:val="22"/>
              </w:rPr>
            </w:pPr>
            <w:r w:rsidRPr="007F069D">
              <w:rPr>
                <w:sz w:val="22"/>
                <w:szCs w:val="22"/>
              </w:rPr>
              <w:t>Массовая доля серы мг/кг: не более 10</w:t>
            </w:r>
          </w:p>
          <w:p w14:paraId="1C97CCA7" w14:textId="77777777" w:rsidR="00A067DA" w:rsidRPr="007F069D" w:rsidRDefault="00A067DA" w:rsidP="00806687">
            <w:pPr>
              <w:jc w:val="both"/>
              <w:rPr>
                <w:sz w:val="22"/>
                <w:szCs w:val="22"/>
              </w:rPr>
            </w:pPr>
            <w:r w:rsidRPr="007F069D">
              <w:rPr>
                <w:sz w:val="22"/>
                <w:szCs w:val="22"/>
              </w:rPr>
              <w:t>Зольность,% массы : не более-0,01</w:t>
            </w:r>
          </w:p>
          <w:p w14:paraId="0692DD57" w14:textId="77777777" w:rsidR="00A067DA" w:rsidRPr="007F069D" w:rsidRDefault="00A067DA" w:rsidP="00806687">
            <w:pPr>
              <w:jc w:val="both"/>
              <w:rPr>
                <w:sz w:val="22"/>
                <w:szCs w:val="22"/>
              </w:rPr>
            </w:pPr>
            <w:r w:rsidRPr="007F069D">
              <w:rPr>
                <w:sz w:val="22"/>
                <w:szCs w:val="22"/>
              </w:rPr>
              <w:t>Содержание механических примесей и воды: отсутствие</w:t>
            </w:r>
          </w:p>
          <w:p w14:paraId="4B420EB3" w14:textId="77777777" w:rsidR="00A067DA" w:rsidRPr="007F069D" w:rsidRDefault="00A067DA" w:rsidP="00806687">
            <w:pPr>
              <w:jc w:val="both"/>
              <w:rPr>
                <w:sz w:val="22"/>
                <w:szCs w:val="22"/>
              </w:rPr>
            </w:pPr>
            <w:r w:rsidRPr="007F069D">
              <w:rPr>
                <w:sz w:val="22"/>
                <w:szCs w:val="22"/>
              </w:rPr>
              <w:t>Плотность при 20</w:t>
            </w:r>
            <w:r w:rsidRPr="007F069D">
              <w:rPr>
                <w:sz w:val="22"/>
                <w:szCs w:val="22"/>
                <w:vertAlign w:val="superscript"/>
              </w:rPr>
              <w:t>0</w:t>
            </w:r>
            <w:r w:rsidRPr="007F069D">
              <w:rPr>
                <w:sz w:val="22"/>
                <w:szCs w:val="22"/>
              </w:rPr>
              <w:t>С, кг/м: не более-860;</w:t>
            </w:r>
          </w:p>
          <w:p w14:paraId="403AB66E" w14:textId="77777777" w:rsidR="00A067DA" w:rsidRPr="007F069D" w:rsidRDefault="00A067DA" w:rsidP="00806687">
            <w:pPr>
              <w:jc w:val="both"/>
              <w:rPr>
                <w:sz w:val="22"/>
                <w:szCs w:val="22"/>
              </w:rPr>
            </w:pPr>
            <w:r w:rsidRPr="007F069D">
              <w:rPr>
                <w:sz w:val="22"/>
                <w:szCs w:val="22"/>
              </w:rPr>
              <w:t>Содержание водорастворимых кислот и щелочей: отсутствие;</w:t>
            </w:r>
          </w:p>
          <w:p w14:paraId="277565CA" w14:textId="77777777" w:rsidR="00A067DA" w:rsidRPr="007F069D" w:rsidRDefault="00A067DA" w:rsidP="00806687">
            <w:pPr>
              <w:jc w:val="both"/>
            </w:pPr>
            <w:r w:rsidRPr="007F069D">
              <w:rPr>
                <w:sz w:val="22"/>
                <w:szCs w:val="22"/>
              </w:rPr>
              <w:t>Смазывающая способность: скорректированный диаметр пятна износа при 60</w:t>
            </w:r>
            <w:r w:rsidRPr="007F069D">
              <w:rPr>
                <w:sz w:val="22"/>
                <w:szCs w:val="22"/>
                <w:vertAlign w:val="superscript"/>
              </w:rPr>
              <w:t>0</w:t>
            </w:r>
            <w:r w:rsidRPr="007F069D">
              <w:rPr>
                <w:sz w:val="22"/>
                <w:szCs w:val="22"/>
              </w:rPr>
              <w:t>С, мкм: не более 460</w:t>
            </w:r>
          </w:p>
        </w:tc>
        <w:tc>
          <w:tcPr>
            <w:tcW w:w="0" w:type="auto"/>
          </w:tcPr>
          <w:p w14:paraId="5DCEC954" w14:textId="77777777" w:rsidR="00A067DA" w:rsidRPr="001A587E" w:rsidRDefault="007E3398" w:rsidP="00806687">
            <w:pPr>
              <w:jc w:val="both"/>
              <w:rPr>
                <w:sz w:val="22"/>
                <w:szCs w:val="22"/>
              </w:rPr>
            </w:pPr>
            <w:r>
              <w:rPr>
                <w:sz w:val="22"/>
                <w:szCs w:val="22"/>
              </w:rPr>
              <w:t>90000</w:t>
            </w:r>
          </w:p>
          <w:p w14:paraId="610E7846" w14:textId="77777777" w:rsidR="00A067DA" w:rsidRPr="001A587E" w:rsidRDefault="00A067DA" w:rsidP="00806687">
            <w:pPr>
              <w:jc w:val="both"/>
              <w:rPr>
                <w:sz w:val="22"/>
                <w:szCs w:val="22"/>
              </w:rPr>
            </w:pPr>
          </w:p>
          <w:p w14:paraId="032910B1" w14:textId="77777777" w:rsidR="00A067DA" w:rsidRPr="001A587E" w:rsidRDefault="00A067DA" w:rsidP="00806687">
            <w:pPr>
              <w:jc w:val="both"/>
            </w:pPr>
          </w:p>
        </w:tc>
      </w:tr>
      <w:tr w:rsidR="00A067DA" w:rsidRPr="001A587E" w14:paraId="4C97F6C2" w14:textId="77777777" w:rsidTr="00806687">
        <w:tc>
          <w:tcPr>
            <w:tcW w:w="0" w:type="auto"/>
          </w:tcPr>
          <w:p w14:paraId="05C5D64B" w14:textId="77777777" w:rsidR="00A067DA" w:rsidRPr="001C2EE9" w:rsidRDefault="00A72481" w:rsidP="00806687">
            <w:pPr>
              <w:jc w:val="both"/>
              <w:rPr>
                <w:sz w:val="22"/>
                <w:szCs w:val="22"/>
              </w:rPr>
            </w:pPr>
            <w:r>
              <w:rPr>
                <w:sz w:val="22"/>
                <w:szCs w:val="22"/>
              </w:rPr>
              <w:t>3</w:t>
            </w:r>
          </w:p>
        </w:tc>
        <w:tc>
          <w:tcPr>
            <w:tcW w:w="0" w:type="auto"/>
          </w:tcPr>
          <w:p w14:paraId="11BAA163" w14:textId="77777777" w:rsidR="00A067DA" w:rsidRPr="001C2EE9" w:rsidRDefault="00A067DA" w:rsidP="00806687">
            <w:pPr>
              <w:jc w:val="center"/>
              <w:rPr>
                <w:b/>
                <w:sz w:val="22"/>
                <w:szCs w:val="22"/>
              </w:rPr>
            </w:pPr>
            <w:r w:rsidRPr="001C2EE9">
              <w:rPr>
                <w:b/>
                <w:sz w:val="22"/>
                <w:szCs w:val="22"/>
              </w:rPr>
              <w:t>Заправка ТС</w:t>
            </w:r>
          </w:p>
          <w:p w14:paraId="3FCE17E6" w14:textId="77777777" w:rsidR="00A067DA" w:rsidRPr="001C2EE9" w:rsidRDefault="00A067DA" w:rsidP="00806687">
            <w:pPr>
              <w:jc w:val="center"/>
              <w:rPr>
                <w:b/>
                <w:sz w:val="22"/>
                <w:szCs w:val="22"/>
              </w:rPr>
            </w:pPr>
            <w:r w:rsidRPr="001C2EE9">
              <w:rPr>
                <w:b/>
                <w:sz w:val="22"/>
                <w:szCs w:val="22"/>
              </w:rPr>
              <w:t>Бензином АИ-95</w:t>
            </w:r>
          </w:p>
        </w:tc>
        <w:tc>
          <w:tcPr>
            <w:tcW w:w="0" w:type="auto"/>
          </w:tcPr>
          <w:p w14:paraId="6077B097" w14:textId="77777777" w:rsidR="00A067DA" w:rsidRPr="001C2EE9" w:rsidRDefault="00A067DA" w:rsidP="00806687">
            <w:pPr>
              <w:spacing w:line="276" w:lineRule="auto"/>
              <w:rPr>
                <w:sz w:val="22"/>
                <w:szCs w:val="22"/>
              </w:rPr>
            </w:pPr>
            <w:r w:rsidRPr="001C2EE9">
              <w:rPr>
                <w:sz w:val="22"/>
                <w:szCs w:val="22"/>
              </w:rPr>
              <w:t>Октановое число бензина автомобильного по исследовательскому методу: ≥ 95 &lt; 98</w:t>
            </w:r>
          </w:p>
          <w:p w14:paraId="6ABE691E" w14:textId="77777777" w:rsidR="00A067DA" w:rsidRPr="001C2EE9" w:rsidRDefault="00A067DA" w:rsidP="00806687">
            <w:pPr>
              <w:spacing w:line="276" w:lineRule="auto"/>
              <w:rPr>
                <w:sz w:val="22"/>
                <w:szCs w:val="22"/>
              </w:rPr>
            </w:pPr>
          </w:p>
          <w:p w14:paraId="25D3A30E" w14:textId="77777777" w:rsidR="00A067DA" w:rsidRPr="001C2EE9" w:rsidRDefault="00A067DA" w:rsidP="00806687">
            <w:pPr>
              <w:spacing w:line="276" w:lineRule="auto"/>
              <w:rPr>
                <w:sz w:val="22"/>
                <w:szCs w:val="22"/>
              </w:rPr>
            </w:pPr>
            <w:r w:rsidRPr="001C2EE9">
              <w:rPr>
                <w:sz w:val="22"/>
                <w:szCs w:val="22"/>
              </w:rPr>
              <w:t xml:space="preserve"> Экологический класс: </w:t>
            </w:r>
            <w:r w:rsidRPr="001C2EE9">
              <w:rPr>
                <w:b/>
                <w:sz w:val="22"/>
                <w:szCs w:val="22"/>
              </w:rPr>
              <w:t>не ниже К5</w:t>
            </w:r>
            <w:r w:rsidRPr="001C2EE9">
              <w:rPr>
                <w:sz w:val="22"/>
                <w:szCs w:val="22"/>
              </w:rPr>
              <w:t xml:space="preserve"> </w:t>
            </w:r>
          </w:p>
          <w:p w14:paraId="43230CEE" w14:textId="77777777" w:rsidR="00A067DA" w:rsidRPr="001C2EE9" w:rsidRDefault="00A067DA" w:rsidP="00806687">
            <w:pPr>
              <w:spacing w:line="276" w:lineRule="auto"/>
              <w:rPr>
                <w:sz w:val="22"/>
                <w:szCs w:val="22"/>
              </w:rPr>
            </w:pPr>
            <w:r w:rsidRPr="001C2EE9">
              <w:rPr>
                <w:sz w:val="22"/>
                <w:szCs w:val="22"/>
              </w:rPr>
              <w:t xml:space="preserve"> </w:t>
            </w:r>
          </w:p>
          <w:p w14:paraId="32B3CCD2" w14:textId="77777777" w:rsidR="00A067DA" w:rsidRPr="001C2EE9" w:rsidRDefault="00A067DA" w:rsidP="00806687">
            <w:pPr>
              <w:jc w:val="both"/>
              <w:rPr>
                <w:sz w:val="22"/>
                <w:szCs w:val="22"/>
              </w:rPr>
            </w:pPr>
            <w:r w:rsidRPr="001C2EE9">
              <w:rPr>
                <w:sz w:val="22"/>
                <w:szCs w:val="22"/>
              </w:rPr>
              <w:t>Соответствие требованиям качества по ГОСТ 32513-2013</w:t>
            </w:r>
            <w:r w:rsidRPr="001C2EE9">
              <w:rPr>
                <w:b/>
                <w:sz w:val="22"/>
                <w:szCs w:val="22"/>
                <w:u w:val="single"/>
              </w:rPr>
              <w:t xml:space="preserve"> и/или</w:t>
            </w:r>
            <w:r w:rsidRPr="001C2EE9">
              <w:rPr>
                <w:sz w:val="22"/>
                <w:szCs w:val="22"/>
              </w:rPr>
              <w:t xml:space="preserve"> ГОСТ Р 51866-2002,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от 18 октября 2011 г. N 826</w:t>
            </w:r>
          </w:p>
        </w:tc>
        <w:tc>
          <w:tcPr>
            <w:tcW w:w="0" w:type="auto"/>
          </w:tcPr>
          <w:p w14:paraId="36C55D45" w14:textId="77777777" w:rsidR="00A067DA" w:rsidRDefault="00A067DA" w:rsidP="00806687">
            <w:pPr>
              <w:jc w:val="both"/>
              <w:rPr>
                <w:sz w:val="22"/>
                <w:szCs w:val="22"/>
              </w:rPr>
            </w:pPr>
            <w:r>
              <w:rPr>
                <w:sz w:val="22"/>
                <w:szCs w:val="22"/>
              </w:rPr>
              <w:t>5000</w:t>
            </w:r>
          </w:p>
        </w:tc>
      </w:tr>
    </w:tbl>
    <w:p w14:paraId="7CE25062" w14:textId="77777777" w:rsidR="00A37889" w:rsidRDefault="00A37889" w:rsidP="00A37889">
      <w:pPr>
        <w:tabs>
          <w:tab w:val="left" w:pos="708"/>
        </w:tabs>
        <w:suppressAutoHyphens/>
        <w:spacing w:line="100" w:lineRule="atLeast"/>
        <w:jc w:val="center"/>
        <w:rPr>
          <w:b/>
          <w:i/>
          <w:sz w:val="24"/>
          <w:szCs w:val="24"/>
          <w:lang w:eastAsia="ar-SA"/>
        </w:rPr>
      </w:pPr>
    </w:p>
    <w:tbl>
      <w:tblPr>
        <w:tblW w:w="10211" w:type="dxa"/>
        <w:tblLook w:val="01E0" w:firstRow="1" w:lastRow="1" w:firstColumn="1" w:lastColumn="1" w:noHBand="0" w:noVBand="0"/>
      </w:tblPr>
      <w:tblGrid>
        <w:gridCol w:w="10356"/>
        <w:gridCol w:w="71"/>
        <w:gridCol w:w="222"/>
        <w:gridCol w:w="222"/>
        <w:gridCol w:w="216"/>
        <w:gridCol w:w="7"/>
      </w:tblGrid>
      <w:tr w:rsidR="00A067DA" w:rsidRPr="00A565DD" w14:paraId="2893377B" w14:textId="77777777" w:rsidTr="00806687">
        <w:trPr>
          <w:gridAfter w:val="1"/>
          <w:wAfter w:w="43" w:type="dxa"/>
          <w:trHeight w:val="569"/>
        </w:trPr>
        <w:tc>
          <w:tcPr>
            <w:tcW w:w="5084" w:type="dxa"/>
          </w:tcPr>
          <w:p w14:paraId="1132ACA0" w14:textId="77777777" w:rsidR="00A067DA" w:rsidRPr="009D69A7" w:rsidRDefault="00A067DA" w:rsidP="00806687">
            <w:pPr>
              <w:tabs>
                <w:tab w:val="left" w:pos="0"/>
              </w:tabs>
              <w:rPr>
                <w:b/>
                <w:sz w:val="24"/>
                <w:szCs w:val="24"/>
              </w:rPr>
            </w:pPr>
            <w:r>
              <w:rPr>
                <w:b/>
                <w:sz w:val="24"/>
                <w:szCs w:val="24"/>
              </w:rPr>
              <w:t>ПОКУПАТЕЛЬ</w:t>
            </w:r>
            <w:r w:rsidRPr="009D69A7">
              <w:rPr>
                <w:b/>
                <w:sz w:val="24"/>
                <w:szCs w:val="24"/>
              </w:rPr>
              <w:t xml:space="preserve">                                   </w:t>
            </w:r>
            <w:r>
              <w:rPr>
                <w:b/>
                <w:sz w:val="24"/>
                <w:szCs w:val="24"/>
              </w:rPr>
              <w:t xml:space="preserve">                </w:t>
            </w:r>
            <w:r w:rsidRPr="009D69A7">
              <w:rPr>
                <w:b/>
                <w:sz w:val="24"/>
                <w:szCs w:val="24"/>
              </w:rPr>
              <w:t xml:space="preserve">      </w:t>
            </w:r>
            <w:r>
              <w:rPr>
                <w:b/>
                <w:sz w:val="24"/>
                <w:szCs w:val="24"/>
              </w:rPr>
              <w:t>ПРОДАВЕЦ</w:t>
            </w:r>
            <w:r w:rsidRPr="009D69A7">
              <w:rPr>
                <w:b/>
                <w:sz w:val="24"/>
                <w:szCs w:val="24"/>
              </w:rPr>
              <w:t xml:space="preserve"> </w:t>
            </w:r>
          </w:p>
        </w:tc>
        <w:tc>
          <w:tcPr>
            <w:tcW w:w="5084" w:type="dxa"/>
            <w:gridSpan w:val="4"/>
          </w:tcPr>
          <w:p w14:paraId="601534B0" w14:textId="77777777" w:rsidR="00A067DA" w:rsidRPr="009D69A7" w:rsidRDefault="00A067DA" w:rsidP="00806687">
            <w:pPr>
              <w:tabs>
                <w:tab w:val="left" w:pos="0"/>
              </w:tabs>
              <w:rPr>
                <w:b/>
                <w:sz w:val="24"/>
                <w:szCs w:val="24"/>
              </w:rPr>
            </w:pPr>
          </w:p>
        </w:tc>
      </w:tr>
      <w:tr w:rsidR="00A067DA" w:rsidRPr="00A565DD" w14:paraId="33081497" w14:textId="77777777" w:rsidTr="00806687">
        <w:tblPrEx>
          <w:tblLook w:val="0000" w:firstRow="0" w:lastRow="0" w:firstColumn="0" w:lastColumn="0" w:noHBand="0" w:noVBand="0"/>
        </w:tblPrEx>
        <w:trPr>
          <w:trHeight w:val="1987"/>
        </w:trPr>
        <w:tc>
          <w:tcPr>
            <w:tcW w:w="5127" w:type="dxa"/>
            <w:gridSpan w:val="2"/>
            <w:shd w:val="clear" w:color="auto" w:fill="auto"/>
          </w:tcPr>
          <w:tbl>
            <w:tblPr>
              <w:tblW w:w="10211" w:type="dxa"/>
              <w:tblLook w:val="01E0" w:firstRow="1" w:lastRow="1" w:firstColumn="1" w:lastColumn="1" w:noHBand="0" w:noVBand="0"/>
            </w:tblPr>
            <w:tblGrid>
              <w:gridCol w:w="5105"/>
              <w:gridCol w:w="5106"/>
            </w:tblGrid>
            <w:tr w:rsidR="00A067DA" w:rsidRPr="009D69A7" w14:paraId="53248725" w14:textId="77777777" w:rsidTr="00806687">
              <w:trPr>
                <w:trHeight w:val="569"/>
              </w:trPr>
              <w:tc>
                <w:tcPr>
                  <w:tcW w:w="5084" w:type="dxa"/>
                </w:tcPr>
                <w:p w14:paraId="32C4209B" w14:textId="77777777" w:rsidR="00A067DA" w:rsidRPr="009D69A7" w:rsidRDefault="00A067DA" w:rsidP="00806687">
                  <w:pPr>
                    <w:widowControl w:val="0"/>
                    <w:suppressAutoHyphens/>
                    <w:autoSpaceDE w:val="0"/>
                    <w:spacing w:line="276" w:lineRule="auto"/>
                    <w:jc w:val="both"/>
                    <w:rPr>
                      <w:sz w:val="24"/>
                      <w:szCs w:val="24"/>
                      <w:lang w:eastAsia="ar-SA"/>
                    </w:rPr>
                  </w:pPr>
                  <w:r w:rsidRPr="009D69A7">
                    <w:rPr>
                      <w:rFonts w:eastAsia="Arial"/>
                      <w:sz w:val="24"/>
                      <w:szCs w:val="24"/>
                      <w:lang w:eastAsia="ar-SA"/>
                    </w:rPr>
                    <w:lastRenderedPageBreak/>
                    <w:t>ГП ПО</w:t>
                  </w:r>
                  <w:r w:rsidRPr="009D69A7">
                    <w:rPr>
                      <w:sz w:val="24"/>
                      <w:szCs w:val="24"/>
                      <w:lang w:eastAsia="ar-SA"/>
                    </w:rPr>
                    <w:t xml:space="preserve"> «Славяне»</w:t>
                  </w:r>
                </w:p>
                <w:p w14:paraId="2923B99E" w14:textId="77777777" w:rsidR="00A067DA" w:rsidRPr="009D69A7" w:rsidRDefault="00A067DA" w:rsidP="00806687">
                  <w:pPr>
                    <w:suppressAutoHyphens/>
                    <w:snapToGrid w:val="0"/>
                    <w:spacing w:line="276" w:lineRule="auto"/>
                    <w:rPr>
                      <w:rFonts w:eastAsia="Arial"/>
                      <w:sz w:val="24"/>
                      <w:szCs w:val="24"/>
                      <w:lang w:eastAsia="ar-SA"/>
                    </w:rPr>
                  </w:pPr>
                </w:p>
                <w:p w14:paraId="5A94BE09" w14:textId="77777777"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Генеральный директор</w:t>
                  </w:r>
                </w:p>
                <w:p w14:paraId="174B3EBB" w14:textId="77777777"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 xml:space="preserve">ГП ПО «Славяне» </w:t>
                  </w:r>
                </w:p>
                <w:p w14:paraId="3CB24F25" w14:textId="77777777" w:rsidR="00A067DA" w:rsidRPr="009D69A7" w:rsidRDefault="00A067DA" w:rsidP="00806687">
                  <w:pPr>
                    <w:suppressAutoHyphens/>
                    <w:snapToGrid w:val="0"/>
                    <w:spacing w:line="276" w:lineRule="auto"/>
                    <w:rPr>
                      <w:sz w:val="24"/>
                      <w:szCs w:val="24"/>
                      <w:lang w:eastAsia="ar-SA"/>
                    </w:rPr>
                  </w:pPr>
                </w:p>
                <w:p w14:paraId="1F9315A9" w14:textId="77777777" w:rsidR="00A067DA" w:rsidRPr="009D69A7" w:rsidRDefault="00A067DA" w:rsidP="00806687">
                  <w:pPr>
                    <w:suppressAutoHyphens/>
                    <w:snapToGrid w:val="0"/>
                    <w:spacing w:line="276" w:lineRule="auto"/>
                    <w:rPr>
                      <w:sz w:val="24"/>
                      <w:szCs w:val="24"/>
                      <w:lang w:eastAsia="ar-SA"/>
                    </w:rPr>
                  </w:pPr>
                  <w:r w:rsidRPr="009D69A7">
                    <w:rPr>
                      <w:sz w:val="24"/>
                      <w:szCs w:val="24"/>
                      <w:lang w:eastAsia="ar-SA"/>
                    </w:rPr>
                    <w:t>____________И.А.Жгун</w:t>
                  </w:r>
                </w:p>
                <w:p w14:paraId="68B2B85A" w14:textId="77777777" w:rsidR="00A067DA" w:rsidRPr="009D69A7" w:rsidRDefault="00A067DA" w:rsidP="00806687">
                  <w:pPr>
                    <w:suppressAutoHyphens/>
                    <w:spacing w:line="276" w:lineRule="auto"/>
                    <w:rPr>
                      <w:sz w:val="24"/>
                      <w:szCs w:val="24"/>
                      <w:lang w:eastAsia="ar-SA"/>
                    </w:rPr>
                  </w:pPr>
                  <w:r w:rsidRPr="009D69A7">
                    <w:rPr>
                      <w:sz w:val="24"/>
                      <w:szCs w:val="24"/>
                      <w:lang w:eastAsia="ar-SA"/>
                    </w:rPr>
                    <w:t xml:space="preserve">  М.П.</w:t>
                  </w:r>
                </w:p>
              </w:tc>
              <w:tc>
                <w:tcPr>
                  <w:tcW w:w="5084" w:type="dxa"/>
                </w:tcPr>
                <w:p w14:paraId="2B574B3C" w14:textId="77777777" w:rsidR="00A067DA" w:rsidRDefault="00A067DA" w:rsidP="00806687">
                  <w:pPr>
                    <w:suppressAutoHyphens/>
                    <w:snapToGrid w:val="0"/>
                    <w:spacing w:line="276" w:lineRule="auto"/>
                    <w:jc w:val="both"/>
                    <w:rPr>
                      <w:b/>
                      <w:sz w:val="24"/>
                      <w:szCs w:val="24"/>
                      <w:lang w:eastAsia="ar-SA"/>
                    </w:rPr>
                  </w:pPr>
                </w:p>
                <w:p w14:paraId="4EEDFDE9" w14:textId="77777777" w:rsidR="00A067DA" w:rsidRDefault="00A067DA" w:rsidP="00806687">
                  <w:pPr>
                    <w:suppressAutoHyphens/>
                    <w:snapToGrid w:val="0"/>
                    <w:spacing w:line="276" w:lineRule="auto"/>
                    <w:jc w:val="both"/>
                    <w:rPr>
                      <w:b/>
                      <w:sz w:val="24"/>
                      <w:szCs w:val="24"/>
                      <w:lang w:eastAsia="ar-SA"/>
                    </w:rPr>
                  </w:pPr>
                </w:p>
                <w:p w14:paraId="1B32A791" w14:textId="77777777" w:rsidR="00A067DA" w:rsidRPr="009D69A7" w:rsidRDefault="00A067DA" w:rsidP="00806687">
                  <w:pPr>
                    <w:suppressAutoHyphens/>
                    <w:snapToGrid w:val="0"/>
                    <w:spacing w:line="276" w:lineRule="auto"/>
                    <w:jc w:val="both"/>
                    <w:rPr>
                      <w:b/>
                      <w:sz w:val="24"/>
                      <w:szCs w:val="24"/>
                      <w:lang w:eastAsia="ar-SA"/>
                    </w:rPr>
                  </w:pPr>
                </w:p>
                <w:p w14:paraId="015329F1" w14:textId="77777777" w:rsidR="00A067DA" w:rsidRPr="009D69A7" w:rsidRDefault="00A067DA" w:rsidP="00806687">
                  <w:pPr>
                    <w:suppressAutoHyphens/>
                    <w:snapToGrid w:val="0"/>
                    <w:spacing w:line="276" w:lineRule="auto"/>
                    <w:jc w:val="both"/>
                    <w:rPr>
                      <w:b/>
                      <w:sz w:val="24"/>
                      <w:szCs w:val="24"/>
                      <w:lang w:eastAsia="ar-SA"/>
                    </w:rPr>
                  </w:pPr>
                </w:p>
                <w:p w14:paraId="6E7CA1DE" w14:textId="77777777" w:rsidR="00A067DA" w:rsidRPr="009D69A7" w:rsidRDefault="00A067DA" w:rsidP="00806687">
                  <w:pPr>
                    <w:suppressAutoHyphens/>
                    <w:snapToGrid w:val="0"/>
                    <w:spacing w:line="276" w:lineRule="auto"/>
                    <w:jc w:val="both"/>
                    <w:rPr>
                      <w:b/>
                      <w:sz w:val="24"/>
                      <w:szCs w:val="24"/>
                      <w:lang w:eastAsia="ar-SA"/>
                    </w:rPr>
                  </w:pPr>
                </w:p>
                <w:p w14:paraId="3E5ABF01" w14:textId="77777777" w:rsidR="00A067DA" w:rsidRDefault="00A067DA" w:rsidP="00806687">
                  <w:pPr>
                    <w:suppressAutoHyphens/>
                    <w:snapToGrid w:val="0"/>
                    <w:spacing w:line="276" w:lineRule="auto"/>
                    <w:jc w:val="both"/>
                    <w:rPr>
                      <w:b/>
                      <w:sz w:val="24"/>
                      <w:szCs w:val="24"/>
                      <w:lang w:eastAsia="ar-SA"/>
                    </w:rPr>
                  </w:pPr>
                  <w:r w:rsidRPr="009D69A7">
                    <w:rPr>
                      <w:b/>
                      <w:sz w:val="24"/>
                      <w:szCs w:val="24"/>
                      <w:lang w:eastAsia="ar-SA"/>
                    </w:rPr>
                    <w:t>__________________</w:t>
                  </w:r>
                </w:p>
                <w:p w14:paraId="3A5E6A65" w14:textId="77777777" w:rsidR="00A067DA" w:rsidRPr="009D69A7" w:rsidRDefault="00A067DA" w:rsidP="00806687">
                  <w:pPr>
                    <w:suppressAutoHyphens/>
                    <w:snapToGrid w:val="0"/>
                    <w:spacing w:line="276" w:lineRule="auto"/>
                    <w:jc w:val="both"/>
                    <w:rPr>
                      <w:b/>
                      <w:sz w:val="24"/>
                      <w:szCs w:val="24"/>
                      <w:lang w:eastAsia="ar-SA"/>
                    </w:rPr>
                  </w:pPr>
                  <w:r w:rsidRPr="009D69A7">
                    <w:rPr>
                      <w:sz w:val="24"/>
                      <w:szCs w:val="24"/>
                      <w:lang w:eastAsia="ar-SA"/>
                    </w:rPr>
                    <w:t xml:space="preserve">      М.П.</w:t>
                  </w:r>
                </w:p>
              </w:tc>
            </w:tr>
          </w:tbl>
          <w:p w14:paraId="3B618A35" w14:textId="77777777" w:rsidR="00A067DA" w:rsidRDefault="00A067DA" w:rsidP="00806687"/>
        </w:tc>
        <w:tc>
          <w:tcPr>
            <w:tcW w:w="292" w:type="dxa"/>
            <w:shd w:val="clear" w:color="auto" w:fill="auto"/>
          </w:tcPr>
          <w:p w14:paraId="27FFDF15" w14:textId="77777777" w:rsidR="00A067DA" w:rsidRDefault="00A067DA" w:rsidP="00806687"/>
        </w:tc>
        <w:tc>
          <w:tcPr>
            <w:tcW w:w="293" w:type="dxa"/>
            <w:shd w:val="clear" w:color="auto" w:fill="auto"/>
          </w:tcPr>
          <w:p w14:paraId="1E1DFB94" w14:textId="77777777" w:rsidR="00A067DA" w:rsidRPr="00A565DD" w:rsidRDefault="00A067DA" w:rsidP="00806687">
            <w:pPr>
              <w:widowControl w:val="0"/>
              <w:suppressAutoHyphens/>
              <w:snapToGrid w:val="0"/>
              <w:jc w:val="both"/>
              <w:rPr>
                <w:rFonts w:eastAsia="Calibri"/>
                <w:sz w:val="22"/>
                <w:szCs w:val="22"/>
                <w:lang w:eastAsia="ar-SA"/>
              </w:rPr>
            </w:pPr>
          </w:p>
        </w:tc>
        <w:tc>
          <w:tcPr>
            <w:tcW w:w="4499" w:type="dxa"/>
            <w:gridSpan w:val="2"/>
            <w:shd w:val="clear" w:color="auto" w:fill="auto"/>
          </w:tcPr>
          <w:p w14:paraId="7F491329" w14:textId="77777777" w:rsidR="00A067DA" w:rsidRPr="00A565DD" w:rsidRDefault="00A067DA" w:rsidP="00806687">
            <w:pPr>
              <w:widowControl w:val="0"/>
              <w:suppressAutoHyphens/>
              <w:jc w:val="both"/>
              <w:rPr>
                <w:rFonts w:eastAsia="Calibri"/>
                <w:sz w:val="22"/>
                <w:szCs w:val="22"/>
                <w:lang w:eastAsia="ar-SA"/>
              </w:rPr>
            </w:pPr>
          </w:p>
          <w:p w14:paraId="31710727" w14:textId="77777777" w:rsidR="00A067DA" w:rsidRPr="00A565DD" w:rsidRDefault="00A067DA" w:rsidP="00806687">
            <w:pPr>
              <w:widowControl w:val="0"/>
              <w:suppressAutoHyphens/>
              <w:jc w:val="both"/>
              <w:rPr>
                <w:rFonts w:eastAsia="Calibri"/>
                <w:sz w:val="22"/>
                <w:szCs w:val="22"/>
                <w:lang w:eastAsia="ar-SA"/>
              </w:rPr>
            </w:pPr>
          </w:p>
          <w:p w14:paraId="582C355D" w14:textId="77777777" w:rsidR="00A067DA" w:rsidRPr="00A565DD" w:rsidRDefault="00A067DA" w:rsidP="00806687">
            <w:pPr>
              <w:widowControl w:val="0"/>
              <w:suppressAutoHyphens/>
              <w:jc w:val="both"/>
              <w:rPr>
                <w:rFonts w:eastAsia="Calibri"/>
                <w:sz w:val="22"/>
                <w:szCs w:val="22"/>
                <w:lang w:eastAsia="ar-SA"/>
              </w:rPr>
            </w:pPr>
          </w:p>
        </w:tc>
      </w:tr>
    </w:tbl>
    <w:p w14:paraId="580ABC98" w14:textId="77777777" w:rsidR="00A067DA" w:rsidRDefault="00A067DA" w:rsidP="00A37889">
      <w:pPr>
        <w:tabs>
          <w:tab w:val="left" w:pos="708"/>
        </w:tabs>
        <w:suppressAutoHyphens/>
        <w:spacing w:line="100" w:lineRule="atLeast"/>
        <w:jc w:val="center"/>
        <w:rPr>
          <w:b/>
          <w:i/>
          <w:sz w:val="24"/>
          <w:szCs w:val="24"/>
          <w:lang w:eastAsia="ar-SA"/>
        </w:rPr>
      </w:pPr>
    </w:p>
    <w:sectPr w:rsidR="00A067DA" w:rsidSect="009D031E">
      <w:headerReference w:type="default" r:id="rId12"/>
      <w:footerReference w:type="even" r:id="rId13"/>
      <w:footerReference w:type="default" r:id="rId14"/>
      <w:headerReference w:type="first" r:id="rId15"/>
      <w:footerReference w:type="first" r:id="rId16"/>
      <w:pgSz w:w="11909" w:h="16834"/>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21480" w14:textId="77777777" w:rsidR="0095008B" w:rsidRDefault="0095008B" w:rsidP="005A4EC5">
      <w:r>
        <w:separator/>
      </w:r>
    </w:p>
  </w:endnote>
  <w:endnote w:type="continuationSeparator" w:id="0">
    <w:p w14:paraId="3BAC097F" w14:textId="77777777" w:rsidR="0095008B" w:rsidRDefault="0095008B" w:rsidP="005A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ambria"/>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BA6A" w14:textId="77777777" w:rsidR="00DC4308" w:rsidRDefault="00DC43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05C4" w14:textId="77777777" w:rsidR="00DC4308" w:rsidRPr="00A03882" w:rsidRDefault="00DC4308" w:rsidP="00F62C4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2B17" w14:textId="77777777" w:rsidR="00DC4308" w:rsidRDefault="00DC43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45CA" w14:textId="77777777" w:rsidR="0095008B" w:rsidRDefault="0095008B" w:rsidP="005A4EC5">
      <w:r>
        <w:separator/>
      </w:r>
    </w:p>
  </w:footnote>
  <w:footnote w:type="continuationSeparator" w:id="0">
    <w:p w14:paraId="50B95140" w14:textId="77777777" w:rsidR="0095008B" w:rsidRDefault="0095008B" w:rsidP="005A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1246E" w14:textId="77777777" w:rsidR="00DC4308" w:rsidRPr="000C011B" w:rsidRDefault="00DC4308" w:rsidP="00F62C4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7F2C" w14:textId="77777777" w:rsidR="00DC4308" w:rsidRDefault="00DC43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1705CD2"/>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2"/>
    <w:multiLevelType w:val="multilevel"/>
    <w:tmpl w:val="00000002"/>
    <w:name w:val="WW8Num2"/>
    <w:lvl w:ilvl="0">
      <w:start w:val="1"/>
      <w:numFmt w:val="decimal"/>
      <w:lvlText w:val="%1."/>
      <w:lvlJc w:val="left"/>
      <w:pPr>
        <w:tabs>
          <w:tab w:val="num" w:pos="0"/>
        </w:tabs>
        <w:ind w:left="1070" w:hanging="360"/>
      </w:pPr>
      <w:rPr>
        <w:sz w:val="24"/>
        <w:szCs w:val="24"/>
        <w:lang w:eastAsia="ar-SA"/>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1"/>
        </w:tabs>
        <w:ind w:left="1663" w:hanging="1095"/>
      </w:pPr>
    </w:lvl>
    <w:lvl w:ilvl="2">
      <w:start w:val="1"/>
      <w:numFmt w:val="decimal"/>
      <w:lvlText w:val="%1.%2.%3."/>
      <w:lvlJc w:val="left"/>
      <w:pPr>
        <w:tabs>
          <w:tab w:val="num" w:pos="0"/>
        </w:tabs>
        <w:ind w:left="1869" w:hanging="1095"/>
      </w:pPr>
    </w:lvl>
    <w:lvl w:ilvl="3">
      <w:start w:val="1"/>
      <w:numFmt w:val="decimal"/>
      <w:lvlText w:val="%1.%2.%3.%4."/>
      <w:lvlJc w:val="left"/>
      <w:pPr>
        <w:tabs>
          <w:tab w:val="num" w:pos="0"/>
        </w:tabs>
        <w:ind w:left="2076" w:hanging="1095"/>
      </w:pPr>
    </w:lvl>
    <w:lvl w:ilvl="4">
      <w:start w:val="1"/>
      <w:numFmt w:val="decimal"/>
      <w:lvlText w:val="%1.%2.%3.%4.%5."/>
      <w:lvlJc w:val="left"/>
      <w:pPr>
        <w:tabs>
          <w:tab w:val="num" w:pos="0"/>
        </w:tabs>
        <w:ind w:left="2283" w:hanging="1095"/>
      </w:pPr>
    </w:lvl>
    <w:lvl w:ilvl="5">
      <w:start w:val="1"/>
      <w:numFmt w:val="decimal"/>
      <w:lvlText w:val="%1.%2.%3.%4.%5.%6."/>
      <w:lvlJc w:val="left"/>
      <w:pPr>
        <w:tabs>
          <w:tab w:val="num" w:pos="0"/>
        </w:tabs>
        <w:ind w:left="2490" w:hanging="109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4">
    <w:nsid w:val="00000010"/>
    <w:multiLevelType w:val="multilevel"/>
    <w:tmpl w:val="00000010"/>
    <w:name w:val="WW8Num17"/>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DC251D"/>
    <w:multiLevelType w:val="hybridMultilevel"/>
    <w:tmpl w:val="125CB7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9D3A85"/>
    <w:multiLevelType w:val="hybridMultilevel"/>
    <w:tmpl w:val="1CC8726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7647DBC"/>
    <w:multiLevelType w:val="hybridMultilevel"/>
    <w:tmpl w:val="E542B7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D7F44"/>
    <w:multiLevelType w:val="hybridMultilevel"/>
    <w:tmpl w:val="4A6C6E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62DAA"/>
    <w:multiLevelType w:val="hybridMultilevel"/>
    <w:tmpl w:val="9A0EA5D8"/>
    <w:lvl w:ilvl="0" w:tplc="855A3E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11">
    <w:nsid w:val="23110CD7"/>
    <w:multiLevelType w:val="multilevel"/>
    <w:tmpl w:val="D7DE1818"/>
    <w:lvl w:ilvl="0">
      <w:start w:val="1"/>
      <w:numFmt w:val="decimal"/>
      <w:pStyle w:val="1"/>
      <w:lvlText w:val="%1."/>
      <w:legacy w:legacy="1" w:legacySpace="0" w:legacyIndent="680"/>
      <w:lvlJc w:val="left"/>
      <w:pPr>
        <w:ind w:left="1701" w:hanging="680"/>
      </w:pPr>
    </w:lvl>
    <w:lvl w:ilvl="1">
      <w:start w:val="1"/>
      <w:numFmt w:val="decimal"/>
      <w:pStyle w:val="10"/>
      <w:lvlText w:val="%1.%2."/>
      <w:legacy w:legacy="1" w:legacySpace="0" w:legacyIndent="680"/>
      <w:lvlJc w:val="left"/>
      <w:pPr>
        <w:ind w:left="1815" w:hanging="680"/>
      </w:pPr>
    </w:lvl>
    <w:lvl w:ilvl="2">
      <w:start w:val="1"/>
      <w:numFmt w:val="decimal"/>
      <w:pStyle w:val="2"/>
      <w:lvlText w:val="%1.%2.%3."/>
      <w:legacy w:legacy="1" w:legacySpace="0" w:legacyIndent="708"/>
      <w:lvlJc w:val="left"/>
      <w:pPr>
        <w:ind w:left="1701" w:hanging="708"/>
      </w:pPr>
    </w:lvl>
    <w:lvl w:ilvl="3">
      <w:start w:val="1"/>
      <w:numFmt w:val="decimal"/>
      <w:pStyle w:val="3"/>
      <w:lvlText w:val="%1.%2.%3.%4."/>
      <w:legacy w:legacy="1" w:legacySpace="0" w:legacyIndent="708"/>
      <w:lvlJc w:val="left"/>
      <w:pPr>
        <w:ind w:left="1701" w:hanging="708"/>
      </w:pPr>
    </w:lvl>
    <w:lvl w:ilvl="4">
      <w:start w:val="1"/>
      <w:numFmt w:val="decimal"/>
      <w:pStyle w:val="4"/>
      <w:lvlText w:val="%1.%2.%3.%4.%5."/>
      <w:legacy w:legacy="1" w:legacySpace="0" w:legacyIndent="708"/>
      <w:lvlJc w:val="left"/>
      <w:pPr>
        <w:ind w:left="1701" w:hanging="708"/>
      </w:pPr>
    </w:lvl>
    <w:lvl w:ilvl="5">
      <w:start w:val="1"/>
      <w:numFmt w:val="decimal"/>
      <w:pStyle w:val="5"/>
      <w:lvlText w:val="%1.%2.%3.%4.%5.%6."/>
      <w:legacy w:legacy="1" w:legacySpace="0" w:legacyIndent="708"/>
      <w:lvlJc w:val="left"/>
      <w:pPr>
        <w:ind w:left="4192" w:hanging="708"/>
      </w:pPr>
    </w:lvl>
    <w:lvl w:ilvl="6">
      <w:start w:val="1"/>
      <w:numFmt w:val="decimal"/>
      <w:lvlText w:val="%1.%2.%3.%4.%5.%6.%7."/>
      <w:legacy w:legacy="1" w:legacySpace="0" w:legacyIndent="708"/>
      <w:lvlJc w:val="left"/>
      <w:pPr>
        <w:ind w:left="4900" w:hanging="708"/>
      </w:pPr>
    </w:lvl>
    <w:lvl w:ilvl="7">
      <w:start w:val="1"/>
      <w:numFmt w:val="decimal"/>
      <w:lvlText w:val="%1.%2.%3.%4.%5.%6.%7.%8."/>
      <w:legacy w:legacy="1" w:legacySpace="0" w:legacyIndent="708"/>
      <w:lvlJc w:val="left"/>
      <w:pPr>
        <w:ind w:left="5608" w:hanging="708"/>
      </w:pPr>
    </w:lvl>
    <w:lvl w:ilvl="8">
      <w:start w:val="1"/>
      <w:numFmt w:val="decimal"/>
      <w:lvlText w:val="%1.%2.%3.%4.%5.%6.%7.%8.%9."/>
      <w:legacy w:legacy="1" w:legacySpace="0" w:legacyIndent="708"/>
      <w:lvlJc w:val="left"/>
      <w:pPr>
        <w:ind w:left="6316" w:hanging="708"/>
      </w:pPr>
    </w:lvl>
  </w:abstractNum>
  <w:abstractNum w:abstractNumId="12">
    <w:nsid w:val="271E5728"/>
    <w:multiLevelType w:val="hybridMultilevel"/>
    <w:tmpl w:val="345C2540"/>
    <w:lvl w:ilvl="0" w:tplc="6A060668">
      <w:start w:val="1"/>
      <w:numFmt w:val="bullet"/>
      <w:lvlText w:val=""/>
      <w:lvlJc w:val="left"/>
      <w:pPr>
        <w:ind w:left="33" w:firstLine="251"/>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3">
    <w:nsid w:val="274B2DA8"/>
    <w:multiLevelType w:val="hybridMultilevel"/>
    <w:tmpl w:val="624EBF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2949067C"/>
    <w:multiLevelType w:val="hybridMultilevel"/>
    <w:tmpl w:val="A0F43BD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0393EF5"/>
    <w:multiLevelType w:val="hybridMultilevel"/>
    <w:tmpl w:val="A190A3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8735D72"/>
    <w:multiLevelType w:val="singleLevel"/>
    <w:tmpl w:val="1612F97E"/>
    <w:lvl w:ilvl="0">
      <w:start w:val="1"/>
      <w:numFmt w:val="bullet"/>
      <w:pStyle w:val="9"/>
      <w:lvlText w:val="–"/>
      <w:lvlJc w:val="left"/>
      <w:pPr>
        <w:tabs>
          <w:tab w:val="num" w:pos="360"/>
        </w:tabs>
        <w:ind w:left="360" w:hanging="360"/>
      </w:pPr>
      <w:rPr>
        <w:rFonts w:ascii="Times New Roman" w:hAnsi="Times New Roman" w:hint="default"/>
        <w:sz w:val="16"/>
      </w:rPr>
    </w:lvl>
  </w:abstractNum>
  <w:abstractNum w:abstractNumId="18">
    <w:nsid w:val="393450CB"/>
    <w:multiLevelType w:val="hybridMultilevel"/>
    <w:tmpl w:val="0318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FA45DC"/>
    <w:multiLevelType w:val="hybridMultilevel"/>
    <w:tmpl w:val="766690EE"/>
    <w:lvl w:ilvl="0" w:tplc="6E02E43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cs="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1D5226"/>
    <w:multiLevelType w:val="multilevel"/>
    <w:tmpl w:val="D9180736"/>
    <w:lvl w:ilvl="0">
      <w:start w:val="1"/>
      <w:numFmt w:val="decimal"/>
      <w:pStyle w:val="90"/>
      <w:lvlText w:val="%1)"/>
      <w:lvlJc w:val="left"/>
      <w:pPr>
        <w:tabs>
          <w:tab w:val="num" w:pos="1247"/>
        </w:tabs>
        <w:ind w:left="1247" w:hanging="527"/>
      </w:pPr>
    </w:lvl>
    <w:lvl w:ilvl="1">
      <w:start w:val="1"/>
      <w:numFmt w:val="lowerLetter"/>
      <w:pStyle w:val="a0"/>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93EE0"/>
    <w:multiLevelType w:val="hybridMultilevel"/>
    <w:tmpl w:val="B346024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5255609D"/>
    <w:multiLevelType w:val="multilevel"/>
    <w:tmpl w:val="3F8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46B66"/>
    <w:multiLevelType w:val="hybridMultilevel"/>
    <w:tmpl w:val="D914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2966944"/>
    <w:multiLevelType w:val="multilevel"/>
    <w:tmpl w:val="642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B315AA"/>
    <w:multiLevelType w:val="hybridMultilevel"/>
    <w:tmpl w:val="808E3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BE01554"/>
    <w:multiLevelType w:val="multilevel"/>
    <w:tmpl w:val="06A664A6"/>
    <w:lvl w:ilvl="0">
      <w:start w:val="1"/>
      <w:numFmt w:val="none"/>
      <w:pStyle w:val="a1"/>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TextNor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27"/>
  </w:num>
  <w:num w:numId="4">
    <w:abstractNumId w:val="0"/>
  </w:num>
  <w:num w:numId="5">
    <w:abstractNumId w:val="17"/>
  </w:num>
  <w:num w:numId="6">
    <w:abstractNumId w:val="21"/>
  </w:num>
  <w:num w:numId="7">
    <w:abstractNumId w:val="11"/>
  </w:num>
  <w:num w:numId="8">
    <w:abstractNumId w:val="20"/>
  </w:num>
  <w:num w:numId="9">
    <w:abstractNumId w:val="19"/>
  </w:num>
  <w:num w:numId="10">
    <w:abstractNumId w:val="26"/>
  </w:num>
  <w:num w:numId="11">
    <w:abstractNumId w:val="18"/>
  </w:num>
  <w:num w:numId="12">
    <w:abstractNumId w:val="14"/>
  </w:num>
  <w:num w:numId="13">
    <w:abstractNumId w:val="6"/>
  </w:num>
  <w:num w:numId="14">
    <w:abstractNumId w:val="9"/>
  </w:num>
  <w:num w:numId="15">
    <w:abstractNumId w:val="10"/>
  </w:num>
  <w:num w:numId="16">
    <w:abstractNumId w:val="12"/>
  </w:num>
  <w:num w:numId="17">
    <w:abstractNumId w:val="23"/>
  </w:num>
  <w:num w:numId="18">
    <w:abstractNumId w:val="25"/>
  </w:num>
  <w:num w:numId="19">
    <w:abstractNumId w:val="22"/>
  </w:num>
  <w:num w:numId="20">
    <w:abstractNumId w:val="3"/>
  </w:num>
  <w:num w:numId="21">
    <w:abstractNumId w:val="8"/>
  </w:num>
  <w:num w:numId="22">
    <w:abstractNumId w:val="5"/>
  </w:num>
  <w:num w:numId="23">
    <w:abstractNumId w:val="13"/>
  </w:num>
  <w:num w:numId="24">
    <w:abstractNumId w:val="24"/>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3D"/>
    <w:rsid w:val="00000AAE"/>
    <w:rsid w:val="00001053"/>
    <w:rsid w:val="0000120F"/>
    <w:rsid w:val="000034FE"/>
    <w:rsid w:val="0000696B"/>
    <w:rsid w:val="00007307"/>
    <w:rsid w:val="00012602"/>
    <w:rsid w:val="0001404E"/>
    <w:rsid w:val="00014C99"/>
    <w:rsid w:val="000155A4"/>
    <w:rsid w:val="00016000"/>
    <w:rsid w:val="00020056"/>
    <w:rsid w:val="00020253"/>
    <w:rsid w:val="00021DE4"/>
    <w:rsid w:val="00025064"/>
    <w:rsid w:val="00026242"/>
    <w:rsid w:val="000266E4"/>
    <w:rsid w:val="00026CBE"/>
    <w:rsid w:val="00026CEF"/>
    <w:rsid w:val="00027C53"/>
    <w:rsid w:val="00027DBB"/>
    <w:rsid w:val="00030793"/>
    <w:rsid w:val="000344A1"/>
    <w:rsid w:val="00034549"/>
    <w:rsid w:val="00034688"/>
    <w:rsid w:val="00035416"/>
    <w:rsid w:val="00036140"/>
    <w:rsid w:val="0003729D"/>
    <w:rsid w:val="000405E8"/>
    <w:rsid w:val="00040A1B"/>
    <w:rsid w:val="00041B47"/>
    <w:rsid w:val="00041D4B"/>
    <w:rsid w:val="00043613"/>
    <w:rsid w:val="000440CD"/>
    <w:rsid w:val="00046434"/>
    <w:rsid w:val="00046C04"/>
    <w:rsid w:val="00047E17"/>
    <w:rsid w:val="000506C2"/>
    <w:rsid w:val="00052EAF"/>
    <w:rsid w:val="00055BC0"/>
    <w:rsid w:val="00056023"/>
    <w:rsid w:val="00056525"/>
    <w:rsid w:val="0006052E"/>
    <w:rsid w:val="00061408"/>
    <w:rsid w:val="00061590"/>
    <w:rsid w:val="00064DB4"/>
    <w:rsid w:val="00065469"/>
    <w:rsid w:val="00071015"/>
    <w:rsid w:val="000712A8"/>
    <w:rsid w:val="000725A6"/>
    <w:rsid w:val="000735C7"/>
    <w:rsid w:val="00073A7B"/>
    <w:rsid w:val="00075546"/>
    <w:rsid w:val="00076B49"/>
    <w:rsid w:val="00076B99"/>
    <w:rsid w:val="00076CC5"/>
    <w:rsid w:val="00076FD4"/>
    <w:rsid w:val="00077B2C"/>
    <w:rsid w:val="00080C0A"/>
    <w:rsid w:val="00081137"/>
    <w:rsid w:val="000813EF"/>
    <w:rsid w:val="000815CF"/>
    <w:rsid w:val="000817EE"/>
    <w:rsid w:val="00082172"/>
    <w:rsid w:val="00082527"/>
    <w:rsid w:val="000840EF"/>
    <w:rsid w:val="0008419D"/>
    <w:rsid w:val="00084257"/>
    <w:rsid w:val="00084598"/>
    <w:rsid w:val="000855BA"/>
    <w:rsid w:val="00087FA7"/>
    <w:rsid w:val="0009065E"/>
    <w:rsid w:val="00090CB0"/>
    <w:rsid w:val="000919BD"/>
    <w:rsid w:val="000939A7"/>
    <w:rsid w:val="00093EC9"/>
    <w:rsid w:val="000953E7"/>
    <w:rsid w:val="00096B19"/>
    <w:rsid w:val="00096CC3"/>
    <w:rsid w:val="00097298"/>
    <w:rsid w:val="000A031D"/>
    <w:rsid w:val="000A1718"/>
    <w:rsid w:val="000A2E15"/>
    <w:rsid w:val="000A433F"/>
    <w:rsid w:val="000A5408"/>
    <w:rsid w:val="000A6BB3"/>
    <w:rsid w:val="000A745B"/>
    <w:rsid w:val="000A7755"/>
    <w:rsid w:val="000B2AAB"/>
    <w:rsid w:val="000B2BEC"/>
    <w:rsid w:val="000B2C16"/>
    <w:rsid w:val="000B30B2"/>
    <w:rsid w:val="000B318D"/>
    <w:rsid w:val="000B3F07"/>
    <w:rsid w:val="000B5DA3"/>
    <w:rsid w:val="000B772A"/>
    <w:rsid w:val="000C0658"/>
    <w:rsid w:val="000C0CA2"/>
    <w:rsid w:val="000C0CE0"/>
    <w:rsid w:val="000C1E8D"/>
    <w:rsid w:val="000C2BC7"/>
    <w:rsid w:val="000C5B24"/>
    <w:rsid w:val="000C5CB1"/>
    <w:rsid w:val="000D045E"/>
    <w:rsid w:val="000D0FAB"/>
    <w:rsid w:val="000D20D4"/>
    <w:rsid w:val="000D4251"/>
    <w:rsid w:val="000D4B46"/>
    <w:rsid w:val="000D4B50"/>
    <w:rsid w:val="000D712F"/>
    <w:rsid w:val="000D75E3"/>
    <w:rsid w:val="000E0B05"/>
    <w:rsid w:val="000E1798"/>
    <w:rsid w:val="000E1DD1"/>
    <w:rsid w:val="000E1F04"/>
    <w:rsid w:val="000E2201"/>
    <w:rsid w:val="000E23F9"/>
    <w:rsid w:val="000E4278"/>
    <w:rsid w:val="000E5399"/>
    <w:rsid w:val="000E62CF"/>
    <w:rsid w:val="000E6BC6"/>
    <w:rsid w:val="000E773D"/>
    <w:rsid w:val="000F1BED"/>
    <w:rsid w:val="000F2B9E"/>
    <w:rsid w:val="000F34D8"/>
    <w:rsid w:val="000F3B07"/>
    <w:rsid w:val="000F56FC"/>
    <w:rsid w:val="000F6D1B"/>
    <w:rsid w:val="000F797C"/>
    <w:rsid w:val="000F7D8D"/>
    <w:rsid w:val="00100033"/>
    <w:rsid w:val="001009B3"/>
    <w:rsid w:val="0010173C"/>
    <w:rsid w:val="00101D81"/>
    <w:rsid w:val="00102CE9"/>
    <w:rsid w:val="00102D7F"/>
    <w:rsid w:val="00104694"/>
    <w:rsid w:val="0010567C"/>
    <w:rsid w:val="0010569F"/>
    <w:rsid w:val="001068FF"/>
    <w:rsid w:val="00106927"/>
    <w:rsid w:val="00106996"/>
    <w:rsid w:val="00106BB5"/>
    <w:rsid w:val="00107365"/>
    <w:rsid w:val="00107729"/>
    <w:rsid w:val="001077E9"/>
    <w:rsid w:val="00107FE7"/>
    <w:rsid w:val="00111F1F"/>
    <w:rsid w:val="001126EC"/>
    <w:rsid w:val="00114201"/>
    <w:rsid w:val="00115E4A"/>
    <w:rsid w:val="001174DF"/>
    <w:rsid w:val="001178D2"/>
    <w:rsid w:val="001202D1"/>
    <w:rsid w:val="00120513"/>
    <w:rsid w:val="00121593"/>
    <w:rsid w:val="001217C2"/>
    <w:rsid w:val="00121D8C"/>
    <w:rsid w:val="00123154"/>
    <w:rsid w:val="00123250"/>
    <w:rsid w:val="00125ECA"/>
    <w:rsid w:val="00125FCD"/>
    <w:rsid w:val="00126E77"/>
    <w:rsid w:val="0012719D"/>
    <w:rsid w:val="001279A4"/>
    <w:rsid w:val="00127A57"/>
    <w:rsid w:val="001303BD"/>
    <w:rsid w:val="00130BBA"/>
    <w:rsid w:val="00131132"/>
    <w:rsid w:val="00131727"/>
    <w:rsid w:val="00131E40"/>
    <w:rsid w:val="00133882"/>
    <w:rsid w:val="00134C4A"/>
    <w:rsid w:val="00134DD4"/>
    <w:rsid w:val="00135247"/>
    <w:rsid w:val="00135E38"/>
    <w:rsid w:val="0013603D"/>
    <w:rsid w:val="0013660F"/>
    <w:rsid w:val="00137B9D"/>
    <w:rsid w:val="00137FB7"/>
    <w:rsid w:val="001405B4"/>
    <w:rsid w:val="001406C3"/>
    <w:rsid w:val="00140851"/>
    <w:rsid w:val="001409A1"/>
    <w:rsid w:val="00140EB1"/>
    <w:rsid w:val="00141A07"/>
    <w:rsid w:val="00141D49"/>
    <w:rsid w:val="00142485"/>
    <w:rsid w:val="0014324F"/>
    <w:rsid w:val="001433A4"/>
    <w:rsid w:val="0014401B"/>
    <w:rsid w:val="00144DEA"/>
    <w:rsid w:val="00145199"/>
    <w:rsid w:val="0014668F"/>
    <w:rsid w:val="00146F8F"/>
    <w:rsid w:val="00147013"/>
    <w:rsid w:val="00147221"/>
    <w:rsid w:val="001473B5"/>
    <w:rsid w:val="001478FC"/>
    <w:rsid w:val="00150422"/>
    <w:rsid w:val="00150A54"/>
    <w:rsid w:val="001518D7"/>
    <w:rsid w:val="00151E8E"/>
    <w:rsid w:val="00151F99"/>
    <w:rsid w:val="0015220B"/>
    <w:rsid w:val="001522EF"/>
    <w:rsid w:val="001534F8"/>
    <w:rsid w:val="00153777"/>
    <w:rsid w:val="001545D9"/>
    <w:rsid w:val="00154B77"/>
    <w:rsid w:val="001554A7"/>
    <w:rsid w:val="00155754"/>
    <w:rsid w:val="00155767"/>
    <w:rsid w:val="001567F7"/>
    <w:rsid w:val="00157324"/>
    <w:rsid w:val="00157764"/>
    <w:rsid w:val="001605EA"/>
    <w:rsid w:val="00160AC6"/>
    <w:rsid w:val="00160BD6"/>
    <w:rsid w:val="00161E66"/>
    <w:rsid w:val="001648D4"/>
    <w:rsid w:val="00164CED"/>
    <w:rsid w:val="00164E10"/>
    <w:rsid w:val="00164F0E"/>
    <w:rsid w:val="001654B2"/>
    <w:rsid w:val="00165969"/>
    <w:rsid w:val="00166423"/>
    <w:rsid w:val="00166739"/>
    <w:rsid w:val="00167334"/>
    <w:rsid w:val="001675ED"/>
    <w:rsid w:val="00167CAE"/>
    <w:rsid w:val="00170B60"/>
    <w:rsid w:val="001714DF"/>
    <w:rsid w:val="00171AF4"/>
    <w:rsid w:val="001735CE"/>
    <w:rsid w:val="0017361B"/>
    <w:rsid w:val="001749EB"/>
    <w:rsid w:val="0017522D"/>
    <w:rsid w:val="00175DDB"/>
    <w:rsid w:val="00176333"/>
    <w:rsid w:val="00177033"/>
    <w:rsid w:val="00181146"/>
    <w:rsid w:val="0018134B"/>
    <w:rsid w:val="00183A88"/>
    <w:rsid w:val="0018588F"/>
    <w:rsid w:val="00186205"/>
    <w:rsid w:val="001928EE"/>
    <w:rsid w:val="00192FE4"/>
    <w:rsid w:val="00193313"/>
    <w:rsid w:val="00194F2D"/>
    <w:rsid w:val="0019519B"/>
    <w:rsid w:val="00195B8E"/>
    <w:rsid w:val="00196838"/>
    <w:rsid w:val="00196987"/>
    <w:rsid w:val="0019730D"/>
    <w:rsid w:val="001A1069"/>
    <w:rsid w:val="001A3C06"/>
    <w:rsid w:val="001A44E5"/>
    <w:rsid w:val="001A5123"/>
    <w:rsid w:val="001A53A9"/>
    <w:rsid w:val="001A5EE5"/>
    <w:rsid w:val="001B0468"/>
    <w:rsid w:val="001B12E0"/>
    <w:rsid w:val="001B1835"/>
    <w:rsid w:val="001B2046"/>
    <w:rsid w:val="001B20AE"/>
    <w:rsid w:val="001B3AAA"/>
    <w:rsid w:val="001B3E17"/>
    <w:rsid w:val="001B456F"/>
    <w:rsid w:val="001B4766"/>
    <w:rsid w:val="001B51FD"/>
    <w:rsid w:val="001B5C43"/>
    <w:rsid w:val="001B6171"/>
    <w:rsid w:val="001B6D32"/>
    <w:rsid w:val="001B7E04"/>
    <w:rsid w:val="001B7EAF"/>
    <w:rsid w:val="001C00A3"/>
    <w:rsid w:val="001C1470"/>
    <w:rsid w:val="001C22DD"/>
    <w:rsid w:val="001C2AD7"/>
    <w:rsid w:val="001C2FB2"/>
    <w:rsid w:val="001C3F1B"/>
    <w:rsid w:val="001C43B8"/>
    <w:rsid w:val="001C5EA8"/>
    <w:rsid w:val="001C62B6"/>
    <w:rsid w:val="001C6673"/>
    <w:rsid w:val="001C70E2"/>
    <w:rsid w:val="001C7720"/>
    <w:rsid w:val="001D08B4"/>
    <w:rsid w:val="001D0957"/>
    <w:rsid w:val="001D0AC8"/>
    <w:rsid w:val="001D12CE"/>
    <w:rsid w:val="001D18D7"/>
    <w:rsid w:val="001D19DD"/>
    <w:rsid w:val="001D1B65"/>
    <w:rsid w:val="001D234D"/>
    <w:rsid w:val="001D2604"/>
    <w:rsid w:val="001D4E9A"/>
    <w:rsid w:val="001D5AB6"/>
    <w:rsid w:val="001D621A"/>
    <w:rsid w:val="001D6856"/>
    <w:rsid w:val="001D79FB"/>
    <w:rsid w:val="001E15F5"/>
    <w:rsid w:val="001E1947"/>
    <w:rsid w:val="001E2695"/>
    <w:rsid w:val="001E29F2"/>
    <w:rsid w:val="001E2ED5"/>
    <w:rsid w:val="001E5C29"/>
    <w:rsid w:val="001E5DFA"/>
    <w:rsid w:val="001E6565"/>
    <w:rsid w:val="001E6699"/>
    <w:rsid w:val="001E7448"/>
    <w:rsid w:val="001E7DBC"/>
    <w:rsid w:val="001E7DFB"/>
    <w:rsid w:val="001F092C"/>
    <w:rsid w:val="001F0968"/>
    <w:rsid w:val="001F14A4"/>
    <w:rsid w:val="001F14EF"/>
    <w:rsid w:val="001F15E2"/>
    <w:rsid w:val="001F3F09"/>
    <w:rsid w:val="001F3FB1"/>
    <w:rsid w:val="001F3FFC"/>
    <w:rsid w:val="001F4FCB"/>
    <w:rsid w:val="001F536A"/>
    <w:rsid w:val="001F5CA1"/>
    <w:rsid w:val="001F67FE"/>
    <w:rsid w:val="001F6F1F"/>
    <w:rsid w:val="00201155"/>
    <w:rsid w:val="0020141F"/>
    <w:rsid w:val="00202C6D"/>
    <w:rsid w:val="00203053"/>
    <w:rsid w:val="0020311C"/>
    <w:rsid w:val="00203E2B"/>
    <w:rsid w:val="002042DD"/>
    <w:rsid w:val="00204E33"/>
    <w:rsid w:val="00205820"/>
    <w:rsid w:val="00205C26"/>
    <w:rsid w:val="00205D0C"/>
    <w:rsid w:val="002107DA"/>
    <w:rsid w:val="002115DE"/>
    <w:rsid w:val="0021475C"/>
    <w:rsid w:val="002154CD"/>
    <w:rsid w:val="002156C8"/>
    <w:rsid w:val="00216501"/>
    <w:rsid w:val="00217C5E"/>
    <w:rsid w:val="00220821"/>
    <w:rsid w:val="00221480"/>
    <w:rsid w:val="00222835"/>
    <w:rsid w:val="00222FDA"/>
    <w:rsid w:val="002230F7"/>
    <w:rsid w:val="002234F9"/>
    <w:rsid w:val="002246B6"/>
    <w:rsid w:val="00224AF7"/>
    <w:rsid w:val="00224EB9"/>
    <w:rsid w:val="0022539F"/>
    <w:rsid w:val="00225EAE"/>
    <w:rsid w:val="0022603F"/>
    <w:rsid w:val="00226D22"/>
    <w:rsid w:val="00226FCA"/>
    <w:rsid w:val="00231B30"/>
    <w:rsid w:val="00232348"/>
    <w:rsid w:val="002323D5"/>
    <w:rsid w:val="00232655"/>
    <w:rsid w:val="002333E8"/>
    <w:rsid w:val="00235465"/>
    <w:rsid w:val="0023557F"/>
    <w:rsid w:val="002355AF"/>
    <w:rsid w:val="00235EF5"/>
    <w:rsid w:val="002360BD"/>
    <w:rsid w:val="00236AC7"/>
    <w:rsid w:val="00237B8F"/>
    <w:rsid w:val="002400A4"/>
    <w:rsid w:val="00241228"/>
    <w:rsid w:val="002412F8"/>
    <w:rsid w:val="00241594"/>
    <w:rsid w:val="00244FC5"/>
    <w:rsid w:val="00245022"/>
    <w:rsid w:val="00250CE3"/>
    <w:rsid w:val="00251145"/>
    <w:rsid w:val="0025151B"/>
    <w:rsid w:val="00252DA7"/>
    <w:rsid w:val="00253888"/>
    <w:rsid w:val="0025408C"/>
    <w:rsid w:val="0025580A"/>
    <w:rsid w:val="00256840"/>
    <w:rsid w:val="00256F6A"/>
    <w:rsid w:val="00257764"/>
    <w:rsid w:val="00260B8B"/>
    <w:rsid w:val="00260F8A"/>
    <w:rsid w:val="00262542"/>
    <w:rsid w:val="00262CAF"/>
    <w:rsid w:val="0026345D"/>
    <w:rsid w:val="00264423"/>
    <w:rsid w:val="002653C3"/>
    <w:rsid w:val="00265570"/>
    <w:rsid w:val="002659EC"/>
    <w:rsid w:val="0026688C"/>
    <w:rsid w:val="00267A31"/>
    <w:rsid w:val="00267F40"/>
    <w:rsid w:val="00270683"/>
    <w:rsid w:val="00270771"/>
    <w:rsid w:val="00271F6C"/>
    <w:rsid w:val="00273032"/>
    <w:rsid w:val="00274B0F"/>
    <w:rsid w:val="00277356"/>
    <w:rsid w:val="00277ED5"/>
    <w:rsid w:val="0028102C"/>
    <w:rsid w:val="00281158"/>
    <w:rsid w:val="00281461"/>
    <w:rsid w:val="0028294A"/>
    <w:rsid w:val="002829B9"/>
    <w:rsid w:val="00282E28"/>
    <w:rsid w:val="0028613D"/>
    <w:rsid w:val="00286C00"/>
    <w:rsid w:val="00286C49"/>
    <w:rsid w:val="0028712A"/>
    <w:rsid w:val="0029011B"/>
    <w:rsid w:val="0029298E"/>
    <w:rsid w:val="00292DCF"/>
    <w:rsid w:val="0029343B"/>
    <w:rsid w:val="00294416"/>
    <w:rsid w:val="00294942"/>
    <w:rsid w:val="00294991"/>
    <w:rsid w:val="00296964"/>
    <w:rsid w:val="00297177"/>
    <w:rsid w:val="00297ABE"/>
    <w:rsid w:val="00297AE1"/>
    <w:rsid w:val="002A0EED"/>
    <w:rsid w:val="002A29C9"/>
    <w:rsid w:val="002A4667"/>
    <w:rsid w:val="002A4BCB"/>
    <w:rsid w:val="002A52CB"/>
    <w:rsid w:val="002A56FA"/>
    <w:rsid w:val="002A70B2"/>
    <w:rsid w:val="002A77E4"/>
    <w:rsid w:val="002B043B"/>
    <w:rsid w:val="002B137F"/>
    <w:rsid w:val="002B19F1"/>
    <w:rsid w:val="002B263C"/>
    <w:rsid w:val="002B31D3"/>
    <w:rsid w:val="002B39AB"/>
    <w:rsid w:val="002B3AB4"/>
    <w:rsid w:val="002B3CB4"/>
    <w:rsid w:val="002B3F72"/>
    <w:rsid w:val="002B49D8"/>
    <w:rsid w:val="002B4D64"/>
    <w:rsid w:val="002B4ED2"/>
    <w:rsid w:val="002B5B24"/>
    <w:rsid w:val="002B6731"/>
    <w:rsid w:val="002B67C8"/>
    <w:rsid w:val="002B7705"/>
    <w:rsid w:val="002C0C76"/>
    <w:rsid w:val="002C1012"/>
    <w:rsid w:val="002C181E"/>
    <w:rsid w:val="002C1EAD"/>
    <w:rsid w:val="002C24EF"/>
    <w:rsid w:val="002C32F4"/>
    <w:rsid w:val="002C426D"/>
    <w:rsid w:val="002C55B1"/>
    <w:rsid w:val="002C695F"/>
    <w:rsid w:val="002C6B0F"/>
    <w:rsid w:val="002C6B98"/>
    <w:rsid w:val="002C734E"/>
    <w:rsid w:val="002C78C1"/>
    <w:rsid w:val="002D0B62"/>
    <w:rsid w:val="002D25A3"/>
    <w:rsid w:val="002D2745"/>
    <w:rsid w:val="002D3259"/>
    <w:rsid w:val="002D3AF8"/>
    <w:rsid w:val="002D3ED0"/>
    <w:rsid w:val="002D5FF2"/>
    <w:rsid w:val="002D78E3"/>
    <w:rsid w:val="002E1C5D"/>
    <w:rsid w:val="002E2099"/>
    <w:rsid w:val="002E2595"/>
    <w:rsid w:val="002E27E3"/>
    <w:rsid w:val="002E300E"/>
    <w:rsid w:val="002E3085"/>
    <w:rsid w:val="002E3A39"/>
    <w:rsid w:val="002E4788"/>
    <w:rsid w:val="002E50E5"/>
    <w:rsid w:val="002E65AB"/>
    <w:rsid w:val="002F0291"/>
    <w:rsid w:val="002F1F7F"/>
    <w:rsid w:val="002F2CA4"/>
    <w:rsid w:val="002F2CB6"/>
    <w:rsid w:val="002F3030"/>
    <w:rsid w:val="002F35EB"/>
    <w:rsid w:val="002F66A2"/>
    <w:rsid w:val="002F6D00"/>
    <w:rsid w:val="002F6EE0"/>
    <w:rsid w:val="0030146C"/>
    <w:rsid w:val="00301E88"/>
    <w:rsid w:val="003033F6"/>
    <w:rsid w:val="0030350C"/>
    <w:rsid w:val="00305295"/>
    <w:rsid w:val="003074CB"/>
    <w:rsid w:val="00307F3B"/>
    <w:rsid w:val="00310A6F"/>
    <w:rsid w:val="003116B5"/>
    <w:rsid w:val="003120AB"/>
    <w:rsid w:val="00312163"/>
    <w:rsid w:val="0031347A"/>
    <w:rsid w:val="00313A63"/>
    <w:rsid w:val="00313CD5"/>
    <w:rsid w:val="00313D6F"/>
    <w:rsid w:val="0031466E"/>
    <w:rsid w:val="003151DF"/>
    <w:rsid w:val="00315253"/>
    <w:rsid w:val="003160FF"/>
    <w:rsid w:val="00320F35"/>
    <w:rsid w:val="003212BC"/>
    <w:rsid w:val="003213C6"/>
    <w:rsid w:val="00322F0B"/>
    <w:rsid w:val="00323A7A"/>
    <w:rsid w:val="00323FD8"/>
    <w:rsid w:val="00324E59"/>
    <w:rsid w:val="0032594F"/>
    <w:rsid w:val="00326C43"/>
    <w:rsid w:val="00327B7A"/>
    <w:rsid w:val="00330303"/>
    <w:rsid w:val="0033382C"/>
    <w:rsid w:val="00334270"/>
    <w:rsid w:val="0033472F"/>
    <w:rsid w:val="003347DA"/>
    <w:rsid w:val="0033607C"/>
    <w:rsid w:val="00336A13"/>
    <w:rsid w:val="0033710C"/>
    <w:rsid w:val="00337FD1"/>
    <w:rsid w:val="00342258"/>
    <w:rsid w:val="00342283"/>
    <w:rsid w:val="00342C48"/>
    <w:rsid w:val="00342CCB"/>
    <w:rsid w:val="00342F35"/>
    <w:rsid w:val="00343210"/>
    <w:rsid w:val="003445F2"/>
    <w:rsid w:val="003450C9"/>
    <w:rsid w:val="00345400"/>
    <w:rsid w:val="003460B2"/>
    <w:rsid w:val="00346145"/>
    <w:rsid w:val="00346EC9"/>
    <w:rsid w:val="0035185A"/>
    <w:rsid w:val="003523BC"/>
    <w:rsid w:val="0035278F"/>
    <w:rsid w:val="003527E5"/>
    <w:rsid w:val="00353D55"/>
    <w:rsid w:val="00353EBA"/>
    <w:rsid w:val="00354EF8"/>
    <w:rsid w:val="003550B8"/>
    <w:rsid w:val="00355968"/>
    <w:rsid w:val="003564AE"/>
    <w:rsid w:val="0035677B"/>
    <w:rsid w:val="003572BB"/>
    <w:rsid w:val="003577BC"/>
    <w:rsid w:val="00357989"/>
    <w:rsid w:val="003606A7"/>
    <w:rsid w:val="003609E1"/>
    <w:rsid w:val="00360B63"/>
    <w:rsid w:val="00361D03"/>
    <w:rsid w:val="00362416"/>
    <w:rsid w:val="00362778"/>
    <w:rsid w:val="00363203"/>
    <w:rsid w:val="00363BA7"/>
    <w:rsid w:val="00364144"/>
    <w:rsid w:val="00364628"/>
    <w:rsid w:val="0036555C"/>
    <w:rsid w:val="00366589"/>
    <w:rsid w:val="00366C6B"/>
    <w:rsid w:val="00370770"/>
    <w:rsid w:val="00370989"/>
    <w:rsid w:val="00370F90"/>
    <w:rsid w:val="00373591"/>
    <w:rsid w:val="00373B75"/>
    <w:rsid w:val="00373EC1"/>
    <w:rsid w:val="003744E2"/>
    <w:rsid w:val="003758EC"/>
    <w:rsid w:val="003768DC"/>
    <w:rsid w:val="0038153D"/>
    <w:rsid w:val="00381564"/>
    <w:rsid w:val="00381809"/>
    <w:rsid w:val="003827C5"/>
    <w:rsid w:val="0038283A"/>
    <w:rsid w:val="00383891"/>
    <w:rsid w:val="003838CD"/>
    <w:rsid w:val="003875C7"/>
    <w:rsid w:val="003911F6"/>
    <w:rsid w:val="00391284"/>
    <w:rsid w:val="00392A92"/>
    <w:rsid w:val="00392D20"/>
    <w:rsid w:val="00392FFD"/>
    <w:rsid w:val="00394AD9"/>
    <w:rsid w:val="00394F1D"/>
    <w:rsid w:val="00395073"/>
    <w:rsid w:val="00395697"/>
    <w:rsid w:val="003962C6"/>
    <w:rsid w:val="003A1EBC"/>
    <w:rsid w:val="003A2649"/>
    <w:rsid w:val="003A2990"/>
    <w:rsid w:val="003A3511"/>
    <w:rsid w:val="003A36BF"/>
    <w:rsid w:val="003A3A6A"/>
    <w:rsid w:val="003A3FB0"/>
    <w:rsid w:val="003A510A"/>
    <w:rsid w:val="003A5662"/>
    <w:rsid w:val="003A5D88"/>
    <w:rsid w:val="003A7385"/>
    <w:rsid w:val="003A7394"/>
    <w:rsid w:val="003A754D"/>
    <w:rsid w:val="003B0AC3"/>
    <w:rsid w:val="003B0DAC"/>
    <w:rsid w:val="003B18FC"/>
    <w:rsid w:val="003B27AA"/>
    <w:rsid w:val="003B2F38"/>
    <w:rsid w:val="003B32B3"/>
    <w:rsid w:val="003B3DCE"/>
    <w:rsid w:val="003B3E33"/>
    <w:rsid w:val="003B5E0A"/>
    <w:rsid w:val="003B6C85"/>
    <w:rsid w:val="003C04E0"/>
    <w:rsid w:val="003C12D6"/>
    <w:rsid w:val="003C17C0"/>
    <w:rsid w:val="003C1997"/>
    <w:rsid w:val="003C2DF4"/>
    <w:rsid w:val="003C3A98"/>
    <w:rsid w:val="003C3D28"/>
    <w:rsid w:val="003C44EF"/>
    <w:rsid w:val="003C4E0F"/>
    <w:rsid w:val="003C4ED5"/>
    <w:rsid w:val="003C50F1"/>
    <w:rsid w:val="003C5BB8"/>
    <w:rsid w:val="003C5D15"/>
    <w:rsid w:val="003C5DE6"/>
    <w:rsid w:val="003C5F43"/>
    <w:rsid w:val="003C5FA5"/>
    <w:rsid w:val="003C795C"/>
    <w:rsid w:val="003C7B23"/>
    <w:rsid w:val="003C7E03"/>
    <w:rsid w:val="003D02DF"/>
    <w:rsid w:val="003D0BBB"/>
    <w:rsid w:val="003D0EB7"/>
    <w:rsid w:val="003D1648"/>
    <w:rsid w:val="003D4A53"/>
    <w:rsid w:val="003D69C7"/>
    <w:rsid w:val="003D6B7F"/>
    <w:rsid w:val="003D72C2"/>
    <w:rsid w:val="003D7995"/>
    <w:rsid w:val="003E15DF"/>
    <w:rsid w:val="003E2C0A"/>
    <w:rsid w:val="003E49CC"/>
    <w:rsid w:val="003E6649"/>
    <w:rsid w:val="003F0E5C"/>
    <w:rsid w:val="003F1EC4"/>
    <w:rsid w:val="003F2169"/>
    <w:rsid w:val="003F29B5"/>
    <w:rsid w:val="003F328B"/>
    <w:rsid w:val="003F33FA"/>
    <w:rsid w:val="003F397D"/>
    <w:rsid w:val="003F425E"/>
    <w:rsid w:val="003F47D6"/>
    <w:rsid w:val="003F52E4"/>
    <w:rsid w:val="003F6109"/>
    <w:rsid w:val="003F70E4"/>
    <w:rsid w:val="00400203"/>
    <w:rsid w:val="004003C2"/>
    <w:rsid w:val="00400B07"/>
    <w:rsid w:val="00402999"/>
    <w:rsid w:val="00402A89"/>
    <w:rsid w:val="00403146"/>
    <w:rsid w:val="0040356D"/>
    <w:rsid w:val="00403983"/>
    <w:rsid w:val="004043F0"/>
    <w:rsid w:val="0040504C"/>
    <w:rsid w:val="004052A7"/>
    <w:rsid w:val="00406628"/>
    <w:rsid w:val="00407D7C"/>
    <w:rsid w:val="004108D2"/>
    <w:rsid w:val="00410E95"/>
    <w:rsid w:val="00412C90"/>
    <w:rsid w:val="00412FCD"/>
    <w:rsid w:val="0041508D"/>
    <w:rsid w:val="004156B0"/>
    <w:rsid w:val="00415DF2"/>
    <w:rsid w:val="00416A8F"/>
    <w:rsid w:val="00417EF4"/>
    <w:rsid w:val="00420217"/>
    <w:rsid w:val="00420643"/>
    <w:rsid w:val="00420806"/>
    <w:rsid w:val="00420BAB"/>
    <w:rsid w:val="004237AB"/>
    <w:rsid w:val="00423C8E"/>
    <w:rsid w:val="00424DDA"/>
    <w:rsid w:val="00425AD9"/>
    <w:rsid w:val="00426052"/>
    <w:rsid w:val="00427A79"/>
    <w:rsid w:val="00430A2B"/>
    <w:rsid w:val="00430C42"/>
    <w:rsid w:val="00430D45"/>
    <w:rsid w:val="00431068"/>
    <w:rsid w:val="00431364"/>
    <w:rsid w:val="00431A3C"/>
    <w:rsid w:val="00431FB2"/>
    <w:rsid w:val="004325EE"/>
    <w:rsid w:val="00433A67"/>
    <w:rsid w:val="00434279"/>
    <w:rsid w:val="00435221"/>
    <w:rsid w:val="00435E77"/>
    <w:rsid w:val="004366DB"/>
    <w:rsid w:val="00436F46"/>
    <w:rsid w:val="00437606"/>
    <w:rsid w:val="0043789D"/>
    <w:rsid w:val="00437A3B"/>
    <w:rsid w:val="004402F0"/>
    <w:rsid w:val="0044054B"/>
    <w:rsid w:val="004449E2"/>
    <w:rsid w:val="00444C19"/>
    <w:rsid w:val="0044540A"/>
    <w:rsid w:val="00445B9F"/>
    <w:rsid w:val="00445CB6"/>
    <w:rsid w:val="00445E71"/>
    <w:rsid w:val="00446D94"/>
    <w:rsid w:val="00447E5F"/>
    <w:rsid w:val="00450107"/>
    <w:rsid w:val="004514FE"/>
    <w:rsid w:val="00451E88"/>
    <w:rsid w:val="004533D7"/>
    <w:rsid w:val="004535EF"/>
    <w:rsid w:val="00453729"/>
    <w:rsid w:val="004538CD"/>
    <w:rsid w:val="00453C1E"/>
    <w:rsid w:val="004547C1"/>
    <w:rsid w:val="00455483"/>
    <w:rsid w:val="00456BB0"/>
    <w:rsid w:val="00456ED4"/>
    <w:rsid w:val="004570D2"/>
    <w:rsid w:val="00457225"/>
    <w:rsid w:val="00457D0E"/>
    <w:rsid w:val="00460BC7"/>
    <w:rsid w:val="004617AF"/>
    <w:rsid w:val="00462A72"/>
    <w:rsid w:val="0046409C"/>
    <w:rsid w:val="004647F4"/>
    <w:rsid w:val="00464C75"/>
    <w:rsid w:val="00464D92"/>
    <w:rsid w:val="00467699"/>
    <w:rsid w:val="004677E5"/>
    <w:rsid w:val="00467C77"/>
    <w:rsid w:val="00467C8D"/>
    <w:rsid w:val="004704F1"/>
    <w:rsid w:val="00473D44"/>
    <w:rsid w:val="0047465E"/>
    <w:rsid w:val="00474F54"/>
    <w:rsid w:val="00475A36"/>
    <w:rsid w:val="00475FF4"/>
    <w:rsid w:val="0048045C"/>
    <w:rsid w:val="00481903"/>
    <w:rsid w:val="004842D5"/>
    <w:rsid w:val="00484842"/>
    <w:rsid w:val="00484E12"/>
    <w:rsid w:val="0048536D"/>
    <w:rsid w:val="00485740"/>
    <w:rsid w:val="00485BCB"/>
    <w:rsid w:val="00485E91"/>
    <w:rsid w:val="00485EFC"/>
    <w:rsid w:val="00486645"/>
    <w:rsid w:val="0048672A"/>
    <w:rsid w:val="00486742"/>
    <w:rsid w:val="00486F1F"/>
    <w:rsid w:val="00487D48"/>
    <w:rsid w:val="004906C6"/>
    <w:rsid w:val="004909EE"/>
    <w:rsid w:val="00492E81"/>
    <w:rsid w:val="00493232"/>
    <w:rsid w:val="0049393C"/>
    <w:rsid w:val="00493F4C"/>
    <w:rsid w:val="00493F67"/>
    <w:rsid w:val="004945A1"/>
    <w:rsid w:val="00494D95"/>
    <w:rsid w:val="00495A4B"/>
    <w:rsid w:val="0049610A"/>
    <w:rsid w:val="004963A9"/>
    <w:rsid w:val="00496702"/>
    <w:rsid w:val="00496D51"/>
    <w:rsid w:val="00496EF7"/>
    <w:rsid w:val="0049716E"/>
    <w:rsid w:val="00497AC6"/>
    <w:rsid w:val="004A0202"/>
    <w:rsid w:val="004A0978"/>
    <w:rsid w:val="004A173F"/>
    <w:rsid w:val="004A2884"/>
    <w:rsid w:val="004A3867"/>
    <w:rsid w:val="004A5064"/>
    <w:rsid w:val="004A5621"/>
    <w:rsid w:val="004A5C7D"/>
    <w:rsid w:val="004A6935"/>
    <w:rsid w:val="004A7EAF"/>
    <w:rsid w:val="004B0BD1"/>
    <w:rsid w:val="004B1EC9"/>
    <w:rsid w:val="004B2154"/>
    <w:rsid w:val="004B2A2B"/>
    <w:rsid w:val="004B3782"/>
    <w:rsid w:val="004B37F2"/>
    <w:rsid w:val="004B5234"/>
    <w:rsid w:val="004B6558"/>
    <w:rsid w:val="004C06D6"/>
    <w:rsid w:val="004C0736"/>
    <w:rsid w:val="004C07E4"/>
    <w:rsid w:val="004C0ACC"/>
    <w:rsid w:val="004C2BAC"/>
    <w:rsid w:val="004C2CBB"/>
    <w:rsid w:val="004C322C"/>
    <w:rsid w:val="004C39BE"/>
    <w:rsid w:val="004C4B24"/>
    <w:rsid w:val="004C4BDF"/>
    <w:rsid w:val="004C57B3"/>
    <w:rsid w:val="004C6945"/>
    <w:rsid w:val="004C6E20"/>
    <w:rsid w:val="004C7B2E"/>
    <w:rsid w:val="004D0318"/>
    <w:rsid w:val="004D0ACC"/>
    <w:rsid w:val="004D100B"/>
    <w:rsid w:val="004D262C"/>
    <w:rsid w:val="004D2FB5"/>
    <w:rsid w:val="004D435C"/>
    <w:rsid w:val="004D7EC3"/>
    <w:rsid w:val="004E0AFE"/>
    <w:rsid w:val="004E2141"/>
    <w:rsid w:val="004E2DB6"/>
    <w:rsid w:val="004E3E24"/>
    <w:rsid w:val="004E445D"/>
    <w:rsid w:val="004E473E"/>
    <w:rsid w:val="004E589C"/>
    <w:rsid w:val="004E5D16"/>
    <w:rsid w:val="004E5F19"/>
    <w:rsid w:val="004E7415"/>
    <w:rsid w:val="004E750B"/>
    <w:rsid w:val="004F1366"/>
    <w:rsid w:val="004F157D"/>
    <w:rsid w:val="004F18B2"/>
    <w:rsid w:val="004F1AE8"/>
    <w:rsid w:val="004F1FF3"/>
    <w:rsid w:val="004F213C"/>
    <w:rsid w:val="004F39B8"/>
    <w:rsid w:val="004F521A"/>
    <w:rsid w:val="004F554B"/>
    <w:rsid w:val="004F59BB"/>
    <w:rsid w:val="004F5BD2"/>
    <w:rsid w:val="004F5F19"/>
    <w:rsid w:val="004F5F48"/>
    <w:rsid w:val="004F651A"/>
    <w:rsid w:val="004F668A"/>
    <w:rsid w:val="004F6AA1"/>
    <w:rsid w:val="004F72B7"/>
    <w:rsid w:val="00502EF0"/>
    <w:rsid w:val="00504622"/>
    <w:rsid w:val="00504B7D"/>
    <w:rsid w:val="00504B83"/>
    <w:rsid w:val="00506550"/>
    <w:rsid w:val="00506911"/>
    <w:rsid w:val="00506CD9"/>
    <w:rsid w:val="0050792F"/>
    <w:rsid w:val="00510EF3"/>
    <w:rsid w:val="0051313B"/>
    <w:rsid w:val="005133FC"/>
    <w:rsid w:val="005137FD"/>
    <w:rsid w:val="00513BFA"/>
    <w:rsid w:val="005149BD"/>
    <w:rsid w:val="00515944"/>
    <w:rsid w:val="00516168"/>
    <w:rsid w:val="00516954"/>
    <w:rsid w:val="00517091"/>
    <w:rsid w:val="00520084"/>
    <w:rsid w:val="005211BF"/>
    <w:rsid w:val="0052460E"/>
    <w:rsid w:val="0052494E"/>
    <w:rsid w:val="00525362"/>
    <w:rsid w:val="005256F5"/>
    <w:rsid w:val="00525C5D"/>
    <w:rsid w:val="005261F0"/>
    <w:rsid w:val="005263BB"/>
    <w:rsid w:val="00526436"/>
    <w:rsid w:val="00526CA4"/>
    <w:rsid w:val="0052787B"/>
    <w:rsid w:val="00527D96"/>
    <w:rsid w:val="005309CB"/>
    <w:rsid w:val="00530AAD"/>
    <w:rsid w:val="00531992"/>
    <w:rsid w:val="005374E7"/>
    <w:rsid w:val="00542BAE"/>
    <w:rsid w:val="00542D42"/>
    <w:rsid w:val="00543930"/>
    <w:rsid w:val="00546EFB"/>
    <w:rsid w:val="00547204"/>
    <w:rsid w:val="0054798B"/>
    <w:rsid w:val="0055073F"/>
    <w:rsid w:val="00550C1E"/>
    <w:rsid w:val="00550E1C"/>
    <w:rsid w:val="005529C0"/>
    <w:rsid w:val="00553EC5"/>
    <w:rsid w:val="005566AC"/>
    <w:rsid w:val="005566CA"/>
    <w:rsid w:val="00556874"/>
    <w:rsid w:val="00557C0E"/>
    <w:rsid w:val="005600EE"/>
    <w:rsid w:val="0056040B"/>
    <w:rsid w:val="00561ACA"/>
    <w:rsid w:val="00562F5E"/>
    <w:rsid w:val="005632FB"/>
    <w:rsid w:val="0056395B"/>
    <w:rsid w:val="00563EB7"/>
    <w:rsid w:val="00564AB0"/>
    <w:rsid w:val="00565502"/>
    <w:rsid w:val="005664F0"/>
    <w:rsid w:val="00567BA8"/>
    <w:rsid w:val="005705F0"/>
    <w:rsid w:val="00570A01"/>
    <w:rsid w:val="00571EE4"/>
    <w:rsid w:val="00572166"/>
    <w:rsid w:val="005725B1"/>
    <w:rsid w:val="005734D7"/>
    <w:rsid w:val="0057361E"/>
    <w:rsid w:val="00573957"/>
    <w:rsid w:val="005749C8"/>
    <w:rsid w:val="005749E6"/>
    <w:rsid w:val="00574F0C"/>
    <w:rsid w:val="005765A4"/>
    <w:rsid w:val="00576872"/>
    <w:rsid w:val="00576E5F"/>
    <w:rsid w:val="00581251"/>
    <w:rsid w:val="00581B24"/>
    <w:rsid w:val="0058283E"/>
    <w:rsid w:val="00583442"/>
    <w:rsid w:val="00584130"/>
    <w:rsid w:val="00584182"/>
    <w:rsid w:val="0058578F"/>
    <w:rsid w:val="00585CFF"/>
    <w:rsid w:val="00587BD3"/>
    <w:rsid w:val="0059005E"/>
    <w:rsid w:val="005900B4"/>
    <w:rsid w:val="0059076C"/>
    <w:rsid w:val="005947FF"/>
    <w:rsid w:val="00594D54"/>
    <w:rsid w:val="0059575D"/>
    <w:rsid w:val="00596AF7"/>
    <w:rsid w:val="005A1A93"/>
    <w:rsid w:val="005A1F71"/>
    <w:rsid w:val="005A2988"/>
    <w:rsid w:val="005A4EC5"/>
    <w:rsid w:val="005A5799"/>
    <w:rsid w:val="005A6565"/>
    <w:rsid w:val="005A66BE"/>
    <w:rsid w:val="005B13E5"/>
    <w:rsid w:val="005B3933"/>
    <w:rsid w:val="005B46BC"/>
    <w:rsid w:val="005B5186"/>
    <w:rsid w:val="005B5D60"/>
    <w:rsid w:val="005B72F2"/>
    <w:rsid w:val="005B7E9C"/>
    <w:rsid w:val="005C0ED9"/>
    <w:rsid w:val="005C1604"/>
    <w:rsid w:val="005C16AE"/>
    <w:rsid w:val="005C6F6E"/>
    <w:rsid w:val="005C74D4"/>
    <w:rsid w:val="005D03B7"/>
    <w:rsid w:val="005D0509"/>
    <w:rsid w:val="005D075A"/>
    <w:rsid w:val="005D1004"/>
    <w:rsid w:val="005D18A6"/>
    <w:rsid w:val="005D1C6C"/>
    <w:rsid w:val="005D1E28"/>
    <w:rsid w:val="005D280E"/>
    <w:rsid w:val="005D61AF"/>
    <w:rsid w:val="005D6F69"/>
    <w:rsid w:val="005D743E"/>
    <w:rsid w:val="005D7C66"/>
    <w:rsid w:val="005E1684"/>
    <w:rsid w:val="005E1839"/>
    <w:rsid w:val="005E26C1"/>
    <w:rsid w:val="005E3785"/>
    <w:rsid w:val="005E3C4A"/>
    <w:rsid w:val="005E40DD"/>
    <w:rsid w:val="005E40E7"/>
    <w:rsid w:val="005E4DB1"/>
    <w:rsid w:val="005E535C"/>
    <w:rsid w:val="005E756C"/>
    <w:rsid w:val="005E7FB1"/>
    <w:rsid w:val="005F0D85"/>
    <w:rsid w:val="005F1955"/>
    <w:rsid w:val="005F1B1F"/>
    <w:rsid w:val="005F1C3E"/>
    <w:rsid w:val="005F2451"/>
    <w:rsid w:val="005F27F2"/>
    <w:rsid w:val="005F2AA4"/>
    <w:rsid w:val="005F3175"/>
    <w:rsid w:val="005F3823"/>
    <w:rsid w:val="005F5D1B"/>
    <w:rsid w:val="005F5FF8"/>
    <w:rsid w:val="005F71B7"/>
    <w:rsid w:val="005F7521"/>
    <w:rsid w:val="0060123D"/>
    <w:rsid w:val="0060573F"/>
    <w:rsid w:val="00606188"/>
    <w:rsid w:val="006063B4"/>
    <w:rsid w:val="00607D8C"/>
    <w:rsid w:val="006101A8"/>
    <w:rsid w:val="00611E01"/>
    <w:rsid w:val="00612E5D"/>
    <w:rsid w:val="00612FA5"/>
    <w:rsid w:val="006132C2"/>
    <w:rsid w:val="00617C29"/>
    <w:rsid w:val="00617F7B"/>
    <w:rsid w:val="00620A1E"/>
    <w:rsid w:val="00620F94"/>
    <w:rsid w:val="0062120B"/>
    <w:rsid w:val="0062325A"/>
    <w:rsid w:val="006233E9"/>
    <w:rsid w:val="006234C7"/>
    <w:rsid w:val="0062469F"/>
    <w:rsid w:val="00625752"/>
    <w:rsid w:val="00626613"/>
    <w:rsid w:val="00626BC4"/>
    <w:rsid w:val="00627346"/>
    <w:rsid w:val="006303B8"/>
    <w:rsid w:val="006312B7"/>
    <w:rsid w:val="0063218E"/>
    <w:rsid w:val="006324AD"/>
    <w:rsid w:val="00632668"/>
    <w:rsid w:val="006335D6"/>
    <w:rsid w:val="006343F6"/>
    <w:rsid w:val="00635BAD"/>
    <w:rsid w:val="0063614F"/>
    <w:rsid w:val="00637F32"/>
    <w:rsid w:val="0064055B"/>
    <w:rsid w:val="00641089"/>
    <w:rsid w:val="0064148B"/>
    <w:rsid w:val="006415B6"/>
    <w:rsid w:val="00641A1B"/>
    <w:rsid w:val="00643262"/>
    <w:rsid w:val="00643EB0"/>
    <w:rsid w:val="0064458E"/>
    <w:rsid w:val="006459D2"/>
    <w:rsid w:val="006469DF"/>
    <w:rsid w:val="00650343"/>
    <w:rsid w:val="00651724"/>
    <w:rsid w:val="0065202C"/>
    <w:rsid w:val="00652FE1"/>
    <w:rsid w:val="0065378E"/>
    <w:rsid w:val="006542A2"/>
    <w:rsid w:val="006555A5"/>
    <w:rsid w:val="006567D8"/>
    <w:rsid w:val="006600AA"/>
    <w:rsid w:val="0066031C"/>
    <w:rsid w:val="006604B8"/>
    <w:rsid w:val="00660A38"/>
    <w:rsid w:val="00660D56"/>
    <w:rsid w:val="006614FB"/>
    <w:rsid w:val="00661BEC"/>
    <w:rsid w:val="00661F53"/>
    <w:rsid w:val="0066284F"/>
    <w:rsid w:val="0066321D"/>
    <w:rsid w:val="006649EA"/>
    <w:rsid w:val="00665686"/>
    <w:rsid w:val="00670214"/>
    <w:rsid w:val="00670E27"/>
    <w:rsid w:val="00671E3A"/>
    <w:rsid w:val="00672737"/>
    <w:rsid w:val="006749C0"/>
    <w:rsid w:val="00675C0A"/>
    <w:rsid w:val="00675E35"/>
    <w:rsid w:val="00675F90"/>
    <w:rsid w:val="00677120"/>
    <w:rsid w:val="006800DF"/>
    <w:rsid w:val="006804B7"/>
    <w:rsid w:val="0068109D"/>
    <w:rsid w:val="0068195E"/>
    <w:rsid w:val="00681BF9"/>
    <w:rsid w:val="006825E8"/>
    <w:rsid w:val="00682627"/>
    <w:rsid w:val="00683EAD"/>
    <w:rsid w:val="00684984"/>
    <w:rsid w:val="0068559B"/>
    <w:rsid w:val="006858AE"/>
    <w:rsid w:val="00687605"/>
    <w:rsid w:val="00687770"/>
    <w:rsid w:val="00687F4E"/>
    <w:rsid w:val="00691109"/>
    <w:rsid w:val="006914DC"/>
    <w:rsid w:val="00691ACE"/>
    <w:rsid w:val="00691E62"/>
    <w:rsid w:val="006932F0"/>
    <w:rsid w:val="00693CF1"/>
    <w:rsid w:val="006962D6"/>
    <w:rsid w:val="006968AF"/>
    <w:rsid w:val="00696D34"/>
    <w:rsid w:val="00697103"/>
    <w:rsid w:val="0069782C"/>
    <w:rsid w:val="006978F9"/>
    <w:rsid w:val="006A0BED"/>
    <w:rsid w:val="006A1E6C"/>
    <w:rsid w:val="006A22ED"/>
    <w:rsid w:val="006A317D"/>
    <w:rsid w:val="006A3266"/>
    <w:rsid w:val="006A3D56"/>
    <w:rsid w:val="006A421F"/>
    <w:rsid w:val="006A4B67"/>
    <w:rsid w:val="006A4B86"/>
    <w:rsid w:val="006A6452"/>
    <w:rsid w:val="006A6758"/>
    <w:rsid w:val="006A74B3"/>
    <w:rsid w:val="006B0651"/>
    <w:rsid w:val="006B08AD"/>
    <w:rsid w:val="006B0BD7"/>
    <w:rsid w:val="006B1F52"/>
    <w:rsid w:val="006B311A"/>
    <w:rsid w:val="006B58A7"/>
    <w:rsid w:val="006B63AB"/>
    <w:rsid w:val="006B6E32"/>
    <w:rsid w:val="006B6EDC"/>
    <w:rsid w:val="006B79D2"/>
    <w:rsid w:val="006B7FF8"/>
    <w:rsid w:val="006C0808"/>
    <w:rsid w:val="006C1046"/>
    <w:rsid w:val="006C20F5"/>
    <w:rsid w:val="006C2A71"/>
    <w:rsid w:val="006C2B83"/>
    <w:rsid w:val="006C4500"/>
    <w:rsid w:val="006C605F"/>
    <w:rsid w:val="006C6288"/>
    <w:rsid w:val="006C665D"/>
    <w:rsid w:val="006D00CB"/>
    <w:rsid w:val="006D039A"/>
    <w:rsid w:val="006D04E9"/>
    <w:rsid w:val="006D1F13"/>
    <w:rsid w:val="006D217F"/>
    <w:rsid w:val="006D2293"/>
    <w:rsid w:val="006D273A"/>
    <w:rsid w:val="006D30B6"/>
    <w:rsid w:val="006D3172"/>
    <w:rsid w:val="006D385D"/>
    <w:rsid w:val="006D3B27"/>
    <w:rsid w:val="006D44C0"/>
    <w:rsid w:val="006D463C"/>
    <w:rsid w:val="006D47ED"/>
    <w:rsid w:val="006D4FC2"/>
    <w:rsid w:val="006D6497"/>
    <w:rsid w:val="006D6CB7"/>
    <w:rsid w:val="006D77D0"/>
    <w:rsid w:val="006E179F"/>
    <w:rsid w:val="006E26AC"/>
    <w:rsid w:val="006E26B7"/>
    <w:rsid w:val="006E4CCE"/>
    <w:rsid w:val="006E5DB9"/>
    <w:rsid w:val="006E63E7"/>
    <w:rsid w:val="006E6542"/>
    <w:rsid w:val="006E6783"/>
    <w:rsid w:val="006E75BE"/>
    <w:rsid w:val="006E76C1"/>
    <w:rsid w:val="006F017C"/>
    <w:rsid w:val="006F0331"/>
    <w:rsid w:val="006F0488"/>
    <w:rsid w:val="006F2005"/>
    <w:rsid w:val="006F2FE7"/>
    <w:rsid w:val="006F3A1B"/>
    <w:rsid w:val="006F5041"/>
    <w:rsid w:val="006F5CBC"/>
    <w:rsid w:val="006F7906"/>
    <w:rsid w:val="006F7AD7"/>
    <w:rsid w:val="00700B08"/>
    <w:rsid w:val="00701476"/>
    <w:rsid w:val="007022C5"/>
    <w:rsid w:val="007026F2"/>
    <w:rsid w:val="00703651"/>
    <w:rsid w:val="00706B57"/>
    <w:rsid w:val="007074B9"/>
    <w:rsid w:val="007127D0"/>
    <w:rsid w:val="00712B4B"/>
    <w:rsid w:val="00712E50"/>
    <w:rsid w:val="00713351"/>
    <w:rsid w:val="00713B2B"/>
    <w:rsid w:val="007157F3"/>
    <w:rsid w:val="00715F3F"/>
    <w:rsid w:val="00715FBD"/>
    <w:rsid w:val="0071797E"/>
    <w:rsid w:val="00720386"/>
    <w:rsid w:val="0072136A"/>
    <w:rsid w:val="00721AD2"/>
    <w:rsid w:val="00723A1D"/>
    <w:rsid w:val="00723F74"/>
    <w:rsid w:val="00723FE9"/>
    <w:rsid w:val="007252B5"/>
    <w:rsid w:val="00725940"/>
    <w:rsid w:val="0072601C"/>
    <w:rsid w:val="0072784A"/>
    <w:rsid w:val="00727E7B"/>
    <w:rsid w:val="0073028C"/>
    <w:rsid w:val="007313AC"/>
    <w:rsid w:val="0073218E"/>
    <w:rsid w:val="0073225A"/>
    <w:rsid w:val="00732B8F"/>
    <w:rsid w:val="0073424D"/>
    <w:rsid w:val="00734990"/>
    <w:rsid w:val="007351B0"/>
    <w:rsid w:val="007369E9"/>
    <w:rsid w:val="00736F85"/>
    <w:rsid w:val="00737055"/>
    <w:rsid w:val="007377A8"/>
    <w:rsid w:val="00740453"/>
    <w:rsid w:val="007409EF"/>
    <w:rsid w:val="007417D0"/>
    <w:rsid w:val="00742442"/>
    <w:rsid w:val="00742DF6"/>
    <w:rsid w:val="00743080"/>
    <w:rsid w:val="00744A5B"/>
    <w:rsid w:val="00745798"/>
    <w:rsid w:val="00746B4F"/>
    <w:rsid w:val="00747C5A"/>
    <w:rsid w:val="00747FEE"/>
    <w:rsid w:val="00751382"/>
    <w:rsid w:val="00751561"/>
    <w:rsid w:val="0075202A"/>
    <w:rsid w:val="0075219C"/>
    <w:rsid w:val="00752C6E"/>
    <w:rsid w:val="0075336A"/>
    <w:rsid w:val="00754741"/>
    <w:rsid w:val="007552F9"/>
    <w:rsid w:val="00755D7E"/>
    <w:rsid w:val="007561DA"/>
    <w:rsid w:val="007568E8"/>
    <w:rsid w:val="00756D2E"/>
    <w:rsid w:val="00757B33"/>
    <w:rsid w:val="00760F2A"/>
    <w:rsid w:val="0076115F"/>
    <w:rsid w:val="00761320"/>
    <w:rsid w:val="00761A1B"/>
    <w:rsid w:val="00762522"/>
    <w:rsid w:val="00762DE5"/>
    <w:rsid w:val="00764674"/>
    <w:rsid w:val="007648CE"/>
    <w:rsid w:val="00764D3D"/>
    <w:rsid w:val="0076551F"/>
    <w:rsid w:val="00765ED8"/>
    <w:rsid w:val="007666DE"/>
    <w:rsid w:val="00770E0F"/>
    <w:rsid w:val="0077148F"/>
    <w:rsid w:val="0077173F"/>
    <w:rsid w:val="00771999"/>
    <w:rsid w:val="00772334"/>
    <w:rsid w:val="00773881"/>
    <w:rsid w:val="007743E6"/>
    <w:rsid w:val="00774FCC"/>
    <w:rsid w:val="0077503A"/>
    <w:rsid w:val="00775AAD"/>
    <w:rsid w:val="00775F7F"/>
    <w:rsid w:val="00776577"/>
    <w:rsid w:val="007765C1"/>
    <w:rsid w:val="00777270"/>
    <w:rsid w:val="0077736F"/>
    <w:rsid w:val="0078119E"/>
    <w:rsid w:val="00782848"/>
    <w:rsid w:val="00782F69"/>
    <w:rsid w:val="00783A7F"/>
    <w:rsid w:val="007840B4"/>
    <w:rsid w:val="007842B8"/>
    <w:rsid w:val="0078474E"/>
    <w:rsid w:val="00784AB4"/>
    <w:rsid w:val="00784EEC"/>
    <w:rsid w:val="00786D7B"/>
    <w:rsid w:val="007877FE"/>
    <w:rsid w:val="0079029D"/>
    <w:rsid w:val="007936F2"/>
    <w:rsid w:val="00795101"/>
    <w:rsid w:val="0079628D"/>
    <w:rsid w:val="007A0C35"/>
    <w:rsid w:val="007A291F"/>
    <w:rsid w:val="007A29E4"/>
    <w:rsid w:val="007A3109"/>
    <w:rsid w:val="007A345B"/>
    <w:rsid w:val="007A42D9"/>
    <w:rsid w:val="007A5AC8"/>
    <w:rsid w:val="007A5D9A"/>
    <w:rsid w:val="007A790C"/>
    <w:rsid w:val="007A7910"/>
    <w:rsid w:val="007A7B74"/>
    <w:rsid w:val="007A7BC9"/>
    <w:rsid w:val="007B0E05"/>
    <w:rsid w:val="007B1022"/>
    <w:rsid w:val="007B181C"/>
    <w:rsid w:val="007B19E4"/>
    <w:rsid w:val="007B1B3C"/>
    <w:rsid w:val="007B1CD2"/>
    <w:rsid w:val="007B1D60"/>
    <w:rsid w:val="007B1EFC"/>
    <w:rsid w:val="007B28BE"/>
    <w:rsid w:val="007B2A2C"/>
    <w:rsid w:val="007B5094"/>
    <w:rsid w:val="007B6A16"/>
    <w:rsid w:val="007C103C"/>
    <w:rsid w:val="007C19CB"/>
    <w:rsid w:val="007C1AED"/>
    <w:rsid w:val="007C39A5"/>
    <w:rsid w:val="007C3C3E"/>
    <w:rsid w:val="007C5D83"/>
    <w:rsid w:val="007D0DFB"/>
    <w:rsid w:val="007D2382"/>
    <w:rsid w:val="007D2784"/>
    <w:rsid w:val="007D34F7"/>
    <w:rsid w:val="007D3D94"/>
    <w:rsid w:val="007D4383"/>
    <w:rsid w:val="007D5071"/>
    <w:rsid w:val="007D5EDA"/>
    <w:rsid w:val="007E1765"/>
    <w:rsid w:val="007E1F50"/>
    <w:rsid w:val="007E2638"/>
    <w:rsid w:val="007E3094"/>
    <w:rsid w:val="007E3398"/>
    <w:rsid w:val="007E5E0E"/>
    <w:rsid w:val="007E5FCD"/>
    <w:rsid w:val="007E6158"/>
    <w:rsid w:val="007E620A"/>
    <w:rsid w:val="007E6721"/>
    <w:rsid w:val="007E6C7B"/>
    <w:rsid w:val="007E754E"/>
    <w:rsid w:val="007F026F"/>
    <w:rsid w:val="007F030C"/>
    <w:rsid w:val="007F04FE"/>
    <w:rsid w:val="007F069D"/>
    <w:rsid w:val="007F0CF7"/>
    <w:rsid w:val="007F1248"/>
    <w:rsid w:val="007F189B"/>
    <w:rsid w:val="007F2BD7"/>
    <w:rsid w:val="007F4E2D"/>
    <w:rsid w:val="007F4F46"/>
    <w:rsid w:val="007F5B3E"/>
    <w:rsid w:val="007F6215"/>
    <w:rsid w:val="007F7CF4"/>
    <w:rsid w:val="00801A32"/>
    <w:rsid w:val="008032F1"/>
    <w:rsid w:val="00804C83"/>
    <w:rsid w:val="00805D38"/>
    <w:rsid w:val="00806687"/>
    <w:rsid w:val="008075F3"/>
    <w:rsid w:val="008078E9"/>
    <w:rsid w:val="00810900"/>
    <w:rsid w:val="00812A47"/>
    <w:rsid w:val="00814505"/>
    <w:rsid w:val="00814769"/>
    <w:rsid w:val="00816053"/>
    <w:rsid w:val="008162FB"/>
    <w:rsid w:val="00817C7C"/>
    <w:rsid w:val="00821A83"/>
    <w:rsid w:val="00821D43"/>
    <w:rsid w:val="00822398"/>
    <w:rsid w:val="00822719"/>
    <w:rsid w:val="008229EB"/>
    <w:rsid w:val="00822B28"/>
    <w:rsid w:val="00823577"/>
    <w:rsid w:val="00823D24"/>
    <w:rsid w:val="00823FE4"/>
    <w:rsid w:val="00824025"/>
    <w:rsid w:val="008246A2"/>
    <w:rsid w:val="008251B1"/>
    <w:rsid w:val="00826696"/>
    <w:rsid w:val="00827194"/>
    <w:rsid w:val="008277DA"/>
    <w:rsid w:val="008301C0"/>
    <w:rsid w:val="00830FA9"/>
    <w:rsid w:val="0083124E"/>
    <w:rsid w:val="00831959"/>
    <w:rsid w:val="00833B00"/>
    <w:rsid w:val="0083405D"/>
    <w:rsid w:val="008354C4"/>
    <w:rsid w:val="008356EB"/>
    <w:rsid w:val="00837561"/>
    <w:rsid w:val="00837664"/>
    <w:rsid w:val="00840740"/>
    <w:rsid w:val="00846177"/>
    <w:rsid w:val="008462BB"/>
    <w:rsid w:val="0084783F"/>
    <w:rsid w:val="008509FD"/>
    <w:rsid w:val="00850B04"/>
    <w:rsid w:val="0085244D"/>
    <w:rsid w:val="008532FA"/>
    <w:rsid w:val="00854368"/>
    <w:rsid w:val="00854C7C"/>
    <w:rsid w:val="008556F0"/>
    <w:rsid w:val="008563E4"/>
    <w:rsid w:val="008564E8"/>
    <w:rsid w:val="00856E65"/>
    <w:rsid w:val="0085709C"/>
    <w:rsid w:val="00860575"/>
    <w:rsid w:val="0086217D"/>
    <w:rsid w:val="00862601"/>
    <w:rsid w:val="00862A55"/>
    <w:rsid w:val="008654E4"/>
    <w:rsid w:val="00866AB4"/>
    <w:rsid w:val="00866BF4"/>
    <w:rsid w:val="0086718D"/>
    <w:rsid w:val="0087024E"/>
    <w:rsid w:val="00870379"/>
    <w:rsid w:val="00870723"/>
    <w:rsid w:val="0087085A"/>
    <w:rsid w:val="00870C0A"/>
    <w:rsid w:val="00871569"/>
    <w:rsid w:val="00872F45"/>
    <w:rsid w:val="00874021"/>
    <w:rsid w:val="00874EC8"/>
    <w:rsid w:val="008757B2"/>
    <w:rsid w:val="0087678C"/>
    <w:rsid w:val="0087795C"/>
    <w:rsid w:val="00877DC1"/>
    <w:rsid w:val="0088069A"/>
    <w:rsid w:val="0088089C"/>
    <w:rsid w:val="00880954"/>
    <w:rsid w:val="008818D4"/>
    <w:rsid w:val="00884C27"/>
    <w:rsid w:val="00885A51"/>
    <w:rsid w:val="00886481"/>
    <w:rsid w:val="00887620"/>
    <w:rsid w:val="00887CC1"/>
    <w:rsid w:val="00890E4E"/>
    <w:rsid w:val="00891B1B"/>
    <w:rsid w:val="00891E3D"/>
    <w:rsid w:val="008922CF"/>
    <w:rsid w:val="00892680"/>
    <w:rsid w:val="00892730"/>
    <w:rsid w:val="00893129"/>
    <w:rsid w:val="00893226"/>
    <w:rsid w:val="008932C3"/>
    <w:rsid w:val="00894046"/>
    <w:rsid w:val="00894055"/>
    <w:rsid w:val="008953C7"/>
    <w:rsid w:val="0089547F"/>
    <w:rsid w:val="00897379"/>
    <w:rsid w:val="0089761F"/>
    <w:rsid w:val="008A088C"/>
    <w:rsid w:val="008A0B1B"/>
    <w:rsid w:val="008A10B0"/>
    <w:rsid w:val="008A34A8"/>
    <w:rsid w:val="008A3704"/>
    <w:rsid w:val="008A4D85"/>
    <w:rsid w:val="008A4F1C"/>
    <w:rsid w:val="008A4F96"/>
    <w:rsid w:val="008A5137"/>
    <w:rsid w:val="008A5160"/>
    <w:rsid w:val="008A5E2C"/>
    <w:rsid w:val="008A60E1"/>
    <w:rsid w:val="008A6D64"/>
    <w:rsid w:val="008A7A9D"/>
    <w:rsid w:val="008B0502"/>
    <w:rsid w:val="008B0770"/>
    <w:rsid w:val="008B20E5"/>
    <w:rsid w:val="008B3421"/>
    <w:rsid w:val="008B395F"/>
    <w:rsid w:val="008B4588"/>
    <w:rsid w:val="008B487A"/>
    <w:rsid w:val="008B5BE2"/>
    <w:rsid w:val="008B5DD4"/>
    <w:rsid w:val="008B5EE8"/>
    <w:rsid w:val="008C132A"/>
    <w:rsid w:val="008C2A04"/>
    <w:rsid w:val="008C63A3"/>
    <w:rsid w:val="008D0F3E"/>
    <w:rsid w:val="008D247A"/>
    <w:rsid w:val="008D2CF7"/>
    <w:rsid w:val="008D2D7F"/>
    <w:rsid w:val="008D2FB8"/>
    <w:rsid w:val="008D35B9"/>
    <w:rsid w:val="008D4F5F"/>
    <w:rsid w:val="008D561C"/>
    <w:rsid w:val="008D6904"/>
    <w:rsid w:val="008D78B8"/>
    <w:rsid w:val="008D7C8E"/>
    <w:rsid w:val="008E0379"/>
    <w:rsid w:val="008E0BC6"/>
    <w:rsid w:val="008E1812"/>
    <w:rsid w:val="008E1BEC"/>
    <w:rsid w:val="008E2FD5"/>
    <w:rsid w:val="008E3A38"/>
    <w:rsid w:val="008E3C36"/>
    <w:rsid w:val="008E417A"/>
    <w:rsid w:val="008E4525"/>
    <w:rsid w:val="008E477B"/>
    <w:rsid w:val="008E4C4C"/>
    <w:rsid w:val="008E5DDB"/>
    <w:rsid w:val="008E5E83"/>
    <w:rsid w:val="008E5EA7"/>
    <w:rsid w:val="008E7B2D"/>
    <w:rsid w:val="008F0889"/>
    <w:rsid w:val="008F099C"/>
    <w:rsid w:val="008F17AD"/>
    <w:rsid w:val="008F1CE7"/>
    <w:rsid w:val="008F2637"/>
    <w:rsid w:val="008F2BF6"/>
    <w:rsid w:val="008F2F9B"/>
    <w:rsid w:val="008F64CA"/>
    <w:rsid w:val="008F65F3"/>
    <w:rsid w:val="008F727B"/>
    <w:rsid w:val="008F7FE3"/>
    <w:rsid w:val="00903386"/>
    <w:rsid w:val="00904A9B"/>
    <w:rsid w:val="0090781B"/>
    <w:rsid w:val="0091027D"/>
    <w:rsid w:val="0091109F"/>
    <w:rsid w:val="00912114"/>
    <w:rsid w:val="0091362C"/>
    <w:rsid w:val="009138B6"/>
    <w:rsid w:val="00913DF1"/>
    <w:rsid w:val="00913F70"/>
    <w:rsid w:val="0091425D"/>
    <w:rsid w:val="0091460C"/>
    <w:rsid w:val="00916927"/>
    <w:rsid w:val="00920627"/>
    <w:rsid w:val="00920CF8"/>
    <w:rsid w:val="009234DD"/>
    <w:rsid w:val="009245D0"/>
    <w:rsid w:val="00926E4D"/>
    <w:rsid w:val="009305AC"/>
    <w:rsid w:val="00931735"/>
    <w:rsid w:val="00932377"/>
    <w:rsid w:val="00932F0C"/>
    <w:rsid w:val="00934A13"/>
    <w:rsid w:val="00935B6E"/>
    <w:rsid w:val="00935E3A"/>
    <w:rsid w:val="00936490"/>
    <w:rsid w:val="00940590"/>
    <w:rsid w:val="00940D27"/>
    <w:rsid w:val="00942B50"/>
    <w:rsid w:val="00943151"/>
    <w:rsid w:val="00945F27"/>
    <w:rsid w:val="00945FE6"/>
    <w:rsid w:val="00946180"/>
    <w:rsid w:val="0094619C"/>
    <w:rsid w:val="00946B50"/>
    <w:rsid w:val="0094737B"/>
    <w:rsid w:val="0095008B"/>
    <w:rsid w:val="009510AF"/>
    <w:rsid w:val="0095214C"/>
    <w:rsid w:val="00952F87"/>
    <w:rsid w:val="00954C74"/>
    <w:rsid w:val="00956A9D"/>
    <w:rsid w:val="00956ACF"/>
    <w:rsid w:val="00957949"/>
    <w:rsid w:val="00957956"/>
    <w:rsid w:val="00957E19"/>
    <w:rsid w:val="00960080"/>
    <w:rsid w:val="009600E1"/>
    <w:rsid w:val="009610E7"/>
    <w:rsid w:val="00961530"/>
    <w:rsid w:val="0096198B"/>
    <w:rsid w:val="009623E8"/>
    <w:rsid w:val="00962B8D"/>
    <w:rsid w:val="00963370"/>
    <w:rsid w:val="00967725"/>
    <w:rsid w:val="00967FEF"/>
    <w:rsid w:val="00974436"/>
    <w:rsid w:val="00975523"/>
    <w:rsid w:val="00976617"/>
    <w:rsid w:val="00976949"/>
    <w:rsid w:val="00980A23"/>
    <w:rsid w:val="009838E9"/>
    <w:rsid w:val="00983946"/>
    <w:rsid w:val="00984372"/>
    <w:rsid w:val="00985871"/>
    <w:rsid w:val="00987398"/>
    <w:rsid w:val="00990BF8"/>
    <w:rsid w:val="00990DCF"/>
    <w:rsid w:val="00991410"/>
    <w:rsid w:val="00991C48"/>
    <w:rsid w:val="00993DED"/>
    <w:rsid w:val="00995F7A"/>
    <w:rsid w:val="00996A19"/>
    <w:rsid w:val="00996DF3"/>
    <w:rsid w:val="00997FD0"/>
    <w:rsid w:val="009A00FD"/>
    <w:rsid w:val="009A15AF"/>
    <w:rsid w:val="009A1A0E"/>
    <w:rsid w:val="009A1E04"/>
    <w:rsid w:val="009A2099"/>
    <w:rsid w:val="009A212C"/>
    <w:rsid w:val="009A2E19"/>
    <w:rsid w:val="009A41D2"/>
    <w:rsid w:val="009A4417"/>
    <w:rsid w:val="009A4824"/>
    <w:rsid w:val="009A5DE1"/>
    <w:rsid w:val="009A5DF3"/>
    <w:rsid w:val="009A5E88"/>
    <w:rsid w:val="009A6B5F"/>
    <w:rsid w:val="009A6C31"/>
    <w:rsid w:val="009A7166"/>
    <w:rsid w:val="009A7618"/>
    <w:rsid w:val="009A7841"/>
    <w:rsid w:val="009A7991"/>
    <w:rsid w:val="009B00CE"/>
    <w:rsid w:val="009B1529"/>
    <w:rsid w:val="009B15A2"/>
    <w:rsid w:val="009B270A"/>
    <w:rsid w:val="009B2FF2"/>
    <w:rsid w:val="009B459B"/>
    <w:rsid w:val="009B5107"/>
    <w:rsid w:val="009B5495"/>
    <w:rsid w:val="009B5C84"/>
    <w:rsid w:val="009B5F6B"/>
    <w:rsid w:val="009B636D"/>
    <w:rsid w:val="009B7914"/>
    <w:rsid w:val="009C0574"/>
    <w:rsid w:val="009C07CC"/>
    <w:rsid w:val="009C08DC"/>
    <w:rsid w:val="009C0E16"/>
    <w:rsid w:val="009C1276"/>
    <w:rsid w:val="009C164A"/>
    <w:rsid w:val="009C17EC"/>
    <w:rsid w:val="009C2252"/>
    <w:rsid w:val="009C29E6"/>
    <w:rsid w:val="009C50B0"/>
    <w:rsid w:val="009C58CD"/>
    <w:rsid w:val="009C5F49"/>
    <w:rsid w:val="009C5F74"/>
    <w:rsid w:val="009C6CA2"/>
    <w:rsid w:val="009C76E5"/>
    <w:rsid w:val="009C7BBB"/>
    <w:rsid w:val="009C7C35"/>
    <w:rsid w:val="009D017E"/>
    <w:rsid w:val="009D031E"/>
    <w:rsid w:val="009D0434"/>
    <w:rsid w:val="009D0D64"/>
    <w:rsid w:val="009D1B3D"/>
    <w:rsid w:val="009D1BF0"/>
    <w:rsid w:val="009D2241"/>
    <w:rsid w:val="009D243A"/>
    <w:rsid w:val="009D39DF"/>
    <w:rsid w:val="009D46F1"/>
    <w:rsid w:val="009D5011"/>
    <w:rsid w:val="009D5909"/>
    <w:rsid w:val="009D613D"/>
    <w:rsid w:val="009D62F5"/>
    <w:rsid w:val="009D6337"/>
    <w:rsid w:val="009D6A1B"/>
    <w:rsid w:val="009E3DAA"/>
    <w:rsid w:val="009E47CA"/>
    <w:rsid w:val="009E5391"/>
    <w:rsid w:val="009E7102"/>
    <w:rsid w:val="009E7C79"/>
    <w:rsid w:val="009F0623"/>
    <w:rsid w:val="009F3225"/>
    <w:rsid w:val="009F46BA"/>
    <w:rsid w:val="009F5E03"/>
    <w:rsid w:val="009F615D"/>
    <w:rsid w:val="009F673D"/>
    <w:rsid w:val="009F7AA9"/>
    <w:rsid w:val="009F7F9B"/>
    <w:rsid w:val="00A006E4"/>
    <w:rsid w:val="00A00DCD"/>
    <w:rsid w:val="00A00FDD"/>
    <w:rsid w:val="00A03316"/>
    <w:rsid w:val="00A03C92"/>
    <w:rsid w:val="00A04903"/>
    <w:rsid w:val="00A06286"/>
    <w:rsid w:val="00A067DA"/>
    <w:rsid w:val="00A06923"/>
    <w:rsid w:val="00A0759A"/>
    <w:rsid w:val="00A07B58"/>
    <w:rsid w:val="00A07F40"/>
    <w:rsid w:val="00A11D94"/>
    <w:rsid w:val="00A11E5F"/>
    <w:rsid w:val="00A12664"/>
    <w:rsid w:val="00A13310"/>
    <w:rsid w:val="00A13BAD"/>
    <w:rsid w:val="00A13D6A"/>
    <w:rsid w:val="00A1553B"/>
    <w:rsid w:val="00A15DA0"/>
    <w:rsid w:val="00A16A6F"/>
    <w:rsid w:val="00A16DB7"/>
    <w:rsid w:val="00A170C8"/>
    <w:rsid w:val="00A17308"/>
    <w:rsid w:val="00A17E1D"/>
    <w:rsid w:val="00A232A3"/>
    <w:rsid w:val="00A235D2"/>
    <w:rsid w:val="00A2362A"/>
    <w:rsid w:val="00A23E05"/>
    <w:rsid w:val="00A26D8B"/>
    <w:rsid w:val="00A270E9"/>
    <w:rsid w:val="00A2783A"/>
    <w:rsid w:val="00A303C6"/>
    <w:rsid w:val="00A31E01"/>
    <w:rsid w:val="00A3243A"/>
    <w:rsid w:val="00A32674"/>
    <w:rsid w:val="00A32DC4"/>
    <w:rsid w:val="00A32F94"/>
    <w:rsid w:val="00A33CE9"/>
    <w:rsid w:val="00A33E68"/>
    <w:rsid w:val="00A343C3"/>
    <w:rsid w:val="00A34D74"/>
    <w:rsid w:val="00A34E2F"/>
    <w:rsid w:val="00A3501C"/>
    <w:rsid w:val="00A35728"/>
    <w:rsid w:val="00A35D4F"/>
    <w:rsid w:val="00A36BA8"/>
    <w:rsid w:val="00A36CF7"/>
    <w:rsid w:val="00A36EA6"/>
    <w:rsid w:val="00A37889"/>
    <w:rsid w:val="00A406FF"/>
    <w:rsid w:val="00A424FD"/>
    <w:rsid w:val="00A432C3"/>
    <w:rsid w:val="00A43CCE"/>
    <w:rsid w:val="00A44E0D"/>
    <w:rsid w:val="00A5122B"/>
    <w:rsid w:val="00A5173A"/>
    <w:rsid w:val="00A519AF"/>
    <w:rsid w:val="00A52859"/>
    <w:rsid w:val="00A52B67"/>
    <w:rsid w:val="00A54959"/>
    <w:rsid w:val="00A54D02"/>
    <w:rsid w:val="00A54ED6"/>
    <w:rsid w:val="00A5513B"/>
    <w:rsid w:val="00A55DE2"/>
    <w:rsid w:val="00A56238"/>
    <w:rsid w:val="00A60F4B"/>
    <w:rsid w:val="00A61336"/>
    <w:rsid w:val="00A61384"/>
    <w:rsid w:val="00A62546"/>
    <w:rsid w:val="00A6375B"/>
    <w:rsid w:val="00A63E8A"/>
    <w:rsid w:val="00A644E3"/>
    <w:rsid w:val="00A66535"/>
    <w:rsid w:val="00A665A6"/>
    <w:rsid w:val="00A66999"/>
    <w:rsid w:val="00A6744D"/>
    <w:rsid w:val="00A677E6"/>
    <w:rsid w:val="00A70159"/>
    <w:rsid w:val="00A721AC"/>
    <w:rsid w:val="00A72346"/>
    <w:rsid w:val="00A72481"/>
    <w:rsid w:val="00A72BDF"/>
    <w:rsid w:val="00A74471"/>
    <w:rsid w:val="00A74DCB"/>
    <w:rsid w:val="00A75055"/>
    <w:rsid w:val="00A753DE"/>
    <w:rsid w:val="00A779DF"/>
    <w:rsid w:val="00A800B3"/>
    <w:rsid w:val="00A81679"/>
    <w:rsid w:val="00A823AD"/>
    <w:rsid w:val="00A83129"/>
    <w:rsid w:val="00A83E29"/>
    <w:rsid w:val="00A842C5"/>
    <w:rsid w:val="00A843A5"/>
    <w:rsid w:val="00A850CC"/>
    <w:rsid w:val="00A861BE"/>
    <w:rsid w:val="00A863B5"/>
    <w:rsid w:val="00A86A38"/>
    <w:rsid w:val="00A87B6A"/>
    <w:rsid w:val="00A90954"/>
    <w:rsid w:val="00A91872"/>
    <w:rsid w:val="00A92414"/>
    <w:rsid w:val="00A92CFC"/>
    <w:rsid w:val="00A92DB2"/>
    <w:rsid w:val="00A931F2"/>
    <w:rsid w:val="00A939D3"/>
    <w:rsid w:val="00A940DE"/>
    <w:rsid w:val="00A95594"/>
    <w:rsid w:val="00A96BAB"/>
    <w:rsid w:val="00AA0505"/>
    <w:rsid w:val="00AA063F"/>
    <w:rsid w:val="00AA1620"/>
    <w:rsid w:val="00AA1787"/>
    <w:rsid w:val="00AA2A1E"/>
    <w:rsid w:val="00AA3253"/>
    <w:rsid w:val="00AA34C9"/>
    <w:rsid w:val="00AA411B"/>
    <w:rsid w:val="00AA41E2"/>
    <w:rsid w:val="00AA499E"/>
    <w:rsid w:val="00AA4BC5"/>
    <w:rsid w:val="00AA5DB6"/>
    <w:rsid w:val="00AB3975"/>
    <w:rsid w:val="00AB397A"/>
    <w:rsid w:val="00AB43BA"/>
    <w:rsid w:val="00AB452E"/>
    <w:rsid w:val="00AB4A24"/>
    <w:rsid w:val="00AB61F5"/>
    <w:rsid w:val="00AB68E8"/>
    <w:rsid w:val="00AB6E7D"/>
    <w:rsid w:val="00AC364C"/>
    <w:rsid w:val="00AC371F"/>
    <w:rsid w:val="00AC4B9D"/>
    <w:rsid w:val="00AC5D0A"/>
    <w:rsid w:val="00AC7779"/>
    <w:rsid w:val="00AD0650"/>
    <w:rsid w:val="00AD093A"/>
    <w:rsid w:val="00AD1C0E"/>
    <w:rsid w:val="00AD1D46"/>
    <w:rsid w:val="00AD295D"/>
    <w:rsid w:val="00AD467B"/>
    <w:rsid w:val="00AD4A2F"/>
    <w:rsid w:val="00AD59EF"/>
    <w:rsid w:val="00AD6916"/>
    <w:rsid w:val="00AD78CB"/>
    <w:rsid w:val="00AE0242"/>
    <w:rsid w:val="00AE045B"/>
    <w:rsid w:val="00AE07A2"/>
    <w:rsid w:val="00AE17FE"/>
    <w:rsid w:val="00AE2CDC"/>
    <w:rsid w:val="00AE2FD3"/>
    <w:rsid w:val="00AE4159"/>
    <w:rsid w:val="00AE54C6"/>
    <w:rsid w:val="00AE5630"/>
    <w:rsid w:val="00AE588A"/>
    <w:rsid w:val="00AE7229"/>
    <w:rsid w:val="00AE746A"/>
    <w:rsid w:val="00AF03BC"/>
    <w:rsid w:val="00AF03CE"/>
    <w:rsid w:val="00AF30A4"/>
    <w:rsid w:val="00AF3823"/>
    <w:rsid w:val="00AF3F8A"/>
    <w:rsid w:val="00AF432C"/>
    <w:rsid w:val="00AF6E3C"/>
    <w:rsid w:val="00AF7873"/>
    <w:rsid w:val="00B0043D"/>
    <w:rsid w:val="00B021E0"/>
    <w:rsid w:val="00B032D5"/>
    <w:rsid w:val="00B0445E"/>
    <w:rsid w:val="00B046F7"/>
    <w:rsid w:val="00B05802"/>
    <w:rsid w:val="00B136B0"/>
    <w:rsid w:val="00B13B94"/>
    <w:rsid w:val="00B13DBB"/>
    <w:rsid w:val="00B142D3"/>
    <w:rsid w:val="00B14DBD"/>
    <w:rsid w:val="00B15D2A"/>
    <w:rsid w:val="00B16811"/>
    <w:rsid w:val="00B16C34"/>
    <w:rsid w:val="00B17019"/>
    <w:rsid w:val="00B21075"/>
    <w:rsid w:val="00B21F87"/>
    <w:rsid w:val="00B22A49"/>
    <w:rsid w:val="00B24EDF"/>
    <w:rsid w:val="00B25288"/>
    <w:rsid w:val="00B2693F"/>
    <w:rsid w:val="00B26B50"/>
    <w:rsid w:val="00B27484"/>
    <w:rsid w:val="00B278CA"/>
    <w:rsid w:val="00B27BF8"/>
    <w:rsid w:val="00B30034"/>
    <w:rsid w:val="00B30FB5"/>
    <w:rsid w:val="00B314BF"/>
    <w:rsid w:val="00B31666"/>
    <w:rsid w:val="00B3170E"/>
    <w:rsid w:val="00B31BFB"/>
    <w:rsid w:val="00B32698"/>
    <w:rsid w:val="00B33EBE"/>
    <w:rsid w:val="00B346B2"/>
    <w:rsid w:val="00B35277"/>
    <w:rsid w:val="00B369EC"/>
    <w:rsid w:val="00B372E0"/>
    <w:rsid w:val="00B40414"/>
    <w:rsid w:val="00B4061B"/>
    <w:rsid w:val="00B4066F"/>
    <w:rsid w:val="00B4179A"/>
    <w:rsid w:val="00B42335"/>
    <w:rsid w:val="00B43F22"/>
    <w:rsid w:val="00B441DF"/>
    <w:rsid w:val="00B44BD1"/>
    <w:rsid w:val="00B44DE7"/>
    <w:rsid w:val="00B45278"/>
    <w:rsid w:val="00B45D46"/>
    <w:rsid w:val="00B47B5B"/>
    <w:rsid w:val="00B5028A"/>
    <w:rsid w:val="00B50AA8"/>
    <w:rsid w:val="00B51C16"/>
    <w:rsid w:val="00B51FAD"/>
    <w:rsid w:val="00B52A29"/>
    <w:rsid w:val="00B52B67"/>
    <w:rsid w:val="00B54278"/>
    <w:rsid w:val="00B54332"/>
    <w:rsid w:val="00B543F6"/>
    <w:rsid w:val="00B54F1F"/>
    <w:rsid w:val="00B5568C"/>
    <w:rsid w:val="00B574CB"/>
    <w:rsid w:val="00B601AE"/>
    <w:rsid w:val="00B60D3D"/>
    <w:rsid w:val="00B62058"/>
    <w:rsid w:val="00B62CF5"/>
    <w:rsid w:val="00B62E82"/>
    <w:rsid w:val="00B6488F"/>
    <w:rsid w:val="00B65243"/>
    <w:rsid w:val="00B65950"/>
    <w:rsid w:val="00B65B0F"/>
    <w:rsid w:val="00B66106"/>
    <w:rsid w:val="00B70685"/>
    <w:rsid w:val="00B7123D"/>
    <w:rsid w:val="00B714B8"/>
    <w:rsid w:val="00B71668"/>
    <w:rsid w:val="00B718E0"/>
    <w:rsid w:val="00B72633"/>
    <w:rsid w:val="00B72E40"/>
    <w:rsid w:val="00B734FC"/>
    <w:rsid w:val="00B74E14"/>
    <w:rsid w:val="00B74F3F"/>
    <w:rsid w:val="00B759D1"/>
    <w:rsid w:val="00B75C98"/>
    <w:rsid w:val="00B7726F"/>
    <w:rsid w:val="00B77532"/>
    <w:rsid w:val="00B81DB6"/>
    <w:rsid w:val="00B82373"/>
    <w:rsid w:val="00B8481A"/>
    <w:rsid w:val="00B86A08"/>
    <w:rsid w:val="00B90084"/>
    <w:rsid w:val="00B903E8"/>
    <w:rsid w:val="00B90600"/>
    <w:rsid w:val="00B911D4"/>
    <w:rsid w:val="00B92BEE"/>
    <w:rsid w:val="00B92E2B"/>
    <w:rsid w:val="00B92F23"/>
    <w:rsid w:val="00B93129"/>
    <w:rsid w:val="00B94412"/>
    <w:rsid w:val="00B95428"/>
    <w:rsid w:val="00B9551B"/>
    <w:rsid w:val="00B95B15"/>
    <w:rsid w:val="00B95BB9"/>
    <w:rsid w:val="00B978F7"/>
    <w:rsid w:val="00B979C8"/>
    <w:rsid w:val="00BA02B0"/>
    <w:rsid w:val="00BA1A3F"/>
    <w:rsid w:val="00BA1C30"/>
    <w:rsid w:val="00BA404D"/>
    <w:rsid w:val="00BA5C1D"/>
    <w:rsid w:val="00BA5D7B"/>
    <w:rsid w:val="00BA5DF0"/>
    <w:rsid w:val="00BA6486"/>
    <w:rsid w:val="00BA6A8E"/>
    <w:rsid w:val="00BA74A9"/>
    <w:rsid w:val="00BB01D4"/>
    <w:rsid w:val="00BB1C22"/>
    <w:rsid w:val="00BB230C"/>
    <w:rsid w:val="00BB2968"/>
    <w:rsid w:val="00BB3565"/>
    <w:rsid w:val="00BB37E9"/>
    <w:rsid w:val="00BB4073"/>
    <w:rsid w:val="00BB54AB"/>
    <w:rsid w:val="00BB5D80"/>
    <w:rsid w:val="00BB62F3"/>
    <w:rsid w:val="00BB6910"/>
    <w:rsid w:val="00BB763C"/>
    <w:rsid w:val="00BC0A81"/>
    <w:rsid w:val="00BC0E5F"/>
    <w:rsid w:val="00BC185C"/>
    <w:rsid w:val="00BC1B55"/>
    <w:rsid w:val="00BC2626"/>
    <w:rsid w:val="00BC3EA8"/>
    <w:rsid w:val="00BC40E6"/>
    <w:rsid w:val="00BC621B"/>
    <w:rsid w:val="00BC768F"/>
    <w:rsid w:val="00BC7E9F"/>
    <w:rsid w:val="00BD0118"/>
    <w:rsid w:val="00BD0A50"/>
    <w:rsid w:val="00BD0E85"/>
    <w:rsid w:val="00BD22C7"/>
    <w:rsid w:val="00BD253C"/>
    <w:rsid w:val="00BD290F"/>
    <w:rsid w:val="00BD2B49"/>
    <w:rsid w:val="00BD4B46"/>
    <w:rsid w:val="00BD5240"/>
    <w:rsid w:val="00BD5DC9"/>
    <w:rsid w:val="00BD6390"/>
    <w:rsid w:val="00BE08D3"/>
    <w:rsid w:val="00BE134F"/>
    <w:rsid w:val="00BE1C97"/>
    <w:rsid w:val="00BE35E3"/>
    <w:rsid w:val="00BE495C"/>
    <w:rsid w:val="00BE4CFB"/>
    <w:rsid w:val="00BE55DC"/>
    <w:rsid w:val="00BE64C8"/>
    <w:rsid w:val="00BE780B"/>
    <w:rsid w:val="00BF2D65"/>
    <w:rsid w:val="00BF316C"/>
    <w:rsid w:val="00BF36EB"/>
    <w:rsid w:val="00BF3B88"/>
    <w:rsid w:val="00BF3C49"/>
    <w:rsid w:val="00BF60DA"/>
    <w:rsid w:val="00BF6B3E"/>
    <w:rsid w:val="00BF7CDB"/>
    <w:rsid w:val="00BF7E3C"/>
    <w:rsid w:val="00C00166"/>
    <w:rsid w:val="00C007EF"/>
    <w:rsid w:val="00C01A4F"/>
    <w:rsid w:val="00C01F96"/>
    <w:rsid w:val="00C02E1A"/>
    <w:rsid w:val="00C033AF"/>
    <w:rsid w:val="00C03AEE"/>
    <w:rsid w:val="00C0557A"/>
    <w:rsid w:val="00C05D72"/>
    <w:rsid w:val="00C0680B"/>
    <w:rsid w:val="00C06A73"/>
    <w:rsid w:val="00C07CD8"/>
    <w:rsid w:val="00C106D5"/>
    <w:rsid w:val="00C110D8"/>
    <w:rsid w:val="00C114AB"/>
    <w:rsid w:val="00C13552"/>
    <w:rsid w:val="00C1415B"/>
    <w:rsid w:val="00C14256"/>
    <w:rsid w:val="00C1596D"/>
    <w:rsid w:val="00C16558"/>
    <w:rsid w:val="00C16839"/>
    <w:rsid w:val="00C16955"/>
    <w:rsid w:val="00C17236"/>
    <w:rsid w:val="00C17C36"/>
    <w:rsid w:val="00C2141C"/>
    <w:rsid w:val="00C21C2D"/>
    <w:rsid w:val="00C22255"/>
    <w:rsid w:val="00C2265D"/>
    <w:rsid w:val="00C22852"/>
    <w:rsid w:val="00C236F8"/>
    <w:rsid w:val="00C24580"/>
    <w:rsid w:val="00C2705D"/>
    <w:rsid w:val="00C27258"/>
    <w:rsid w:val="00C2751C"/>
    <w:rsid w:val="00C308BA"/>
    <w:rsid w:val="00C31241"/>
    <w:rsid w:val="00C31A9E"/>
    <w:rsid w:val="00C326CC"/>
    <w:rsid w:val="00C33507"/>
    <w:rsid w:val="00C33C1A"/>
    <w:rsid w:val="00C34C73"/>
    <w:rsid w:val="00C35A37"/>
    <w:rsid w:val="00C36565"/>
    <w:rsid w:val="00C3656B"/>
    <w:rsid w:val="00C36D02"/>
    <w:rsid w:val="00C36EE0"/>
    <w:rsid w:val="00C37D25"/>
    <w:rsid w:val="00C405F1"/>
    <w:rsid w:val="00C42DA4"/>
    <w:rsid w:val="00C42F95"/>
    <w:rsid w:val="00C438CB"/>
    <w:rsid w:val="00C43FEF"/>
    <w:rsid w:val="00C45053"/>
    <w:rsid w:val="00C465BE"/>
    <w:rsid w:val="00C46668"/>
    <w:rsid w:val="00C46DD8"/>
    <w:rsid w:val="00C46FC4"/>
    <w:rsid w:val="00C4723D"/>
    <w:rsid w:val="00C47581"/>
    <w:rsid w:val="00C504F4"/>
    <w:rsid w:val="00C5112F"/>
    <w:rsid w:val="00C51288"/>
    <w:rsid w:val="00C52D5A"/>
    <w:rsid w:val="00C533B7"/>
    <w:rsid w:val="00C533C7"/>
    <w:rsid w:val="00C53469"/>
    <w:rsid w:val="00C53FE0"/>
    <w:rsid w:val="00C54095"/>
    <w:rsid w:val="00C544A9"/>
    <w:rsid w:val="00C546F4"/>
    <w:rsid w:val="00C54C66"/>
    <w:rsid w:val="00C55C2F"/>
    <w:rsid w:val="00C560EE"/>
    <w:rsid w:val="00C56DD0"/>
    <w:rsid w:val="00C570F9"/>
    <w:rsid w:val="00C572D1"/>
    <w:rsid w:val="00C575F4"/>
    <w:rsid w:val="00C576E1"/>
    <w:rsid w:val="00C60023"/>
    <w:rsid w:val="00C6055A"/>
    <w:rsid w:val="00C60714"/>
    <w:rsid w:val="00C62814"/>
    <w:rsid w:val="00C63915"/>
    <w:rsid w:val="00C65FAE"/>
    <w:rsid w:val="00C66901"/>
    <w:rsid w:val="00C6718C"/>
    <w:rsid w:val="00C67292"/>
    <w:rsid w:val="00C70FC2"/>
    <w:rsid w:val="00C72C5C"/>
    <w:rsid w:val="00C733FA"/>
    <w:rsid w:val="00C73BF8"/>
    <w:rsid w:val="00C74525"/>
    <w:rsid w:val="00C74AD8"/>
    <w:rsid w:val="00C756F6"/>
    <w:rsid w:val="00C76959"/>
    <w:rsid w:val="00C76A91"/>
    <w:rsid w:val="00C77F3E"/>
    <w:rsid w:val="00C80C33"/>
    <w:rsid w:val="00C80DE2"/>
    <w:rsid w:val="00C81758"/>
    <w:rsid w:val="00C833C0"/>
    <w:rsid w:val="00C844C4"/>
    <w:rsid w:val="00C85449"/>
    <w:rsid w:val="00C857FC"/>
    <w:rsid w:val="00C85D7F"/>
    <w:rsid w:val="00C85D9A"/>
    <w:rsid w:val="00C85FD3"/>
    <w:rsid w:val="00C860A7"/>
    <w:rsid w:val="00C860B4"/>
    <w:rsid w:val="00C86345"/>
    <w:rsid w:val="00C86AA8"/>
    <w:rsid w:val="00C86E74"/>
    <w:rsid w:val="00C86FD3"/>
    <w:rsid w:val="00C87365"/>
    <w:rsid w:val="00C87DFA"/>
    <w:rsid w:val="00C90367"/>
    <w:rsid w:val="00C90B17"/>
    <w:rsid w:val="00C90C89"/>
    <w:rsid w:val="00C90F44"/>
    <w:rsid w:val="00C92B35"/>
    <w:rsid w:val="00C92D30"/>
    <w:rsid w:val="00C938D1"/>
    <w:rsid w:val="00C93975"/>
    <w:rsid w:val="00C943A4"/>
    <w:rsid w:val="00C956CA"/>
    <w:rsid w:val="00C960FB"/>
    <w:rsid w:val="00C96583"/>
    <w:rsid w:val="00C972DE"/>
    <w:rsid w:val="00CA0EE3"/>
    <w:rsid w:val="00CA2286"/>
    <w:rsid w:val="00CA32E5"/>
    <w:rsid w:val="00CA371D"/>
    <w:rsid w:val="00CA41D8"/>
    <w:rsid w:val="00CA42D2"/>
    <w:rsid w:val="00CB0596"/>
    <w:rsid w:val="00CB0EC0"/>
    <w:rsid w:val="00CB1A47"/>
    <w:rsid w:val="00CB1DDC"/>
    <w:rsid w:val="00CB2C20"/>
    <w:rsid w:val="00CB2EFD"/>
    <w:rsid w:val="00CB2F30"/>
    <w:rsid w:val="00CB4D9D"/>
    <w:rsid w:val="00CB5987"/>
    <w:rsid w:val="00CB61E1"/>
    <w:rsid w:val="00CB7684"/>
    <w:rsid w:val="00CB7AE5"/>
    <w:rsid w:val="00CB7D0D"/>
    <w:rsid w:val="00CC0406"/>
    <w:rsid w:val="00CC2176"/>
    <w:rsid w:val="00CC21AD"/>
    <w:rsid w:val="00CC21EC"/>
    <w:rsid w:val="00CC273F"/>
    <w:rsid w:val="00CC2BDC"/>
    <w:rsid w:val="00CC2BDD"/>
    <w:rsid w:val="00CC2DFF"/>
    <w:rsid w:val="00CC42DC"/>
    <w:rsid w:val="00CC43F9"/>
    <w:rsid w:val="00CC4AF6"/>
    <w:rsid w:val="00CC54FD"/>
    <w:rsid w:val="00CC59F2"/>
    <w:rsid w:val="00CC5FE9"/>
    <w:rsid w:val="00CC63A0"/>
    <w:rsid w:val="00CD05DB"/>
    <w:rsid w:val="00CD1315"/>
    <w:rsid w:val="00CD5437"/>
    <w:rsid w:val="00CD60D6"/>
    <w:rsid w:val="00CD7A2C"/>
    <w:rsid w:val="00CD7DCC"/>
    <w:rsid w:val="00CD7EAD"/>
    <w:rsid w:val="00CE359E"/>
    <w:rsid w:val="00CE59A0"/>
    <w:rsid w:val="00CE5BB3"/>
    <w:rsid w:val="00CE5D1A"/>
    <w:rsid w:val="00CE5DE0"/>
    <w:rsid w:val="00CE67AE"/>
    <w:rsid w:val="00CE6D65"/>
    <w:rsid w:val="00CE72A1"/>
    <w:rsid w:val="00CF0D1C"/>
    <w:rsid w:val="00CF0DF3"/>
    <w:rsid w:val="00CF21C4"/>
    <w:rsid w:val="00CF26CA"/>
    <w:rsid w:val="00CF3011"/>
    <w:rsid w:val="00CF43E9"/>
    <w:rsid w:val="00CF440A"/>
    <w:rsid w:val="00CF480A"/>
    <w:rsid w:val="00CF538B"/>
    <w:rsid w:val="00CF6DDF"/>
    <w:rsid w:val="00D00798"/>
    <w:rsid w:val="00D01AE6"/>
    <w:rsid w:val="00D01AE9"/>
    <w:rsid w:val="00D02EE8"/>
    <w:rsid w:val="00D0382B"/>
    <w:rsid w:val="00D03E6F"/>
    <w:rsid w:val="00D04427"/>
    <w:rsid w:val="00D05591"/>
    <w:rsid w:val="00D05EDD"/>
    <w:rsid w:val="00D06D51"/>
    <w:rsid w:val="00D06E58"/>
    <w:rsid w:val="00D06F79"/>
    <w:rsid w:val="00D111DF"/>
    <w:rsid w:val="00D11F7A"/>
    <w:rsid w:val="00D12219"/>
    <w:rsid w:val="00D14C79"/>
    <w:rsid w:val="00D15073"/>
    <w:rsid w:val="00D151EF"/>
    <w:rsid w:val="00D15663"/>
    <w:rsid w:val="00D1657E"/>
    <w:rsid w:val="00D16ABD"/>
    <w:rsid w:val="00D171D3"/>
    <w:rsid w:val="00D17BD5"/>
    <w:rsid w:val="00D17CBD"/>
    <w:rsid w:val="00D2044D"/>
    <w:rsid w:val="00D20D2B"/>
    <w:rsid w:val="00D21940"/>
    <w:rsid w:val="00D22848"/>
    <w:rsid w:val="00D24582"/>
    <w:rsid w:val="00D2497A"/>
    <w:rsid w:val="00D25778"/>
    <w:rsid w:val="00D2722D"/>
    <w:rsid w:val="00D272EF"/>
    <w:rsid w:val="00D27B71"/>
    <w:rsid w:val="00D3097B"/>
    <w:rsid w:val="00D31EB9"/>
    <w:rsid w:val="00D33168"/>
    <w:rsid w:val="00D34079"/>
    <w:rsid w:val="00D34596"/>
    <w:rsid w:val="00D35C49"/>
    <w:rsid w:val="00D3674A"/>
    <w:rsid w:val="00D403B5"/>
    <w:rsid w:val="00D40C63"/>
    <w:rsid w:val="00D418AC"/>
    <w:rsid w:val="00D43444"/>
    <w:rsid w:val="00D434C2"/>
    <w:rsid w:val="00D43AA8"/>
    <w:rsid w:val="00D44B9B"/>
    <w:rsid w:val="00D45CFD"/>
    <w:rsid w:val="00D4758D"/>
    <w:rsid w:val="00D528E9"/>
    <w:rsid w:val="00D52EF6"/>
    <w:rsid w:val="00D53D36"/>
    <w:rsid w:val="00D54C13"/>
    <w:rsid w:val="00D55832"/>
    <w:rsid w:val="00D57E76"/>
    <w:rsid w:val="00D60E03"/>
    <w:rsid w:val="00D62CC2"/>
    <w:rsid w:val="00D62FF2"/>
    <w:rsid w:val="00D6300A"/>
    <w:rsid w:val="00D63CDE"/>
    <w:rsid w:val="00D63D91"/>
    <w:rsid w:val="00D65AF1"/>
    <w:rsid w:val="00D65CC9"/>
    <w:rsid w:val="00D66283"/>
    <w:rsid w:val="00D66296"/>
    <w:rsid w:val="00D6653A"/>
    <w:rsid w:val="00D6697B"/>
    <w:rsid w:val="00D66DC2"/>
    <w:rsid w:val="00D66F09"/>
    <w:rsid w:val="00D67D65"/>
    <w:rsid w:val="00D70945"/>
    <w:rsid w:val="00D70DE6"/>
    <w:rsid w:val="00D722B2"/>
    <w:rsid w:val="00D7260E"/>
    <w:rsid w:val="00D72943"/>
    <w:rsid w:val="00D7369D"/>
    <w:rsid w:val="00D74268"/>
    <w:rsid w:val="00D742FE"/>
    <w:rsid w:val="00D745C1"/>
    <w:rsid w:val="00D74E26"/>
    <w:rsid w:val="00D75A96"/>
    <w:rsid w:val="00D76FFE"/>
    <w:rsid w:val="00D777F8"/>
    <w:rsid w:val="00D8097B"/>
    <w:rsid w:val="00D80993"/>
    <w:rsid w:val="00D82151"/>
    <w:rsid w:val="00D826FB"/>
    <w:rsid w:val="00D837C5"/>
    <w:rsid w:val="00D83CFD"/>
    <w:rsid w:val="00D84578"/>
    <w:rsid w:val="00D84D92"/>
    <w:rsid w:val="00D850FB"/>
    <w:rsid w:val="00D85858"/>
    <w:rsid w:val="00D860BD"/>
    <w:rsid w:val="00D86D70"/>
    <w:rsid w:val="00D877F6"/>
    <w:rsid w:val="00D87C6B"/>
    <w:rsid w:val="00D87DBE"/>
    <w:rsid w:val="00D90454"/>
    <w:rsid w:val="00D91473"/>
    <w:rsid w:val="00D928B1"/>
    <w:rsid w:val="00D93824"/>
    <w:rsid w:val="00D94228"/>
    <w:rsid w:val="00D947D7"/>
    <w:rsid w:val="00D95012"/>
    <w:rsid w:val="00D952E3"/>
    <w:rsid w:val="00D955D7"/>
    <w:rsid w:val="00D96587"/>
    <w:rsid w:val="00D96EB4"/>
    <w:rsid w:val="00DA0FA4"/>
    <w:rsid w:val="00DA1525"/>
    <w:rsid w:val="00DA27BD"/>
    <w:rsid w:val="00DA282B"/>
    <w:rsid w:val="00DA336B"/>
    <w:rsid w:val="00DA3682"/>
    <w:rsid w:val="00DA38EB"/>
    <w:rsid w:val="00DA3D6F"/>
    <w:rsid w:val="00DA3E0F"/>
    <w:rsid w:val="00DA453F"/>
    <w:rsid w:val="00DA46DD"/>
    <w:rsid w:val="00DA561D"/>
    <w:rsid w:val="00DA5907"/>
    <w:rsid w:val="00DA635C"/>
    <w:rsid w:val="00DA67C5"/>
    <w:rsid w:val="00DA7DD5"/>
    <w:rsid w:val="00DB0611"/>
    <w:rsid w:val="00DB2035"/>
    <w:rsid w:val="00DB21C9"/>
    <w:rsid w:val="00DB23A9"/>
    <w:rsid w:val="00DB347E"/>
    <w:rsid w:val="00DB3972"/>
    <w:rsid w:val="00DB5039"/>
    <w:rsid w:val="00DB586E"/>
    <w:rsid w:val="00DB6937"/>
    <w:rsid w:val="00DB726B"/>
    <w:rsid w:val="00DC00C0"/>
    <w:rsid w:val="00DC1189"/>
    <w:rsid w:val="00DC132B"/>
    <w:rsid w:val="00DC20C9"/>
    <w:rsid w:val="00DC2CFF"/>
    <w:rsid w:val="00DC2F98"/>
    <w:rsid w:val="00DC4308"/>
    <w:rsid w:val="00DC543E"/>
    <w:rsid w:val="00DC5BF8"/>
    <w:rsid w:val="00DC6C7E"/>
    <w:rsid w:val="00DC78B5"/>
    <w:rsid w:val="00DD01F3"/>
    <w:rsid w:val="00DD1034"/>
    <w:rsid w:val="00DD36EE"/>
    <w:rsid w:val="00DD4504"/>
    <w:rsid w:val="00DD493C"/>
    <w:rsid w:val="00DD4CA4"/>
    <w:rsid w:val="00DD4EDD"/>
    <w:rsid w:val="00DD54AC"/>
    <w:rsid w:val="00DD688D"/>
    <w:rsid w:val="00DE0631"/>
    <w:rsid w:val="00DE1011"/>
    <w:rsid w:val="00DE1444"/>
    <w:rsid w:val="00DE1C8E"/>
    <w:rsid w:val="00DE31C7"/>
    <w:rsid w:val="00DE35C1"/>
    <w:rsid w:val="00DE3A28"/>
    <w:rsid w:val="00DE3E0A"/>
    <w:rsid w:val="00DE4D31"/>
    <w:rsid w:val="00DE596E"/>
    <w:rsid w:val="00DE6278"/>
    <w:rsid w:val="00DF0B81"/>
    <w:rsid w:val="00DF0D26"/>
    <w:rsid w:val="00DF1ADA"/>
    <w:rsid w:val="00DF1F2A"/>
    <w:rsid w:val="00DF2699"/>
    <w:rsid w:val="00DF31B0"/>
    <w:rsid w:val="00DF3710"/>
    <w:rsid w:val="00DF39AC"/>
    <w:rsid w:val="00DF3B07"/>
    <w:rsid w:val="00DF60B5"/>
    <w:rsid w:val="00DF64F5"/>
    <w:rsid w:val="00DF7516"/>
    <w:rsid w:val="00E00DAF"/>
    <w:rsid w:val="00E01102"/>
    <w:rsid w:val="00E018F5"/>
    <w:rsid w:val="00E01A95"/>
    <w:rsid w:val="00E02821"/>
    <w:rsid w:val="00E02ED4"/>
    <w:rsid w:val="00E041F3"/>
    <w:rsid w:val="00E043B5"/>
    <w:rsid w:val="00E04624"/>
    <w:rsid w:val="00E047DB"/>
    <w:rsid w:val="00E04AC3"/>
    <w:rsid w:val="00E079EC"/>
    <w:rsid w:val="00E11013"/>
    <w:rsid w:val="00E121E9"/>
    <w:rsid w:val="00E14451"/>
    <w:rsid w:val="00E1629F"/>
    <w:rsid w:val="00E16F0B"/>
    <w:rsid w:val="00E17D35"/>
    <w:rsid w:val="00E20C62"/>
    <w:rsid w:val="00E21310"/>
    <w:rsid w:val="00E217CC"/>
    <w:rsid w:val="00E2410E"/>
    <w:rsid w:val="00E24E29"/>
    <w:rsid w:val="00E25CCD"/>
    <w:rsid w:val="00E26873"/>
    <w:rsid w:val="00E26D20"/>
    <w:rsid w:val="00E274BA"/>
    <w:rsid w:val="00E27A1F"/>
    <w:rsid w:val="00E302E3"/>
    <w:rsid w:val="00E30753"/>
    <w:rsid w:val="00E307E0"/>
    <w:rsid w:val="00E309AB"/>
    <w:rsid w:val="00E30A28"/>
    <w:rsid w:val="00E32954"/>
    <w:rsid w:val="00E338A9"/>
    <w:rsid w:val="00E35CC8"/>
    <w:rsid w:val="00E36FCF"/>
    <w:rsid w:val="00E37518"/>
    <w:rsid w:val="00E401D6"/>
    <w:rsid w:val="00E40EA8"/>
    <w:rsid w:val="00E422A2"/>
    <w:rsid w:val="00E42A8C"/>
    <w:rsid w:val="00E42D99"/>
    <w:rsid w:val="00E42DAD"/>
    <w:rsid w:val="00E43BF3"/>
    <w:rsid w:val="00E43EAC"/>
    <w:rsid w:val="00E44414"/>
    <w:rsid w:val="00E44E50"/>
    <w:rsid w:val="00E452F1"/>
    <w:rsid w:val="00E46EE7"/>
    <w:rsid w:val="00E47A55"/>
    <w:rsid w:val="00E50429"/>
    <w:rsid w:val="00E52073"/>
    <w:rsid w:val="00E522F1"/>
    <w:rsid w:val="00E54842"/>
    <w:rsid w:val="00E552F7"/>
    <w:rsid w:val="00E60638"/>
    <w:rsid w:val="00E61395"/>
    <w:rsid w:val="00E61488"/>
    <w:rsid w:val="00E61B48"/>
    <w:rsid w:val="00E61F10"/>
    <w:rsid w:val="00E62A9F"/>
    <w:rsid w:val="00E62B64"/>
    <w:rsid w:val="00E62C5C"/>
    <w:rsid w:val="00E64939"/>
    <w:rsid w:val="00E649B9"/>
    <w:rsid w:val="00E64B5B"/>
    <w:rsid w:val="00E64CE6"/>
    <w:rsid w:val="00E66DD8"/>
    <w:rsid w:val="00E67119"/>
    <w:rsid w:val="00E678C4"/>
    <w:rsid w:val="00E67904"/>
    <w:rsid w:val="00E67993"/>
    <w:rsid w:val="00E705BC"/>
    <w:rsid w:val="00E71BF1"/>
    <w:rsid w:val="00E73964"/>
    <w:rsid w:val="00E7409C"/>
    <w:rsid w:val="00E74283"/>
    <w:rsid w:val="00E75DFD"/>
    <w:rsid w:val="00E75E84"/>
    <w:rsid w:val="00E76104"/>
    <w:rsid w:val="00E762BF"/>
    <w:rsid w:val="00E77585"/>
    <w:rsid w:val="00E77CF6"/>
    <w:rsid w:val="00E80B9C"/>
    <w:rsid w:val="00E81153"/>
    <w:rsid w:val="00E835D9"/>
    <w:rsid w:val="00E836A9"/>
    <w:rsid w:val="00E85501"/>
    <w:rsid w:val="00E86DC5"/>
    <w:rsid w:val="00E86FF4"/>
    <w:rsid w:val="00E878F8"/>
    <w:rsid w:val="00E90351"/>
    <w:rsid w:val="00E90BA4"/>
    <w:rsid w:val="00E90F7D"/>
    <w:rsid w:val="00E91572"/>
    <w:rsid w:val="00E9194C"/>
    <w:rsid w:val="00E91FCD"/>
    <w:rsid w:val="00E9245F"/>
    <w:rsid w:val="00E92AFD"/>
    <w:rsid w:val="00E942EE"/>
    <w:rsid w:val="00E9486D"/>
    <w:rsid w:val="00E94D68"/>
    <w:rsid w:val="00E957AA"/>
    <w:rsid w:val="00E95CD1"/>
    <w:rsid w:val="00E962F3"/>
    <w:rsid w:val="00E96E77"/>
    <w:rsid w:val="00E97D84"/>
    <w:rsid w:val="00E97DFE"/>
    <w:rsid w:val="00EA095C"/>
    <w:rsid w:val="00EA132C"/>
    <w:rsid w:val="00EA1833"/>
    <w:rsid w:val="00EA28A4"/>
    <w:rsid w:val="00EA336E"/>
    <w:rsid w:val="00EA4163"/>
    <w:rsid w:val="00EA4608"/>
    <w:rsid w:val="00EA48E4"/>
    <w:rsid w:val="00EA4F54"/>
    <w:rsid w:val="00EA6088"/>
    <w:rsid w:val="00EA6912"/>
    <w:rsid w:val="00EA6914"/>
    <w:rsid w:val="00EA6A18"/>
    <w:rsid w:val="00EA6CCA"/>
    <w:rsid w:val="00EA6E5C"/>
    <w:rsid w:val="00EA763B"/>
    <w:rsid w:val="00EA7D70"/>
    <w:rsid w:val="00EB0369"/>
    <w:rsid w:val="00EB0579"/>
    <w:rsid w:val="00EB07D2"/>
    <w:rsid w:val="00EB19FB"/>
    <w:rsid w:val="00EB1C50"/>
    <w:rsid w:val="00EB1D5C"/>
    <w:rsid w:val="00EB26C7"/>
    <w:rsid w:val="00EB3A15"/>
    <w:rsid w:val="00EB3A7F"/>
    <w:rsid w:val="00EB3C98"/>
    <w:rsid w:val="00EB4AAB"/>
    <w:rsid w:val="00EB4BDA"/>
    <w:rsid w:val="00EB5A6A"/>
    <w:rsid w:val="00EB7360"/>
    <w:rsid w:val="00EC0221"/>
    <w:rsid w:val="00EC1401"/>
    <w:rsid w:val="00EC1713"/>
    <w:rsid w:val="00EC1875"/>
    <w:rsid w:val="00EC1D2B"/>
    <w:rsid w:val="00EC23F1"/>
    <w:rsid w:val="00EC256E"/>
    <w:rsid w:val="00EC2CE4"/>
    <w:rsid w:val="00EC3825"/>
    <w:rsid w:val="00EC3C84"/>
    <w:rsid w:val="00EC58CF"/>
    <w:rsid w:val="00EC5A46"/>
    <w:rsid w:val="00ED0AFF"/>
    <w:rsid w:val="00ED1318"/>
    <w:rsid w:val="00ED1D17"/>
    <w:rsid w:val="00ED32E3"/>
    <w:rsid w:val="00ED3B94"/>
    <w:rsid w:val="00ED3D3F"/>
    <w:rsid w:val="00ED56BF"/>
    <w:rsid w:val="00ED688D"/>
    <w:rsid w:val="00ED6F1F"/>
    <w:rsid w:val="00ED7FD5"/>
    <w:rsid w:val="00EE01FF"/>
    <w:rsid w:val="00EE03F0"/>
    <w:rsid w:val="00EE0F35"/>
    <w:rsid w:val="00EE13BE"/>
    <w:rsid w:val="00EE1A10"/>
    <w:rsid w:val="00EE2D35"/>
    <w:rsid w:val="00EE411E"/>
    <w:rsid w:val="00EE4500"/>
    <w:rsid w:val="00EE5116"/>
    <w:rsid w:val="00EE5338"/>
    <w:rsid w:val="00EE5B9D"/>
    <w:rsid w:val="00EE671D"/>
    <w:rsid w:val="00EE6C13"/>
    <w:rsid w:val="00EE6C3F"/>
    <w:rsid w:val="00EE73FB"/>
    <w:rsid w:val="00EE7A28"/>
    <w:rsid w:val="00EF0FA9"/>
    <w:rsid w:val="00EF2135"/>
    <w:rsid w:val="00EF32E3"/>
    <w:rsid w:val="00EF4563"/>
    <w:rsid w:val="00EF463F"/>
    <w:rsid w:val="00EF6701"/>
    <w:rsid w:val="00EF67F2"/>
    <w:rsid w:val="00EF6DB9"/>
    <w:rsid w:val="00F0044A"/>
    <w:rsid w:val="00F00968"/>
    <w:rsid w:val="00F00C5E"/>
    <w:rsid w:val="00F00F1D"/>
    <w:rsid w:val="00F0254A"/>
    <w:rsid w:val="00F02731"/>
    <w:rsid w:val="00F02DE5"/>
    <w:rsid w:val="00F0353F"/>
    <w:rsid w:val="00F03A5E"/>
    <w:rsid w:val="00F04CBA"/>
    <w:rsid w:val="00F051E5"/>
    <w:rsid w:val="00F0565E"/>
    <w:rsid w:val="00F05A17"/>
    <w:rsid w:val="00F0611E"/>
    <w:rsid w:val="00F06789"/>
    <w:rsid w:val="00F0772E"/>
    <w:rsid w:val="00F105F0"/>
    <w:rsid w:val="00F10B6D"/>
    <w:rsid w:val="00F11AD1"/>
    <w:rsid w:val="00F11EE1"/>
    <w:rsid w:val="00F12FFF"/>
    <w:rsid w:val="00F136E3"/>
    <w:rsid w:val="00F138DF"/>
    <w:rsid w:val="00F13FFC"/>
    <w:rsid w:val="00F14138"/>
    <w:rsid w:val="00F14F62"/>
    <w:rsid w:val="00F161F2"/>
    <w:rsid w:val="00F174A9"/>
    <w:rsid w:val="00F1778F"/>
    <w:rsid w:val="00F17B55"/>
    <w:rsid w:val="00F207B5"/>
    <w:rsid w:val="00F20B60"/>
    <w:rsid w:val="00F213E3"/>
    <w:rsid w:val="00F229CD"/>
    <w:rsid w:val="00F23052"/>
    <w:rsid w:val="00F24270"/>
    <w:rsid w:val="00F243C1"/>
    <w:rsid w:val="00F244BF"/>
    <w:rsid w:val="00F269BA"/>
    <w:rsid w:val="00F2785C"/>
    <w:rsid w:val="00F30385"/>
    <w:rsid w:val="00F31555"/>
    <w:rsid w:val="00F31B8C"/>
    <w:rsid w:val="00F32CC1"/>
    <w:rsid w:val="00F35174"/>
    <w:rsid w:val="00F353EF"/>
    <w:rsid w:val="00F35842"/>
    <w:rsid w:val="00F36F50"/>
    <w:rsid w:val="00F410C2"/>
    <w:rsid w:val="00F41A98"/>
    <w:rsid w:val="00F41C5C"/>
    <w:rsid w:val="00F42315"/>
    <w:rsid w:val="00F441A6"/>
    <w:rsid w:val="00F44C40"/>
    <w:rsid w:val="00F45BE5"/>
    <w:rsid w:val="00F46661"/>
    <w:rsid w:val="00F47683"/>
    <w:rsid w:val="00F510AE"/>
    <w:rsid w:val="00F5112F"/>
    <w:rsid w:val="00F51D73"/>
    <w:rsid w:val="00F51FCF"/>
    <w:rsid w:val="00F52684"/>
    <w:rsid w:val="00F5268A"/>
    <w:rsid w:val="00F52A6F"/>
    <w:rsid w:val="00F52DFD"/>
    <w:rsid w:val="00F5489F"/>
    <w:rsid w:val="00F555E3"/>
    <w:rsid w:val="00F55914"/>
    <w:rsid w:val="00F55D42"/>
    <w:rsid w:val="00F56CB3"/>
    <w:rsid w:val="00F60D2B"/>
    <w:rsid w:val="00F613DE"/>
    <w:rsid w:val="00F62C4F"/>
    <w:rsid w:val="00F62EB9"/>
    <w:rsid w:val="00F632FC"/>
    <w:rsid w:val="00F63CA4"/>
    <w:rsid w:val="00F63FB4"/>
    <w:rsid w:val="00F63FF0"/>
    <w:rsid w:val="00F64536"/>
    <w:rsid w:val="00F65117"/>
    <w:rsid w:val="00F67046"/>
    <w:rsid w:val="00F703A9"/>
    <w:rsid w:val="00F710B6"/>
    <w:rsid w:val="00F71A61"/>
    <w:rsid w:val="00F72405"/>
    <w:rsid w:val="00F72AF0"/>
    <w:rsid w:val="00F72D93"/>
    <w:rsid w:val="00F739B2"/>
    <w:rsid w:val="00F73BC4"/>
    <w:rsid w:val="00F750E6"/>
    <w:rsid w:val="00F75931"/>
    <w:rsid w:val="00F761B5"/>
    <w:rsid w:val="00F775EF"/>
    <w:rsid w:val="00F808A8"/>
    <w:rsid w:val="00F80908"/>
    <w:rsid w:val="00F81080"/>
    <w:rsid w:val="00F81E00"/>
    <w:rsid w:val="00F820E9"/>
    <w:rsid w:val="00F821FA"/>
    <w:rsid w:val="00F829A2"/>
    <w:rsid w:val="00F8340E"/>
    <w:rsid w:val="00F84E10"/>
    <w:rsid w:val="00F85836"/>
    <w:rsid w:val="00F863BB"/>
    <w:rsid w:val="00F86DA6"/>
    <w:rsid w:val="00F87404"/>
    <w:rsid w:val="00F90A1F"/>
    <w:rsid w:val="00F91314"/>
    <w:rsid w:val="00F926BF"/>
    <w:rsid w:val="00F929FE"/>
    <w:rsid w:val="00F92BD5"/>
    <w:rsid w:val="00F933D7"/>
    <w:rsid w:val="00F9391A"/>
    <w:rsid w:val="00F93BBD"/>
    <w:rsid w:val="00F9417C"/>
    <w:rsid w:val="00F9462C"/>
    <w:rsid w:val="00F94B50"/>
    <w:rsid w:val="00F960B4"/>
    <w:rsid w:val="00FA1614"/>
    <w:rsid w:val="00FA1648"/>
    <w:rsid w:val="00FA2FEF"/>
    <w:rsid w:val="00FA370C"/>
    <w:rsid w:val="00FA497C"/>
    <w:rsid w:val="00FA4A8D"/>
    <w:rsid w:val="00FA5B84"/>
    <w:rsid w:val="00FA6469"/>
    <w:rsid w:val="00FA6A8C"/>
    <w:rsid w:val="00FA6D2C"/>
    <w:rsid w:val="00FA6DE9"/>
    <w:rsid w:val="00FB229D"/>
    <w:rsid w:val="00FB2464"/>
    <w:rsid w:val="00FB41BC"/>
    <w:rsid w:val="00FB4276"/>
    <w:rsid w:val="00FB4386"/>
    <w:rsid w:val="00FB5A10"/>
    <w:rsid w:val="00FB5F83"/>
    <w:rsid w:val="00FB7724"/>
    <w:rsid w:val="00FB7EA7"/>
    <w:rsid w:val="00FC06FA"/>
    <w:rsid w:val="00FC0966"/>
    <w:rsid w:val="00FC0C7B"/>
    <w:rsid w:val="00FC12C0"/>
    <w:rsid w:val="00FC20CC"/>
    <w:rsid w:val="00FC2ADA"/>
    <w:rsid w:val="00FC2DDB"/>
    <w:rsid w:val="00FC36D8"/>
    <w:rsid w:val="00FC3A05"/>
    <w:rsid w:val="00FC4082"/>
    <w:rsid w:val="00FC40DC"/>
    <w:rsid w:val="00FC4434"/>
    <w:rsid w:val="00FC4C36"/>
    <w:rsid w:val="00FC5426"/>
    <w:rsid w:val="00FC76E3"/>
    <w:rsid w:val="00FD020C"/>
    <w:rsid w:val="00FD0B71"/>
    <w:rsid w:val="00FD1797"/>
    <w:rsid w:val="00FD21B9"/>
    <w:rsid w:val="00FD441B"/>
    <w:rsid w:val="00FD5F91"/>
    <w:rsid w:val="00FD7C41"/>
    <w:rsid w:val="00FD7EF2"/>
    <w:rsid w:val="00FE00E9"/>
    <w:rsid w:val="00FE0D08"/>
    <w:rsid w:val="00FE0DDE"/>
    <w:rsid w:val="00FE36D0"/>
    <w:rsid w:val="00FE3C9B"/>
    <w:rsid w:val="00FE41BF"/>
    <w:rsid w:val="00FE4944"/>
    <w:rsid w:val="00FE4BD7"/>
    <w:rsid w:val="00FE5CC4"/>
    <w:rsid w:val="00FE5EB0"/>
    <w:rsid w:val="00FF1211"/>
    <w:rsid w:val="00FF2583"/>
    <w:rsid w:val="00FF2900"/>
    <w:rsid w:val="00FF43B1"/>
    <w:rsid w:val="00FF45EC"/>
    <w:rsid w:val="00FF6A2C"/>
    <w:rsid w:val="00FF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9E58FB"/>
  <w15:docId w15:val="{AE43D343-7F25-4000-BF9F-F3288A52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654E4"/>
    <w:pPr>
      <w:spacing w:after="0" w:line="240" w:lineRule="auto"/>
    </w:pPr>
    <w:rPr>
      <w:rFonts w:ascii="Times New Roman" w:eastAsia="Times New Roman" w:hAnsi="Times New Roman" w:cs="Times New Roman"/>
      <w:sz w:val="20"/>
      <w:szCs w:val="20"/>
      <w:lang w:eastAsia="ru-RU"/>
    </w:rPr>
  </w:style>
  <w:style w:type="paragraph" w:styleId="11">
    <w:name w:val="heading 1"/>
    <w:aliases w:val="h1,heading 1,1,H1,app heading 1,ITT t1,II+,I,H11,H12,H13,H14,H15,H16,H17,H18,...,(раздел)"/>
    <w:basedOn w:val="a2"/>
    <w:next w:val="a2"/>
    <w:link w:val="12"/>
    <w:uiPriority w:val="9"/>
    <w:qFormat/>
    <w:rsid w:val="0014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2,Heading 2 Hidden,CHS,H2-Heading 2,l2,Header2,22,heading2,li...,Знак,heading 2,Заголовок 2 Знак Знак,Заголовок 2 Знак1, Знак,H21,Numbered text 3,H22,H23,H24,H211,H25,H212,H221,H231,H241,H2111,H26,H213,H222,H232,H242,H2112,H27,H214,H28"/>
    <w:basedOn w:val="a2"/>
    <w:next w:val="a2"/>
    <w:link w:val="21"/>
    <w:qFormat/>
    <w:rsid w:val="003527E5"/>
    <w:pPr>
      <w:keepNext/>
      <w:tabs>
        <w:tab w:val="left" w:pos="360"/>
        <w:tab w:val="num" w:pos="576"/>
      </w:tabs>
      <w:spacing w:before="240" w:after="60"/>
      <w:ind w:left="360" w:hanging="360"/>
      <w:jc w:val="center"/>
      <w:outlineLvl w:val="1"/>
    </w:pPr>
    <w:rPr>
      <w:lang w:val="x-none" w:eastAsia="zh-CN"/>
    </w:rPr>
  </w:style>
  <w:style w:type="paragraph" w:styleId="30">
    <w:name w:val="heading 3"/>
    <w:aliases w:val="h3,3,Level 1 - 1,h31,h32,h33,h34,h35,h36,h37,h38,h39,h310,h311,h321,h331,h341,h351,h361,h371,h381,h312,h322,h332,h342,h352,h362,h372,h382,h313,h323,h333,h343,h353,h363,h373,h383,h314,h324,h334,h344,h354,h364,h374,h384,h315,h325,h335,h345,H3"/>
    <w:basedOn w:val="a2"/>
    <w:next w:val="a2"/>
    <w:link w:val="31"/>
    <w:unhideWhenUsed/>
    <w:qFormat/>
    <w:rsid w:val="0013603D"/>
    <w:pPr>
      <w:keepNext/>
      <w:spacing w:before="240" w:after="60"/>
      <w:outlineLvl w:val="2"/>
    </w:pPr>
    <w:rPr>
      <w:rFonts w:ascii="Cambria" w:hAnsi="Cambria"/>
      <w:b/>
      <w:bCs/>
      <w:sz w:val="26"/>
      <w:szCs w:val="26"/>
    </w:rPr>
  </w:style>
  <w:style w:type="paragraph" w:styleId="40">
    <w:name w:val="heading 4"/>
    <w:basedOn w:val="a2"/>
    <w:next w:val="a2"/>
    <w:link w:val="41"/>
    <w:unhideWhenUsed/>
    <w:qFormat/>
    <w:rsid w:val="0013603D"/>
    <w:pPr>
      <w:keepNext/>
      <w:spacing w:before="240" w:after="60"/>
      <w:outlineLvl w:val="3"/>
    </w:pPr>
    <w:rPr>
      <w:rFonts w:ascii="Calibri" w:hAnsi="Calibri"/>
      <w:b/>
      <w:bCs/>
      <w:sz w:val="28"/>
      <w:szCs w:val="28"/>
    </w:rPr>
  </w:style>
  <w:style w:type="paragraph" w:styleId="50">
    <w:name w:val="heading 5"/>
    <w:basedOn w:val="a2"/>
    <w:next w:val="a2"/>
    <w:link w:val="51"/>
    <w:qFormat/>
    <w:rsid w:val="003527E5"/>
    <w:pPr>
      <w:tabs>
        <w:tab w:val="left" w:pos="0"/>
        <w:tab w:val="num" w:pos="1008"/>
      </w:tabs>
      <w:suppressAutoHyphens/>
      <w:spacing w:before="240" w:after="60"/>
      <w:ind w:left="1008" w:hanging="1008"/>
      <w:outlineLvl w:val="4"/>
    </w:pPr>
    <w:rPr>
      <w:b/>
      <w:bCs/>
      <w:i/>
      <w:iCs/>
      <w:sz w:val="26"/>
      <w:szCs w:val="26"/>
      <w:lang w:val="x-none" w:eastAsia="zh-CN"/>
    </w:rPr>
  </w:style>
  <w:style w:type="paragraph" w:styleId="6">
    <w:name w:val="heading 6"/>
    <w:basedOn w:val="a2"/>
    <w:next w:val="a2"/>
    <w:link w:val="60"/>
    <w:qFormat/>
    <w:rsid w:val="003527E5"/>
    <w:pPr>
      <w:tabs>
        <w:tab w:val="num" w:pos="1152"/>
      </w:tabs>
      <w:spacing w:before="240" w:after="60"/>
      <w:ind w:left="1152" w:hanging="1152"/>
      <w:outlineLvl w:val="5"/>
    </w:pPr>
    <w:rPr>
      <w:b/>
      <w:bCs/>
      <w:color w:val="333399"/>
      <w:lang w:val="x-none" w:eastAsia="zh-CN"/>
    </w:rPr>
  </w:style>
  <w:style w:type="paragraph" w:styleId="7">
    <w:name w:val="heading 7"/>
    <w:basedOn w:val="a2"/>
    <w:next w:val="a2"/>
    <w:link w:val="70"/>
    <w:qFormat/>
    <w:rsid w:val="003527E5"/>
    <w:pPr>
      <w:tabs>
        <w:tab w:val="left" w:pos="0"/>
        <w:tab w:val="num" w:pos="1296"/>
      </w:tabs>
      <w:suppressAutoHyphens/>
      <w:spacing w:before="240" w:after="60"/>
      <w:ind w:left="1296" w:hanging="1296"/>
      <w:outlineLvl w:val="6"/>
    </w:pPr>
    <w:rPr>
      <w:sz w:val="24"/>
      <w:szCs w:val="24"/>
      <w:lang w:val="x-none" w:eastAsia="zh-CN"/>
    </w:rPr>
  </w:style>
  <w:style w:type="paragraph" w:styleId="8">
    <w:name w:val="heading 8"/>
    <w:basedOn w:val="a2"/>
    <w:next w:val="a2"/>
    <w:link w:val="80"/>
    <w:qFormat/>
    <w:rsid w:val="003527E5"/>
    <w:pPr>
      <w:tabs>
        <w:tab w:val="left" w:pos="0"/>
        <w:tab w:val="num" w:pos="1440"/>
      </w:tabs>
      <w:suppressAutoHyphens/>
      <w:spacing w:before="240" w:after="60"/>
      <w:ind w:left="1440" w:hanging="1440"/>
      <w:outlineLvl w:val="7"/>
    </w:pPr>
    <w:rPr>
      <w:i/>
      <w:iCs/>
      <w:sz w:val="24"/>
      <w:szCs w:val="24"/>
      <w:lang w:val="x-none" w:eastAsia="zh-CN"/>
    </w:rPr>
  </w:style>
  <w:style w:type="paragraph" w:styleId="91">
    <w:name w:val="heading 9"/>
    <w:basedOn w:val="a2"/>
    <w:next w:val="a2"/>
    <w:link w:val="92"/>
    <w:qFormat/>
    <w:rsid w:val="003527E5"/>
    <w:pPr>
      <w:tabs>
        <w:tab w:val="left" w:pos="0"/>
        <w:tab w:val="num" w:pos="1584"/>
      </w:tabs>
      <w:suppressAutoHyphens/>
      <w:spacing w:before="240" w:after="60"/>
      <w:ind w:left="1584" w:hanging="1584"/>
      <w:outlineLvl w:val="8"/>
    </w:pPr>
    <w:rPr>
      <w:rFonts w:ascii="Arial" w:hAnsi="Arial" w:cs="Arial"/>
      <w:lang w:val="x-none"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3"/>
    <w:link w:val="30"/>
    <w:rsid w:val="0013603D"/>
    <w:rPr>
      <w:rFonts w:ascii="Cambria" w:eastAsia="Times New Roman" w:hAnsi="Cambria" w:cs="Times New Roman"/>
      <w:b/>
      <w:bCs/>
      <w:sz w:val="26"/>
      <w:szCs w:val="26"/>
      <w:lang w:eastAsia="ru-RU"/>
    </w:rPr>
  </w:style>
  <w:style w:type="character" w:customStyle="1" w:styleId="41">
    <w:name w:val="Заголовок 4 Знак"/>
    <w:basedOn w:val="a3"/>
    <w:link w:val="40"/>
    <w:rsid w:val="0013603D"/>
    <w:rPr>
      <w:rFonts w:ascii="Calibri" w:eastAsia="Times New Roman" w:hAnsi="Calibri" w:cs="Times New Roman"/>
      <w:b/>
      <w:bCs/>
      <w:sz w:val="28"/>
      <w:szCs w:val="28"/>
      <w:lang w:eastAsia="ru-RU"/>
    </w:rPr>
  </w:style>
  <w:style w:type="paragraph" w:styleId="a6">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w:basedOn w:val="a2"/>
    <w:link w:val="a7"/>
    <w:rsid w:val="0013603D"/>
    <w:pPr>
      <w:ind w:firstLine="851"/>
    </w:pPr>
    <w:rPr>
      <w:sz w:val="28"/>
    </w:rPr>
  </w:style>
  <w:style w:type="character" w:customStyle="1" w:styleId="a7">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3"/>
    <w:link w:val="a6"/>
    <w:rsid w:val="0013603D"/>
    <w:rPr>
      <w:rFonts w:ascii="Times New Roman" w:eastAsia="Times New Roman" w:hAnsi="Times New Roman" w:cs="Times New Roman"/>
      <w:sz w:val="28"/>
      <w:szCs w:val="20"/>
      <w:lang w:eastAsia="ru-RU"/>
    </w:rPr>
  </w:style>
  <w:style w:type="paragraph" w:customStyle="1" w:styleId="ConsNormal">
    <w:name w:val="ConsNormal"/>
    <w:link w:val="ConsNormal0"/>
    <w:rsid w:val="0013603D"/>
    <w:pPr>
      <w:widowControl w:val="0"/>
      <w:snapToGrid w:val="0"/>
      <w:spacing w:after="0" w:line="240" w:lineRule="auto"/>
      <w:ind w:firstLine="720"/>
    </w:pPr>
    <w:rPr>
      <w:rFonts w:ascii="Arial" w:eastAsia="Times New Roman" w:hAnsi="Arial" w:cs="Times New Roman"/>
      <w:sz w:val="20"/>
      <w:szCs w:val="20"/>
      <w:lang w:eastAsia="ru-RU"/>
    </w:rPr>
  </w:style>
  <w:style w:type="paragraph" w:styleId="22">
    <w:name w:val="Body Text Indent 2"/>
    <w:basedOn w:val="a2"/>
    <w:link w:val="23"/>
    <w:rsid w:val="0013603D"/>
    <w:pPr>
      <w:spacing w:after="120" w:line="480" w:lineRule="auto"/>
      <w:ind w:left="283"/>
    </w:pPr>
    <w:rPr>
      <w:sz w:val="24"/>
      <w:szCs w:val="24"/>
    </w:rPr>
  </w:style>
  <w:style w:type="character" w:customStyle="1" w:styleId="23">
    <w:name w:val="Основной текст с отступом 2 Знак"/>
    <w:basedOn w:val="a3"/>
    <w:link w:val="22"/>
    <w:rsid w:val="0013603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6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6">
    <w:name w:val="Font Style76"/>
    <w:rsid w:val="0013603D"/>
    <w:rPr>
      <w:rFonts w:ascii="Times New Roman" w:hAnsi="Times New Roman" w:cs="Times New Roman"/>
      <w:sz w:val="22"/>
      <w:szCs w:val="22"/>
    </w:rPr>
  </w:style>
  <w:style w:type="paragraph" w:customStyle="1" w:styleId="Style8">
    <w:name w:val="Style8"/>
    <w:basedOn w:val="a2"/>
    <w:rsid w:val="0013603D"/>
    <w:pPr>
      <w:widowControl w:val="0"/>
      <w:suppressAutoHyphens/>
      <w:autoSpaceDE w:val="0"/>
      <w:spacing w:line="278" w:lineRule="exact"/>
      <w:jc w:val="center"/>
    </w:pPr>
    <w:rPr>
      <w:sz w:val="24"/>
      <w:szCs w:val="24"/>
      <w:lang w:eastAsia="ar-SA"/>
    </w:rPr>
  </w:style>
  <w:style w:type="paragraph" w:customStyle="1" w:styleId="Style6">
    <w:name w:val="Style6"/>
    <w:basedOn w:val="a2"/>
    <w:rsid w:val="0013603D"/>
    <w:pPr>
      <w:widowControl w:val="0"/>
      <w:suppressAutoHyphens/>
      <w:autoSpaceDE w:val="0"/>
      <w:spacing w:line="269" w:lineRule="exact"/>
      <w:jc w:val="both"/>
    </w:pPr>
    <w:rPr>
      <w:sz w:val="24"/>
      <w:szCs w:val="24"/>
      <w:lang w:eastAsia="ar-SA"/>
    </w:rPr>
  </w:style>
  <w:style w:type="paragraph" w:customStyle="1" w:styleId="Style30">
    <w:name w:val="Style30"/>
    <w:basedOn w:val="a2"/>
    <w:rsid w:val="0013603D"/>
    <w:pPr>
      <w:widowControl w:val="0"/>
      <w:suppressAutoHyphens/>
      <w:autoSpaceDE w:val="0"/>
      <w:spacing w:line="274" w:lineRule="exact"/>
      <w:ind w:firstLine="682"/>
    </w:pPr>
    <w:rPr>
      <w:sz w:val="24"/>
      <w:szCs w:val="24"/>
      <w:lang w:eastAsia="ar-SA"/>
    </w:rPr>
  </w:style>
  <w:style w:type="character" w:customStyle="1" w:styleId="12">
    <w:name w:val="Заголовок 1 Знак"/>
    <w:aliases w:val="h1 Знак,heading 1 Знак,1 Знак,H1 Знак,app heading 1 Знак,ITT t1 Знак,II+ Знак,I Знак,H11 Знак,H12 Знак,H13 Знак,H14 Знак,H15 Знак,H16 Знак,H17 Знак,H18 Знак,... Знак,(раздел) Знак"/>
    <w:basedOn w:val="a3"/>
    <w:link w:val="11"/>
    <w:uiPriority w:val="9"/>
    <w:qFormat/>
    <w:rsid w:val="001433A4"/>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2"/>
    <w:uiPriority w:val="99"/>
    <w:qFormat/>
    <w:rsid w:val="007877FE"/>
    <w:pPr>
      <w:ind w:left="720"/>
      <w:contextualSpacing/>
    </w:pPr>
  </w:style>
  <w:style w:type="paragraph" w:customStyle="1" w:styleId="ConsPlusCell">
    <w:name w:val="ConsPlusCell"/>
    <w:uiPriority w:val="99"/>
    <w:rsid w:val="00D43444"/>
    <w:pPr>
      <w:autoSpaceDE w:val="0"/>
      <w:autoSpaceDN w:val="0"/>
      <w:adjustRightInd w:val="0"/>
      <w:spacing w:after="0" w:line="240" w:lineRule="auto"/>
    </w:pPr>
    <w:rPr>
      <w:rFonts w:ascii="Calibri" w:hAnsi="Calibri" w:cs="Calibri"/>
    </w:rPr>
  </w:style>
  <w:style w:type="table" w:styleId="a9">
    <w:name w:val="Table Grid"/>
    <w:basedOn w:val="a4"/>
    <w:uiPriority w:val="59"/>
    <w:rsid w:val="009F5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3"/>
    <w:uiPriority w:val="99"/>
    <w:unhideWhenUsed/>
    <w:rsid w:val="00A90954"/>
    <w:rPr>
      <w:color w:val="0000FF" w:themeColor="hyperlink"/>
      <w:u w:val="single"/>
    </w:rPr>
  </w:style>
  <w:style w:type="paragraph" w:styleId="ab">
    <w:name w:val="Normal (Web)"/>
    <w:basedOn w:val="a2"/>
    <w:uiPriority w:val="99"/>
    <w:unhideWhenUsed/>
    <w:rsid w:val="00B16C34"/>
    <w:pPr>
      <w:spacing w:before="100" w:beforeAutospacing="1" w:after="100" w:afterAutospacing="1"/>
    </w:pPr>
    <w:rPr>
      <w:sz w:val="24"/>
      <w:szCs w:val="24"/>
    </w:rPr>
  </w:style>
  <w:style w:type="paragraph" w:customStyle="1" w:styleId="attachmentsitem">
    <w:name w:val="attachments__item"/>
    <w:basedOn w:val="a2"/>
    <w:rsid w:val="00B16C34"/>
    <w:pPr>
      <w:spacing w:before="100" w:beforeAutospacing="1" w:after="100" w:afterAutospacing="1"/>
    </w:pPr>
    <w:rPr>
      <w:sz w:val="24"/>
      <w:szCs w:val="24"/>
    </w:rPr>
  </w:style>
  <w:style w:type="character" w:customStyle="1" w:styleId="21">
    <w:name w:val="Заголовок 2 Знак"/>
    <w:aliases w:val="H2 Знак,h2 Знак,2 Знак,Heading 2 Hidden Знак,CHS Знак,H2-Heading 2 Знак,l2 Знак,Header2 Знак,22 Знак,heading2 Знак,li... Знак,Знак Знак,heading 2 Знак,Заголовок 2 Знак Знак Знак,Заголовок 2 Знак1 Знак, Знак Знак,H21 Знак,H22 Знак"/>
    <w:basedOn w:val="a3"/>
    <w:link w:val="20"/>
    <w:rsid w:val="003527E5"/>
    <w:rPr>
      <w:rFonts w:ascii="Times New Roman" w:eastAsia="Times New Roman" w:hAnsi="Times New Roman" w:cs="Times New Roman"/>
      <w:sz w:val="20"/>
      <w:szCs w:val="20"/>
      <w:lang w:val="x-none" w:eastAsia="zh-CN"/>
    </w:rPr>
  </w:style>
  <w:style w:type="character" w:customStyle="1" w:styleId="51">
    <w:name w:val="Заголовок 5 Знак"/>
    <w:basedOn w:val="a3"/>
    <w:link w:val="50"/>
    <w:rsid w:val="003527E5"/>
    <w:rPr>
      <w:rFonts w:ascii="Times New Roman" w:eastAsia="Times New Roman" w:hAnsi="Times New Roman" w:cs="Times New Roman"/>
      <w:b/>
      <w:bCs/>
      <w:i/>
      <w:iCs/>
      <w:sz w:val="26"/>
      <w:szCs w:val="26"/>
      <w:lang w:val="x-none" w:eastAsia="zh-CN"/>
    </w:rPr>
  </w:style>
  <w:style w:type="character" w:customStyle="1" w:styleId="60">
    <w:name w:val="Заголовок 6 Знак"/>
    <w:basedOn w:val="a3"/>
    <w:link w:val="6"/>
    <w:rsid w:val="003527E5"/>
    <w:rPr>
      <w:rFonts w:ascii="Times New Roman" w:eastAsia="Times New Roman" w:hAnsi="Times New Roman" w:cs="Times New Roman"/>
      <w:b/>
      <w:bCs/>
      <w:color w:val="333399"/>
      <w:sz w:val="20"/>
      <w:szCs w:val="20"/>
      <w:lang w:val="x-none" w:eastAsia="zh-CN"/>
    </w:rPr>
  </w:style>
  <w:style w:type="character" w:customStyle="1" w:styleId="70">
    <w:name w:val="Заголовок 7 Знак"/>
    <w:basedOn w:val="a3"/>
    <w:link w:val="7"/>
    <w:rsid w:val="003527E5"/>
    <w:rPr>
      <w:rFonts w:ascii="Times New Roman" w:eastAsia="Times New Roman" w:hAnsi="Times New Roman" w:cs="Times New Roman"/>
      <w:sz w:val="24"/>
      <w:szCs w:val="24"/>
      <w:lang w:val="x-none" w:eastAsia="zh-CN"/>
    </w:rPr>
  </w:style>
  <w:style w:type="character" w:customStyle="1" w:styleId="80">
    <w:name w:val="Заголовок 8 Знак"/>
    <w:basedOn w:val="a3"/>
    <w:link w:val="8"/>
    <w:rsid w:val="003527E5"/>
    <w:rPr>
      <w:rFonts w:ascii="Times New Roman" w:eastAsia="Times New Roman" w:hAnsi="Times New Roman" w:cs="Times New Roman"/>
      <w:i/>
      <w:iCs/>
      <w:sz w:val="24"/>
      <w:szCs w:val="24"/>
      <w:lang w:val="x-none" w:eastAsia="zh-CN"/>
    </w:rPr>
  </w:style>
  <w:style w:type="character" w:customStyle="1" w:styleId="92">
    <w:name w:val="Заголовок 9 Знак"/>
    <w:basedOn w:val="a3"/>
    <w:link w:val="91"/>
    <w:rsid w:val="003527E5"/>
    <w:rPr>
      <w:rFonts w:ascii="Arial" w:eastAsia="Times New Roman" w:hAnsi="Arial" w:cs="Arial"/>
      <w:sz w:val="20"/>
      <w:szCs w:val="20"/>
      <w:lang w:val="x-none" w:eastAsia="zh-CN"/>
    </w:rPr>
  </w:style>
  <w:style w:type="paragraph" w:styleId="ac">
    <w:name w:val="Balloon Text"/>
    <w:basedOn w:val="a2"/>
    <w:link w:val="ad"/>
    <w:uiPriority w:val="99"/>
    <w:semiHidden/>
    <w:unhideWhenUsed/>
    <w:rsid w:val="004906C6"/>
    <w:rPr>
      <w:rFonts w:ascii="Tahoma" w:hAnsi="Tahoma" w:cs="Tahoma"/>
      <w:sz w:val="16"/>
      <w:szCs w:val="16"/>
    </w:rPr>
  </w:style>
  <w:style w:type="character" w:customStyle="1" w:styleId="ad">
    <w:name w:val="Текст выноски Знак"/>
    <w:basedOn w:val="a3"/>
    <w:link w:val="ac"/>
    <w:uiPriority w:val="99"/>
    <w:semiHidden/>
    <w:rsid w:val="004906C6"/>
    <w:rPr>
      <w:rFonts w:ascii="Tahoma" w:eastAsia="Times New Roman" w:hAnsi="Tahoma" w:cs="Tahoma"/>
      <w:sz w:val="16"/>
      <w:szCs w:val="16"/>
      <w:lang w:eastAsia="ru-RU"/>
    </w:rPr>
  </w:style>
  <w:style w:type="paragraph" w:styleId="ae">
    <w:name w:val="Body Text"/>
    <w:basedOn w:val="a2"/>
    <w:link w:val="af"/>
    <w:unhideWhenUsed/>
    <w:rsid w:val="00B52B67"/>
    <w:pPr>
      <w:spacing w:after="120"/>
    </w:pPr>
  </w:style>
  <w:style w:type="character" w:customStyle="1" w:styleId="af">
    <w:name w:val="Основной текст Знак"/>
    <w:basedOn w:val="a3"/>
    <w:link w:val="ae"/>
    <w:rsid w:val="00B52B67"/>
    <w:rPr>
      <w:rFonts w:ascii="Times New Roman" w:eastAsia="Times New Roman" w:hAnsi="Times New Roman" w:cs="Times New Roman"/>
      <w:sz w:val="20"/>
      <w:szCs w:val="20"/>
      <w:lang w:eastAsia="ru-RU"/>
    </w:rPr>
  </w:style>
  <w:style w:type="paragraph" w:styleId="af0">
    <w:name w:val="Revision"/>
    <w:hidden/>
    <w:uiPriority w:val="99"/>
    <w:semiHidden/>
    <w:rsid w:val="00C007EF"/>
    <w:pPr>
      <w:spacing w:after="0" w:line="240" w:lineRule="auto"/>
    </w:pPr>
    <w:rPr>
      <w:rFonts w:ascii="Times New Roman" w:eastAsia="Times New Roman" w:hAnsi="Times New Roman" w:cs="Times New Roman"/>
      <w:sz w:val="20"/>
      <w:szCs w:val="20"/>
      <w:lang w:eastAsia="ru-RU"/>
    </w:rPr>
  </w:style>
  <w:style w:type="character" w:customStyle="1" w:styleId="b-text">
    <w:name w:val="b-text"/>
    <w:basedOn w:val="a3"/>
    <w:rsid w:val="008D2FB8"/>
  </w:style>
  <w:style w:type="character" w:styleId="af1">
    <w:name w:val="Strong"/>
    <w:basedOn w:val="a3"/>
    <w:uiPriority w:val="22"/>
    <w:qFormat/>
    <w:rsid w:val="00CC59F2"/>
    <w:rPr>
      <w:b/>
      <w:bCs/>
    </w:rPr>
  </w:style>
  <w:style w:type="paragraph" w:styleId="af2">
    <w:name w:val="No Spacing"/>
    <w:link w:val="af3"/>
    <w:uiPriority w:val="1"/>
    <w:qFormat/>
    <w:rsid w:val="00167334"/>
    <w:pPr>
      <w:spacing w:after="0" w:line="240" w:lineRule="auto"/>
    </w:pPr>
    <w:rPr>
      <w:rFonts w:ascii="Times New Roman" w:eastAsia="Times New Roman" w:hAnsi="Times New Roman" w:cs="Times New Roman"/>
      <w:sz w:val="20"/>
      <w:szCs w:val="20"/>
      <w:lang w:eastAsia="ru-RU"/>
    </w:rPr>
  </w:style>
  <w:style w:type="character" w:customStyle="1" w:styleId="grame">
    <w:name w:val="grame"/>
    <w:basedOn w:val="a3"/>
    <w:rsid w:val="00046434"/>
  </w:style>
  <w:style w:type="paragraph" w:customStyle="1" w:styleId="formattext">
    <w:name w:val="formattext"/>
    <w:basedOn w:val="a2"/>
    <w:rsid w:val="001F14EF"/>
    <w:pPr>
      <w:spacing w:before="100" w:beforeAutospacing="1" w:after="100" w:afterAutospacing="1"/>
    </w:pPr>
    <w:rPr>
      <w:sz w:val="24"/>
      <w:szCs w:val="24"/>
    </w:rPr>
  </w:style>
  <w:style w:type="character" w:styleId="af4">
    <w:name w:val="footnote reference"/>
    <w:qFormat/>
    <w:rsid w:val="005A4EC5"/>
    <w:rPr>
      <w:vertAlign w:val="superscript"/>
    </w:rPr>
  </w:style>
  <w:style w:type="paragraph" w:customStyle="1" w:styleId="af5">
    <w:name w:val="Сноска"/>
    <w:basedOn w:val="a2"/>
    <w:rsid w:val="005A4EC5"/>
    <w:pPr>
      <w:suppressAutoHyphens/>
    </w:pPr>
    <w:rPr>
      <w:color w:val="00000A"/>
      <w:sz w:val="24"/>
      <w:szCs w:val="24"/>
    </w:rPr>
  </w:style>
  <w:style w:type="paragraph" w:styleId="24">
    <w:name w:val="Body Text 2"/>
    <w:basedOn w:val="a2"/>
    <w:link w:val="25"/>
    <w:unhideWhenUsed/>
    <w:rsid w:val="000D20D4"/>
    <w:pPr>
      <w:spacing w:after="120" w:line="480" w:lineRule="auto"/>
    </w:pPr>
  </w:style>
  <w:style w:type="character" w:customStyle="1" w:styleId="25">
    <w:name w:val="Основной текст 2 Знак"/>
    <w:basedOn w:val="a3"/>
    <w:link w:val="24"/>
    <w:rsid w:val="000D20D4"/>
    <w:rPr>
      <w:rFonts w:ascii="Times New Roman" w:eastAsia="Times New Roman" w:hAnsi="Times New Roman" w:cs="Times New Roman"/>
      <w:sz w:val="20"/>
      <w:szCs w:val="20"/>
      <w:lang w:eastAsia="ru-RU"/>
    </w:rPr>
  </w:style>
  <w:style w:type="numbering" w:customStyle="1" w:styleId="13">
    <w:name w:val="Нет списка1"/>
    <w:next w:val="a5"/>
    <w:uiPriority w:val="99"/>
    <w:semiHidden/>
    <w:unhideWhenUsed/>
    <w:rsid w:val="000D20D4"/>
  </w:style>
  <w:style w:type="paragraph" w:customStyle="1" w:styleId="14">
    <w:name w:val="Текст1"/>
    <w:basedOn w:val="a2"/>
    <w:link w:val="PlainText"/>
    <w:rsid w:val="000D20D4"/>
    <w:rPr>
      <w:rFonts w:ascii="Courier New" w:hAnsi="Courier New"/>
      <w:lang w:val="x-none"/>
    </w:rPr>
  </w:style>
  <w:style w:type="character" w:customStyle="1" w:styleId="PlainText">
    <w:name w:val="Plain Text Знак"/>
    <w:link w:val="14"/>
    <w:rsid w:val="000D20D4"/>
    <w:rPr>
      <w:rFonts w:ascii="Courier New" w:eastAsia="Times New Roman" w:hAnsi="Courier New" w:cs="Times New Roman"/>
      <w:sz w:val="20"/>
      <w:szCs w:val="20"/>
      <w:lang w:val="x-none" w:eastAsia="ru-RU"/>
    </w:rPr>
  </w:style>
  <w:style w:type="paragraph" w:customStyle="1" w:styleId="15">
    <w:name w:val="Обычный1"/>
    <w:rsid w:val="000D20D4"/>
    <w:pPr>
      <w:widowControl w:val="0"/>
      <w:snapToGrid w:val="0"/>
      <w:spacing w:after="0" w:line="240" w:lineRule="auto"/>
    </w:pPr>
    <w:rPr>
      <w:rFonts w:ascii="Arial" w:eastAsia="Times New Roman" w:hAnsi="Arial" w:cs="Times New Roman"/>
      <w:sz w:val="18"/>
      <w:szCs w:val="20"/>
      <w:lang w:eastAsia="ru-RU"/>
    </w:rPr>
  </w:style>
  <w:style w:type="paragraph" w:styleId="af6">
    <w:name w:val="List"/>
    <w:basedOn w:val="a2"/>
    <w:rsid w:val="000D20D4"/>
    <w:pPr>
      <w:spacing w:after="60"/>
      <w:ind w:left="283" w:hanging="283"/>
      <w:jc w:val="both"/>
    </w:pPr>
    <w:rPr>
      <w:sz w:val="24"/>
      <w:szCs w:val="24"/>
    </w:rPr>
  </w:style>
  <w:style w:type="paragraph" w:customStyle="1" w:styleId="ConsNonformat">
    <w:name w:val="ConsNonformat"/>
    <w:link w:val="ConsNonformat0"/>
    <w:rsid w:val="000D20D4"/>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rsid w:val="000D20D4"/>
    <w:rPr>
      <w:rFonts w:ascii="Courier New" w:eastAsia="Times New Roman" w:hAnsi="Courier New" w:cs="Courier New"/>
      <w:lang w:eastAsia="ru-RU"/>
    </w:rPr>
  </w:style>
  <w:style w:type="paragraph" w:customStyle="1" w:styleId="310">
    <w:name w:val="Основной текст 31"/>
    <w:basedOn w:val="a2"/>
    <w:rsid w:val="000D20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customStyle="1" w:styleId="FR1">
    <w:name w:val="FR1"/>
    <w:rsid w:val="000D20D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table" w:customStyle="1" w:styleId="16">
    <w:name w:val="Сетка таблицы1"/>
    <w:basedOn w:val="a4"/>
    <w:next w:val="a9"/>
    <w:uiPriority w:val="59"/>
    <w:rsid w:val="000D2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2"/>
    <w:link w:val="consplusnormal2"/>
    <w:rsid w:val="000D20D4"/>
    <w:pPr>
      <w:autoSpaceDE w:val="0"/>
      <w:autoSpaceDN w:val="0"/>
      <w:ind w:firstLine="720"/>
    </w:pPr>
    <w:rPr>
      <w:rFonts w:ascii="Arial" w:hAnsi="Arial"/>
      <w:lang w:val="x-none" w:eastAsia="x-none"/>
    </w:rPr>
  </w:style>
  <w:style w:type="character" w:customStyle="1" w:styleId="consplusnormal2">
    <w:name w:val="consplusnormal Знак"/>
    <w:link w:val="consplusnormal1"/>
    <w:locked/>
    <w:rsid w:val="000D20D4"/>
    <w:rPr>
      <w:rFonts w:ascii="Arial" w:eastAsia="Times New Roman" w:hAnsi="Arial" w:cs="Times New Roman"/>
      <w:sz w:val="20"/>
      <w:szCs w:val="20"/>
      <w:lang w:val="x-none" w:eastAsia="x-none"/>
    </w:rPr>
  </w:style>
  <w:style w:type="paragraph" w:customStyle="1" w:styleId="ConsPlusNonformat">
    <w:name w:val="ConsPlusNonformat"/>
    <w:rsid w:val="000D20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3"/>
    <w:rsid w:val="000D20D4"/>
  </w:style>
  <w:style w:type="paragraph" w:styleId="af7">
    <w:name w:val="Title"/>
    <w:basedOn w:val="a2"/>
    <w:link w:val="17"/>
    <w:qFormat/>
    <w:rsid w:val="000D20D4"/>
    <w:pPr>
      <w:jc w:val="center"/>
    </w:pPr>
    <w:rPr>
      <w:rFonts w:ascii="Arial" w:hAnsi="Arial"/>
      <w:sz w:val="24"/>
      <w:szCs w:val="24"/>
      <w:lang w:val="x-none" w:eastAsia="x-none"/>
    </w:rPr>
  </w:style>
  <w:style w:type="character" w:customStyle="1" w:styleId="17">
    <w:name w:val="Название Знак1"/>
    <w:basedOn w:val="a3"/>
    <w:link w:val="af7"/>
    <w:rsid w:val="000D20D4"/>
    <w:rPr>
      <w:rFonts w:ascii="Arial" w:eastAsia="Times New Roman" w:hAnsi="Arial" w:cs="Times New Roman"/>
      <w:sz w:val="24"/>
      <w:szCs w:val="24"/>
      <w:lang w:val="x-none" w:eastAsia="x-none"/>
    </w:rPr>
  </w:style>
  <w:style w:type="character" w:customStyle="1" w:styleId="FontStyle14">
    <w:name w:val="Font Style14"/>
    <w:rsid w:val="000D20D4"/>
    <w:rPr>
      <w:rFonts w:ascii="Times New Roman" w:hAnsi="Times New Roman" w:cs="Times New Roman" w:hint="default"/>
      <w:sz w:val="28"/>
      <w:szCs w:val="28"/>
    </w:rPr>
  </w:style>
  <w:style w:type="paragraph" w:customStyle="1" w:styleId="af8">
    <w:name w:val="Àáçàö"/>
    <w:basedOn w:val="a2"/>
    <w:rsid w:val="000D20D4"/>
    <w:pPr>
      <w:suppressAutoHyphens/>
      <w:ind w:firstLine="567"/>
      <w:jc w:val="both"/>
    </w:pPr>
    <w:rPr>
      <w:rFonts w:ascii="TimesDL" w:hAnsi="TimesDL" w:cs="TimesDL"/>
      <w:sz w:val="24"/>
      <w:lang w:val="en-GB" w:eastAsia="ar-SA"/>
    </w:rPr>
  </w:style>
  <w:style w:type="character" w:customStyle="1" w:styleId="af9">
    <w:name w:val="Гипертекстовая ссылка"/>
    <w:rsid w:val="000D20D4"/>
    <w:rPr>
      <w:color w:val="106BBE"/>
    </w:rPr>
  </w:style>
  <w:style w:type="numbering" w:customStyle="1" w:styleId="110">
    <w:name w:val="Нет списка11"/>
    <w:next w:val="a5"/>
    <w:uiPriority w:val="99"/>
    <w:semiHidden/>
    <w:unhideWhenUsed/>
    <w:rsid w:val="000D20D4"/>
  </w:style>
  <w:style w:type="table" w:customStyle="1" w:styleId="111">
    <w:name w:val="Сетка таблицы1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для таблиц из договоров"/>
    <w:basedOn w:val="a2"/>
    <w:rsid w:val="000D20D4"/>
    <w:rPr>
      <w:sz w:val="24"/>
    </w:rPr>
  </w:style>
  <w:style w:type="character" w:customStyle="1" w:styleId="311">
    <w:name w:val="Заголовок 3 Знак1"/>
    <w:rsid w:val="000D20D4"/>
    <w:rPr>
      <w:rFonts w:ascii="Arial" w:eastAsia="Times New Roman" w:hAnsi="Arial"/>
      <w:b/>
      <w:bCs/>
      <w:sz w:val="26"/>
      <w:szCs w:val="26"/>
      <w:lang w:val="x-none" w:eastAsia="x-none"/>
    </w:rPr>
  </w:style>
  <w:style w:type="paragraph" w:styleId="32">
    <w:name w:val="Body Text Indent 3"/>
    <w:basedOn w:val="a2"/>
    <w:link w:val="33"/>
    <w:rsid w:val="000D20D4"/>
    <w:pPr>
      <w:widowControl w:val="0"/>
      <w:spacing w:before="240"/>
      <w:ind w:left="680" w:hanging="680"/>
      <w:jc w:val="both"/>
    </w:pPr>
    <w:rPr>
      <w:lang w:val="x-none" w:eastAsia="x-none"/>
    </w:rPr>
  </w:style>
  <w:style w:type="character" w:customStyle="1" w:styleId="33">
    <w:name w:val="Основной текст с отступом 3 Знак"/>
    <w:basedOn w:val="a3"/>
    <w:link w:val="32"/>
    <w:rsid w:val="000D20D4"/>
    <w:rPr>
      <w:rFonts w:ascii="Times New Roman" w:eastAsia="Times New Roman" w:hAnsi="Times New Roman" w:cs="Times New Roman"/>
      <w:sz w:val="20"/>
      <w:szCs w:val="20"/>
      <w:lang w:val="x-none" w:eastAsia="x-none"/>
    </w:rPr>
  </w:style>
  <w:style w:type="paragraph" w:styleId="afb">
    <w:name w:val="Block Text"/>
    <w:basedOn w:val="a2"/>
    <w:rsid w:val="000D20D4"/>
    <w:pPr>
      <w:shd w:val="clear" w:color="auto" w:fill="FFFFFF"/>
      <w:spacing w:line="278" w:lineRule="exact"/>
      <w:ind w:left="10" w:right="102" w:firstLine="451"/>
    </w:pPr>
    <w:rPr>
      <w:color w:val="000000"/>
      <w:spacing w:val="-9"/>
      <w:sz w:val="25"/>
    </w:rPr>
  </w:style>
  <w:style w:type="paragraph" w:customStyle="1" w:styleId="Iniiaiieoaeno">
    <w:name w:val="Iniiaiie oaeno"/>
    <w:basedOn w:val="a2"/>
    <w:rsid w:val="000D20D4"/>
    <w:pPr>
      <w:suppressAutoHyphens/>
      <w:autoSpaceDE w:val="0"/>
      <w:autoSpaceDN w:val="0"/>
      <w:jc w:val="center"/>
    </w:pPr>
    <w:rPr>
      <w:rFonts w:ascii="Arial" w:hAnsi="Arial" w:cs="Arial"/>
      <w:sz w:val="24"/>
      <w:szCs w:val="24"/>
    </w:rPr>
  </w:style>
  <w:style w:type="paragraph" w:styleId="afc">
    <w:name w:val="header"/>
    <w:basedOn w:val="a2"/>
    <w:link w:val="afd"/>
    <w:rsid w:val="000D20D4"/>
    <w:pPr>
      <w:tabs>
        <w:tab w:val="center" w:pos="4153"/>
        <w:tab w:val="right" w:pos="8306"/>
      </w:tabs>
    </w:pPr>
    <w:rPr>
      <w:lang w:val="x-none" w:eastAsia="x-none"/>
    </w:rPr>
  </w:style>
  <w:style w:type="character" w:customStyle="1" w:styleId="afd">
    <w:name w:val="Верхний колонтитул Знак"/>
    <w:basedOn w:val="a3"/>
    <w:link w:val="afc"/>
    <w:uiPriority w:val="99"/>
    <w:rsid w:val="000D20D4"/>
    <w:rPr>
      <w:rFonts w:ascii="Times New Roman" w:eastAsia="Times New Roman" w:hAnsi="Times New Roman" w:cs="Times New Roman"/>
      <w:sz w:val="20"/>
      <w:szCs w:val="20"/>
      <w:lang w:val="x-none" w:eastAsia="x-none"/>
    </w:rPr>
  </w:style>
  <w:style w:type="paragraph" w:styleId="afe">
    <w:name w:val="footer"/>
    <w:basedOn w:val="a2"/>
    <w:link w:val="aff"/>
    <w:rsid w:val="000D20D4"/>
    <w:pPr>
      <w:tabs>
        <w:tab w:val="center" w:pos="4153"/>
        <w:tab w:val="right" w:pos="8306"/>
      </w:tabs>
    </w:pPr>
    <w:rPr>
      <w:lang w:val="x-none" w:eastAsia="x-none"/>
    </w:rPr>
  </w:style>
  <w:style w:type="character" w:customStyle="1" w:styleId="aff">
    <w:name w:val="Нижний колонтитул Знак"/>
    <w:basedOn w:val="a3"/>
    <w:link w:val="afe"/>
    <w:uiPriority w:val="99"/>
    <w:rsid w:val="000D20D4"/>
    <w:rPr>
      <w:rFonts w:ascii="Times New Roman" w:eastAsia="Times New Roman" w:hAnsi="Times New Roman" w:cs="Times New Roman"/>
      <w:sz w:val="20"/>
      <w:szCs w:val="20"/>
      <w:lang w:val="x-none" w:eastAsia="x-none"/>
    </w:rPr>
  </w:style>
  <w:style w:type="paragraph" w:customStyle="1" w:styleId="210">
    <w:name w:val="Основной текст 21"/>
    <w:basedOn w:val="a2"/>
    <w:rsid w:val="000D20D4"/>
    <w:pPr>
      <w:overflowPunct w:val="0"/>
      <w:autoSpaceDE w:val="0"/>
      <w:autoSpaceDN w:val="0"/>
      <w:adjustRightInd w:val="0"/>
      <w:jc w:val="center"/>
    </w:pPr>
    <w:rPr>
      <w:b/>
      <w:sz w:val="28"/>
    </w:rPr>
  </w:style>
  <w:style w:type="character" w:styleId="aff0">
    <w:name w:val="page number"/>
    <w:rsid w:val="000D20D4"/>
  </w:style>
  <w:style w:type="paragraph" w:customStyle="1" w:styleId="18">
    <w:name w:val="Стиль1"/>
    <w:basedOn w:val="a2"/>
    <w:rsid w:val="000D20D4"/>
    <w:pPr>
      <w:jc w:val="center"/>
    </w:pPr>
    <w:rPr>
      <w:b/>
      <w:sz w:val="28"/>
    </w:rPr>
  </w:style>
  <w:style w:type="paragraph" w:customStyle="1" w:styleId="26">
    <w:name w:val="Стиль2"/>
    <w:basedOn w:val="a2"/>
    <w:rsid w:val="000D20D4"/>
    <w:pPr>
      <w:ind w:firstLine="426"/>
      <w:jc w:val="both"/>
    </w:pPr>
    <w:rPr>
      <w:sz w:val="24"/>
    </w:rPr>
  </w:style>
  <w:style w:type="paragraph" w:customStyle="1" w:styleId="42">
    <w:name w:val="Стиль4"/>
    <w:basedOn w:val="a2"/>
    <w:rsid w:val="000D20D4"/>
    <w:pPr>
      <w:jc w:val="both"/>
    </w:pPr>
    <w:rPr>
      <w:sz w:val="24"/>
    </w:rPr>
  </w:style>
  <w:style w:type="paragraph" w:customStyle="1" w:styleId="34">
    <w:name w:val="Стиль3"/>
    <w:basedOn w:val="a2"/>
    <w:rsid w:val="000D20D4"/>
    <w:pPr>
      <w:jc w:val="both"/>
    </w:pPr>
  </w:style>
  <w:style w:type="paragraph" w:customStyle="1" w:styleId="52">
    <w:name w:val="Стиль5"/>
    <w:basedOn w:val="a2"/>
    <w:rsid w:val="000D20D4"/>
    <w:pPr>
      <w:ind w:firstLine="426"/>
      <w:jc w:val="center"/>
    </w:pPr>
    <w:rPr>
      <w:sz w:val="24"/>
    </w:rPr>
  </w:style>
  <w:style w:type="paragraph" w:customStyle="1" w:styleId="27">
    <w:name w:val="çàãîëîâîê 2"/>
    <w:basedOn w:val="a2"/>
    <w:next w:val="a2"/>
    <w:rsid w:val="000D20D4"/>
    <w:pPr>
      <w:keepNext/>
      <w:widowControl w:val="0"/>
      <w:autoSpaceDE w:val="0"/>
      <w:autoSpaceDN w:val="0"/>
      <w:jc w:val="center"/>
    </w:pPr>
    <w:rPr>
      <w:b/>
      <w:sz w:val="32"/>
    </w:rPr>
  </w:style>
  <w:style w:type="paragraph" w:customStyle="1" w:styleId="71">
    <w:name w:val="Стиль7"/>
    <w:basedOn w:val="34"/>
    <w:rsid w:val="000D20D4"/>
    <w:pPr>
      <w:ind w:firstLine="426"/>
    </w:pPr>
  </w:style>
  <w:style w:type="paragraph" w:customStyle="1" w:styleId="19">
    <w:name w:val="Обычный1"/>
    <w:rsid w:val="000D20D4"/>
    <w:pPr>
      <w:widowControl w:val="0"/>
      <w:spacing w:after="0" w:line="240" w:lineRule="auto"/>
      <w:ind w:left="120" w:firstLine="560"/>
    </w:pPr>
    <w:rPr>
      <w:rFonts w:ascii="Arial" w:eastAsia="Times New Roman" w:hAnsi="Arial" w:cs="Times New Roman"/>
      <w:szCs w:val="20"/>
      <w:lang w:eastAsia="ru-RU"/>
    </w:rPr>
  </w:style>
  <w:style w:type="paragraph" w:customStyle="1" w:styleId="312">
    <w:name w:val="Основной текст с отступом 31"/>
    <w:basedOn w:val="19"/>
    <w:rsid w:val="000D20D4"/>
    <w:pPr>
      <w:spacing w:line="360" w:lineRule="auto"/>
      <w:ind w:left="0" w:firstLine="709"/>
      <w:jc w:val="both"/>
    </w:pPr>
    <w:rPr>
      <w:sz w:val="24"/>
    </w:rPr>
  </w:style>
  <w:style w:type="paragraph" w:customStyle="1" w:styleId="28">
    <w:name w:val="Текст_начало_2"/>
    <w:basedOn w:val="a2"/>
    <w:rsid w:val="000D20D4"/>
    <w:pPr>
      <w:spacing w:line="360" w:lineRule="exact"/>
      <w:jc w:val="both"/>
    </w:pPr>
    <w:rPr>
      <w:rFonts w:ascii="Arial" w:hAnsi="Arial"/>
      <w:sz w:val="24"/>
      <w:lang w:val="en-GB"/>
    </w:rPr>
  </w:style>
  <w:style w:type="paragraph" w:customStyle="1" w:styleId="BodyText21">
    <w:name w:val="Body Text 21"/>
    <w:basedOn w:val="19"/>
    <w:rsid w:val="000D20D4"/>
    <w:pPr>
      <w:spacing w:line="360" w:lineRule="auto"/>
      <w:ind w:left="0" w:firstLine="851"/>
      <w:jc w:val="both"/>
    </w:pPr>
    <w:rPr>
      <w:sz w:val="24"/>
    </w:rPr>
  </w:style>
  <w:style w:type="paragraph" w:styleId="35">
    <w:name w:val="Body Text 3"/>
    <w:basedOn w:val="a2"/>
    <w:link w:val="36"/>
    <w:rsid w:val="000D20D4"/>
    <w:pPr>
      <w:spacing w:after="120"/>
    </w:pPr>
    <w:rPr>
      <w:sz w:val="16"/>
      <w:szCs w:val="16"/>
      <w:lang w:val="x-none" w:eastAsia="x-none"/>
    </w:rPr>
  </w:style>
  <w:style w:type="character" w:customStyle="1" w:styleId="36">
    <w:name w:val="Основной текст 3 Знак"/>
    <w:basedOn w:val="a3"/>
    <w:link w:val="35"/>
    <w:rsid w:val="000D20D4"/>
    <w:rPr>
      <w:rFonts w:ascii="Times New Roman" w:eastAsia="Times New Roman" w:hAnsi="Times New Roman" w:cs="Times New Roman"/>
      <w:sz w:val="16"/>
      <w:szCs w:val="16"/>
      <w:lang w:val="x-none" w:eastAsia="x-none"/>
    </w:rPr>
  </w:style>
  <w:style w:type="paragraph" w:customStyle="1" w:styleId="112">
    <w:name w:val="заголовок 11"/>
    <w:basedOn w:val="a2"/>
    <w:next w:val="a2"/>
    <w:rsid w:val="000D20D4"/>
    <w:pPr>
      <w:keepNext/>
      <w:jc w:val="center"/>
    </w:pPr>
    <w:rPr>
      <w:rFonts w:cs="Arial"/>
      <w:snapToGrid w:val="0"/>
      <w:sz w:val="24"/>
    </w:rPr>
  </w:style>
  <w:style w:type="paragraph" w:styleId="aff1">
    <w:name w:val="caption"/>
    <w:basedOn w:val="a2"/>
    <w:next w:val="a2"/>
    <w:qFormat/>
    <w:rsid w:val="000D20D4"/>
    <w:pPr>
      <w:keepNext/>
      <w:ind w:firstLine="567"/>
      <w:jc w:val="both"/>
    </w:pPr>
    <w:rPr>
      <w:b/>
    </w:rPr>
  </w:style>
  <w:style w:type="character" w:customStyle="1" w:styleId="ConsNormal0">
    <w:name w:val="ConsNormal Знак"/>
    <w:link w:val="ConsNormal"/>
    <w:rsid w:val="000D20D4"/>
    <w:rPr>
      <w:rFonts w:ascii="Arial" w:eastAsia="Times New Roman" w:hAnsi="Arial" w:cs="Times New Roman"/>
      <w:sz w:val="20"/>
      <w:szCs w:val="20"/>
      <w:lang w:eastAsia="ru-RU"/>
    </w:rPr>
  </w:style>
  <w:style w:type="character" w:customStyle="1" w:styleId="aff2">
    <w:name w:val="Текст сноски Знак"/>
    <w:aliases w:val="Знак21 Знак"/>
    <w:link w:val="aff3"/>
    <w:rsid w:val="000D20D4"/>
    <w:rPr>
      <w:rFonts w:ascii="Times New Roman" w:eastAsia="Times New Roman" w:hAnsi="Times New Roman"/>
    </w:rPr>
  </w:style>
  <w:style w:type="paragraph" w:styleId="aff3">
    <w:name w:val="footnote text"/>
    <w:aliases w:val="Знак21"/>
    <w:basedOn w:val="a2"/>
    <w:link w:val="aff2"/>
    <w:rsid w:val="000D20D4"/>
    <w:rPr>
      <w:rFonts w:cstheme="minorBidi"/>
      <w:sz w:val="22"/>
      <w:szCs w:val="22"/>
      <w:lang w:eastAsia="en-US"/>
    </w:rPr>
  </w:style>
  <w:style w:type="character" w:customStyle="1" w:styleId="1a">
    <w:name w:val="Текст сноски Знак1"/>
    <w:basedOn w:val="a3"/>
    <w:uiPriority w:val="99"/>
    <w:semiHidden/>
    <w:rsid w:val="000D20D4"/>
    <w:rPr>
      <w:rFonts w:ascii="Times New Roman" w:eastAsia="Times New Roman" w:hAnsi="Times New Roman" w:cs="Times New Roman"/>
      <w:sz w:val="20"/>
      <w:szCs w:val="20"/>
      <w:lang w:eastAsia="ru-RU"/>
    </w:rPr>
  </w:style>
  <w:style w:type="character" w:styleId="aff4">
    <w:name w:val="FollowedHyperlink"/>
    <w:uiPriority w:val="99"/>
    <w:rsid w:val="000D20D4"/>
    <w:rPr>
      <w:color w:val="800080"/>
      <w:u w:val="single"/>
    </w:rPr>
  </w:style>
  <w:style w:type="paragraph" w:customStyle="1" w:styleId="FR5">
    <w:name w:val="FR5"/>
    <w:rsid w:val="000D20D4"/>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0D20D4"/>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0D20D4"/>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0D20D4"/>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f5">
    <w:name w:val="List Bullet"/>
    <w:basedOn w:val="a2"/>
    <w:autoRedefine/>
    <w:rsid w:val="000D20D4"/>
    <w:pPr>
      <w:jc w:val="both"/>
    </w:pPr>
  </w:style>
  <w:style w:type="paragraph" w:styleId="37">
    <w:name w:val="List Bullet 3"/>
    <w:basedOn w:val="aff5"/>
    <w:autoRedefine/>
    <w:rsid w:val="000D20D4"/>
    <w:pPr>
      <w:ind w:left="1440"/>
    </w:pPr>
  </w:style>
  <w:style w:type="paragraph" w:customStyle="1" w:styleId="4H4">
    <w:name w:val="Заголовок 4.H4"/>
    <w:basedOn w:val="a2"/>
    <w:next w:val="a2"/>
    <w:rsid w:val="000D20D4"/>
    <w:pPr>
      <w:spacing w:before="120"/>
    </w:pPr>
    <w:rPr>
      <w:sz w:val="22"/>
    </w:rPr>
  </w:style>
  <w:style w:type="paragraph" w:customStyle="1" w:styleId="5H5">
    <w:name w:val="Заголовок 5.H5"/>
    <w:basedOn w:val="a2"/>
    <w:next w:val="a2"/>
    <w:rsid w:val="000D20D4"/>
    <w:pPr>
      <w:spacing w:before="120"/>
    </w:pPr>
    <w:rPr>
      <w:sz w:val="22"/>
    </w:rPr>
  </w:style>
  <w:style w:type="paragraph" w:customStyle="1" w:styleId="3H3">
    <w:name w:val="Заголовок 3.H3"/>
    <w:basedOn w:val="a2"/>
    <w:next w:val="a2"/>
    <w:rsid w:val="000D20D4"/>
    <w:pPr>
      <w:spacing w:before="120"/>
    </w:pPr>
    <w:rPr>
      <w:sz w:val="22"/>
    </w:rPr>
  </w:style>
  <w:style w:type="paragraph" w:customStyle="1" w:styleId="Web">
    <w:name w:val="Обычный (Web)"/>
    <w:basedOn w:val="a2"/>
    <w:rsid w:val="000D20D4"/>
    <w:pPr>
      <w:spacing w:before="100" w:beforeAutospacing="1" w:after="100" w:afterAutospacing="1"/>
    </w:pPr>
    <w:rPr>
      <w:sz w:val="24"/>
      <w:szCs w:val="24"/>
    </w:rPr>
  </w:style>
  <w:style w:type="paragraph" w:customStyle="1" w:styleId="1b">
    <w:name w:val="Обычный + Первая строка:  1 см"/>
    <w:basedOn w:val="a2"/>
    <w:link w:val="1c"/>
    <w:rsid w:val="000D20D4"/>
    <w:pPr>
      <w:keepNext/>
      <w:keepLines/>
      <w:widowControl w:val="0"/>
      <w:suppressLineNumbers/>
      <w:suppressAutoHyphens/>
      <w:spacing w:after="60"/>
      <w:ind w:firstLine="567"/>
      <w:jc w:val="both"/>
    </w:pPr>
    <w:rPr>
      <w:i/>
      <w:sz w:val="24"/>
      <w:szCs w:val="24"/>
      <w:lang w:val="x-none" w:eastAsia="x-none"/>
    </w:rPr>
  </w:style>
  <w:style w:type="character" w:customStyle="1" w:styleId="1c">
    <w:name w:val="Обычный + Первая строка:  1 см Знак"/>
    <w:link w:val="1b"/>
    <w:rsid w:val="000D20D4"/>
    <w:rPr>
      <w:rFonts w:ascii="Times New Roman" w:eastAsia="Times New Roman" w:hAnsi="Times New Roman" w:cs="Times New Roman"/>
      <w:i/>
      <w:sz w:val="24"/>
      <w:szCs w:val="24"/>
      <w:lang w:val="x-none" w:eastAsia="x-none"/>
    </w:rPr>
  </w:style>
  <w:style w:type="paragraph" w:customStyle="1" w:styleId="38">
    <w:name w:val="Стиль3 Знак Знак"/>
    <w:basedOn w:val="22"/>
    <w:link w:val="39"/>
    <w:rsid w:val="000D20D4"/>
    <w:pPr>
      <w:widowControl w:val="0"/>
      <w:tabs>
        <w:tab w:val="num" w:pos="227"/>
      </w:tabs>
      <w:adjustRightInd w:val="0"/>
      <w:spacing w:after="0" w:line="240" w:lineRule="auto"/>
      <w:ind w:left="0"/>
      <w:jc w:val="both"/>
      <w:textAlignment w:val="baseline"/>
    </w:pPr>
    <w:rPr>
      <w:szCs w:val="20"/>
      <w:lang w:val="x-none" w:eastAsia="x-none"/>
    </w:rPr>
  </w:style>
  <w:style w:type="character" w:customStyle="1" w:styleId="39">
    <w:name w:val="Стиль3 Знак Знак Знак"/>
    <w:link w:val="38"/>
    <w:rsid w:val="000D20D4"/>
    <w:rPr>
      <w:rFonts w:ascii="Times New Roman" w:eastAsia="Times New Roman" w:hAnsi="Times New Roman" w:cs="Times New Roman"/>
      <w:sz w:val="24"/>
      <w:szCs w:val="20"/>
      <w:lang w:val="x-none" w:eastAsia="x-none"/>
    </w:rPr>
  </w:style>
  <w:style w:type="paragraph" w:styleId="29">
    <w:name w:val="List Number 2"/>
    <w:basedOn w:val="a2"/>
    <w:rsid w:val="000D20D4"/>
    <w:pPr>
      <w:tabs>
        <w:tab w:val="num" w:pos="360"/>
      </w:tabs>
      <w:spacing w:after="60"/>
      <w:ind w:left="360" w:hanging="360"/>
      <w:jc w:val="both"/>
    </w:pPr>
    <w:rPr>
      <w:sz w:val="24"/>
      <w:szCs w:val="24"/>
    </w:rPr>
  </w:style>
  <w:style w:type="paragraph" w:customStyle="1" w:styleId="3a">
    <w:name w:val="Стиль3 Знак"/>
    <w:basedOn w:val="22"/>
    <w:link w:val="313"/>
    <w:rsid w:val="000D20D4"/>
    <w:pPr>
      <w:widowControl w:val="0"/>
      <w:tabs>
        <w:tab w:val="num" w:pos="1307"/>
      </w:tabs>
      <w:adjustRightInd w:val="0"/>
      <w:spacing w:after="0" w:line="240" w:lineRule="auto"/>
      <w:ind w:left="1080"/>
      <w:jc w:val="both"/>
      <w:textAlignment w:val="baseline"/>
    </w:pPr>
    <w:rPr>
      <w:szCs w:val="20"/>
      <w:lang w:val="x-none" w:eastAsia="x-none"/>
    </w:rPr>
  </w:style>
  <w:style w:type="character" w:customStyle="1" w:styleId="313">
    <w:name w:val="Стиль3 Знак Знак1"/>
    <w:link w:val="3a"/>
    <w:rsid w:val="000D20D4"/>
    <w:rPr>
      <w:rFonts w:ascii="Times New Roman" w:eastAsia="Times New Roman" w:hAnsi="Times New Roman" w:cs="Times New Roman"/>
      <w:sz w:val="24"/>
      <w:szCs w:val="20"/>
      <w:lang w:val="x-none" w:eastAsia="x-none"/>
    </w:rPr>
  </w:style>
  <w:style w:type="character" w:customStyle="1" w:styleId="aff6">
    <w:name w:val="Дата Знак"/>
    <w:link w:val="aff7"/>
    <w:semiHidden/>
    <w:rsid w:val="000D20D4"/>
    <w:rPr>
      <w:rFonts w:ascii="Times New Roman" w:eastAsia="Times New Roman" w:hAnsi="Times New Roman"/>
      <w:sz w:val="24"/>
    </w:rPr>
  </w:style>
  <w:style w:type="paragraph" w:styleId="aff7">
    <w:name w:val="Date"/>
    <w:basedOn w:val="a2"/>
    <w:next w:val="a2"/>
    <w:link w:val="aff6"/>
    <w:semiHidden/>
    <w:rsid w:val="000D20D4"/>
    <w:pPr>
      <w:spacing w:after="60"/>
      <w:jc w:val="both"/>
    </w:pPr>
    <w:rPr>
      <w:rFonts w:cstheme="minorBidi"/>
      <w:sz w:val="24"/>
      <w:szCs w:val="22"/>
      <w:lang w:eastAsia="en-US"/>
    </w:rPr>
  </w:style>
  <w:style w:type="character" w:customStyle="1" w:styleId="1d">
    <w:name w:val="Дата Знак1"/>
    <w:basedOn w:val="a3"/>
    <w:uiPriority w:val="99"/>
    <w:semiHidden/>
    <w:rsid w:val="000D20D4"/>
    <w:rPr>
      <w:rFonts w:ascii="Times New Roman" w:eastAsia="Times New Roman" w:hAnsi="Times New Roman" w:cs="Times New Roman"/>
      <w:sz w:val="20"/>
      <w:szCs w:val="20"/>
      <w:lang w:eastAsia="ru-RU"/>
    </w:rPr>
  </w:style>
  <w:style w:type="paragraph" w:styleId="aff8">
    <w:name w:val="Plain Text"/>
    <w:basedOn w:val="a2"/>
    <w:link w:val="aff9"/>
    <w:rsid w:val="000D20D4"/>
    <w:rPr>
      <w:rFonts w:ascii="Courier New" w:hAnsi="Courier New"/>
      <w:lang w:val="x-none" w:eastAsia="x-none"/>
    </w:rPr>
  </w:style>
  <w:style w:type="character" w:customStyle="1" w:styleId="aff9">
    <w:name w:val="Текст Знак"/>
    <w:basedOn w:val="a3"/>
    <w:link w:val="aff8"/>
    <w:rsid w:val="000D20D4"/>
    <w:rPr>
      <w:rFonts w:ascii="Courier New" w:eastAsia="Times New Roman" w:hAnsi="Courier New" w:cs="Times New Roman"/>
      <w:sz w:val="20"/>
      <w:szCs w:val="20"/>
      <w:lang w:val="x-none" w:eastAsia="x-none"/>
    </w:rPr>
  </w:style>
  <w:style w:type="paragraph" w:customStyle="1" w:styleId="2-11">
    <w:name w:val="содержание2-11"/>
    <w:basedOn w:val="a2"/>
    <w:rsid w:val="000D20D4"/>
    <w:pPr>
      <w:spacing w:after="60"/>
      <w:jc w:val="both"/>
    </w:pPr>
    <w:rPr>
      <w:sz w:val="24"/>
      <w:szCs w:val="24"/>
    </w:rPr>
  </w:style>
  <w:style w:type="paragraph" w:customStyle="1" w:styleId="1e">
    <w:name w:val="текст1"/>
    <w:rsid w:val="000D20D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a">
    <w:name w:val="втяжка"/>
    <w:basedOn w:val="1e"/>
    <w:next w:val="1e"/>
    <w:rsid w:val="000D20D4"/>
    <w:pPr>
      <w:tabs>
        <w:tab w:val="left" w:pos="567"/>
      </w:tabs>
      <w:spacing w:before="57"/>
      <w:ind w:left="567" w:hanging="567"/>
    </w:pPr>
  </w:style>
  <w:style w:type="paragraph" w:customStyle="1" w:styleId="affb">
    <w:name w:val="текст"/>
    <w:rsid w:val="000D20D4"/>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c">
    <w:name w:val="текст таблицы"/>
    <w:basedOn w:val="a2"/>
    <w:rsid w:val="000D20D4"/>
    <w:pPr>
      <w:spacing w:before="120"/>
      <w:ind w:right="-102"/>
    </w:pPr>
    <w:rPr>
      <w:sz w:val="24"/>
      <w:szCs w:val="24"/>
    </w:rPr>
  </w:style>
  <w:style w:type="character" w:customStyle="1" w:styleId="affd">
    <w:name w:val="Основной шрифт"/>
    <w:semiHidden/>
    <w:rsid w:val="000D20D4"/>
  </w:style>
  <w:style w:type="paragraph" w:customStyle="1" w:styleId="affe">
    <w:name w:val="заг_центр"/>
    <w:basedOn w:val="a2"/>
    <w:rsid w:val="000D20D4"/>
    <w:pPr>
      <w:autoSpaceDE w:val="0"/>
      <w:autoSpaceDN w:val="0"/>
      <w:adjustRightInd w:val="0"/>
      <w:spacing w:before="57"/>
      <w:ind w:left="283" w:right="283"/>
      <w:jc w:val="center"/>
    </w:pPr>
    <w:rPr>
      <w:rFonts w:ascii="AvantGardeGothicC" w:hAnsi="AvantGardeGothicC"/>
      <w:b/>
      <w:i/>
      <w:sz w:val="24"/>
    </w:rPr>
  </w:style>
  <w:style w:type="paragraph" w:styleId="a1">
    <w:name w:val="Subtitle"/>
    <w:basedOn w:val="a2"/>
    <w:link w:val="afff"/>
    <w:qFormat/>
    <w:rsid w:val="000D20D4"/>
    <w:pPr>
      <w:numPr>
        <w:numId w:val="3"/>
      </w:numPr>
      <w:tabs>
        <w:tab w:val="clear" w:pos="360"/>
        <w:tab w:val="left" w:pos="567"/>
      </w:tabs>
      <w:spacing w:line="360" w:lineRule="auto"/>
      <w:ind w:firstLine="709"/>
      <w:jc w:val="both"/>
    </w:pPr>
    <w:rPr>
      <w:b/>
      <w:sz w:val="24"/>
      <w:lang w:val="x-none" w:eastAsia="x-none"/>
    </w:rPr>
  </w:style>
  <w:style w:type="character" w:customStyle="1" w:styleId="afff">
    <w:name w:val="Подзаголовок Знак"/>
    <w:basedOn w:val="a3"/>
    <w:link w:val="a1"/>
    <w:rsid w:val="000D20D4"/>
    <w:rPr>
      <w:rFonts w:ascii="Times New Roman" w:eastAsia="Times New Roman" w:hAnsi="Times New Roman" w:cs="Times New Roman"/>
      <w:b/>
      <w:sz w:val="24"/>
      <w:szCs w:val="20"/>
      <w:lang w:val="x-none" w:eastAsia="x-none"/>
    </w:rPr>
  </w:style>
  <w:style w:type="paragraph" w:customStyle="1" w:styleId="TextNormal">
    <w:name w:val="Text Normal"/>
    <w:basedOn w:val="a2"/>
    <w:rsid w:val="000D20D4"/>
    <w:pPr>
      <w:numPr>
        <w:ilvl w:val="2"/>
        <w:numId w:val="3"/>
      </w:numPr>
      <w:tabs>
        <w:tab w:val="clear" w:pos="1077"/>
        <w:tab w:val="left" w:pos="1170"/>
      </w:tabs>
      <w:ind w:left="360" w:right="448" w:firstLine="540"/>
      <w:jc w:val="both"/>
    </w:pPr>
    <w:rPr>
      <w:rFonts w:ascii="TimesDL" w:hAnsi="TimesDL"/>
      <w:lang w:val="en-GB"/>
    </w:rPr>
  </w:style>
  <w:style w:type="character" w:customStyle="1" w:styleId="sZamNoBreakSpace">
    <w:name w:val="sZamNoBreakSpace"/>
    <w:rsid w:val="000D20D4"/>
  </w:style>
  <w:style w:type="character" w:styleId="afff0">
    <w:name w:val="Emphasis"/>
    <w:qFormat/>
    <w:rsid w:val="000D20D4"/>
    <w:rPr>
      <w:i/>
      <w:iCs/>
    </w:rPr>
  </w:style>
  <w:style w:type="paragraph" w:customStyle="1" w:styleId="StyleFirstline127cm">
    <w:name w:val="Style First line:  127 cm"/>
    <w:basedOn w:val="a2"/>
    <w:rsid w:val="000D20D4"/>
    <w:pPr>
      <w:spacing w:before="120"/>
      <w:ind w:firstLine="720"/>
      <w:jc w:val="both"/>
    </w:pPr>
    <w:rPr>
      <w:rFonts w:ascii="Arial" w:hAnsi="Arial"/>
      <w:sz w:val="24"/>
      <w:lang w:eastAsia="en-US"/>
    </w:rPr>
  </w:style>
  <w:style w:type="character" w:customStyle="1" w:styleId="afff1">
    <w:name w:val="Текст примечания Знак"/>
    <w:link w:val="afff2"/>
    <w:semiHidden/>
    <w:rsid w:val="000D20D4"/>
    <w:rPr>
      <w:rFonts w:ascii="Times New Roman" w:eastAsia="Times New Roman" w:hAnsi="Times New Roman"/>
    </w:rPr>
  </w:style>
  <w:style w:type="paragraph" w:styleId="afff2">
    <w:name w:val="annotation text"/>
    <w:basedOn w:val="a2"/>
    <w:link w:val="afff1"/>
    <w:semiHidden/>
    <w:rsid w:val="000D20D4"/>
    <w:rPr>
      <w:rFonts w:cstheme="minorBidi"/>
      <w:sz w:val="22"/>
      <w:szCs w:val="22"/>
      <w:lang w:eastAsia="en-US"/>
    </w:rPr>
  </w:style>
  <w:style w:type="character" w:customStyle="1" w:styleId="1f">
    <w:name w:val="Текст примечания Знак1"/>
    <w:basedOn w:val="a3"/>
    <w:uiPriority w:val="99"/>
    <w:semiHidden/>
    <w:rsid w:val="000D20D4"/>
    <w:rPr>
      <w:rFonts w:ascii="Times New Roman" w:eastAsia="Times New Roman" w:hAnsi="Times New Roman" w:cs="Times New Roman"/>
      <w:sz w:val="20"/>
      <w:szCs w:val="20"/>
      <w:lang w:eastAsia="ru-RU"/>
    </w:rPr>
  </w:style>
  <w:style w:type="character" w:customStyle="1" w:styleId="afff3">
    <w:name w:val="Тема примечания Знак"/>
    <w:link w:val="afff4"/>
    <w:semiHidden/>
    <w:rsid w:val="000D20D4"/>
    <w:rPr>
      <w:rFonts w:ascii="Times New Roman" w:eastAsia="Times New Roman" w:hAnsi="Times New Roman"/>
      <w:b/>
      <w:bCs/>
    </w:rPr>
  </w:style>
  <w:style w:type="paragraph" w:styleId="afff4">
    <w:name w:val="annotation subject"/>
    <w:basedOn w:val="afff2"/>
    <w:next w:val="afff2"/>
    <w:link w:val="afff3"/>
    <w:semiHidden/>
    <w:rsid w:val="000D20D4"/>
    <w:rPr>
      <w:b/>
      <w:bCs/>
    </w:rPr>
  </w:style>
  <w:style w:type="character" w:customStyle="1" w:styleId="1f0">
    <w:name w:val="Тема примечания Знак1"/>
    <w:basedOn w:val="1f"/>
    <w:uiPriority w:val="99"/>
    <w:semiHidden/>
    <w:rsid w:val="000D20D4"/>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0D20D4"/>
    <w:rPr>
      <w:rFonts w:ascii="Arial" w:eastAsia="Times New Roman" w:hAnsi="Arial" w:cs="Arial"/>
      <w:sz w:val="20"/>
      <w:szCs w:val="20"/>
      <w:lang w:eastAsia="ru-RU"/>
    </w:rPr>
  </w:style>
  <w:style w:type="paragraph" w:customStyle="1" w:styleId="2-110">
    <w:name w:val="2-11"/>
    <w:basedOn w:val="a2"/>
    <w:rsid w:val="000D20D4"/>
    <w:pPr>
      <w:spacing w:after="60"/>
      <w:jc w:val="both"/>
    </w:pPr>
    <w:rPr>
      <w:sz w:val="24"/>
      <w:szCs w:val="24"/>
    </w:rPr>
  </w:style>
  <w:style w:type="paragraph" w:customStyle="1" w:styleId="afff5">
    <w:name w:val="Знак Знак Знак Знак"/>
    <w:basedOn w:val="a2"/>
    <w:rsid w:val="000D20D4"/>
    <w:pPr>
      <w:spacing w:after="160" w:line="240" w:lineRule="exact"/>
    </w:pPr>
    <w:rPr>
      <w:rFonts w:ascii="Verdana" w:hAnsi="Verdana"/>
      <w:sz w:val="24"/>
      <w:szCs w:val="24"/>
      <w:lang w:val="en-US" w:eastAsia="en-US"/>
    </w:rPr>
  </w:style>
  <w:style w:type="paragraph" w:customStyle="1" w:styleId="1f1">
    <w:name w:val="Знак1"/>
    <w:basedOn w:val="a2"/>
    <w:rsid w:val="000D20D4"/>
    <w:pPr>
      <w:spacing w:before="100" w:beforeAutospacing="1" w:after="100" w:afterAutospacing="1"/>
    </w:pPr>
    <w:rPr>
      <w:rFonts w:ascii="Tahoma" w:hAnsi="Tahoma"/>
      <w:lang w:val="en-US" w:eastAsia="en-US"/>
    </w:rPr>
  </w:style>
  <w:style w:type="paragraph" w:customStyle="1" w:styleId="afff6">
    <w:name w:val="Спис_заголовок"/>
    <w:basedOn w:val="a2"/>
    <w:next w:val="af6"/>
    <w:rsid w:val="000D20D4"/>
    <w:pPr>
      <w:keepNext/>
      <w:keepLines/>
      <w:tabs>
        <w:tab w:val="left" w:pos="0"/>
        <w:tab w:val="num" w:pos="360"/>
      </w:tabs>
      <w:spacing w:before="60" w:after="60"/>
      <w:jc w:val="both"/>
    </w:pPr>
    <w:rPr>
      <w:sz w:val="22"/>
    </w:rPr>
  </w:style>
  <w:style w:type="paragraph" w:customStyle="1" w:styleId="1f2">
    <w:name w:val="Номер1"/>
    <w:basedOn w:val="af6"/>
    <w:rsid w:val="000D20D4"/>
    <w:pPr>
      <w:numPr>
        <w:ilvl w:val="2"/>
      </w:numPr>
      <w:tabs>
        <w:tab w:val="num" w:pos="1077"/>
      </w:tabs>
      <w:spacing w:before="40" w:after="40"/>
      <w:ind w:left="737" w:hanging="380"/>
    </w:pPr>
    <w:rPr>
      <w:sz w:val="22"/>
      <w:szCs w:val="20"/>
    </w:rPr>
  </w:style>
  <w:style w:type="paragraph" w:customStyle="1" w:styleId="1f3">
    <w:name w:val="Текст1"/>
    <w:basedOn w:val="a2"/>
    <w:rsid w:val="000D20D4"/>
    <w:pPr>
      <w:spacing w:line="360" w:lineRule="auto"/>
      <w:ind w:firstLine="720"/>
      <w:jc w:val="both"/>
    </w:pPr>
    <w:rPr>
      <w:sz w:val="28"/>
    </w:rPr>
  </w:style>
  <w:style w:type="paragraph" w:customStyle="1" w:styleId="130">
    <w:name w:val="Основной13"/>
    <w:basedOn w:val="a6"/>
    <w:rsid w:val="000D20D4"/>
    <w:pPr>
      <w:widowControl w:val="0"/>
      <w:spacing w:after="120"/>
      <w:ind w:firstLine="720"/>
      <w:jc w:val="both"/>
    </w:pPr>
    <w:rPr>
      <w:sz w:val="26"/>
      <w:lang w:val="x-none" w:eastAsia="x-none"/>
    </w:rPr>
  </w:style>
  <w:style w:type="paragraph" w:customStyle="1" w:styleId="03zagolovok2">
    <w:name w:val="03zagolovok2"/>
    <w:basedOn w:val="a2"/>
    <w:rsid w:val="000D20D4"/>
    <w:pPr>
      <w:keepNext/>
      <w:spacing w:before="360" w:after="120" w:line="360" w:lineRule="atLeast"/>
      <w:outlineLvl w:val="1"/>
    </w:pPr>
    <w:rPr>
      <w:rFonts w:ascii="GaramondC" w:hAnsi="GaramondC"/>
      <w:b/>
      <w:color w:val="000000"/>
      <w:sz w:val="28"/>
      <w:szCs w:val="28"/>
    </w:rPr>
  </w:style>
  <w:style w:type="character" w:customStyle="1" w:styleId="afff7">
    <w:name w:val="Текст концевой сноски Знак"/>
    <w:link w:val="afff8"/>
    <w:semiHidden/>
    <w:rsid w:val="000D20D4"/>
    <w:rPr>
      <w:rFonts w:ascii="Times New Roman" w:eastAsia="Times New Roman" w:hAnsi="Times New Roman"/>
    </w:rPr>
  </w:style>
  <w:style w:type="paragraph" w:styleId="afff8">
    <w:name w:val="endnote text"/>
    <w:basedOn w:val="a2"/>
    <w:link w:val="afff7"/>
    <w:semiHidden/>
    <w:rsid w:val="000D20D4"/>
    <w:rPr>
      <w:rFonts w:cstheme="minorBidi"/>
      <w:sz w:val="22"/>
      <w:szCs w:val="22"/>
      <w:lang w:eastAsia="en-US"/>
    </w:rPr>
  </w:style>
  <w:style w:type="character" w:customStyle="1" w:styleId="1f4">
    <w:name w:val="Текст концевой сноски Знак1"/>
    <w:basedOn w:val="a3"/>
    <w:uiPriority w:val="99"/>
    <w:semiHidden/>
    <w:rsid w:val="000D20D4"/>
    <w:rPr>
      <w:rFonts w:ascii="Times New Roman" w:eastAsia="Times New Roman" w:hAnsi="Times New Roman" w:cs="Times New Roman"/>
      <w:sz w:val="20"/>
      <w:szCs w:val="20"/>
      <w:lang w:eastAsia="ru-RU"/>
    </w:rPr>
  </w:style>
  <w:style w:type="paragraph" w:customStyle="1" w:styleId="aji5m00">
    <w:name w:val="aji5m0_0"/>
    <w:basedOn w:val="a2"/>
    <w:rsid w:val="000D20D4"/>
    <w:pPr>
      <w:ind w:firstLine="600"/>
      <w:jc w:val="both"/>
    </w:pPr>
    <w:rPr>
      <w:sz w:val="24"/>
      <w:szCs w:val="24"/>
    </w:rPr>
  </w:style>
  <w:style w:type="paragraph" w:customStyle="1" w:styleId="aji5m11">
    <w:name w:val="aji5m1_1"/>
    <w:basedOn w:val="a2"/>
    <w:rsid w:val="000D20D4"/>
    <w:pPr>
      <w:spacing w:before="120" w:after="120"/>
      <w:ind w:left="120" w:right="120" w:firstLine="600"/>
      <w:jc w:val="both"/>
    </w:pPr>
    <w:rPr>
      <w:b/>
      <w:bCs/>
      <w:color w:val="004761"/>
      <w:sz w:val="24"/>
      <w:szCs w:val="24"/>
    </w:rPr>
  </w:style>
  <w:style w:type="paragraph" w:customStyle="1" w:styleId="a">
    <w:name w:val="Îñíîâí"/>
    <w:basedOn w:val="a2"/>
    <w:rsid w:val="000D20D4"/>
    <w:pPr>
      <w:widowControl w:val="0"/>
      <w:numPr>
        <w:numId w:val="4"/>
      </w:numPr>
      <w:tabs>
        <w:tab w:val="clear" w:pos="360"/>
      </w:tabs>
      <w:suppressAutoHyphens/>
      <w:ind w:left="0" w:firstLine="0"/>
      <w:jc w:val="both"/>
    </w:pPr>
    <w:rPr>
      <w:rFonts w:ascii="Arial" w:hAnsi="Arial"/>
      <w:sz w:val="22"/>
    </w:rPr>
  </w:style>
  <w:style w:type="paragraph" w:styleId="afff9">
    <w:name w:val="List Number"/>
    <w:basedOn w:val="a2"/>
    <w:rsid w:val="000D20D4"/>
    <w:pPr>
      <w:tabs>
        <w:tab w:val="num" w:pos="360"/>
      </w:tabs>
      <w:ind w:left="360" w:hanging="360"/>
    </w:pPr>
  </w:style>
  <w:style w:type="paragraph" w:customStyle="1" w:styleId="afffa">
    <w:name w:val="Îáû÷íûé"/>
    <w:rsid w:val="000D20D4"/>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2"/>
    <w:next w:val="a2"/>
    <w:rsid w:val="000D20D4"/>
    <w:pPr>
      <w:widowControl w:val="0"/>
      <w:snapToGrid w:val="0"/>
      <w:jc w:val="both"/>
    </w:pPr>
    <w:rPr>
      <w:rFonts w:ascii="Courier New" w:hAnsi="Courier New"/>
    </w:rPr>
  </w:style>
  <w:style w:type="paragraph" w:customStyle="1" w:styleId="afffb">
    <w:name w:val="Таблицы (моноширинный)"/>
    <w:basedOn w:val="a2"/>
    <w:next w:val="a2"/>
    <w:rsid w:val="000D20D4"/>
    <w:pPr>
      <w:widowControl w:val="0"/>
      <w:autoSpaceDE w:val="0"/>
      <w:autoSpaceDN w:val="0"/>
      <w:adjustRightInd w:val="0"/>
      <w:jc w:val="both"/>
    </w:pPr>
    <w:rPr>
      <w:rFonts w:ascii="Courier New" w:hAnsi="Courier New" w:cs="Courier New"/>
    </w:rPr>
  </w:style>
  <w:style w:type="character" w:customStyle="1" w:styleId="afffc">
    <w:name w:val="Цветовое выделение"/>
    <w:rsid w:val="000D20D4"/>
    <w:rPr>
      <w:b/>
      <w:bCs/>
      <w:color w:val="000080"/>
    </w:rPr>
  </w:style>
  <w:style w:type="paragraph" w:styleId="1">
    <w:name w:val="toc 1"/>
    <w:basedOn w:val="a2"/>
    <w:next w:val="a2"/>
    <w:autoRedefine/>
    <w:semiHidden/>
    <w:rsid w:val="000D20D4"/>
    <w:pPr>
      <w:numPr>
        <w:numId w:val="7"/>
      </w:numPr>
      <w:tabs>
        <w:tab w:val="right" w:leader="dot" w:pos="10080"/>
      </w:tabs>
      <w:spacing w:line="360" w:lineRule="auto"/>
      <w:ind w:left="0" w:firstLine="0"/>
    </w:pPr>
    <w:rPr>
      <w:b/>
      <w:bCs/>
      <w:caps/>
      <w:noProof/>
      <w:sz w:val="32"/>
      <w:szCs w:val="32"/>
    </w:rPr>
  </w:style>
  <w:style w:type="paragraph" w:customStyle="1" w:styleId="10">
    <w:name w:val="заголовок 1"/>
    <w:basedOn w:val="a2"/>
    <w:next w:val="a2"/>
    <w:rsid w:val="000D20D4"/>
    <w:pPr>
      <w:keepNext/>
      <w:pageBreakBefore/>
      <w:numPr>
        <w:ilvl w:val="1"/>
        <w:numId w:val="7"/>
      </w:numPr>
      <w:spacing w:after="120"/>
      <w:ind w:left="1701"/>
      <w:outlineLvl w:val="0"/>
    </w:pPr>
    <w:rPr>
      <w:b/>
      <w:kern w:val="28"/>
      <w:sz w:val="28"/>
    </w:rPr>
  </w:style>
  <w:style w:type="paragraph" w:customStyle="1" w:styleId="2">
    <w:name w:val="заголовок 2"/>
    <w:basedOn w:val="a2"/>
    <w:next w:val="a2"/>
    <w:rsid w:val="000D20D4"/>
    <w:pPr>
      <w:keepNext/>
      <w:numPr>
        <w:ilvl w:val="2"/>
        <w:numId w:val="7"/>
      </w:numPr>
      <w:spacing w:after="120"/>
      <w:ind w:left="1815" w:hanging="680"/>
      <w:outlineLvl w:val="1"/>
    </w:pPr>
    <w:rPr>
      <w:b/>
      <w:i/>
      <w:sz w:val="24"/>
    </w:rPr>
  </w:style>
  <w:style w:type="paragraph" w:customStyle="1" w:styleId="3">
    <w:name w:val="заголовок 3"/>
    <w:basedOn w:val="a2"/>
    <w:next w:val="a2"/>
    <w:rsid w:val="000D20D4"/>
    <w:pPr>
      <w:keepNext/>
      <w:numPr>
        <w:ilvl w:val="3"/>
        <w:numId w:val="7"/>
      </w:numPr>
      <w:spacing w:after="120"/>
      <w:outlineLvl w:val="2"/>
    </w:pPr>
    <w:rPr>
      <w:b/>
      <w:sz w:val="24"/>
    </w:rPr>
  </w:style>
  <w:style w:type="paragraph" w:customStyle="1" w:styleId="4">
    <w:name w:val="заголовок 4"/>
    <w:basedOn w:val="a2"/>
    <w:next w:val="a2"/>
    <w:rsid w:val="000D20D4"/>
    <w:pPr>
      <w:keepNext/>
      <w:numPr>
        <w:ilvl w:val="4"/>
        <w:numId w:val="7"/>
      </w:numPr>
      <w:spacing w:after="120"/>
      <w:outlineLvl w:val="3"/>
    </w:pPr>
    <w:rPr>
      <w:sz w:val="24"/>
    </w:rPr>
  </w:style>
  <w:style w:type="paragraph" w:customStyle="1" w:styleId="5">
    <w:name w:val="заголовок 5"/>
    <w:basedOn w:val="a2"/>
    <w:next w:val="a2"/>
    <w:rsid w:val="000D20D4"/>
    <w:pPr>
      <w:keepNext/>
      <w:numPr>
        <w:ilvl w:val="5"/>
        <w:numId w:val="7"/>
      </w:numPr>
      <w:spacing w:after="120"/>
      <w:ind w:left="1701"/>
      <w:jc w:val="both"/>
    </w:pPr>
    <w:rPr>
      <w:sz w:val="22"/>
    </w:rPr>
  </w:style>
  <w:style w:type="paragraph" w:customStyle="1" w:styleId="61">
    <w:name w:val="заголовок 6"/>
    <w:basedOn w:val="a2"/>
    <w:next w:val="a2"/>
    <w:rsid w:val="000D20D4"/>
    <w:pPr>
      <w:spacing w:after="120"/>
      <w:ind w:left="4192" w:hanging="708"/>
      <w:jc w:val="both"/>
    </w:pPr>
    <w:rPr>
      <w:i/>
      <w:sz w:val="22"/>
    </w:rPr>
  </w:style>
  <w:style w:type="paragraph" w:customStyle="1" w:styleId="72">
    <w:name w:val="заголовок 7"/>
    <w:basedOn w:val="a2"/>
    <w:next w:val="a2"/>
    <w:rsid w:val="000D20D4"/>
    <w:pPr>
      <w:spacing w:after="120"/>
      <w:ind w:left="1134" w:hanging="1134"/>
      <w:jc w:val="both"/>
    </w:pPr>
  </w:style>
  <w:style w:type="paragraph" w:customStyle="1" w:styleId="81">
    <w:name w:val="заголовок 8"/>
    <w:basedOn w:val="a2"/>
    <w:next w:val="a2"/>
    <w:rsid w:val="000D20D4"/>
    <w:pPr>
      <w:spacing w:after="120"/>
      <w:ind w:left="1134" w:hanging="1134"/>
      <w:jc w:val="both"/>
    </w:pPr>
    <w:rPr>
      <w:i/>
    </w:rPr>
  </w:style>
  <w:style w:type="paragraph" w:customStyle="1" w:styleId="9">
    <w:name w:val="заголовок 9"/>
    <w:basedOn w:val="a2"/>
    <w:next w:val="a2"/>
    <w:rsid w:val="000D20D4"/>
    <w:pPr>
      <w:numPr>
        <w:numId w:val="5"/>
      </w:numPr>
      <w:tabs>
        <w:tab w:val="clear" w:pos="360"/>
      </w:tabs>
      <w:spacing w:after="120"/>
      <w:ind w:left="1134" w:hanging="1134"/>
      <w:jc w:val="both"/>
    </w:pPr>
    <w:rPr>
      <w:b/>
      <w:i/>
      <w:sz w:val="18"/>
    </w:rPr>
  </w:style>
  <w:style w:type="paragraph" w:customStyle="1" w:styleId="afffd">
    <w:name w:val="Список маркированный"/>
    <w:basedOn w:val="a2"/>
    <w:rsid w:val="000D20D4"/>
    <w:pPr>
      <w:tabs>
        <w:tab w:val="num" w:pos="360"/>
      </w:tabs>
      <w:spacing w:after="120"/>
      <w:ind w:left="360" w:hanging="360"/>
      <w:jc w:val="both"/>
    </w:pPr>
  </w:style>
  <w:style w:type="character" w:customStyle="1" w:styleId="afffe">
    <w:name w:val="номер страницы"/>
    <w:rsid w:val="000D20D4"/>
  </w:style>
  <w:style w:type="paragraph" w:customStyle="1" w:styleId="1f5">
    <w:name w:val="оглавление 1"/>
    <w:basedOn w:val="a2"/>
    <w:next w:val="a2"/>
    <w:autoRedefine/>
    <w:rsid w:val="000D20D4"/>
    <w:pPr>
      <w:tabs>
        <w:tab w:val="left" w:pos="400"/>
        <w:tab w:val="right" w:leader="dot" w:pos="9061"/>
      </w:tabs>
      <w:spacing w:before="120" w:after="120"/>
      <w:ind w:left="426" w:hanging="426"/>
      <w:jc w:val="center"/>
    </w:pPr>
    <w:rPr>
      <w:b/>
      <w:caps/>
      <w:noProof/>
    </w:rPr>
  </w:style>
  <w:style w:type="paragraph" w:customStyle="1" w:styleId="2a">
    <w:name w:val="оглавление 2"/>
    <w:basedOn w:val="a2"/>
    <w:next w:val="a2"/>
    <w:autoRedefine/>
    <w:rsid w:val="000D20D4"/>
    <w:pPr>
      <w:tabs>
        <w:tab w:val="left" w:pos="851"/>
        <w:tab w:val="right" w:leader="dot" w:pos="9061"/>
      </w:tabs>
      <w:ind w:left="851" w:hanging="651"/>
    </w:pPr>
    <w:rPr>
      <w:smallCaps/>
      <w:noProof/>
    </w:rPr>
  </w:style>
  <w:style w:type="paragraph" w:customStyle="1" w:styleId="3b">
    <w:name w:val="оглавление 3"/>
    <w:basedOn w:val="a2"/>
    <w:next w:val="a2"/>
    <w:autoRedefine/>
    <w:rsid w:val="000D20D4"/>
    <w:pPr>
      <w:tabs>
        <w:tab w:val="left" w:pos="1134"/>
        <w:tab w:val="right" w:leader="dot" w:pos="9061"/>
      </w:tabs>
      <w:ind w:left="1134" w:hanging="734"/>
    </w:pPr>
    <w:rPr>
      <w:i/>
      <w:noProof/>
    </w:rPr>
  </w:style>
  <w:style w:type="paragraph" w:customStyle="1" w:styleId="43">
    <w:name w:val="оглавление 4"/>
    <w:basedOn w:val="a2"/>
    <w:next w:val="a2"/>
    <w:autoRedefine/>
    <w:rsid w:val="000D20D4"/>
    <w:pPr>
      <w:tabs>
        <w:tab w:val="left" w:pos="1560"/>
        <w:tab w:val="right" w:leader="dot" w:pos="9061"/>
      </w:tabs>
      <w:ind w:left="1560" w:hanging="960"/>
    </w:pPr>
    <w:rPr>
      <w:noProof/>
      <w:sz w:val="18"/>
    </w:rPr>
  </w:style>
  <w:style w:type="paragraph" w:customStyle="1" w:styleId="53">
    <w:name w:val="оглавление 5"/>
    <w:basedOn w:val="a2"/>
    <w:next w:val="a2"/>
    <w:autoRedefine/>
    <w:rsid w:val="000D20D4"/>
    <w:pPr>
      <w:ind w:left="800"/>
    </w:pPr>
    <w:rPr>
      <w:sz w:val="18"/>
    </w:rPr>
  </w:style>
  <w:style w:type="paragraph" w:customStyle="1" w:styleId="62">
    <w:name w:val="оглавление 6"/>
    <w:basedOn w:val="a2"/>
    <w:next w:val="a2"/>
    <w:autoRedefine/>
    <w:rsid w:val="000D20D4"/>
    <w:pPr>
      <w:ind w:left="1000"/>
    </w:pPr>
    <w:rPr>
      <w:sz w:val="18"/>
    </w:rPr>
  </w:style>
  <w:style w:type="paragraph" w:customStyle="1" w:styleId="73">
    <w:name w:val="оглавление 7"/>
    <w:basedOn w:val="a2"/>
    <w:next w:val="a2"/>
    <w:autoRedefine/>
    <w:rsid w:val="000D20D4"/>
    <w:pPr>
      <w:ind w:left="1200"/>
    </w:pPr>
    <w:rPr>
      <w:sz w:val="18"/>
    </w:rPr>
  </w:style>
  <w:style w:type="paragraph" w:customStyle="1" w:styleId="82">
    <w:name w:val="оглавление 8"/>
    <w:basedOn w:val="a2"/>
    <w:next w:val="a2"/>
    <w:autoRedefine/>
    <w:rsid w:val="000D20D4"/>
    <w:pPr>
      <w:ind w:left="1400"/>
    </w:pPr>
    <w:rPr>
      <w:sz w:val="18"/>
    </w:rPr>
  </w:style>
  <w:style w:type="paragraph" w:customStyle="1" w:styleId="90">
    <w:name w:val="оглавление 9"/>
    <w:basedOn w:val="a2"/>
    <w:next w:val="a2"/>
    <w:autoRedefine/>
    <w:rsid w:val="000D20D4"/>
    <w:pPr>
      <w:numPr>
        <w:numId w:val="6"/>
      </w:numPr>
      <w:tabs>
        <w:tab w:val="clear" w:pos="1247"/>
      </w:tabs>
      <w:ind w:left="1600" w:firstLine="0"/>
    </w:pPr>
    <w:rPr>
      <w:sz w:val="18"/>
    </w:rPr>
  </w:style>
  <w:style w:type="paragraph" w:customStyle="1" w:styleId="1f6">
    <w:name w:val="Нумерованый список 1"/>
    <w:basedOn w:val="a2"/>
    <w:rsid w:val="000D20D4"/>
    <w:pPr>
      <w:tabs>
        <w:tab w:val="num" w:pos="1247"/>
      </w:tabs>
      <w:spacing w:after="120" w:line="480" w:lineRule="auto"/>
      <w:ind w:left="1247" w:hanging="527"/>
      <w:jc w:val="both"/>
    </w:pPr>
  </w:style>
  <w:style w:type="paragraph" w:customStyle="1" w:styleId="a0">
    <w:name w:val="невидимый"/>
    <w:rsid w:val="000D20D4"/>
    <w:pPr>
      <w:numPr>
        <w:ilvl w:val="1"/>
        <w:numId w:val="6"/>
      </w:numPr>
      <w:tabs>
        <w:tab w:val="clear" w:pos="2098"/>
      </w:tabs>
      <w:spacing w:after="0" w:line="240" w:lineRule="auto"/>
      <w:ind w:left="0" w:firstLine="0"/>
    </w:pPr>
    <w:rPr>
      <w:rFonts w:ascii="Arial" w:eastAsia="Times New Roman" w:hAnsi="Arial" w:cs="Times New Roman"/>
      <w:vanish/>
      <w:color w:val="0000FF"/>
      <w:sz w:val="20"/>
      <w:szCs w:val="20"/>
      <w:lang w:val="en-US" w:eastAsia="ru-RU"/>
    </w:rPr>
  </w:style>
  <w:style w:type="paragraph" w:customStyle="1" w:styleId="2b">
    <w:name w:val="Нумерованый список 2"/>
    <w:basedOn w:val="1f6"/>
    <w:rsid w:val="000D20D4"/>
    <w:pPr>
      <w:numPr>
        <w:ilvl w:val="1"/>
      </w:numPr>
      <w:tabs>
        <w:tab w:val="num" w:pos="1247"/>
      </w:tabs>
      <w:ind w:left="360" w:hanging="360"/>
    </w:pPr>
  </w:style>
  <w:style w:type="paragraph" w:customStyle="1" w:styleId="affff">
    <w:name w:val="Приложение"/>
    <w:basedOn w:val="10"/>
    <w:next w:val="a2"/>
    <w:rsid w:val="000D20D4"/>
    <w:pPr>
      <w:pageBreakBefore w:val="0"/>
      <w:numPr>
        <w:ilvl w:val="0"/>
        <w:numId w:val="0"/>
      </w:numPr>
      <w:tabs>
        <w:tab w:val="num" w:pos="1191"/>
        <w:tab w:val="left" w:pos="1418"/>
      </w:tabs>
      <w:suppressAutoHyphens/>
      <w:ind w:left="1191" w:hanging="454"/>
      <w:outlineLvl w:val="1"/>
    </w:pPr>
  </w:style>
  <w:style w:type="paragraph" w:customStyle="1" w:styleId="1f7">
    <w:name w:val="Указатель1"/>
    <w:basedOn w:val="a2"/>
    <w:rsid w:val="000D20D4"/>
    <w:pPr>
      <w:tabs>
        <w:tab w:val="num" w:pos="360"/>
      </w:tabs>
      <w:spacing w:line="360" w:lineRule="auto"/>
      <w:ind w:left="357" w:hanging="357"/>
      <w:jc w:val="both"/>
    </w:pPr>
    <w:rPr>
      <w:sz w:val="24"/>
    </w:rPr>
  </w:style>
  <w:style w:type="paragraph" w:customStyle="1" w:styleId="1f8">
    <w:name w:val="Заголовок1"/>
    <w:basedOn w:val="10"/>
    <w:next w:val="a2"/>
    <w:rsid w:val="000D20D4"/>
    <w:pPr>
      <w:pageBreakBefore w:val="0"/>
      <w:numPr>
        <w:ilvl w:val="0"/>
        <w:numId w:val="0"/>
      </w:numPr>
      <w:suppressAutoHyphens/>
      <w:spacing w:before="240" w:after="60" w:line="360" w:lineRule="auto"/>
      <w:jc w:val="center"/>
    </w:pPr>
    <w:rPr>
      <w:b w:val="0"/>
      <w:snapToGrid w:val="0"/>
      <w:sz w:val="36"/>
    </w:rPr>
  </w:style>
  <w:style w:type="paragraph" w:customStyle="1" w:styleId="affff0">
    <w:name w:val="Табличный"/>
    <w:basedOn w:val="a2"/>
    <w:next w:val="a2"/>
    <w:rsid w:val="000D20D4"/>
    <w:pPr>
      <w:spacing w:line="360" w:lineRule="auto"/>
      <w:ind w:firstLine="720"/>
      <w:jc w:val="both"/>
    </w:pPr>
    <w:rPr>
      <w:snapToGrid w:val="0"/>
    </w:rPr>
  </w:style>
  <w:style w:type="character" w:customStyle="1" w:styleId="affff1">
    <w:name w:val="знак примечания"/>
    <w:rsid w:val="000D20D4"/>
    <w:rPr>
      <w:sz w:val="16"/>
    </w:rPr>
  </w:style>
  <w:style w:type="paragraph" w:customStyle="1" w:styleId="affff2">
    <w:name w:val="текст примечания"/>
    <w:basedOn w:val="a2"/>
    <w:rsid w:val="000D20D4"/>
    <w:pPr>
      <w:spacing w:after="120"/>
      <w:jc w:val="both"/>
    </w:pPr>
  </w:style>
  <w:style w:type="paragraph" w:customStyle="1" w:styleId="affff3">
    <w:name w:val="Точка"/>
    <w:basedOn w:val="a2"/>
    <w:rsid w:val="000D20D4"/>
    <w:pPr>
      <w:tabs>
        <w:tab w:val="num" w:pos="360"/>
      </w:tabs>
      <w:ind w:left="360" w:hanging="360"/>
    </w:pPr>
    <w:rPr>
      <w:sz w:val="24"/>
    </w:rPr>
  </w:style>
  <w:style w:type="paragraph" w:customStyle="1" w:styleId="1f9">
    <w:name w:val="Список 1"/>
    <w:basedOn w:val="a2"/>
    <w:rsid w:val="000D20D4"/>
    <w:pPr>
      <w:spacing w:before="120" w:line="360" w:lineRule="auto"/>
      <w:ind w:left="850" w:hanging="283"/>
      <w:jc w:val="both"/>
    </w:pPr>
    <w:rPr>
      <w:rFonts w:ascii="Arial" w:hAnsi="Arial"/>
      <w:sz w:val="22"/>
    </w:rPr>
  </w:style>
  <w:style w:type="character" w:customStyle="1" w:styleId="HTML">
    <w:name w:val="Разметка HTML"/>
    <w:rsid w:val="000D20D4"/>
    <w:rPr>
      <w:vanish/>
      <w:color w:val="FF0000"/>
    </w:rPr>
  </w:style>
  <w:style w:type="paragraph" w:customStyle="1" w:styleId="H4">
    <w:name w:val="H4"/>
    <w:basedOn w:val="19"/>
    <w:next w:val="19"/>
    <w:rsid w:val="000D20D4"/>
    <w:pPr>
      <w:keepNext/>
      <w:spacing w:before="100" w:after="100"/>
      <w:ind w:left="0" w:firstLine="0"/>
      <w:outlineLvl w:val="4"/>
    </w:pPr>
    <w:rPr>
      <w:rFonts w:ascii="Times New Roman" w:hAnsi="Times New Roman"/>
      <w:b/>
      <w:snapToGrid w:val="0"/>
      <w:sz w:val="24"/>
    </w:rPr>
  </w:style>
  <w:style w:type="character" w:customStyle="1" w:styleId="1fa">
    <w:name w:val="Гиперссылка1"/>
    <w:rsid w:val="000D20D4"/>
    <w:rPr>
      <w:color w:val="0000FF"/>
      <w:u w:val="single"/>
    </w:rPr>
  </w:style>
  <w:style w:type="character" w:customStyle="1" w:styleId="1fb">
    <w:name w:val="Строгий1"/>
    <w:rsid w:val="000D20D4"/>
    <w:rPr>
      <w:b/>
    </w:rPr>
  </w:style>
  <w:style w:type="character" w:customStyle="1" w:styleId="HTMLMarkup">
    <w:name w:val="HTML Markup"/>
    <w:rsid w:val="000D20D4"/>
    <w:rPr>
      <w:vanish/>
      <w:color w:val="FF0000"/>
    </w:rPr>
  </w:style>
  <w:style w:type="paragraph" w:customStyle="1" w:styleId="xl30">
    <w:name w:val="xl3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3">
    <w:name w:val="xl3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2"/>
    <w:rsid w:val="000D20D4"/>
    <w:pPr>
      <w:spacing w:before="100" w:beforeAutospacing="1" w:after="100" w:afterAutospacing="1"/>
      <w:textAlignment w:val="center"/>
    </w:pPr>
    <w:rPr>
      <w:sz w:val="24"/>
      <w:szCs w:val="24"/>
      <w:lang w:val="en-US" w:eastAsia="en-US"/>
    </w:rPr>
  </w:style>
  <w:style w:type="paragraph" w:customStyle="1" w:styleId="xl37">
    <w:name w:val="xl37"/>
    <w:basedOn w:val="a2"/>
    <w:rsid w:val="000D20D4"/>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38">
    <w:name w:val="xl3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9">
    <w:name w:val="xl39"/>
    <w:basedOn w:val="a2"/>
    <w:rsid w:val="000D20D4"/>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40">
    <w:name w:val="xl40"/>
    <w:basedOn w:val="a2"/>
    <w:rsid w:val="000D20D4"/>
    <w:pPr>
      <w:spacing w:before="100" w:beforeAutospacing="1" w:after="100" w:afterAutospacing="1"/>
    </w:pPr>
    <w:rPr>
      <w:rFonts w:ascii="Arial" w:hAnsi="Arial"/>
      <w:b/>
      <w:bCs/>
      <w:sz w:val="24"/>
      <w:szCs w:val="24"/>
      <w:lang w:val="en-US" w:eastAsia="en-US"/>
    </w:rPr>
  </w:style>
  <w:style w:type="paragraph" w:customStyle="1" w:styleId="xl41">
    <w:name w:val="xl41"/>
    <w:basedOn w:val="a2"/>
    <w:rsid w:val="000D20D4"/>
    <w:pPr>
      <w:pBdr>
        <w:top w:val="single" w:sz="4" w:space="0" w:color="auto"/>
        <w:left w:val="single" w:sz="4" w:space="0" w:color="auto"/>
        <w:bottom w:val="single" w:sz="4" w:space="0" w:color="auto"/>
      </w:pBdr>
      <w:spacing w:before="100" w:beforeAutospacing="1" w:after="100" w:afterAutospacing="1"/>
    </w:pPr>
    <w:rPr>
      <w:rFonts w:ascii="Arial" w:hAnsi="Arial"/>
      <w:b/>
      <w:bCs/>
      <w:i/>
      <w:iCs/>
      <w:sz w:val="24"/>
      <w:szCs w:val="24"/>
      <w:lang w:val="en-US" w:eastAsia="en-US"/>
    </w:rPr>
  </w:style>
  <w:style w:type="paragraph" w:customStyle="1" w:styleId="xl42">
    <w:name w:val="xl42"/>
    <w:basedOn w:val="a2"/>
    <w:rsid w:val="000D20D4"/>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3">
    <w:name w:val="xl43"/>
    <w:basedOn w:val="a2"/>
    <w:rsid w:val="000D20D4"/>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4">
    <w:name w:val="xl44"/>
    <w:basedOn w:val="a2"/>
    <w:rsid w:val="000D20D4"/>
    <w:pPr>
      <w:pBdr>
        <w:bottom w:val="single" w:sz="4" w:space="0" w:color="auto"/>
      </w:pBdr>
      <w:spacing w:before="100" w:beforeAutospacing="1" w:after="100" w:afterAutospacing="1"/>
    </w:pPr>
    <w:rPr>
      <w:sz w:val="24"/>
      <w:szCs w:val="24"/>
      <w:lang w:val="en-US" w:eastAsia="en-US"/>
    </w:rPr>
  </w:style>
  <w:style w:type="paragraph" w:customStyle="1" w:styleId="font5">
    <w:name w:val="font5"/>
    <w:basedOn w:val="a2"/>
    <w:rsid w:val="000D20D4"/>
    <w:pPr>
      <w:spacing w:before="100" w:beforeAutospacing="1" w:after="100" w:afterAutospacing="1"/>
    </w:pPr>
    <w:rPr>
      <w:rFonts w:ascii="Arial" w:hAnsi="Arial" w:cs="Arial"/>
      <w:b/>
      <w:bCs/>
      <w:i/>
      <w:iCs/>
      <w:sz w:val="24"/>
      <w:szCs w:val="24"/>
      <w:lang w:val="en-US" w:eastAsia="en-US"/>
    </w:rPr>
  </w:style>
  <w:style w:type="paragraph" w:customStyle="1" w:styleId="font6">
    <w:name w:val="font6"/>
    <w:basedOn w:val="a2"/>
    <w:rsid w:val="000D20D4"/>
    <w:pPr>
      <w:spacing w:before="100" w:beforeAutospacing="1" w:after="100" w:afterAutospacing="1"/>
    </w:pPr>
    <w:rPr>
      <w:rFonts w:ascii="Arial" w:hAnsi="Arial" w:cs="Arial"/>
      <w:sz w:val="24"/>
      <w:szCs w:val="24"/>
      <w:lang w:val="en-US" w:eastAsia="en-US"/>
    </w:rPr>
  </w:style>
  <w:style w:type="paragraph" w:customStyle="1" w:styleId="font7">
    <w:name w:val="font7"/>
    <w:basedOn w:val="a2"/>
    <w:rsid w:val="000D20D4"/>
    <w:pPr>
      <w:spacing w:before="100" w:beforeAutospacing="1" w:after="100" w:afterAutospacing="1"/>
    </w:pPr>
    <w:rPr>
      <w:rFonts w:ascii="Tahoma" w:hAnsi="Tahoma" w:cs="Tahoma"/>
      <w:b/>
      <w:bCs/>
      <w:color w:val="000000"/>
      <w:sz w:val="16"/>
      <w:szCs w:val="16"/>
      <w:lang w:val="en-US" w:eastAsia="en-US"/>
    </w:rPr>
  </w:style>
  <w:style w:type="paragraph" w:customStyle="1" w:styleId="font8">
    <w:name w:val="font8"/>
    <w:basedOn w:val="a2"/>
    <w:rsid w:val="000D20D4"/>
    <w:pPr>
      <w:spacing w:before="100" w:beforeAutospacing="1" w:after="100" w:afterAutospacing="1"/>
    </w:pPr>
    <w:rPr>
      <w:rFonts w:ascii="Tahoma" w:hAnsi="Tahoma" w:cs="Tahoma"/>
      <w:color w:val="000000"/>
      <w:sz w:val="16"/>
      <w:szCs w:val="16"/>
      <w:lang w:val="en-US" w:eastAsia="en-US"/>
    </w:rPr>
  </w:style>
  <w:style w:type="paragraph" w:customStyle="1" w:styleId="xl35">
    <w:name w:val="xl3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2"/>
    <w:rsid w:val="000D20D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2"/>
      <w:szCs w:val="22"/>
    </w:rPr>
  </w:style>
  <w:style w:type="paragraph" w:customStyle="1" w:styleId="xl27">
    <w:name w:val="xl2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2"/>
      <w:szCs w:val="22"/>
    </w:rPr>
  </w:style>
  <w:style w:type="paragraph" w:customStyle="1" w:styleId="xl28">
    <w:name w:val="xl2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2"/>
      <w:szCs w:val="22"/>
    </w:rPr>
  </w:style>
  <w:style w:type="paragraph" w:customStyle="1" w:styleId="xl29">
    <w:name w:val="xl29"/>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2"/>
      <w:szCs w:val="22"/>
    </w:rPr>
  </w:style>
  <w:style w:type="paragraph" w:customStyle="1" w:styleId="Headline2">
    <w:name w:val="Headline 2"/>
    <w:basedOn w:val="a2"/>
    <w:rsid w:val="000D20D4"/>
    <w:rPr>
      <w:sz w:val="24"/>
      <w:szCs w:val="24"/>
      <w:lang w:eastAsia="en-US"/>
    </w:rPr>
  </w:style>
  <w:style w:type="paragraph" w:customStyle="1" w:styleId="Normal1">
    <w:name w:val="Normal1"/>
    <w:rsid w:val="000D20D4"/>
    <w:pPr>
      <w:widowControl w:val="0"/>
      <w:spacing w:after="0" w:line="240" w:lineRule="auto"/>
      <w:ind w:firstLine="720"/>
      <w:jc w:val="both"/>
    </w:pPr>
    <w:rPr>
      <w:rFonts w:ascii="Times New Roman" w:eastAsia="Times New Roman" w:hAnsi="Times New Roman" w:cs="Times New Roman"/>
      <w:snapToGrid w:val="0"/>
      <w:sz w:val="24"/>
      <w:szCs w:val="20"/>
      <w:lang w:eastAsia="ru-RU"/>
    </w:rPr>
  </w:style>
  <w:style w:type="paragraph" w:customStyle="1" w:styleId="affff4">
    <w:name w:val="Чертежный"/>
    <w:rsid w:val="000D20D4"/>
    <w:pPr>
      <w:spacing w:after="0" w:line="240" w:lineRule="auto"/>
      <w:jc w:val="both"/>
    </w:pPr>
    <w:rPr>
      <w:rFonts w:ascii="ISOCPEUR" w:eastAsia="Times New Roman" w:hAnsi="ISOCPEUR" w:cs="Times New Roman"/>
      <w:i/>
      <w:sz w:val="28"/>
      <w:szCs w:val="20"/>
      <w:lang w:val="uk-UA" w:eastAsia="ru-RU"/>
    </w:rPr>
  </w:style>
  <w:style w:type="paragraph" w:customStyle="1" w:styleId="affff5">
    <w:name w:val="Содержание"/>
    <w:basedOn w:val="a2"/>
    <w:rsid w:val="000D20D4"/>
    <w:pPr>
      <w:spacing w:line="480" w:lineRule="auto"/>
      <w:jc w:val="center"/>
    </w:pPr>
    <w:rPr>
      <w:rFonts w:ascii="Arial" w:hAnsi="Arial"/>
      <w:b/>
      <w:sz w:val="28"/>
    </w:rPr>
  </w:style>
  <w:style w:type="paragraph" w:styleId="z-">
    <w:name w:val="HTML Top of Form"/>
    <w:basedOn w:val="a2"/>
    <w:next w:val="a2"/>
    <w:link w:val="z-0"/>
    <w:hidden/>
    <w:rsid w:val="000D20D4"/>
    <w:pPr>
      <w:pBdr>
        <w:bottom w:val="single" w:sz="6" w:space="1" w:color="auto"/>
      </w:pBdr>
      <w:jc w:val="center"/>
    </w:pPr>
    <w:rPr>
      <w:rFonts w:ascii="Arial" w:eastAsia="Batang" w:hAnsi="Arial"/>
      <w:vanish/>
      <w:sz w:val="16"/>
      <w:szCs w:val="16"/>
      <w:lang w:val="x-none" w:eastAsia="ko-KR"/>
    </w:rPr>
  </w:style>
  <w:style w:type="character" w:customStyle="1" w:styleId="z-0">
    <w:name w:val="z-Начало формы Знак"/>
    <w:basedOn w:val="a3"/>
    <w:link w:val="z-"/>
    <w:rsid w:val="000D20D4"/>
    <w:rPr>
      <w:rFonts w:ascii="Arial" w:eastAsia="Batang" w:hAnsi="Arial" w:cs="Times New Roman"/>
      <w:vanish/>
      <w:sz w:val="16"/>
      <w:szCs w:val="16"/>
      <w:lang w:val="x-none" w:eastAsia="ko-KR"/>
    </w:rPr>
  </w:style>
  <w:style w:type="paragraph" w:styleId="z-1">
    <w:name w:val="HTML Bottom of Form"/>
    <w:basedOn w:val="a2"/>
    <w:next w:val="a2"/>
    <w:link w:val="z-2"/>
    <w:hidden/>
    <w:rsid w:val="000D20D4"/>
    <w:pPr>
      <w:pBdr>
        <w:top w:val="single" w:sz="6" w:space="1" w:color="auto"/>
      </w:pBdr>
      <w:jc w:val="center"/>
    </w:pPr>
    <w:rPr>
      <w:rFonts w:ascii="Arial" w:eastAsia="Batang" w:hAnsi="Arial"/>
      <w:vanish/>
      <w:sz w:val="16"/>
      <w:szCs w:val="16"/>
      <w:lang w:val="x-none" w:eastAsia="ko-KR"/>
    </w:rPr>
  </w:style>
  <w:style w:type="character" w:customStyle="1" w:styleId="z-2">
    <w:name w:val="z-Конец формы Знак"/>
    <w:basedOn w:val="a3"/>
    <w:link w:val="z-1"/>
    <w:rsid w:val="000D20D4"/>
    <w:rPr>
      <w:rFonts w:ascii="Arial" w:eastAsia="Batang" w:hAnsi="Arial" w:cs="Times New Roman"/>
      <w:vanish/>
      <w:sz w:val="16"/>
      <w:szCs w:val="16"/>
      <w:lang w:val="x-none" w:eastAsia="ko-KR"/>
    </w:rPr>
  </w:style>
  <w:style w:type="paragraph" w:customStyle="1" w:styleId="NormalT0">
    <w:name w:val="Normal+T без отступа"/>
    <w:basedOn w:val="a2"/>
    <w:next w:val="a2"/>
    <w:autoRedefine/>
    <w:rsid w:val="000D20D4"/>
    <w:pPr>
      <w:keepLines/>
      <w:tabs>
        <w:tab w:val="left" w:pos="709"/>
      </w:tabs>
      <w:spacing w:before="60"/>
      <w:ind w:left="142" w:right="-108"/>
    </w:pPr>
    <w:rPr>
      <w:rFonts w:ascii="GOST" w:hAnsi="GOST"/>
      <w:lang w:eastAsia="en-US"/>
    </w:rPr>
  </w:style>
  <w:style w:type="paragraph" w:customStyle="1" w:styleId="NormalT">
    <w:name w:val="Normal+T без разрыва"/>
    <w:basedOn w:val="a2"/>
    <w:autoRedefine/>
    <w:rsid w:val="000D20D4"/>
    <w:pPr>
      <w:keepLines/>
      <w:numPr>
        <w:numId w:val="8"/>
      </w:numPr>
      <w:tabs>
        <w:tab w:val="clear" w:pos="1647"/>
      </w:tabs>
      <w:spacing w:before="120"/>
      <w:ind w:left="0" w:firstLine="0"/>
      <w:jc w:val="both"/>
    </w:pPr>
    <w:rPr>
      <w:rFonts w:ascii="Arial" w:hAnsi="Arial"/>
      <w:szCs w:val="24"/>
      <w:lang w:eastAsia="en-US"/>
    </w:rPr>
  </w:style>
  <w:style w:type="paragraph" w:customStyle="1" w:styleId="NormalT1">
    <w:name w:val="Normal+T"/>
    <w:basedOn w:val="a2"/>
    <w:autoRedefine/>
    <w:rsid w:val="000D20D4"/>
    <w:pPr>
      <w:tabs>
        <w:tab w:val="left" w:pos="709"/>
        <w:tab w:val="num" w:pos="1647"/>
      </w:tabs>
      <w:spacing w:before="60"/>
      <w:ind w:left="1647" w:right="-82" w:hanging="360"/>
      <w:jc w:val="both"/>
    </w:pPr>
    <w:rPr>
      <w:lang w:eastAsia="en-US"/>
    </w:rPr>
  </w:style>
  <w:style w:type="paragraph" w:customStyle="1" w:styleId="ListT">
    <w:name w:val="List+T"/>
    <w:basedOn w:val="NormalT1"/>
    <w:autoRedefine/>
    <w:rsid w:val="000D20D4"/>
    <w:pPr>
      <w:tabs>
        <w:tab w:val="clear" w:pos="1647"/>
        <w:tab w:val="left" w:pos="567"/>
        <w:tab w:val="left" w:pos="1276"/>
      </w:tabs>
      <w:spacing w:before="0"/>
      <w:ind w:left="0" w:right="-79" w:firstLine="0"/>
    </w:pPr>
  </w:style>
  <w:style w:type="paragraph" w:customStyle="1" w:styleId="Heading1NumberedT">
    <w:name w:val="Heading 1 Numbered + T"/>
    <w:basedOn w:val="a2"/>
    <w:next w:val="a2"/>
    <w:autoRedefine/>
    <w:rsid w:val="000D20D4"/>
    <w:pPr>
      <w:keepNext/>
      <w:keepLines/>
      <w:tabs>
        <w:tab w:val="left" w:pos="567"/>
        <w:tab w:val="left" w:pos="709"/>
        <w:tab w:val="left" w:pos="1701"/>
      </w:tabs>
      <w:spacing w:before="240" w:after="60"/>
      <w:outlineLvl w:val="0"/>
    </w:pPr>
    <w:rPr>
      <w:b/>
      <w:szCs w:val="28"/>
      <w:lang w:eastAsia="en-US"/>
    </w:rPr>
  </w:style>
  <w:style w:type="paragraph" w:customStyle="1" w:styleId="Heading2NumberedT">
    <w:name w:val="Heading 2 Numbered + T"/>
    <w:basedOn w:val="Heading1NumberedT"/>
    <w:next w:val="a2"/>
    <w:autoRedefine/>
    <w:rsid w:val="000D20D4"/>
    <w:pPr>
      <w:jc w:val="both"/>
      <w:outlineLvl w:val="1"/>
    </w:pPr>
    <w:rPr>
      <w:szCs w:val="24"/>
    </w:rPr>
  </w:style>
  <w:style w:type="paragraph" w:customStyle="1" w:styleId="02statia2">
    <w:name w:val="02statia2"/>
    <w:basedOn w:val="a2"/>
    <w:rsid w:val="000D20D4"/>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2"/>
    <w:rsid w:val="000D20D4"/>
    <w:pPr>
      <w:spacing w:before="100" w:beforeAutospacing="1" w:after="100" w:afterAutospacing="1"/>
    </w:pPr>
    <w:rPr>
      <w:rFonts w:ascii="Arial" w:hAnsi="Arial" w:cs="Arial"/>
      <w:sz w:val="18"/>
      <w:szCs w:val="18"/>
    </w:rPr>
  </w:style>
  <w:style w:type="paragraph" w:customStyle="1" w:styleId="Iauiue">
    <w:name w:val="Iau?iue"/>
    <w:rsid w:val="000D20D4"/>
    <w:pPr>
      <w:spacing w:after="0" w:line="240" w:lineRule="auto"/>
    </w:pPr>
    <w:rPr>
      <w:rFonts w:ascii="Times New Roman" w:eastAsia="Times New Roman" w:hAnsi="Times New Roman" w:cs="Times New Roman"/>
      <w:sz w:val="20"/>
      <w:szCs w:val="20"/>
      <w:lang w:val="en-US" w:eastAsia="ru-RU"/>
    </w:rPr>
  </w:style>
  <w:style w:type="paragraph" w:customStyle="1" w:styleId="63">
    <w:name w:val="Стиль6"/>
    <w:basedOn w:val="11"/>
    <w:autoRedefine/>
    <w:rsid w:val="000D20D4"/>
    <w:pPr>
      <w:keepLines w:val="0"/>
      <w:spacing w:before="120" w:after="120" w:line="360" w:lineRule="auto"/>
      <w:ind w:firstLine="567"/>
      <w:jc w:val="center"/>
    </w:pPr>
    <w:rPr>
      <w:rFonts w:ascii="Times New Roman" w:eastAsia="Times New Roman" w:hAnsi="Times New Roman" w:cs="Times New Roman"/>
      <w:color w:val="auto"/>
      <w:kern w:val="28"/>
      <w:sz w:val="24"/>
      <w:szCs w:val="20"/>
      <w:lang w:val="x-none" w:eastAsia="x-none"/>
    </w:rPr>
  </w:style>
  <w:style w:type="paragraph" w:customStyle="1" w:styleId="83">
    <w:name w:val="Стиль8"/>
    <w:basedOn w:val="11"/>
    <w:rsid w:val="000D20D4"/>
    <w:pPr>
      <w:keepLines w:val="0"/>
      <w:spacing w:before="0"/>
      <w:ind w:firstLine="708"/>
      <w:jc w:val="center"/>
    </w:pPr>
    <w:rPr>
      <w:rFonts w:ascii="Times New Roman" w:eastAsia="Times New Roman" w:hAnsi="Times New Roman" w:cs="Times New Roman"/>
      <w:color w:val="auto"/>
      <w:kern w:val="28"/>
      <w:sz w:val="24"/>
      <w:szCs w:val="20"/>
      <w:lang w:val="x-none" w:eastAsia="x-none"/>
    </w:rPr>
  </w:style>
  <w:style w:type="paragraph" w:customStyle="1" w:styleId="93">
    <w:name w:val="Стиль9"/>
    <w:basedOn w:val="11"/>
    <w:rsid w:val="000D20D4"/>
    <w:pPr>
      <w:keepLines w:val="0"/>
      <w:spacing w:before="120" w:after="120" w:line="360" w:lineRule="auto"/>
      <w:ind w:firstLine="708"/>
      <w:jc w:val="center"/>
    </w:pPr>
    <w:rPr>
      <w:rFonts w:ascii="Times New Roman" w:eastAsia="Times New Roman" w:hAnsi="Times New Roman" w:cs="Times New Roman"/>
      <w:color w:val="auto"/>
      <w:kern w:val="28"/>
      <w:sz w:val="24"/>
      <w:szCs w:val="20"/>
      <w:lang w:val="x-none" w:eastAsia="x-none"/>
    </w:rPr>
  </w:style>
  <w:style w:type="paragraph" w:customStyle="1" w:styleId="100">
    <w:name w:val="Стиль10"/>
    <w:basedOn w:val="a2"/>
    <w:rsid w:val="000D20D4"/>
    <w:rPr>
      <w:b/>
      <w:sz w:val="24"/>
      <w:szCs w:val="24"/>
    </w:rPr>
  </w:style>
  <w:style w:type="paragraph" w:customStyle="1" w:styleId="113">
    <w:name w:val="Стиль11"/>
    <w:basedOn w:val="5"/>
    <w:autoRedefine/>
    <w:rsid w:val="000D20D4"/>
    <w:rPr>
      <w:b/>
      <w:sz w:val="24"/>
      <w:szCs w:val="24"/>
    </w:rPr>
  </w:style>
  <w:style w:type="paragraph" w:customStyle="1" w:styleId="120">
    <w:name w:val="Стиль12"/>
    <w:basedOn w:val="11"/>
    <w:link w:val="121"/>
    <w:rsid w:val="000D20D4"/>
    <w:pPr>
      <w:keepLines w:val="0"/>
      <w:spacing w:before="120" w:after="120" w:line="360" w:lineRule="auto"/>
    </w:pPr>
    <w:rPr>
      <w:rFonts w:ascii="Times New Roman" w:eastAsia="Times New Roman" w:hAnsi="Times New Roman" w:cs="Times New Roman"/>
      <w:color w:val="000000"/>
      <w:kern w:val="28"/>
      <w:sz w:val="24"/>
      <w:szCs w:val="20"/>
      <w:lang w:val="x-none" w:eastAsia="x-none"/>
    </w:rPr>
  </w:style>
  <w:style w:type="character" w:customStyle="1" w:styleId="121">
    <w:name w:val="Стиль12 Знак"/>
    <w:link w:val="120"/>
    <w:rsid w:val="000D20D4"/>
    <w:rPr>
      <w:rFonts w:ascii="Times New Roman" w:eastAsia="Times New Roman" w:hAnsi="Times New Roman" w:cs="Times New Roman"/>
      <w:b/>
      <w:bCs/>
      <w:color w:val="000000"/>
      <w:kern w:val="28"/>
      <w:sz w:val="24"/>
      <w:szCs w:val="20"/>
      <w:lang w:val="x-none" w:eastAsia="x-none"/>
    </w:rPr>
  </w:style>
  <w:style w:type="paragraph" w:customStyle="1" w:styleId="xl22">
    <w:name w:val="xl22"/>
    <w:basedOn w:val="a2"/>
    <w:rsid w:val="000D20D4"/>
    <w:pPr>
      <w:spacing w:before="100" w:beforeAutospacing="1" w:after="100" w:afterAutospacing="1"/>
      <w:jc w:val="center"/>
      <w:textAlignment w:val="top"/>
    </w:pPr>
    <w:rPr>
      <w:sz w:val="22"/>
      <w:szCs w:val="22"/>
    </w:rPr>
  </w:style>
  <w:style w:type="paragraph" w:customStyle="1" w:styleId="xl23">
    <w:name w:val="xl23"/>
    <w:basedOn w:val="a2"/>
    <w:rsid w:val="000D20D4"/>
    <w:pPr>
      <w:spacing w:before="100" w:beforeAutospacing="1" w:after="100" w:afterAutospacing="1"/>
      <w:jc w:val="center"/>
      <w:textAlignment w:val="top"/>
    </w:pPr>
    <w:rPr>
      <w:b/>
      <w:bCs/>
      <w:sz w:val="24"/>
      <w:szCs w:val="24"/>
    </w:rPr>
  </w:style>
  <w:style w:type="paragraph" w:customStyle="1" w:styleId="xl24">
    <w:name w:val="xl24"/>
    <w:basedOn w:val="a2"/>
    <w:rsid w:val="000D20D4"/>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2"/>
    <w:rsid w:val="000D20D4"/>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2"/>
    <w:rsid w:val="000D20D4"/>
    <w:pPr>
      <w:spacing w:before="100" w:beforeAutospacing="1" w:after="100" w:afterAutospacing="1"/>
      <w:textAlignment w:val="top"/>
    </w:pPr>
    <w:rPr>
      <w:sz w:val="16"/>
      <w:szCs w:val="16"/>
    </w:rPr>
  </w:style>
  <w:style w:type="paragraph" w:customStyle="1" w:styleId="xl47">
    <w:name w:val="xl47"/>
    <w:basedOn w:val="a2"/>
    <w:rsid w:val="000D20D4"/>
    <w:pPr>
      <w:spacing w:before="100" w:beforeAutospacing="1" w:after="100" w:afterAutospacing="1"/>
      <w:textAlignment w:val="top"/>
    </w:pPr>
    <w:rPr>
      <w:b/>
      <w:bCs/>
      <w:sz w:val="24"/>
      <w:szCs w:val="24"/>
    </w:rPr>
  </w:style>
  <w:style w:type="paragraph" w:customStyle="1" w:styleId="xl48">
    <w:name w:val="xl48"/>
    <w:basedOn w:val="a2"/>
    <w:rsid w:val="000D20D4"/>
    <w:pPr>
      <w:spacing w:before="100" w:beforeAutospacing="1" w:after="100" w:afterAutospacing="1"/>
      <w:textAlignment w:val="top"/>
    </w:pPr>
    <w:rPr>
      <w:sz w:val="18"/>
      <w:szCs w:val="18"/>
    </w:rPr>
  </w:style>
  <w:style w:type="paragraph" w:customStyle="1" w:styleId="xl49">
    <w:name w:val="xl49"/>
    <w:basedOn w:val="a2"/>
    <w:rsid w:val="000D20D4"/>
    <w:pPr>
      <w:spacing w:before="100" w:beforeAutospacing="1" w:after="100" w:afterAutospacing="1"/>
      <w:textAlignment w:val="top"/>
    </w:pPr>
    <w:rPr>
      <w:i/>
      <w:iCs/>
      <w:sz w:val="18"/>
      <w:szCs w:val="18"/>
    </w:rPr>
  </w:style>
  <w:style w:type="paragraph" w:customStyle="1" w:styleId="xl50">
    <w:name w:val="xl5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2"/>
    <w:rsid w:val="000D20D4"/>
    <w:pPr>
      <w:spacing w:before="100" w:beforeAutospacing="1" w:after="100" w:afterAutospacing="1"/>
      <w:textAlignment w:val="top"/>
    </w:pPr>
    <w:rPr>
      <w:sz w:val="22"/>
      <w:szCs w:val="22"/>
    </w:rPr>
  </w:style>
  <w:style w:type="paragraph" w:customStyle="1" w:styleId="xl52">
    <w:name w:val="xl5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
    <w:name w:val="xl5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0">
    <w:name w:val="xl6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1">
    <w:name w:val="xl6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63">
    <w:name w:val="xl6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64">
    <w:name w:val="xl6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5">
    <w:name w:val="xl6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66">
    <w:name w:val="xl66"/>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8">
    <w:name w:val="xl68"/>
    <w:basedOn w:val="a2"/>
    <w:rsid w:val="000D20D4"/>
    <w:pPr>
      <w:spacing w:before="100" w:beforeAutospacing="1" w:after="100" w:afterAutospacing="1"/>
      <w:jc w:val="right"/>
      <w:textAlignment w:val="top"/>
    </w:pPr>
    <w:rPr>
      <w:sz w:val="24"/>
      <w:szCs w:val="24"/>
    </w:rPr>
  </w:style>
  <w:style w:type="paragraph" w:customStyle="1" w:styleId="xl69">
    <w:name w:val="xl69"/>
    <w:basedOn w:val="a2"/>
    <w:rsid w:val="000D20D4"/>
    <w:pPr>
      <w:pBdr>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1">
    <w:name w:val="xl71"/>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2"/>
    <w:rsid w:val="000D20D4"/>
    <w:pPr>
      <w:spacing w:before="100" w:beforeAutospacing="1" w:after="100" w:afterAutospacing="1"/>
      <w:jc w:val="right"/>
      <w:textAlignment w:val="top"/>
    </w:pPr>
    <w:rPr>
      <w:sz w:val="24"/>
      <w:szCs w:val="24"/>
    </w:rPr>
  </w:style>
  <w:style w:type="paragraph" w:customStyle="1" w:styleId="xl73">
    <w:name w:val="xl73"/>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2"/>
    <w:rsid w:val="000D20D4"/>
    <w:pPr>
      <w:spacing w:before="100" w:beforeAutospacing="1" w:after="100" w:afterAutospacing="1"/>
      <w:jc w:val="center"/>
    </w:pPr>
    <w:rPr>
      <w:sz w:val="22"/>
      <w:szCs w:val="22"/>
    </w:rPr>
  </w:style>
  <w:style w:type="paragraph" w:customStyle="1" w:styleId="BodyText31">
    <w:name w:val="Body Text 31"/>
    <w:basedOn w:val="a2"/>
    <w:rsid w:val="000D20D4"/>
    <w:pPr>
      <w:widowControl w:val="0"/>
      <w:overflowPunct w:val="0"/>
      <w:autoSpaceDE w:val="0"/>
      <w:autoSpaceDN w:val="0"/>
      <w:adjustRightInd w:val="0"/>
      <w:jc w:val="center"/>
      <w:textAlignment w:val="baseline"/>
    </w:pPr>
    <w:rPr>
      <w:sz w:val="40"/>
    </w:rPr>
  </w:style>
  <w:style w:type="paragraph" w:customStyle="1" w:styleId="affff6">
    <w:name w:val="Знак Знак Знак Знак Знак Знак Знак Знак Знак Знак"/>
    <w:basedOn w:val="a2"/>
    <w:rsid w:val="000D20D4"/>
    <w:pPr>
      <w:spacing w:before="100" w:beforeAutospacing="1" w:after="100" w:afterAutospacing="1"/>
    </w:pPr>
    <w:rPr>
      <w:rFonts w:ascii="Tahoma" w:hAnsi="Tahoma"/>
      <w:lang w:val="en-US" w:eastAsia="en-US"/>
    </w:rPr>
  </w:style>
  <w:style w:type="paragraph" w:customStyle="1" w:styleId="160">
    <w:name w:val="Знак Знак Знак16 Знак Знак"/>
    <w:basedOn w:val="a2"/>
    <w:rsid w:val="000D20D4"/>
    <w:pPr>
      <w:spacing w:before="100" w:beforeAutospacing="1" w:after="100" w:afterAutospacing="1"/>
    </w:pPr>
    <w:rPr>
      <w:rFonts w:ascii="Tahoma" w:hAnsi="Tahoma"/>
      <w:lang w:val="en-US" w:eastAsia="en-US"/>
    </w:rPr>
  </w:style>
  <w:style w:type="paragraph" w:customStyle="1" w:styleId="affff7">
    <w:name w:val="Обычный.Нормальный абзац"/>
    <w:rsid w:val="000D20D4"/>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тиль"/>
    <w:rsid w:val="000D2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9">
    <w:name w:val="Знак Знак Знак Знак Знак Знак Знак"/>
    <w:basedOn w:val="a2"/>
    <w:rsid w:val="000D20D4"/>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0D2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0">
    <w:name w:val="Основной текст с отступом 22"/>
    <w:basedOn w:val="a2"/>
    <w:rsid w:val="000D20D4"/>
    <w:pPr>
      <w:suppressAutoHyphens/>
      <w:spacing w:after="120" w:line="480" w:lineRule="auto"/>
      <w:ind w:left="283"/>
    </w:pPr>
    <w:rPr>
      <w:sz w:val="24"/>
      <w:szCs w:val="24"/>
      <w:lang w:eastAsia="ar-SA"/>
    </w:rPr>
  </w:style>
  <w:style w:type="character" w:customStyle="1" w:styleId="FontStyle21">
    <w:name w:val="Font Style21"/>
    <w:rsid w:val="000D20D4"/>
    <w:rPr>
      <w:rFonts w:ascii="Times New Roman" w:hAnsi="Times New Roman" w:cs="Times New Roman" w:hint="default"/>
      <w:spacing w:val="10"/>
      <w:sz w:val="20"/>
      <w:szCs w:val="20"/>
    </w:rPr>
  </w:style>
  <w:style w:type="paragraph" w:customStyle="1" w:styleId="affffa">
    <w:name w:val="Обратный адрес"/>
    <w:basedOn w:val="a2"/>
    <w:rsid w:val="000D20D4"/>
    <w:pPr>
      <w:keepLines/>
      <w:framePr w:w="2640" w:h="1018" w:hSpace="180" w:wrap="notBeside" w:vAnchor="page" w:hAnchor="page" w:x="8821" w:y="721" w:anchorLock="1"/>
      <w:spacing w:line="200" w:lineRule="atLeast"/>
      <w:ind w:right="-360"/>
    </w:pPr>
    <w:rPr>
      <w:sz w:val="16"/>
    </w:rPr>
  </w:style>
  <w:style w:type="character" w:customStyle="1" w:styleId="114">
    <w:name w:val="Основной текст + 11"/>
    <w:aliases w:val="5 pt3,Полужирный"/>
    <w:uiPriority w:val="99"/>
    <w:rsid w:val="000D20D4"/>
    <w:rPr>
      <w:rFonts w:ascii="Times New Roman" w:hAnsi="Times New Roman"/>
      <w:b/>
      <w:spacing w:val="4"/>
      <w:sz w:val="22"/>
    </w:rPr>
  </w:style>
  <w:style w:type="character" w:customStyle="1" w:styleId="44">
    <w:name w:val="Основной текст (4)_"/>
    <w:link w:val="45"/>
    <w:uiPriority w:val="99"/>
    <w:locked/>
    <w:rsid w:val="000D20D4"/>
    <w:rPr>
      <w:rFonts w:ascii="Times New Roman" w:hAnsi="Times New Roman"/>
      <w:b/>
      <w:bCs/>
      <w:spacing w:val="4"/>
      <w:shd w:val="clear" w:color="auto" w:fill="FFFFFF"/>
    </w:rPr>
  </w:style>
  <w:style w:type="paragraph" w:customStyle="1" w:styleId="45">
    <w:name w:val="Основной текст (4)"/>
    <w:basedOn w:val="a2"/>
    <w:link w:val="44"/>
    <w:uiPriority w:val="99"/>
    <w:rsid w:val="000D20D4"/>
    <w:pPr>
      <w:shd w:val="clear" w:color="auto" w:fill="FFFFFF"/>
      <w:spacing w:line="240" w:lineRule="atLeast"/>
    </w:pPr>
    <w:rPr>
      <w:rFonts w:eastAsiaTheme="minorHAnsi" w:cstheme="minorBidi"/>
      <w:b/>
      <w:bCs/>
      <w:spacing w:val="4"/>
      <w:sz w:val="22"/>
      <w:szCs w:val="22"/>
      <w:lang w:eastAsia="en-US"/>
    </w:rPr>
  </w:style>
  <w:style w:type="character" w:customStyle="1" w:styleId="48">
    <w:name w:val="Основной текст (4) + 8"/>
    <w:aliases w:val="5 pt2,Не полужирный"/>
    <w:uiPriority w:val="99"/>
    <w:rsid w:val="000D20D4"/>
    <w:rPr>
      <w:rFonts w:ascii="Times New Roman" w:hAnsi="Times New Roman"/>
      <w:b/>
      <w:bCs/>
      <w:spacing w:val="2"/>
      <w:sz w:val="16"/>
      <w:szCs w:val="16"/>
      <w:shd w:val="clear" w:color="auto" w:fill="FFFFFF"/>
    </w:rPr>
  </w:style>
  <w:style w:type="character" w:customStyle="1" w:styleId="94">
    <w:name w:val="Основной текст + 9"/>
    <w:aliases w:val="5 pt1,Полужирный1"/>
    <w:uiPriority w:val="99"/>
    <w:rsid w:val="000D20D4"/>
    <w:rPr>
      <w:rFonts w:ascii="Times New Roman" w:hAnsi="Times New Roman"/>
      <w:b/>
      <w:spacing w:val="4"/>
      <w:sz w:val="17"/>
    </w:rPr>
  </w:style>
  <w:style w:type="character" w:customStyle="1" w:styleId="affffb">
    <w:name w:val="Основной текст_"/>
    <w:link w:val="3c"/>
    <w:locked/>
    <w:rsid w:val="000D20D4"/>
    <w:rPr>
      <w:rFonts w:ascii="Arial" w:eastAsia="Arial" w:hAnsi="Arial" w:cs="Arial"/>
      <w:spacing w:val="-10"/>
      <w:sz w:val="17"/>
      <w:szCs w:val="17"/>
      <w:shd w:val="clear" w:color="auto" w:fill="FFFFFF"/>
    </w:rPr>
  </w:style>
  <w:style w:type="paragraph" w:customStyle="1" w:styleId="3c">
    <w:name w:val="Основной текст3"/>
    <w:basedOn w:val="a2"/>
    <w:link w:val="affffb"/>
    <w:rsid w:val="000D20D4"/>
    <w:pPr>
      <w:widowControl w:val="0"/>
      <w:shd w:val="clear" w:color="auto" w:fill="FFFFFF"/>
      <w:spacing w:before="300" w:line="0" w:lineRule="atLeast"/>
      <w:jc w:val="center"/>
    </w:pPr>
    <w:rPr>
      <w:rFonts w:ascii="Arial" w:eastAsia="Arial" w:hAnsi="Arial" w:cs="Arial"/>
      <w:spacing w:val="-10"/>
      <w:sz w:val="17"/>
      <w:szCs w:val="17"/>
      <w:lang w:eastAsia="en-US"/>
    </w:rPr>
  </w:style>
  <w:style w:type="character" w:customStyle="1" w:styleId="2c">
    <w:name w:val="Основной текст2"/>
    <w:rsid w:val="000D20D4"/>
    <w:rPr>
      <w:rFonts w:ascii="Arial" w:eastAsia="Arial" w:hAnsi="Arial" w:cs="Arial"/>
      <w:color w:val="000000"/>
      <w:spacing w:val="-10"/>
      <w:w w:val="100"/>
      <w:position w:val="0"/>
      <w:sz w:val="17"/>
      <w:szCs w:val="17"/>
      <w:shd w:val="clear" w:color="auto" w:fill="FFFFFF"/>
      <w:lang w:val="ru-RU"/>
    </w:rPr>
  </w:style>
  <w:style w:type="paragraph" w:customStyle="1" w:styleId="xl77">
    <w:name w:val="xl77"/>
    <w:basedOn w:val="a2"/>
    <w:rsid w:val="000D20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2"/>
    <w:rsid w:val="000D20D4"/>
    <w:pPr>
      <w:spacing w:before="100" w:beforeAutospacing="1" w:after="100" w:afterAutospacing="1"/>
      <w:jc w:val="center"/>
    </w:pPr>
    <w:rPr>
      <w:b/>
      <w:bCs/>
      <w:i/>
      <w:iCs/>
      <w:sz w:val="16"/>
      <w:szCs w:val="16"/>
    </w:rPr>
  </w:style>
  <w:style w:type="paragraph" w:customStyle="1" w:styleId="xl79">
    <w:name w:val="xl79"/>
    <w:basedOn w:val="a2"/>
    <w:rsid w:val="000D20D4"/>
    <w:pPr>
      <w:spacing w:before="100" w:beforeAutospacing="1" w:after="100" w:afterAutospacing="1"/>
      <w:jc w:val="center"/>
      <w:textAlignment w:val="center"/>
    </w:pPr>
    <w:rPr>
      <w:b/>
      <w:bCs/>
      <w:i/>
      <w:iCs/>
      <w:sz w:val="16"/>
      <w:szCs w:val="16"/>
    </w:rPr>
  </w:style>
  <w:style w:type="paragraph" w:customStyle="1" w:styleId="xl80">
    <w:name w:val="xl80"/>
    <w:basedOn w:val="a2"/>
    <w:rsid w:val="000D20D4"/>
    <w:pPr>
      <w:pBdr>
        <w:top w:val="single" w:sz="4" w:space="0" w:color="auto"/>
      </w:pBdr>
      <w:spacing w:before="100" w:beforeAutospacing="1" w:after="100" w:afterAutospacing="1"/>
      <w:jc w:val="center"/>
      <w:textAlignment w:val="center"/>
    </w:pPr>
    <w:rPr>
      <w:b/>
      <w:bCs/>
      <w:i/>
      <w:iCs/>
      <w:sz w:val="16"/>
      <w:szCs w:val="16"/>
    </w:rPr>
  </w:style>
  <w:style w:type="paragraph" w:customStyle="1" w:styleId="xl81">
    <w:name w:val="xl81"/>
    <w:basedOn w:val="a2"/>
    <w:rsid w:val="000D20D4"/>
    <w:pPr>
      <w:pBdr>
        <w:top w:val="single" w:sz="4" w:space="0" w:color="auto"/>
      </w:pBdr>
      <w:spacing w:before="100" w:beforeAutospacing="1" w:after="100" w:afterAutospacing="1"/>
      <w:jc w:val="center"/>
    </w:pPr>
    <w:rPr>
      <w:b/>
      <w:bCs/>
      <w:i/>
      <w:iCs/>
      <w:sz w:val="16"/>
      <w:szCs w:val="16"/>
    </w:rPr>
  </w:style>
  <w:style w:type="paragraph" w:customStyle="1" w:styleId="xl82">
    <w:name w:val="xl82"/>
    <w:basedOn w:val="a2"/>
    <w:rsid w:val="000D20D4"/>
    <w:pPr>
      <w:pBdr>
        <w:top w:val="single" w:sz="4" w:space="0" w:color="auto"/>
      </w:pBdr>
      <w:spacing w:before="100" w:beforeAutospacing="1" w:after="100" w:afterAutospacing="1"/>
      <w:jc w:val="center"/>
    </w:pPr>
    <w:rPr>
      <w:b/>
      <w:bCs/>
      <w:i/>
      <w:iCs/>
      <w:sz w:val="16"/>
      <w:szCs w:val="16"/>
    </w:rPr>
  </w:style>
  <w:style w:type="paragraph" w:customStyle="1" w:styleId="xl83">
    <w:name w:val="xl83"/>
    <w:basedOn w:val="a2"/>
    <w:rsid w:val="000D20D4"/>
    <w:pPr>
      <w:pBdr>
        <w:top w:val="single" w:sz="4" w:space="0" w:color="auto"/>
      </w:pBdr>
      <w:spacing w:before="100" w:beforeAutospacing="1" w:after="100" w:afterAutospacing="1"/>
    </w:pPr>
    <w:rPr>
      <w:sz w:val="16"/>
      <w:szCs w:val="16"/>
    </w:rPr>
  </w:style>
  <w:style w:type="numbering" w:customStyle="1" w:styleId="2d">
    <w:name w:val="Нет списка2"/>
    <w:next w:val="a5"/>
    <w:uiPriority w:val="99"/>
    <w:semiHidden/>
    <w:unhideWhenUsed/>
    <w:rsid w:val="000D20D4"/>
  </w:style>
  <w:style w:type="table" w:customStyle="1" w:styleId="2e">
    <w:name w:val="Сетка таблицы2"/>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4">
    <w:name w:val="xl84"/>
    <w:basedOn w:val="a2"/>
    <w:rsid w:val="000D20D4"/>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numbering" w:customStyle="1" w:styleId="3d">
    <w:name w:val="Нет списка3"/>
    <w:next w:val="a5"/>
    <w:uiPriority w:val="99"/>
    <w:semiHidden/>
    <w:unhideWhenUsed/>
    <w:rsid w:val="000D20D4"/>
  </w:style>
  <w:style w:type="table" w:customStyle="1" w:styleId="3e">
    <w:name w:val="Сетка таблицы3"/>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0D20D4"/>
  </w:style>
  <w:style w:type="paragraph" w:customStyle="1" w:styleId="2f">
    <w:name w:val="Текст2"/>
    <w:basedOn w:val="a2"/>
    <w:rsid w:val="000D20D4"/>
    <w:rPr>
      <w:rFonts w:ascii="Courier New" w:hAnsi="Courier New"/>
      <w:lang w:val="x-none"/>
    </w:rPr>
  </w:style>
  <w:style w:type="paragraph" w:customStyle="1" w:styleId="2f0">
    <w:name w:val="Обычный2"/>
    <w:rsid w:val="000D20D4"/>
    <w:pPr>
      <w:widowControl w:val="0"/>
      <w:snapToGrid w:val="0"/>
      <w:spacing w:after="0" w:line="240" w:lineRule="auto"/>
    </w:pPr>
    <w:rPr>
      <w:rFonts w:ascii="Arial" w:eastAsia="Times New Roman" w:hAnsi="Arial" w:cs="Times New Roman"/>
      <w:sz w:val="18"/>
      <w:szCs w:val="20"/>
      <w:lang w:eastAsia="ru-RU"/>
    </w:rPr>
  </w:style>
  <w:style w:type="paragraph" w:customStyle="1" w:styleId="314">
    <w:name w:val="Основной текст 31"/>
    <w:basedOn w:val="a2"/>
    <w:rsid w:val="000D20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table" w:customStyle="1" w:styleId="1111">
    <w:name w:val="Сетка таблицы111"/>
    <w:basedOn w:val="a4"/>
    <w:next w:val="a9"/>
    <w:uiPriority w:val="59"/>
    <w:rsid w:val="000D2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5"/>
    <w:uiPriority w:val="99"/>
    <w:semiHidden/>
    <w:unhideWhenUsed/>
    <w:rsid w:val="000D20D4"/>
  </w:style>
  <w:style w:type="table" w:customStyle="1" w:styleId="11111">
    <w:name w:val="Сетка таблицы111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0D20D4"/>
  </w:style>
  <w:style w:type="table" w:customStyle="1" w:styleId="212">
    <w:name w:val="Сетка таблицы21"/>
    <w:basedOn w:val="a4"/>
    <w:next w:val="a9"/>
    <w:rsid w:val="000D20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4D100B"/>
  </w:style>
  <w:style w:type="table" w:customStyle="1" w:styleId="47">
    <w:name w:val="Сетка таблицы4"/>
    <w:basedOn w:val="a4"/>
    <w:next w:val="a9"/>
    <w:rsid w:val="004D100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4D100B"/>
  </w:style>
  <w:style w:type="numbering" w:customStyle="1" w:styleId="1120">
    <w:name w:val="Нет списка112"/>
    <w:next w:val="a5"/>
    <w:uiPriority w:val="99"/>
    <w:semiHidden/>
    <w:unhideWhenUsed/>
    <w:rsid w:val="004D100B"/>
  </w:style>
  <w:style w:type="numbering" w:customStyle="1" w:styleId="221">
    <w:name w:val="Нет списка22"/>
    <w:next w:val="a5"/>
    <w:uiPriority w:val="99"/>
    <w:semiHidden/>
    <w:unhideWhenUsed/>
    <w:rsid w:val="004D100B"/>
  </w:style>
  <w:style w:type="character" w:customStyle="1" w:styleId="bold">
    <w:name w:val="bold"/>
    <w:basedOn w:val="a3"/>
    <w:rsid w:val="00C53FE0"/>
  </w:style>
  <w:style w:type="character" w:customStyle="1" w:styleId="user-accountname">
    <w:name w:val="user-account__name"/>
    <w:basedOn w:val="a3"/>
    <w:rsid w:val="00AC5D0A"/>
  </w:style>
  <w:style w:type="paragraph" w:styleId="affffc">
    <w:name w:val="Body Text First Indent"/>
    <w:basedOn w:val="ae"/>
    <w:link w:val="affffd"/>
    <w:uiPriority w:val="99"/>
    <w:semiHidden/>
    <w:unhideWhenUsed/>
    <w:rsid w:val="00F62C4F"/>
    <w:pPr>
      <w:spacing w:after="0"/>
      <w:ind w:firstLine="360"/>
    </w:pPr>
  </w:style>
  <w:style w:type="character" w:customStyle="1" w:styleId="affffd">
    <w:name w:val="Красная строка Знак"/>
    <w:basedOn w:val="af"/>
    <w:link w:val="affffc"/>
    <w:uiPriority w:val="99"/>
    <w:semiHidden/>
    <w:rsid w:val="00F62C4F"/>
    <w:rPr>
      <w:rFonts w:ascii="Times New Roman" w:eastAsia="Times New Roman" w:hAnsi="Times New Roman" w:cs="Times New Roman"/>
      <w:sz w:val="20"/>
      <w:szCs w:val="20"/>
      <w:lang w:eastAsia="ru-RU"/>
    </w:rPr>
  </w:style>
  <w:style w:type="paragraph" w:styleId="2f1">
    <w:name w:val="List 2"/>
    <w:basedOn w:val="a2"/>
    <w:uiPriority w:val="99"/>
    <w:semiHidden/>
    <w:unhideWhenUsed/>
    <w:rsid w:val="00F62C4F"/>
    <w:pPr>
      <w:tabs>
        <w:tab w:val="left" w:pos="708"/>
      </w:tabs>
      <w:suppressAutoHyphens/>
      <w:spacing w:after="200" w:line="100" w:lineRule="atLeast"/>
      <w:ind w:left="566" w:hanging="283"/>
      <w:contextualSpacing/>
    </w:pPr>
    <w:rPr>
      <w:sz w:val="24"/>
      <w:szCs w:val="24"/>
      <w:lang w:eastAsia="ar-SA"/>
    </w:rPr>
  </w:style>
  <w:style w:type="paragraph" w:customStyle="1" w:styleId="affffe">
    <w:basedOn w:val="a2"/>
    <w:next w:val="af7"/>
    <w:link w:val="afffff"/>
    <w:qFormat/>
    <w:rsid w:val="00F62C4F"/>
    <w:pPr>
      <w:widowControl w:val="0"/>
      <w:autoSpaceDE w:val="0"/>
      <w:autoSpaceDN w:val="0"/>
      <w:adjustRightInd w:val="0"/>
      <w:jc w:val="center"/>
    </w:pPr>
    <w:rPr>
      <w:rFonts w:asciiTheme="minorHAnsi" w:eastAsiaTheme="minorHAnsi" w:hAnsiTheme="minorHAnsi" w:cstheme="minorBidi"/>
      <w:b/>
      <w:bCs/>
      <w:sz w:val="32"/>
      <w:szCs w:val="32"/>
      <w:lang w:val="x-none" w:eastAsia="x-none"/>
    </w:rPr>
  </w:style>
  <w:style w:type="character" w:customStyle="1" w:styleId="afffff">
    <w:name w:val="Название Знак"/>
    <w:link w:val="affffe"/>
    <w:rsid w:val="00F62C4F"/>
    <w:rPr>
      <w:b/>
      <w:bCs/>
      <w:sz w:val="32"/>
      <w:szCs w:val="32"/>
      <w:lang w:val="x-none" w:eastAsia="x-none"/>
    </w:rPr>
  </w:style>
  <w:style w:type="paragraph" w:customStyle="1" w:styleId="1fc">
    <w:name w:val="Обычный (веб)1"/>
    <w:basedOn w:val="a2"/>
    <w:rsid w:val="009A15AF"/>
    <w:pPr>
      <w:tabs>
        <w:tab w:val="left" w:pos="708"/>
      </w:tabs>
      <w:suppressAutoHyphens/>
      <w:spacing w:before="100" w:after="100" w:line="100" w:lineRule="atLeast"/>
    </w:pPr>
    <w:rPr>
      <w:sz w:val="24"/>
      <w:lang w:eastAsia="ar-SA"/>
    </w:rPr>
  </w:style>
  <w:style w:type="table" w:customStyle="1" w:styleId="54">
    <w:name w:val="Сетка таблицы5"/>
    <w:basedOn w:val="a4"/>
    <w:next w:val="a9"/>
    <w:uiPriority w:val="59"/>
    <w:rsid w:val="00EF213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uiPriority w:val="1"/>
    <w:locked/>
    <w:rsid w:val="00A37889"/>
    <w:rPr>
      <w:rFonts w:ascii="Times New Roman" w:eastAsia="Times New Roman" w:hAnsi="Times New Roman" w:cs="Times New Roman"/>
      <w:sz w:val="20"/>
      <w:szCs w:val="20"/>
      <w:lang w:eastAsia="ru-RU"/>
    </w:rPr>
  </w:style>
  <w:style w:type="table" w:customStyle="1" w:styleId="64">
    <w:name w:val="Сетка таблицы6"/>
    <w:basedOn w:val="a4"/>
    <w:next w:val="a9"/>
    <w:rsid w:val="00734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350">
      <w:bodyDiv w:val="1"/>
      <w:marLeft w:val="0"/>
      <w:marRight w:val="0"/>
      <w:marTop w:val="0"/>
      <w:marBottom w:val="0"/>
      <w:divBdr>
        <w:top w:val="none" w:sz="0" w:space="0" w:color="auto"/>
        <w:left w:val="none" w:sz="0" w:space="0" w:color="auto"/>
        <w:bottom w:val="none" w:sz="0" w:space="0" w:color="auto"/>
        <w:right w:val="none" w:sz="0" w:space="0" w:color="auto"/>
      </w:divBdr>
    </w:div>
    <w:div w:id="187303251">
      <w:bodyDiv w:val="1"/>
      <w:marLeft w:val="0"/>
      <w:marRight w:val="0"/>
      <w:marTop w:val="0"/>
      <w:marBottom w:val="0"/>
      <w:divBdr>
        <w:top w:val="none" w:sz="0" w:space="0" w:color="auto"/>
        <w:left w:val="none" w:sz="0" w:space="0" w:color="auto"/>
        <w:bottom w:val="none" w:sz="0" w:space="0" w:color="auto"/>
        <w:right w:val="none" w:sz="0" w:space="0" w:color="auto"/>
      </w:divBdr>
      <w:divsChild>
        <w:div w:id="1364018082">
          <w:marLeft w:val="0"/>
          <w:marRight w:val="0"/>
          <w:marTop w:val="0"/>
          <w:marBottom w:val="0"/>
          <w:divBdr>
            <w:top w:val="none" w:sz="0" w:space="0" w:color="auto"/>
            <w:left w:val="none" w:sz="0" w:space="0" w:color="auto"/>
            <w:bottom w:val="none" w:sz="0" w:space="0" w:color="auto"/>
            <w:right w:val="none" w:sz="0" w:space="0" w:color="auto"/>
          </w:divBdr>
        </w:div>
        <w:div w:id="1227643194">
          <w:marLeft w:val="0"/>
          <w:marRight w:val="0"/>
          <w:marTop w:val="0"/>
          <w:marBottom w:val="0"/>
          <w:divBdr>
            <w:top w:val="none" w:sz="0" w:space="0" w:color="auto"/>
            <w:left w:val="none" w:sz="0" w:space="0" w:color="auto"/>
            <w:bottom w:val="none" w:sz="0" w:space="0" w:color="auto"/>
            <w:right w:val="none" w:sz="0" w:space="0" w:color="auto"/>
          </w:divBdr>
        </w:div>
        <w:div w:id="941181928">
          <w:marLeft w:val="0"/>
          <w:marRight w:val="0"/>
          <w:marTop w:val="0"/>
          <w:marBottom w:val="0"/>
          <w:divBdr>
            <w:top w:val="none" w:sz="0" w:space="0" w:color="auto"/>
            <w:left w:val="none" w:sz="0" w:space="0" w:color="auto"/>
            <w:bottom w:val="none" w:sz="0" w:space="0" w:color="auto"/>
            <w:right w:val="none" w:sz="0" w:space="0" w:color="auto"/>
          </w:divBdr>
        </w:div>
        <w:div w:id="604655571">
          <w:marLeft w:val="0"/>
          <w:marRight w:val="0"/>
          <w:marTop w:val="0"/>
          <w:marBottom w:val="0"/>
          <w:divBdr>
            <w:top w:val="none" w:sz="0" w:space="0" w:color="auto"/>
            <w:left w:val="none" w:sz="0" w:space="0" w:color="auto"/>
            <w:bottom w:val="none" w:sz="0" w:space="0" w:color="auto"/>
            <w:right w:val="none" w:sz="0" w:space="0" w:color="auto"/>
          </w:divBdr>
        </w:div>
        <w:div w:id="1947689908">
          <w:marLeft w:val="0"/>
          <w:marRight w:val="0"/>
          <w:marTop w:val="0"/>
          <w:marBottom w:val="0"/>
          <w:divBdr>
            <w:top w:val="none" w:sz="0" w:space="0" w:color="auto"/>
            <w:left w:val="none" w:sz="0" w:space="0" w:color="auto"/>
            <w:bottom w:val="none" w:sz="0" w:space="0" w:color="auto"/>
            <w:right w:val="none" w:sz="0" w:space="0" w:color="auto"/>
          </w:divBdr>
        </w:div>
      </w:divsChild>
    </w:div>
    <w:div w:id="287275764">
      <w:bodyDiv w:val="1"/>
      <w:marLeft w:val="0"/>
      <w:marRight w:val="0"/>
      <w:marTop w:val="0"/>
      <w:marBottom w:val="0"/>
      <w:divBdr>
        <w:top w:val="none" w:sz="0" w:space="0" w:color="auto"/>
        <w:left w:val="none" w:sz="0" w:space="0" w:color="auto"/>
        <w:bottom w:val="none" w:sz="0" w:space="0" w:color="auto"/>
        <w:right w:val="none" w:sz="0" w:space="0" w:color="auto"/>
      </w:divBdr>
    </w:div>
    <w:div w:id="358623192">
      <w:bodyDiv w:val="1"/>
      <w:marLeft w:val="0"/>
      <w:marRight w:val="0"/>
      <w:marTop w:val="0"/>
      <w:marBottom w:val="0"/>
      <w:divBdr>
        <w:top w:val="none" w:sz="0" w:space="0" w:color="auto"/>
        <w:left w:val="none" w:sz="0" w:space="0" w:color="auto"/>
        <w:bottom w:val="none" w:sz="0" w:space="0" w:color="auto"/>
        <w:right w:val="none" w:sz="0" w:space="0" w:color="auto"/>
      </w:divBdr>
    </w:div>
    <w:div w:id="381176882">
      <w:bodyDiv w:val="1"/>
      <w:marLeft w:val="0"/>
      <w:marRight w:val="0"/>
      <w:marTop w:val="0"/>
      <w:marBottom w:val="0"/>
      <w:divBdr>
        <w:top w:val="none" w:sz="0" w:space="0" w:color="auto"/>
        <w:left w:val="none" w:sz="0" w:space="0" w:color="auto"/>
        <w:bottom w:val="none" w:sz="0" w:space="0" w:color="auto"/>
        <w:right w:val="none" w:sz="0" w:space="0" w:color="auto"/>
      </w:divBdr>
    </w:div>
    <w:div w:id="417679850">
      <w:bodyDiv w:val="1"/>
      <w:marLeft w:val="0"/>
      <w:marRight w:val="0"/>
      <w:marTop w:val="0"/>
      <w:marBottom w:val="0"/>
      <w:divBdr>
        <w:top w:val="none" w:sz="0" w:space="0" w:color="auto"/>
        <w:left w:val="none" w:sz="0" w:space="0" w:color="auto"/>
        <w:bottom w:val="none" w:sz="0" w:space="0" w:color="auto"/>
        <w:right w:val="none" w:sz="0" w:space="0" w:color="auto"/>
      </w:divBdr>
    </w:div>
    <w:div w:id="422149009">
      <w:bodyDiv w:val="1"/>
      <w:marLeft w:val="0"/>
      <w:marRight w:val="0"/>
      <w:marTop w:val="0"/>
      <w:marBottom w:val="0"/>
      <w:divBdr>
        <w:top w:val="none" w:sz="0" w:space="0" w:color="auto"/>
        <w:left w:val="none" w:sz="0" w:space="0" w:color="auto"/>
        <w:bottom w:val="none" w:sz="0" w:space="0" w:color="auto"/>
        <w:right w:val="none" w:sz="0" w:space="0" w:color="auto"/>
      </w:divBdr>
    </w:div>
    <w:div w:id="440103256">
      <w:bodyDiv w:val="1"/>
      <w:marLeft w:val="0"/>
      <w:marRight w:val="0"/>
      <w:marTop w:val="0"/>
      <w:marBottom w:val="0"/>
      <w:divBdr>
        <w:top w:val="none" w:sz="0" w:space="0" w:color="auto"/>
        <w:left w:val="none" w:sz="0" w:space="0" w:color="auto"/>
        <w:bottom w:val="none" w:sz="0" w:space="0" w:color="auto"/>
        <w:right w:val="none" w:sz="0" w:space="0" w:color="auto"/>
      </w:divBdr>
    </w:div>
    <w:div w:id="494688139">
      <w:bodyDiv w:val="1"/>
      <w:marLeft w:val="0"/>
      <w:marRight w:val="0"/>
      <w:marTop w:val="0"/>
      <w:marBottom w:val="0"/>
      <w:divBdr>
        <w:top w:val="none" w:sz="0" w:space="0" w:color="auto"/>
        <w:left w:val="none" w:sz="0" w:space="0" w:color="auto"/>
        <w:bottom w:val="none" w:sz="0" w:space="0" w:color="auto"/>
        <w:right w:val="none" w:sz="0" w:space="0" w:color="auto"/>
      </w:divBdr>
    </w:div>
    <w:div w:id="543910924">
      <w:bodyDiv w:val="1"/>
      <w:marLeft w:val="0"/>
      <w:marRight w:val="0"/>
      <w:marTop w:val="0"/>
      <w:marBottom w:val="0"/>
      <w:divBdr>
        <w:top w:val="none" w:sz="0" w:space="0" w:color="auto"/>
        <w:left w:val="none" w:sz="0" w:space="0" w:color="auto"/>
        <w:bottom w:val="none" w:sz="0" w:space="0" w:color="auto"/>
        <w:right w:val="none" w:sz="0" w:space="0" w:color="auto"/>
      </w:divBdr>
    </w:div>
    <w:div w:id="730349583">
      <w:bodyDiv w:val="1"/>
      <w:marLeft w:val="0"/>
      <w:marRight w:val="0"/>
      <w:marTop w:val="0"/>
      <w:marBottom w:val="0"/>
      <w:divBdr>
        <w:top w:val="none" w:sz="0" w:space="0" w:color="auto"/>
        <w:left w:val="none" w:sz="0" w:space="0" w:color="auto"/>
        <w:bottom w:val="none" w:sz="0" w:space="0" w:color="auto"/>
        <w:right w:val="none" w:sz="0" w:space="0" w:color="auto"/>
      </w:divBdr>
    </w:div>
    <w:div w:id="771511659">
      <w:bodyDiv w:val="1"/>
      <w:marLeft w:val="0"/>
      <w:marRight w:val="0"/>
      <w:marTop w:val="0"/>
      <w:marBottom w:val="0"/>
      <w:divBdr>
        <w:top w:val="none" w:sz="0" w:space="0" w:color="auto"/>
        <w:left w:val="none" w:sz="0" w:space="0" w:color="auto"/>
        <w:bottom w:val="none" w:sz="0" w:space="0" w:color="auto"/>
        <w:right w:val="none" w:sz="0" w:space="0" w:color="auto"/>
      </w:divBdr>
    </w:div>
    <w:div w:id="943532374">
      <w:bodyDiv w:val="1"/>
      <w:marLeft w:val="0"/>
      <w:marRight w:val="0"/>
      <w:marTop w:val="0"/>
      <w:marBottom w:val="0"/>
      <w:divBdr>
        <w:top w:val="none" w:sz="0" w:space="0" w:color="auto"/>
        <w:left w:val="none" w:sz="0" w:space="0" w:color="auto"/>
        <w:bottom w:val="none" w:sz="0" w:space="0" w:color="auto"/>
        <w:right w:val="none" w:sz="0" w:space="0" w:color="auto"/>
      </w:divBdr>
    </w:div>
    <w:div w:id="957220671">
      <w:bodyDiv w:val="1"/>
      <w:marLeft w:val="0"/>
      <w:marRight w:val="0"/>
      <w:marTop w:val="0"/>
      <w:marBottom w:val="0"/>
      <w:divBdr>
        <w:top w:val="none" w:sz="0" w:space="0" w:color="auto"/>
        <w:left w:val="none" w:sz="0" w:space="0" w:color="auto"/>
        <w:bottom w:val="none" w:sz="0" w:space="0" w:color="auto"/>
        <w:right w:val="none" w:sz="0" w:space="0" w:color="auto"/>
      </w:divBdr>
    </w:div>
    <w:div w:id="996568746">
      <w:bodyDiv w:val="1"/>
      <w:marLeft w:val="0"/>
      <w:marRight w:val="0"/>
      <w:marTop w:val="0"/>
      <w:marBottom w:val="0"/>
      <w:divBdr>
        <w:top w:val="none" w:sz="0" w:space="0" w:color="auto"/>
        <w:left w:val="none" w:sz="0" w:space="0" w:color="auto"/>
        <w:bottom w:val="none" w:sz="0" w:space="0" w:color="auto"/>
        <w:right w:val="none" w:sz="0" w:space="0" w:color="auto"/>
      </w:divBdr>
    </w:div>
    <w:div w:id="1049494113">
      <w:bodyDiv w:val="1"/>
      <w:marLeft w:val="0"/>
      <w:marRight w:val="0"/>
      <w:marTop w:val="0"/>
      <w:marBottom w:val="0"/>
      <w:divBdr>
        <w:top w:val="none" w:sz="0" w:space="0" w:color="auto"/>
        <w:left w:val="none" w:sz="0" w:space="0" w:color="auto"/>
        <w:bottom w:val="none" w:sz="0" w:space="0" w:color="auto"/>
        <w:right w:val="none" w:sz="0" w:space="0" w:color="auto"/>
      </w:divBdr>
    </w:div>
    <w:div w:id="1083724446">
      <w:bodyDiv w:val="1"/>
      <w:marLeft w:val="0"/>
      <w:marRight w:val="0"/>
      <w:marTop w:val="0"/>
      <w:marBottom w:val="0"/>
      <w:divBdr>
        <w:top w:val="none" w:sz="0" w:space="0" w:color="auto"/>
        <w:left w:val="none" w:sz="0" w:space="0" w:color="auto"/>
        <w:bottom w:val="none" w:sz="0" w:space="0" w:color="auto"/>
        <w:right w:val="none" w:sz="0" w:space="0" w:color="auto"/>
      </w:divBdr>
    </w:div>
    <w:div w:id="1161888246">
      <w:bodyDiv w:val="1"/>
      <w:marLeft w:val="0"/>
      <w:marRight w:val="0"/>
      <w:marTop w:val="0"/>
      <w:marBottom w:val="0"/>
      <w:divBdr>
        <w:top w:val="none" w:sz="0" w:space="0" w:color="auto"/>
        <w:left w:val="none" w:sz="0" w:space="0" w:color="auto"/>
        <w:bottom w:val="none" w:sz="0" w:space="0" w:color="auto"/>
        <w:right w:val="none" w:sz="0" w:space="0" w:color="auto"/>
      </w:divBdr>
    </w:div>
    <w:div w:id="1404716984">
      <w:bodyDiv w:val="1"/>
      <w:marLeft w:val="0"/>
      <w:marRight w:val="0"/>
      <w:marTop w:val="0"/>
      <w:marBottom w:val="0"/>
      <w:divBdr>
        <w:top w:val="none" w:sz="0" w:space="0" w:color="auto"/>
        <w:left w:val="none" w:sz="0" w:space="0" w:color="auto"/>
        <w:bottom w:val="none" w:sz="0" w:space="0" w:color="auto"/>
        <w:right w:val="none" w:sz="0" w:space="0" w:color="auto"/>
      </w:divBdr>
    </w:div>
    <w:div w:id="1496190768">
      <w:bodyDiv w:val="1"/>
      <w:marLeft w:val="0"/>
      <w:marRight w:val="0"/>
      <w:marTop w:val="0"/>
      <w:marBottom w:val="0"/>
      <w:divBdr>
        <w:top w:val="none" w:sz="0" w:space="0" w:color="auto"/>
        <w:left w:val="none" w:sz="0" w:space="0" w:color="auto"/>
        <w:bottom w:val="none" w:sz="0" w:space="0" w:color="auto"/>
        <w:right w:val="none" w:sz="0" w:space="0" w:color="auto"/>
      </w:divBdr>
    </w:div>
    <w:div w:id="1626348059">
      <w:bodyDiv w:val="1"/>
      <w:marLeft w:val="0"/>
      <w:marRight w:val="0"/>
      <w:marTop w:val="0"/>
      <w:marBottom w:val="0"/>
      <w:divBdr>
        <w:top w:val="none" w:sz="0" w:space="0" w:color="auto"/>
        <w:left w:val="none" w:sz="0" w:space="0" w:color="auto"/>
        <w:bottom w:val="none" w:sz="0" w:space="0" w:color="auto"/>
        <w:right w:val="none" w:sz="0" w:space="0" w:color="auto"/>
      </w:divBdr>
    </w:div>
    <w:div w:id="1632325260">
      <w:bodyDiv w:val="1"/>
      <w:marLeft w:val="0"/>
      <w:marRight w:val="0"/>
      <w:marTop w:val="0"/>
      <w:marBottom w:val="0"/>
      <w:divBdr>
        <w:top w:val="none" w:sz="0" w:space="0" w:color="auto"/>
        <w:left w:val="none" w:sz="0" w:space="0" w:color="auto"/>
        <w:bottom w:val="none" w:sz="0" w:space="0" w:color="auto"/>
        <w:right w:val="none" w:sz="0" w:space="0" w:color="auto"/>
      </w:divBdr>
      <w:divsChild>
        <w:div w:id="1828128624">
          <w:marLeft w:val="0"/>
          <w:marRight w:val="0"/>
          <w:marTop w:val="0"/>
          <w:marBottom w:val="0"/>
          <w:divBdr>
            <w:top w:val="none" w:sz="0" w:space="0" w:color="auto"/>
            <w:left w:val="none" w:sz="0" w:space="0" w:color="auto"/>
            <w:bottom w:val="none" w:sz="0" w:space="0" w:color="auto"/>
            <w:right w:val="none" w:sz="0" w:space="0" w:color="auto"/>
          </w:divBdr>
        </w:div>
        <w:div w:id="1501693865">
          <w:marLeft w:val="0"/>
          <w:marRight w:val="0"/>
          <w:marTop w:val="0"/>
          <w:marBottom w:val="0"/>
          <w:divBdr>
            <w:top w:val="none" w:sz="0" w:space="0" w:color="auto"/>
            <w:left w:val="none" w:sz="0" w:space="0" w:color="auto"/>
            <w:bottom w:val="none" w:sz="0" w:space="0" w:color="auto"/>
            <w:right w:val="none" w:sz="0" w:space="0" w:color="auto"/>
          </w:divBdr>
        </w:div>
      </w:divsChild>
    </w:div>
    <w:div w:id="1696728633">
      <w:bodyDiv w:val="1"/>
      <w:marLeft w:val="0"/>
      <w:marRight w:val="0"/>
      <w:marTop w:val="0"/>
      <w:marBottom w:val="0"/>
      <w:divBdr>
        <w:top w:val="none" w:sz="0" w:space="0" w:color="auto"/>
        <w:left w:val="none" w:sz="0" w:space="0" w:color="auto"/>
        <w:bottom w:val="none" w:sz="0" w:space="0" w:color="auto"/>
        <w:right w:val="none" w:sz="0" w:space="0" w:color="auto"/>
      </w:divBdr>
    </w:div>
    <w:div w:id="1710567578">
      <w:bodyDiv w:val="1"/>
      <w:marLeft w:val="0"/>
      <w:marRight w:val="0"/>
      <w:marTop w:val="0"/>
      <w:marBottom w:val="0"/>
      <w:divBdr>
        <w:top w:val="none" w:sz="0" w:space="0" w:color="auto"/>
        <w:left w:val="none" w:sz="0" w:space="0" w:color="auto"/>
        <w:bottom w:val="none" w:sz="0" w:space="0" w:color="auto"/>
        <w:right w:val="none" w:sz="0" w:space="0" w:color="auto"/>
      </w:divBdr>
    </w:div>
    <w:div w:id="1722052809">
      <w:bodyDiv w:val="1"/>
      <w:marLeft w:val="0"/>
      <w:marRight w:val="0"/>
      <w:marTop w:val="0"/>
      <w:marBottom w:val="0"/>
      <w:divBdr>
        <w:top w:val="none" w:sz="0" w:space="0" w:color="auto"/>
        <w:left w:val="none" w:sz="0" w:space="0" w:color="auto"/>
        <w:bottom w:val="none" w:sz="0" w:space="0" w:color="auto"/>
        <w:right w:val="none" w:sz="0" w:space="0" w:color="auto"/>
      </w:divBdr>
    </w:div>
    <w:div w:id="1823351205">
      <w:bodyDiv w:val="1"/>
      <w:marLeft w:val="0"/>
      <w:marRight w:val="0"/>
      <w:marTop w:val="0"/>
      <w:marBottom w:val="0"/>
      <w:divBdr>
        <w:top w:val="none" w:sz="0" w:space="0" w:color="auto"/>
        <w:left w:val="none" w:sz="0" w:space="0" w:color="auto"/>
        <w:bottom w:val="none" w:sz="0" w:space="0" w:color="auto"/>
        <w:right w:val="none" w:sz="0" w:space="0" w:color="auto"/>
      </w:divBdr>
    </w:div>
    <w:div w:id="1865630838">
      <w:bodyDiv w:val="1"/>
      <w:marLeft w:val="0"/>
      <w:marRight w:val="0"/>
      <w:marTop w:val="0"/>
      <w:marBottom w:val="0"/>
      <w:divBdr>
        <w:top w:val="none" w:sz="0" w:space="0" w:color="auto"/>
        <w:left w:val="none" w:sz="0" w:space="0" w:color="auto"/>
        <w:bottom w:val="none" w:sz="0" w:space="0" w:color="auto"/>
        <w:right w:val="none" w:sz="0" w:space="0" w:color="auto"/>
      </w:divBdr>
    </w:div>
    <w:div w:id="1923638817">
      <w:bodyDiv w:val="1"/>
      <w:marLeft w:val="0"/>
      <w:marRight w:val="0"/>
      <w:marTop w:val="0"/>
      <w:marBottom w:val="0"/>
      <w:divBdr>
        <w:top w:val="none" w:sz="0" w:space="0" w:color="auto"/>
        <w:left w:val="none" w:sz="0" w:space="0" w:color="auto"/>
        <w:bottom w:val="none" w:sz="0" w:space="0" w:color="auto"/>
        <w:right w:val="none" w:sz="0" w:space="0" w:color="auto"/>
      </w:divBdr>
    </w:div>
    <w:div w:id="1971547261">
      <w:bodyDiv w:val="1"/>
      <w:marLeft w:val="0"/>
      <w:marRight w:val="0"/>
      <w:marTop w:val="0"/>
      <w:marBottom w:val="0"/>
      <w:divBdr>
        <w:top w:val="none" w:sz="0" w:space="0" w:color="auto"/>
        <w:left w:val="none" w:sz="0" w:space="0" w:color="auto"/>
        <w:bottom w:val="none" w:sz="0" w:space="0" w:color="auto"/>
        <w:right w:val="none" w:sz="0" w:space="0" w:color="auto"/>
      </w:divBdr>
    </w:div>
    <w:div w:id="2051761080">
      <w:bodyDiv w:val="1"/>
      <w:marLeft w:val="0"/>
      <w:marRight w:val="0"/>
      <w:marTop w:val="0"/>
      <w:marBottom w:val="0"/>
      <w:divBdr>
        <w:top w:val="none" w:sz="0" w:space="0" w:color="auto"/>
        <w:left w:val="none" w:sz="0" w:space="0" w:color="auto"/>
        <w:bottom w:val="none" w:sz="0" w:space="0" w:color="auto"/>
        <w:right w:val="none" w:sz="0" w:space="0" w:color="auto"/>
      </w:divBdr>
    </w:div>
    <w:div w:id="2088845564">
      <w:bodyDiv w:val="1"/>
      <w:marLeft w:val="0"/>
      <w:marRight w:val="0"/>
      <w:marTop w:val="0"/>
      <w:marBottom w:val="0"/>
      <w:divBdr>
        <w:top w:val="none" w:sz="0" w:space="0" w:color="auto"/>
        <w:left w:val="none" w:sz="0" w:space="0" w:color="auto"/>
        <w:bottom w:val="none" w:sz="0" w:space="0" w:color="auto"/>
        <w:right w:val="none" w:sz="0" w:space="0" w:color="auto"/>
      </w:divBdr>
    </w:div>
    <w:div w:id="2104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211A73ED02CE9D01F8916EDF542EDDE949DA824DE9D4178A3F41A503A0A50891CCFB3C6FDN9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E958031CD07574D175F35A6A3C897C02436655D9B3E775B862F698A5C10589834B82AA96CBBA0CEC391DFE19a1o6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D211A73ED02CE9D01F8916EDF542EDDE9596AA2BDF9D4178A3F41A503A0A50891CCFB7C6DBF7N8D" TargetMode="External"/><Relationship Id="rId4" Type="http://schemas.openxmlformats.org/officeDocument/2006/relationships/settings" Target="settings.xml"/><Relationship Id="rId9" Type="http://schemas.openxmlformats.org/officeDocument/2006/relationships/hyperlink" Target="consultantplus://offline/ref=A3D211A73ED02CE9D01F8916EDF542EDDE9596AA2BDF9D4178A3F41A503A0A50891CCFB7C6D9F7NF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6226-E154-4CFE-8E39-F960BFC0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11570</Words>
  <Characters>65954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Алексеева Людмила Васильевна</dc:creator>
  <cp:lastModifiedBy>rpc</cp:lastModifiedBy>
  <cp:revision>11</cp:revision>
  <cp:lastPrinted>2022-11-21T08:24:00Z</cp:lastPrinted>
  <dcterms:created xsi:type="dcterms:W3CDTF">2022-12-02T07:11:00Z</dcterms:created>
  <dcterms:modified xsi:type="dcterms:W3CDTF">2022-12-02T08:35:00Z</dcterms:modified>
</cp:coreProperties>
</file>