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2D0BED" w14:textId="45E0B401" w:rsidR="00F5630A" w:rsidRPr="00C261AB" w:rsidRDefault="00F5630A" w:rsidP="00C261AB">
      <w:pPr>
        <w:autoSpaceDE w:val="0"/>
        <w:autoSpaceDN w:val="0"/>
        <w:adjustRightInd w:val="0"/>
        <w:spacing w:after="0" w:line="240" w:lineRule="auto"/>
        <w:contextualSpacing/>
        <w:jc w:val="center"/>
        <w:outlineLvl w:val="2"/>
        <w:rPr>
          <w:rFonts w:ascii="Times New Roman" w:eastAsia="Arial Unicode MS" w:hAnsi="Times New Roman" w:cs="Times New Roman"/>
          <w:lang w:eastAsia="ru-RU"/>
        </w:rPr>
      </w:pPr>
      <w:r w:rsidRPr="00C261AB">
        <w:rPr>
          <w:rFonts w:ascii="Times New Roman" w:eastAsia="Arial Unicode MS" w:hAnsi="Times New Roman" w:cs="Times New Roman"/>
          <w:lang w:eastAsia="ru-RU"/>
        </w:rPr>
        <w:t>Договор</w:t>
      </w:r>
    </w:p>
    <w:p w14:paraId="49155204" w14:textId="5866542B" w:rsidR="00F5630A" w:rsidRPr="00C261AB" w:rsidRDefault="00F5630A" w:rsidP="00C261AB">
      <w:pPr>
        <w:spacing w:after="0" w:line="240" w:lineRule="auto"/>
        <w:ind w:firstLine="567"/>
        <w:contextualSpacing/>
        <w:jc w:val="center"/>
        <w:rPr>
          <w:rFonts w:ascii="Times New Roman" w:hAnsi="Times New Roman" w:cs="Times New Roman"/>
          <w:color w:val="000000" w:themeColor="text1"/>
        </w:rPr>
      </w:pPr>
      <w:r w:rsidRPr="00C261AB">
        <w:rPr>
          <w:rFonts w:ascii="Times New Roman" w:hAnsi="Times New Roman" w:cs="Times New Roman"/>
        </w:rPr>
        <w:t xml:space="preserve">на </w:t>
      </w:r>
      <w:r w:rsidRPr="00C261AB">
        <w:rPr>
          <w:rFonts w:ascii="Times New Roman" w:hAnsi="Times New Roman" w:cs="Times New Roman"/>
          <w:color w:val="000000" w:themeColor="text1"/>
        </w:rPr>
        <w:t>оказание услуг медицинской помощи детям</w:t>
      </w:r>
    </w:p>
    <w:p w14:paraId="51F843A9" w14:textId="1A49AF40" w:rsidR="00F5630A" w:rsidRPr="008251E9" w:rsidRDefault="00F5630A" w:rsidP="004C1305">
      <w:pPr>
        <w:tabs>
          <w:tab w:val="left" w:pos="6663"/>
        </w:tabs>
        <w:autoSpaceDE w:val="0"/>
        <w:autoSpaceDN w:val="0"/>
        <w:adjustRightInd w:val="0"/>
        <w:spacing w:after="0" w:line="240" w:lineRule="auto"/>
        <w:contextualSpacing/>
        <w:outlineLvl w:val="2"/>
        <w:rPr>
          <w:rFonts w:ascii="Times New Roman" w:eastAsia="Arial Unicode MS" w:hAnsi="Times New Roman" w:cs="Times New Roman"/>
          <w:lang w:eastAsia="ru-RU"/>
        </w:rPr>
      </w:pPr>
      <w:r w:rsidRPr="008251E9">
        <w:rPr>
          <w:rFonts w:ascii="Times New Roman" w:eastAsia="Arial Unicode MS" w:hAnsi="Times New Roman" w:cs="Times New Roman"/>
          <w:lang w:eastAsia="ru-RU"/>
        </w:rPr>
        <w:t>город Екате</w:t>
      </w:r>
      <w:r w:rsidR="005A0B36" w:rsidRPr="008251E9">
        <w:rPr>
          <w:rFonts w:ascii="Times New Roman" w:eastAsia="Arial Unicode MS" w:hAnsi="Times New Roman" w:cs="Times New Roman"/>
          <w:lang w:eastAsia="ru-RU"/>
        </w:rPr>
        <w:t>ринбург</w:t>
      </w:r>
      <w:r w:rsidR="005A0B36" w:rsidRPr="008251E9">
        <w:rPr>
          <w:rFonts w:ascii="Times New Roman" w:eastAsia="Arial Unicode MS" w:hAnsi="Times New Roman" w:cs="Times New Roman"/>
          <w:lang w:eastAsia="ru-RU"/>
        </w:rPr>
        <w:tab/>
      </w:r>
      <w:r w:rsidR="00C261AB" w:rsidRPr="008251E9">
        <w:rPr>
          <w:rFonts w:ascii="Times New Roman" w:eastAsia="Arial Unicode MS" w:hAnsi="Times New Roman" w:cs="Times New Roman"/>
          <w:lang w:eastAsia="ru-RU"/>
        </w:rPr>
        <w:t>_______</w:t>
      </w:r>
      <w:r w:rsidR="00C261AB" w:rsidRPr="00C261AB">
        <w:rPr>
          <w:rFonts w:ascii="Times New Roman" w:eastAsia="Arial Unicode MS" w:hAnsi="Times New Roman" w:cs="Times New Roman"/>
          <w:b/>
          <w:bCs/>
          <w:lang w:eastAsia="ru-RU"/>
        </w:rPr>
        <w:t>____</w:t>
      </w:r>
      <w:r w:rsidR="00C261AB" w:rsidRPr="008251E9">
        <w:rPr>
          <w:rFonts w:ascii="Times New Roman" w:eastAsia="Arial Unicode MS" w:hAnsi="Times New Roman" w:cs="Times New Roman"/>
          <w:lang w:eastAsia="ru-RU"/>
        </w:rPr>
        <w:t>202</w:t>
      </w:r>
      <w:r w:rsidR="00A2381D">
        <w:rPr>
          <w:rFonts w:ascii="Times New Roman" w:eastAsia="Arial Unicode MS" w:hAnsi="Times New Roman" w:cs="Times New Roman"/>
          <w:lang w:eastAsia="ru-RU"/>
        </w:rPr>
        <w:t>6</w:t>
      </w:r>
      <w:r w:rsidR="00C261AB" w:rsidRPr="008251E9">
        <w:rPr>
          <w:rFonts w:ascii="Times New Roman" w:eastAsia="Arial Unicode MS" w:hAnsi="Times New Roman" w:cs="Times New Roman"/>
          <w:lang w:eastAsia="ru-RU"/>
        </w:rPr>
        <w:t>года</w:t>
      </w:r>
      <w:r w:rsidR="005A0B36" w:rsidRPr="008251E9">
        <w:rPr>
          <w:rFonts w:ascii="Times New Roman" w:eastAsia="Arial Unicode MS" w:hAnsi="Times New Roman" w:cs="Times New Roman"/>
          <w:lang w:eastAsia="ru-RU"/>
        </w:rPr>
        <w:t xml:space="preserve">                    </w:t>
      </w:r>
    </w:p>
    <w:p w14:paraId="5DAA6A8F" w14:textId="77777777" w:rsidR="000364D3" w:rsidRPr="008251E9" w:rsidRDefault="000364D3" w:rsidP="004C1305">
      <w:pPr>
        <w:tabs>
          <w:tab w:val="left" w:pos="6663"/>
        </w:tabs>
        <w:autoSpaceDE w:val="0"/>
        <w:autoSpaceDN w:val="0"/>
        <w:adjustRightInd w:val="0"/>
        <w:spacing w:after="0" w:line="240" w:lineRule="auto"/>
        <w:contextualSpacing/>
        <w:outlineLvl w:val="2"/>
        <w:rPr>
          <w:rFonts w:ascii="Times New Roman" w:eastAsia="Arial Unicode MS" w:hAnsi="Times New Roman" w:cs="Times New Roman"/>
          <w:b/>
          <w:bCs/>
          <w:lang w:eastAsia="ru-RU"/>
        </w:rPr>
      </w:pPr>
    </w:p>
    <w:p w14:paraId="76EF084A" w14:textId="213AB5E2" w:rsidR="00F5630A" w:rsidRPr="008251E9" w:rsidRDefault="00A85869" w:rsidP="008251E9">
      <w:pPr>
        <w:widowControl w:val="0"/>
        <w:tabs>
          <w:tab w:val="left" w:pos="540"/>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color w:val="000000" w:themeColor="text1"/>
          <w:kern w:val="28"/>
          <w:lang w:val="x-none" w:eastAsia="ru-RU"/>
        </w:rPr>
      </w:pPr>
      <w:r w:rsidRPr="008251E9">
        <w:rPr>
          <w:rFonts w:ascii="Times New Roman" w:eastAsia="Times New Roman" w:hAnsi="Times New Roman" w:cs="Times New Roman"/>
          <w:color w:val="000000" w:themeColor="text1"/>
          <w:kern w:val="28"/>
          <w:lang w:val="x-none" w:eastAsia="ru-RU"/>
        </w:rPr>
        <w:t>Муниципальное автономное учреждение детский оздоровительный лагерь «</w:t>
      </w:r>
      <w:r w:rsidR="00F442F2">
        <w:rPr>
          <w:rFonts w:ascii="Times New Roman" w:eastAsia="Times New Roman" w:hAnsi="Times New Roman" w:cs="Times New Roman"/>
          <w:color w:val="000000" w:themeColor="text1"/>
          <w:kern w:val="28"/>
          <w:lang w:val="x-none" w:eastAsia="ru-RU"/>
        </w:rPr>
        <w:t>Буревестник</w:t>
      </w:r>
      <w:r w:rsidRPr="008251E9">
        <w:rPr>
          <w:rFonts w:ascii="Times New Roman" w:eastAsia="Times New Roman" w:hAnsi="Times New Roman" w:cs="Times New Roman"/>
          <w:color w:val="000000" w:themeColor="text1"/>
          <w:kern w:val="28"/>
          <w:lang w:val="x-none" w:eastAsia="ru-RU"/>
        </w:rPr>
        <w:t xml:space="preserve">», именуемый в дальнейшем Заказчик, в лице директора </w:t>
      </w:r>
      <w:r w:rsidR="00F442F2">
        <w:rPr>
          <w:rFonts w:ascii="Times New Roman" w:eastAsia="Times New Roman" w:hAnsi="Times New Roman" w:cs="Times New Roman"/>
          <w:color w:val="000000" w:themeColor="text1"/>
          <w:kern w:val="28"/>
          <w:lang w:eastAsia="ru-RU"/>
        </w:rPr>
        <w:t>__________________</w:t>
      </w:r>
      <w:r w:rsidRPr="008251E9">
        <w:rPr>
          <w:rFonts w:ascii="Times New Roman" w:eastAsia="Times New Roman" w:hAnsi="Times New Roman" w:cs="Times New Roman"/>
          <w:color w:val="000000" w:themeColor="text1"/>
          <w:kern w:val="28"/>
          <w:lang w:val="x-none" w:eastAsia="ru-RU"/>
        </w:rPr>
        <w:t xml:space="preserve">, действующей на основании Устава, с одной стороны, и   </w:t>
      </w:r>
      <w:r w:rsidR="000364D3" w:rsidRPr="008251E9">
        <w:rPr>
          <w:rFonts w:ascii="Times New Roman" w:eastAsia="Times New Roman" w:hAnsi="Times New Roman" w:cs="Times New Roman"/>
          <w:color w:val="000000" w:themeColor="text1"/>
          <w:kern w:val="28"/>
          <w:lang w:val="x-none" w:eastAsia="ru-RU"/>
        </w:rPr>
        <w:t>______________________</w:t>
      </w:r>
      <w:r w:rsidRPr="008251E9">
        <w:rPr>
          <w:rFonts w:ascii="Times New Roman" w:eastAsia="Times New Roman" w:hAnsi="Times New Roman" w:cs="Times New Roman"/>
          <w:color w:val="000000" w:themeColor="text1"/>
          <w:kern w:val="28"/>
          <w:lang w:val="x-none" w:eastAsia="ru-RU"/>
        </w:rPr>
        <w:t xml:space="preserve">(далее </w:t>
      </w:r>
      <w:r w:rsidR="000364D3" w:rsidRPr="008251E9">
        <w:rPr>
          <w:rFonts w:ascii="Times New Roman" w:eastAsia="Times New Roman" w:hAnsi="Times New Roman" w:cs="Times New Roman"/>
          <w:color w:val="000000" w:themeColor="text1"/>
          <w:kern w:val="28"/>
          <w:lang w:val="x-none" w:eastAsia="ru-RU"/>
        </w:rPr>
        <w:t>___________</w:t>
      </w:r>
      <w:r w:rsidRPr="008251E9">
        <w:rPr>
          <w:rFonts w:ascii="Times New Roman" w:eastAsia="Times New Roman" w:hAnsi="Times New Roman" w:cs="Times New Roman"/>
          <w:color w:val="000000" w:themeColor="text1"/>
          <w:kern w:val="28"/>
          <w:lang w:val="x-none" w:eastAsia="ru-RU"/>
        </w:rPr>
        <w:t xml:space="preserve"> именуемое в дальнейшем «Исполнитель», в лице </w:t>
      </w:r>
      <w:r w:rsidR="000364D3" w:rsidRPr="008251E9">
        <w:rPr>
          <w:rFonts w:ascii="Times New Roman" w:eastAsia="Times New Roman" w:hAnsi="Times New Roman" w:cs="Times New Roman"/>
          <w:color w:val="000000" w:themeColor="text1"/>
          <w:kern w:val="28"/>
          <w:lang w:val="x-none" w:eastAsia="ru-RU"/>
        </w:rPr>
        <w:t>________________________________</w:t>
      </w:r>
      <w:r w:rsidRPr="008251E9">
        <w:rPr>
          <w:rFonts w:ascii="Times New Roman" w:eastAsia="Times New Roman" w:hAnsi="Times New Roman" w:cs="Times New Roman"/>
          <w:color w:val="000000" w:themeColor="text1"/>
          <w:kern w:val="28"/>
          <w:lang w:val="x-none" w:eastAsia="ru-RU"/>
        </w:rPr>
        <w:t xml:space="preserve">, с другой стороны, вместе именуемые «Стороны», согласно результатам ценового запроса в электронном виде для субъектов малого и среднего предпринимательства № </w:t>
      </w:r>
      <w:r w:rsidR="000364D3" w:rsidRPr="008251E9">
        <w:rPr>
          <w:rFonts w:ascii="Times New Roman" w:eastAsia="Times New Roman" w:hAnsi="Times New Roman" w:cs="Times New Roman"/>
          <w:color w:val="000000" w:themeColor="text1"/>
          <w:kern w:val="28"/>
          <w:lang w:val="x-none" w:eastAsia="ru-RU"/>
        </w:rPr>
        <w:t>________________,</w:t>
      </w:r>
      <w:r w:rsidRPr="008251E9">
        <w:rPr>
          <w:rFonts w:ascii="Times New Roman" w:eastAsia="Times New Roman" w:hAnsi="Times New Roman" w:cs="Times New Roman"/>
          <w:color w:val="000000" w:themeColor="text1"/>
          <w:kern w:val="28"/>
          <w:lang w:val="x-none" w:eastAsia="ru-RU"/>
        </w:rPr>
        <w:t xml:space="preserve"> </w:t>
      </w:r>
      <w:r w:rsidR="00C748AD" w:rsidRPr="00C748AD">
        <w:rPr>
          <w:rFonts w:ascii="Times New Roman" w:eastAsia="Times New Roman" w:hAnsi="Times New Roman" w:cs="Times New Roman"/>
          <w:color w:val="000000" w:themeColor="text1"/>
          <w:kern w:val="28"/>
          <w:lang w:val="x-none" w:eastAsia="ru-RU"/>
        </w:rPr>
        <w:t xml:space="preserve">в соответствии с Федеральным законом от 18.07.2011 № 223-ФЗ «О закупках товаров, работ, услуг отдельными видами юридических лиц», </w:t>
      </w:r>
      <w:r w:rsidRPr="008251E9">
        <w:rPr>
          <w:rFonts w:ascii="Times New Roman" w:eastAsia="Times New Roman" w:hAnsi="Times New Roman" w:cs="Times New Roman"/>
          <w:color w:val="000000" w:themeColor="text1"/>
          <w:kern w:val="28"/>
          <w:lang w:val="x-none" w:eastAsia="ru-RU"/>
        </w:rPr>
        <w:t>заключили настоящий  договор, именуемый в дальнейшем «Договор» о нижеследующем:</w:t>
      </w:r>
    </w:p>
    <w:p w14:paraId="4B1DFE7D" w14:textId="13A38AB7" w:rsidR="00F5630A" w:rsidRPr="008251E9" w:rsidRDefault="008D3E39" w:rsidP="004C1305">
      <w:pPr>
        <w:pStyle w:val="a5"/>
        <w:numPr>
          <w:ilvl w:val="0"/>
          <w:numId w:val="1"/>
        </w:numPr>
        <w:tabs>
          <w:tab w:val="left" w:pos="708"/>
        </w:tabs>
        <w:spacing w:after="0" w:line="240" w:lineRule="auto"/>
        <w:ind w:left="0"/>
        <w:jc w:val="center"/>
        <w:rPr>
          <w:rFonts w:ascii="Times New Roman" w:eastAsia="Times New Roman" w:hAnsi="Times New Roman" w:cs="Times New Roman"/>
          <w:b/>
          <w:color w:val="000000" w:themeColor="text1"/>
          <w:lang w:val="x-none" w:eastAsia="x-none"/>
        </w:rPr>
      </w:pPr>
      <w:r w:rsidRPr="008251E9">
        <w:rPr>
          <w:rFonts w:ascii="Times New Roman" w:eastAsia="Times New Roman" w:hAnsi="Times New Roman" w:cs="Times New Roman"/>
          <w:b/>
          <w:color w:val="000000" w:themeColor="text1"/>
          <w:lang w:val="x-none" w:eastAsia="x-none"/>
        </w:rPr>
        <w:t>Предмет договора</w:t>
      </w:r>
    </w:p>
    <w:p w14:paraId="58B8CD50" w14:textId="25F9B94D" w:rsidR="00F5630A" w:rsidRPr="008251E9" w:rsidRDefault="00F5630A" w:rsidP="004C1305">
      <w:pPr>
        <w:widowControl w:val="0"/>
        <w:tabs>
          <w:tab w:val="left" w:pos="540"/>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color w:val="000000" w:themeColor="text1"/>
          <w:kern w:val="28"/>
          <w:lang w:eastAsia="ru-RU"/>
        </w:rPr>
      </w:pPr>
      <w:r w:rsidRPr="008251E9">
        <w:rPr>
          <w:rFonts w:ascii="Times New Roman" w:eastAsia="Times New Roman" w:hAnsi="Times New Roman" w:cs="Times New Roman"/>
          <w:color w:val="000000" w:themeColor="text1"/>
          <w:kern w:val="28"/>
          <w:lang w:val="x-none" w:eastAsia="ru-RU"/>
        </w:rPr>
        <w:t>1.1.</w:t>
      </w:r>
      <w:r w:rsidRPr="008251E9">
        <w:rPr>
          <w:rFonts w:ascii="Times New Roman" w:eastAsia="Times New Roman" w:hAnsi="Times New Roman" w:cs="Times New Roman"/>
          <w:b/>
          <w:color w:val="000000" w:themeColor="text1"/>
          <w:kern w:val="28"/>
          <w:lang w:val="x-none" w:eastAsia="ru-RU"/>
        </w:rPr>
        <w:t xml:space="preserve"> </w:t>
      </w:r>
      <w:r w:rsidRPr="008251E9">
        <w:rPr>
          <w:rFonts w:ascii="Times New Roman" w:eastAsia="Times New Roman" w:hAnsi="Times New Roman" w:cs="Times New Roman"/>
          <w:color w:val="000000" w:themeColor="text1"/>
          <w:lang w:eastAsia="ru-RU"/>
        </w:rPr>
        <w:t>Исполнитель</w:t>
      </w:r>
      <w:r w:rsidRPr="008251E9">
        <w:rPr>
          <w:rFonts w:ascii="Times New Roman" w:eastAsia="Times New Roman" w:hAnsi="Times New Roman" w:cs="Times New Roman"/>
          <w:color w:val="000000" w:themeColor="text1"/>
          <w:kern w:val="28"/>
          <w:lang w:val="x-none" w:eastAsia="ru-RU"/>
        </w:rPr>
        <w:t xml:space="preserve"> обязуется по заданию </w:t>
      </w:r>
      <w:r w:rsidR="000364D3" w:rsidRPr="008251E9">
        <w:rPr>
          <w:rFonts w:ascii="Times New Roman" w:eastAsia="Times New Roman" w:hAnsi="Times New Roman" w:cs="Times New Roman"/>
          <w:color w:val="000000" w:themeColor="text1"/>
          <w:kern w:val="28"/>
          <w:lang w:eastAsia="ru-RU"/>
        </w:rPr>
        <w:t>Заказчика</w:t>
      </w:r>
      <w:r w:rsidRPr="008251E9">
        <w:rPr>
          <w:rFonts w:ascii="Times New Roman" w:eastAsia="Times New Roman" w:hAnsi="Times New Roman" w:cs="Times New Roman"/>
          <w:color w:val="000000" w:themeColor="text1"/>
          <w:kern w:val="28"/>
          <w:lang w:val="x-none" w:eastAsia="ru-RU"/>
        </w:rPr>
        <w:t xml:space="preserve"> </w:t>
      </w:r>
      <w:r w:rsidRPr="008251E9">
        <w:rPr>
          <w:rFonts w:ascii="Times New Roman" w:eastAsia="Times New Roman" w:hAnsi="Times New Roman" w:cs="Times New Roman"/>
          <w:color w:val="000000" w:themeColor="text1"/>
          <w:kern w:val="28"/>
          <w:lang w:eastAsia="ru-RU"/>
        </w:rPr>
        <w:t xml:space="preserve">оказать услуги медицинской помощи детям </w:t>
      </w:r>
      <w:r w:rsidRPr="008251E9">
        <w:rPr>
          <w:rFonts w:ascii="Times New Roman" w:eastAsia="Times New Roman" w:hAnsi="Times New Roman" w:cs="Times New Roman"/>
          <w:color w:val="000000" w:themeColor="text1"/>
          <w:lang w:eastAsia="ru-RU"/>
        </w:rPr>
        <w:t>(далее – услуги)</w:t>
      </w:r>
      <w:r w:rsidRPr="008251E9">
        <w:rPr>
          <w:rFonts w:ascii="Times New Roman" w:eastAsia="Times New Roman" w:hAnsi="Times New Roman" w:cs="Times New Roman"/>
          <w:color w:val="000000" w:themeColor="text1"/>
          <w:kern w:val="28"/>
          <w:lang w:eastAsia="ru-RU"/>
        </w:rPr>
        <w:t>, а З</w:t>
      </w:r>
      <w:proofErr w:type="spellStart"/>
      <w:r w:rsidRPr="008251E9">
        <w:rPr>
          <w:rFonts w:ascii="Times New Roman" w:eastAsia="Times New Roman" w:hAnsi="Times New Roman" w:cs="Times New Roman"/>
          <w:color w:val="000000" w:themeColor="text1"/>
          <w:kern w:val="28"/>
          <w:lang w:val="x-none" w:eastAsia="ru-RU"/>
        </w:rPr>
        <w:t>аказчик</w:t>
      </w:r>
      <w:proofErr w:type="spellEnd"/>
      <w:r w:rsidRPr="008251E9">
        <w:rPr>
          <w:rFonts w:ascii="Times New Roman" w:eastAsia="Times New Roman" w:hAnsi="Times New Roman" w:cs="Times New Roman"/>
          <w:color w:val="000000" w:themeColor="text1"/>
          <w:kern w:val="28"/>
          <w:lang w:val="x-none" w:eastAsia="ru-RU"/>
        </w:rPr>
        <w:t xml:space="preserve"> обязуется принять и оплатить их</w:t>
      </w:r>
      <w:r w:rsidRPr="008251E9">
        <w:rPr>
          <w:rFonts w:ascii="Times New Roman" w:eastAsia="Times New Roman" w:hAnsi="Times New Roman" w:cs="Times New Roman"/>
          <w:color w:val="000000" w:themeColor="text1"/>
          <w:kern w:val="28"/>
          <w:lang w:eastAsia="ru-RU"/>
        </w:rPr>
        <w:t>.</w:t>
      </w:r>
    </w:p>
    <w:p w14:paraId="44A94FFA" w14:textId="49FDEA74" w:rsidR="00F5630A" w:rsidRPr="008251E9" w:rsidRDefault="00F5630A" w:rsidP="004C1305">
      <w:pPr>
        <w:spacing w:after="0" w:line="240" w:lineRule="auto"/>
        <w:contextualSpacing/>
        <w:jc w:val="both"/>
        <w:rPr>
          <w:rFonts w:ascii="Times New Roman" w:eastAsia="Times New Roman" w:hAnsi="Times New Roman" w:cs="Times New Roman"/>
          <w:color w:val="000000" w:themeColor="text1"/>
          <w:lang w:eastAsia="ru-RU"/>
        </w:rPr>
      </w:pPr>
      <w:r w:rsidRPr="008251E9">
        <w:rPr>
          <w:rFonts w:ascii="Times New Roman" w:eastAsia="Times New Roman" w:hAnsi="Times New Roman" w:cs="Times New Roman"/>
          <w:color w:val="000000" w:themeColor="text1"/>
          <w:lang w:val="x-none" w:eastAsia="ru-RU"/>
        </w:rPr>
        <w:t xml:space="preserve">1.2. </w:t>
      </w:r>
      <w:r w:rsidRPr="008251E9">
        <w:rPr>
          <w:rFonts w:ascii="Times New Roman" w:eastAsia="Times New Roman" w:hAnsi="Times New Roman" w:cs="Times New Roman"/>
          <w:color w:val="000000" w:themeColor="text1"/>
          <w:lang w:eastAsia="ru-RU"/>
        </w:rPr>
        <w:t>Исполнитель</w:t>
      </w:r>
      <w:r w:rsidRPr="008251E9">
        <w:rPr>
          <w:rFonts w:ascii="Times New Roman" w:eastAsia="Times New Roman" w:hAnsi="Times New Roman" w:cs="Times New Roman"/>
          <w:color w:val="000000" w:themeColor="text1"/>
          <w:lang w:val="x-none" w:eastAsia="ru-RU"/>
        </w:rPr>
        <w:t xml:space="preserve"> </w:t>
      </w:r>
      <w:r w:rsidRPr="008251E9">
        <w:rPr>
          <w:rFonts w:ascii="Times New Roman" w:eastAsia="Times New Roman" w:hAnsi="Times New Roman" w:cs="Times New Roman"/>
          <w:color w:val="000000" w:themeColor="text1"/>
          <w:lang w:eastAsia="ru-RU"/>
        </w:rPr>
        <w:t>оказывает услуги</w:t>
      </w:r>
      <w:r w:rsidRPr="008251E9">
        <w:rPr>
          <w:rFonts w:ascii="Times New Roman" w:eastAsia="Times New Roman" w:hAnsi="Times New Roman" w:cs="Times New Roman"/>
          <w:color w:val="000000" w:themeColor="text1"/>
          <w:lang w:val="x-none" w:eastAsia="ru-RU"/>
        </w:rPr>
        <w:t xml:space="preserve"> в соответствии с техническим заданием (Приложение №</w:t>
      </w:r>
      <w:r w:rsidRPr="008251E9">
        <w:rPr>
          <w:rFonts w:ascii="Times New Roman" w:eastAsia="Times New Roman" w:hAnsi="Times New Roman" w:cs="Times New Roman"/>
          <w:color w:val="000000" w:themeColor="text1"/>
          <w:lang w:eastAsia="ru-RU"/>
        </w:rPr>
        <w:t xml:space="preserve"> </w:t>
      </w:r>
      <w:r w:rsidRPr="008251E9">
        <w:rPr>
          <w:rFonts w:ascii="Times New Roman" w:eastAsia="Times New Roman" w:hAnsi="Times New Roman" w:cs="Times New Roman"/>
          <w:color w:val="000000" w:themeColor="text1"/>
          <w:lang w:val="x-none" w:eastAsia="ru-RU"/>
        </w:rPr>
        <w:t xml:space="preserve">1 к </w:t>
      </w:r>
      <w:r w:rsidRPr="008251E9">
        <w:rPr>
          <w:rFonts w:ascii="Times New Roman" w:eastAsia="Times New Roman" w:hAnsi="Times New Roman" w:cs="Times New Roman"/>
          <w:color w:val="000000" w:themeColor="text1"/>
          <w:lang w:eastAsia="ru-RU"/>
        </w:rPr>
        <w:t>Договор</w:t>
      </w:r>
      <w:r w:rsidRPr="008251E9">
        <w:rPr>
          <w:rFonts w:ascii="Times New Roman" w:eastAsia="Times New Roman" w:hAnsi="Times New Roman" w:cs="Times New Roman"/>
          <w:color w:val="000000" w:themeColor="text1"/>
          <w:lang w:val="x-none" w:eastAsia="ru-RU"/>
        </w:rPr>
        <w:t>у)</w:t>
      </w:r>
      <w:r w:rsidRPr="008251E9">
        <w:rPr>
          <w:rFonts w:ascii="Times New Roman" w:eastAsia="Times New Roman" w:hAnsi="Times New Roman" w:cs="Times New Roman"/>
          <w:color w:val="000000" w:themeColor="text1"/>
          <w:lang w:eastAsia="ru-RU"/>
        </w:rPr>
        <w:t xml:space="preserve"> и</w:t>
      </w:r>
      <w:r w:rsidR="00FE65C0" w:rsidRPr="008251E9">
        <w:rPr>
          <w:rFonts w:ascii="Times New Roman" w:eastAsia="Times New Roman" w:hAnsi="Times New Roman" w:cs="Times New Roman"/>
          <w:color w:val="000000" w:themeColor="text1"/>
          <w:lang w:eastAsia="ru-RU"/>
        </w:rPr>
        <w:t xml:space="preserve"> спецификацией (Приложение № 2), лицензией на осуществление медицинской деятельности, выданной Министерством здравоохранения Свердловской области, № </w:t>
      </w:r>
      <w:r w:rsidR="00816580" w:rsidRPr="008251E9">
        <w:rPr>
          <w:rFonts w:ascii="Times New Roman" w:eastAsia="Times New Roman" w:hAnsi="Times New Roman" w:cs="Times New Roman"/>
          <w:color w:val="000000" w:themeColor="text1"/>
          <w:lang w:eastAsia="ru-RU"/>
        </w:rPr>
        <w:t>_</w:t>
      </w:r>
      <w:r w:rsidR="003E3451" w:rsidRPr="008251E9">
        <w:rPr>
          <w:rFonts w:ascii="Times New Roman" w:eastAsia="Times New Roman" w:hAnsi="Times New Roman" w:cs="Times New Roman"/>
          <w:color w:val="000000" w:themeColor="text1"/>
          <w:lang w:eastAsia="ru-RU"/>
        </w:rPr>
        <w:t>_.</w:t>
      </w:r>
    </w:p>
    <w:p w14:paraId="024EEE2F" w14:textId="17074E65" w:rsidR="00B10F9D" w:rsidRPr="008251E9" w:rsidRDefault="00B10F9D" w:rsidP="00B10F9D">
      <w:pPr>
        <w:spacing w:after="0" w:line="240" w:lineRule="auto"/>
        <w:contextualSpacing/>
        <w:rPr>
          <w:rFonts w:ascii="Times New Roman" w:eastAsia="Times New Roman" w:hAnsi="Times New Roman" w:cs="Times New Roman"/>
          <w:color w:val="000000" w:themeColor="text1"/>
          <w:lang w:eastAsia="ru-RU"/>
        </w:rPr>
      </w:pPr>
      <w:r w:rsidRPr="008251E9">
        <w:rPr>
          <w:rFonts w:ascii="Times New Roman" w:eastAsia="Times New Roman" w:hAnsi="Times New Roman" w:cs="Times New Roman"/>
          <w:color w:val="000000" w:themeColor="text1"/>
          <w:lang w:eastAsia="ru-RU"/>
        </w:rPr>
        <w:t>2.2. Срок оказания услуг по настоящему Договору: Согласно Приложению №1 (Техническое задание)</w:t>
      </w:r>
    </w:p>
    <w:p w14:paraId="291432FA" w14:textId="44A4987F" w:rsidR="00B10F9D" w:rsidRPr="008251E9" w:rsidRDefault="00B10F9D" w:rsidP="00B10F9D">
      <w:pPr>
        <w:spacing w:after="0" w:line="240" w:lineRule="auto"/>
        <w:contextualSpacing/>
        <w:rPr>
          <w:rFonts w:ascii="Times New Roman" w:eastAsia="Times New Roman" w:hAnsi="Times New Roman" w:cs="Times New Roman"/>
          <w:color w:val="000000" w:themeColor="text1"/>
          <w:lang w:eastAsia="ru-RU"/>
        </w:rPr>
      </w:pPr>
      <w:r w:rsidRPr="008251E9">
        <w:rPr>
          <w:rFonts w:ascii="Times New Roman" w:eastAsia="Times New Roman" w:hAnsi="Times New Roman" w:cs="Times New Roman"/>
          <w:color w:val="000000" w:themeColor="text1"/>
          <w:lang w:eastAsia="ru-RU"/>
        </w:rPr>
        <w:t>2.3. Договор считается заключенным с даты подписания его Сторонами.</w:t>
      </w:r>
    </w:p>
    <w:p w14:paraId="2E6E0276" w14:textId="436A03B5" w:rsidR="00F5630A" w:rsidRPr="008251E9" w:rsidRDefault="00B10F9D" w:rsidP="008251E9">
      <w:pPr>
        <w:spacing w:after="0" w:line="240" w:lineRule="auto"/>
        <w:contextualSpacing/>
        <w:rPr>
          <w:rFonts w:ascii="Times New Roman" w:eastAsia="Times New Roman" w:hAnsi="Times New Roman" w:cs="Times New Roman"/>
          <w:color w:val="000000" w:themeColor="text1"/>
          <w:lang w:eastAsia="ru-RU"/>
        </w:rPr>
      </w:pPr>
      <w:r w:rsidRPr="008251E9">
        <w:rPr>
          <w:rFonts w:ascii="Times New Roman" w:eastAsia="Times New Roman" w:hAnsi="Times New Roman" w:cs="Times New Roman"/>
          <w:color w:val="000000" w:themeColor="text1"/>
          <w:lang w:eastAsia="ru-RU"/>
        </w:rPr>
        <w:t xml:space="preserve">2.4. Договор действует по </w:t>
      </w:r>
      <w:r w:rsidR="00F442F2">
        <w:rPr>
          <w:rFonts w:ascii="Times New Roman" w:eastAsia="Times New Roman" w:hAnsi="Times New Roman" w:cs="Times New Roman"/>
          <w:color w:val="000000" w:themeColor="text1"/>
          <w:lang w:eastAsia="ru-RU"/>
        </w:rPr>
        <w:t>31.12.2026</w:t>
      </w:r>
      <w:r w:rsidRPr="008251E9">
        <w:rPr>
          <w:rFonts w:ascii="Times New Roman" w:eastAsia="Times New Roman" w:hAnsi="Times New Roman" w:cs="Times New Roman"/>
          <w:color w:val="000000" w:themeColor="text1"/>
          <w:lang w:eastAsia="ru-RU"/>
        </w:rPr>
        <w:t xml:space="preserve">, но в любом случае до момента полного исполнения Сторонами своих обязательств. </w:t>
      </w:r>
    </w:p>
    <w:p w14:paraId="035F460A" w14:textId="34D91D14" w:rsidR="00F5630A" w:rsidRPr="008251E9" w:rsidRDefault="00A351A1" w:rsidP="00A351A1">
      <w:pPr>
        <w:spacing w:after="0" w:line="240" w:lineRule="auto"/>
        <w:contextualSpacing/>
        <w:jc w:val="center"/>
        <w:rPr>
          <w:rFonts w:ascii="Times New Roman" w:eastAsia="Times New Roman" w:hAnsi="Times New Roman" w:cs="Times New Roman"/>
          <w:b/>
          <w:bCs/>
          <w:color w:val="000000" w:themeColor="text1"/>
          <w:lang w:eastAsia="ru-RU"/>
        </w:rPr>
      </w:pPr>
      <w:r w:rsidRPr="008251E9">
        <w:rPr>
          <w:rFonts w:ascii="Times New Roman" w:eastAsia="Times New Roman" w:hAnsi="Times New Roman" w:cs="Times New Roman"/>
          <w:b/>
          <w:bCs/>
          <w:color w:val="000000" w:themeColor="text1"/>
          <w:lang w:eastAsia="ru-RU"/>
        </w:rPr>
        <w:t xml:space="preserve">3. </w:t>
      </w:r>
      <w:r w:rsidR="00653358" w:rsidRPr="008251E9">
        <w:rPr>
          <w:rFonts w:ascii="Times New Roman" w:eastAsia="Times New Roman" w:hAnsi="Times New Roman" w:cs="Times New Roman"/>
          <w:b/>
          <w:bCs/>
          <w:color w:val="000000" w:themeColor="text1"/>
          <w:lang w:eastAsia="ru-RU"/>
        </w:rPr>
        <w:t>Цена договора</w:t>
      </w:r>
      <w:r w:rsidRPr="008251E9">
        <w:rPr>
          <w:rFonts w:ascii="Times New Roman" w:eastAsia="Times New Roman" w:hAnsi="Times New Roman" w:cs="Times New Roman"/>
          <w:b/>
          <w:bCs/>
          <w:color w:val="000000" w:themeColor="text1"/>
          <w:lang w:eastAsia="ru-RU"/>
        </w:rPr>
        <w:t>.</w:t>
      </w:r>
    </w:p>
    <w:p w14:paraId="3EE35362" w14:textId="0053B10F" w:rsidR="00F5630A" w:rsidRPr="008251E9" w:rsidRDefault="00F5630A" w:rsidP="004C1305">
      <w:pPr>
        <w:spacing w:after="0" w:line="240" w:lineRule="auto"/>
        <w:contextualSpacing/>
        <w:jc w:val="both"/>
        <w:rPr>
          <w:rFonts w:ascii="Times New Roman" w:eastAsia="Times New Roman" w:hAnsi="Times New Roman" w:cs="Times New Roman"/>
          <w:color w:val="000000" w:themeColor="text1"/>
          <w:lang w:eastAsia="ru-RU"/>
        </w:rPr>
      </w:pPr>
      <w:r w:rsidRPr="008251E9">
        <w:rPr>
          <w:rFonts w:ascii="Times New Roman" w:eastAsia="Times New Roman" w:hAnsi="Times New Roman" w:cs="Times New Roman"/>
          <w:color w:val="000000" w:themeColor="text1"/>
          <w:lang w:eastAsia="ru-RU"/>
        </w:rPr>
        <w:t xml:space="preserve">3.1. </w:t>
      </w:r>
      <w:r w:rsidR="003E3451" w:rsidRPr="008251E9">
        <w:rPr>
          <w:rFonts w:ascii="Times New Roman" w:eastAsia="Times New Roman" w:hAnsi="Times New Roman" w:cs="Times New Roman"/>
          <w:color w:val="000000" w:themeColor="text1"/>
          <w:lang w:eastAsia="ru-RU"/>
        </w:rPr>
        <w:t xml:space="preserve">Цена договора составляет: </w:t>
      </w:r>
      <w:bookmarkStart w:id="0" w:name="_Hlk102813849"/>
      <w:r w:rsidR="007F5F9C" w:rsidRPr="008251E9">
        <w:rPr>
          <w:rFonts w:ascii="Times New Roman" w:eastAsia="Times New Roman" w:hAnsi="Times New Roman" w:cs="Times New Roman"/>
          <w:color w:val="000000" w:themeColor="text1"/>
          <w:lang w:eastAsia="ru-RU"/>
        </w:rPr>
        <w:t>______________</w:t>
      </w:r>
      <w:r w:rsidR="00E27769" w:rsidRPr="008251E9">
        <w:rPr>
          <w:rFonts w:ascii="Times New Roman" w:eastAsia="Times New Roman" w:hAnsi="Times New Roman" w:cs="Times New Roman"/>
          <w:lang w:eastAsia="ru-RU"/>
        </w:rPr>
        <w:t xml:space="preserve"> (</w:t>
      </w:r>
      <w:r w:rsidR="007F5F9C" w:rsidRPr="008251E9">
        <w:rPr>
          <w:rFonts w:ascii="Times New Roman" w:eastAsia="Times New Roman" w:hAnsi="Times New Roman" w:cs="Times New Roman"/>
          <w:lang w:eastAsia="ru-RU"/>
        </w:rPr>
        <w:t>___________________</w:t>
      </w:r>
      <w:r w:rsidR="00E27769" w:rsidRPr="008251E9">
        <w:rPr>
          <w:rFonts w:ascii="Times New Roman" w:eastAsia="Times New Roman" w:hAnsi="Times New Roman" w:cs="Times New Roman"/>
          <w:lang w:eastAsia="ru-RU"/>
        </w:rPr>
        <w:t>)</w:t>
      </w:r>
      <w:r w:rsidR="00B512B9" w:rsidRPr="008251E9">
        <w:rPr>
          <w:rFonts w:ascii="Times New Roman" w:eastAsia="Times New Roman" w:hAnsi="Times New Roman" w:cs="Times New Roman"/>
          <w:lang w:eastAsia="ru-RU"/>
        </w:rPr>
        <w:t xml:space="preserve"> рубл</w:t>
      </w:r>
      <w:r w:rsidR="007805FF" w:rsidRPr="008251E9">
        <w:rPr>
          <w:rFonts w:ascii="Times New Roman" w:eastAsia="Times New Roman" w:hAnsi="Times New Roman" w:cs="Times New Roman"/>
          <w:lang w:eastAsia="ru-RU"/>
        </w:rPr>
        <w:t>ей</w:t>
      </w:r>
      <w:r w:rsidR="00B512B9" w:rsidRPr="008251E9">
        <w:rPr>
          <w:rFonts w:ascii="Times New Roman" w:eastAsia="Times New Roman" w:hAnsi="Times New Roman" w:cs="Times New Roman"/>
          <w:lang w:eastAsia="ru-RU"/>
        </w:rPr>
        <w:t xml:space="preserve"> </w:t>
      </w:r>
      <w:r w:rsidR="007F5F9C" w:rsidRPr="008251E9">
        <w:rPr>
          <w:rFonts w:ascii="Times New Roman" w:eastAsia="Times New Roman" w:hAnsi="Times New Roman" w:cs="Times New Roman"/>
          <w:lang w:eastAsia="ru-RU"/>
        </w:rPr>
        <w:t>__________</w:t>
      </w:r>
      <w:r w:rsidRPr="008251E9">
        <w:rPr>
          <w:rFonts w:ascii="Times New Roman" w:eastAsia="Times New Roman" w:hAnsi="Times New Roman" w:cs="Times New Roman"/>
          <w:color w:val="000000" w:themeColor="text1"/>
          <w:lang w:eastAsia="ru-RU"/>
        </w:rPr>
        <w:t>копеек (</w:t>
      </w:r>
      <w:r w:rsidR="002420C0" w:rsidRPr="008251E9">
        <w:rPr>
          <w:rFonts w:ascii="Times New Roman" w:eastAsia="Times New Roman" w:hAnsi="Times New Roman" w:cs="Times New Roman"/>
          <w:color w:val="000000" w:themeColor="text1"/>
          <w:lang w:eastAsia="ru-RU"/>
        </w:rPr>
        <w:t>с НДС/</w:t>
      </w:r>
      <w:r w:rsidRPr="008251E9">
        <w:rPr>
          <w:rFonts w:ascii="Times New Roman" w:eastAsia="Times New Roman" w:hAnsi="Times New Roman" w:cs="Times New Roman"/>
          <w:color w:val="000000" w:themeColor="text1"/>
          <w:lang w:eastAsia="ru-RU"/>
        </w:rPr>
        <w:t xml:space="preserve">без НДС).  </w:t>
      </w:r>
    </w:p>
    <w:bookmarkEnd w:id="0"/>
    <w:p w14:paraId="3202B995" w14:textId="77777777" w:rsidR="00F5630A" w:rsidRPr="008251E9" w:rsidRDefault="00F5630A" w:rsidP="004C1305">
      <w:pPr>
        <w:tabs>
          <w:tab w:val="left" w:pos="426"/>
          <w:tab w:val="left" w:pos="993"/>
        </w:tabs>
        <w:spacing w:after="0" w:line="240" w:lineRule="auto"/>
        <w:contextualSpacing/>
        <w:jc w:val="both"/>
        <w:rPr>
          <w:rFonts w:ascii="Times New Roman" w:eastAsia="Calibri" w:hAnsi="Times New Roman" w:cs="Times New Roman"/>
          <w:color w:val="000000" w:themeColor="text1"/>
          <w:lang w:eastAsia="ru-RU"/>
        </w:rPr>
      </w:pPr>
      <w:r w:rsidRPr="008251E9">
        <w:rPr>
          <w:rFonts w:ascii="Times New Roman" w:eastAsia="Times New Roman" w:hAnsi="Times New Roman" w:cs="Times New Roman"/>
          <w:color w:val="000000" w:themeColor="text1"/>
          <w:lang w:eastAsia="ru-RU"/>
        </w:rPr>
        <w:t xml:space="preserve">3.2. </w:t>
      </w:r>
      <w:r w:rsidRPr="008251E9">
        <w:rPr>
          <w:rFonts w:ascii="Times New Roman" w:eastAsia="Calibri" w:hAnsi="Times New Roman" w:cs="Times New Roman"/>
          <w:color w:val="000000" w:themeColor="text1"/>
          <w:lang w:eastAsia="ru-RU"/>
        </w:rPr>
        <w:t>Цена является твердой и определяется на весь срок исполнения договора, за исключением случаев, предусмотренных действующим законодательством.</w:t>
      </w:r>
    </w:p>
    <w:p w14:paraId="2D9660F2" w14:textId="77777777" w:rsidR="00F5630A" w:rsidRPr="008251E9" w:rsidRDefault="00F5630A" w:rsidP="004C1305">
      <w:pPr>
        <w:tabs>
          <w:tab w:val="left" w:pos="426"/>
          <w:tab w:val="left" w:pos="993"/>
        </w:tabs>
        <w:spacing w:after="0" w:line="240" w:lineRule="auto"/>
        <w:contextualSpacing/>
        <w:jc w:val="both"/>
        <w:rPr>
          <w:rFonts w:ascii="Times New Roman" w:eastAsia="Calibri" w:hAnsi="Times New Roman" w:cs="Times New Roman"/>
          <w:color w:val="000000" w:themeColor="text1"/>
          <w:lang w:eastAsia="ru-RU"/>
        </w:rPr>
      </w:pPr>
      <w:r w:rsidRPr="008251E9">
        <w:rPr>
          <w:rFonts w:ascii="Times New Roman" w:eastAsia="Calibri" w:hAnsi="Times New Roman" w:cs="Times New Roman"/>
          <w:color w:val="000000" w:themeColor="text1"/>
          <w:lang w:eastAsia="ru-RU"/>
        </w:rPr>
        <w:t>3.3. Цена настоящего Договора включает в себя стоимость оказанных услуг, расходы на уплату налогов и иных обязательных платежей, иные расходы, связанные с исполнением Договора.</w:t>
      </w:r>
    </w:p>
    <w:p w14:paraId="7D11F941" w14:textId="6E07B61B" w:rsidR="00F5630A" w:rsidRPr="008251E9" w:rsidRDefault="00F5630A" w:rsidP="004C1305">
      <w:pPr>
        <w:tabs>
          <w:tab w:val="left" w:pos="426"/>
          <w:tab w:val="left" w:pos="993"/>
        </w:tabs>
        <w:spacing w:after="0" w:line="240" w:lineRule="auto"/>
        <w:contextualSpacing/>
        <w:jc w:val="both"/>
        <w:rPr>
          <w:rFonts w:ascii="Times New Roman" w:eastAsia="Calibri" w:hAnsi="Times New Roman" w:cs="Times New Roman"/>
          <w:color w:val="000000" w:themeColor="text1"/>
          <w:lang w:eastAsia="ru-RU"/>
        </w:rPr>
      </w:pPr>
      <w:r w:rsidRPr="008251E9">
        <w:rPr>
          <w:rFonts w:ascii="Times New Roman" w:eastAsia="Calibri" w:hAnsi="Times New Roman" w:cs="Times New Roman"/>
          <w:color w:val="000000" w:themeColor="text1"/>
          <w:lang w:eastAsia="ru-RU"/>
        </w:rPr>
        <w:t xml:space="preserve">3.4. </w:t>
      </w:r>
      <w:r w:rsidRPr="008251E9">
        <w:rPr>
          <w:rFonts w:ascii="Times New Roman" w:eastAsia="Calibri" w:hAnsi="Times New Roman" w:cs="Times New Roman"/>
          <w:color w:val="000000" w:themeColor="text1"/>
          <w:lang w:val="x-none" w:eastAsia="ru-RU"/>
        </w:rPr>
        <w:t>Оплата производится</w:t>
      </w:r>
      <w:r w:rsidRPr="008251E9">
        <w:rPr>
          <w:rFonts w:ascii="Times New Roman" w:eastAsia="Calibri" w:hAnsi="Times New Roman" w:cs="Times New Roman"/>
          <w:color w:val="000000" w:themeColor="text1"/>
          <w:lang w:eastAsia="ru-RU"/>
        </w:rPr>
        <w:t xml:space="preserve"> поэтапно </w:t>
      </w:r>
      <w:r w:rsidRPr="008251E9">
        <w:rPr>
          <w:rFonts w:ascii="Times New Roman" w:eastAsia="Calibri" w:hAnsi="Times New Roman" w:cs="Times New Roman"/>
          <w:color w:val="000000" w:themeColor="text1"/>
          <w:lang w:val="x-none" w:eastAsia="ru-RU"/>
        </w:rPr>
        <w:t xml:space="preserve">в рублях в безналичной форме за фактически </w:t>
      </w:r>
      <w:r w:rsidRPr="008251E9">
        <w:rPr>
          <w:rFonts w:ascii="Times New Roman" w:eastAsia="Calibri" w:hAnsi="Times New Roman" w:cs="Times New Roman"/>
          <w:color w:val="000000" w:themeColor="text1"/>
          <w:lang w:eastAsia="ru-RU"/>
        </w:rPr>
        <w:t>оказанный объем услуг</w:t>
      </w:r>
      <w:r w:rsidRPr="008251E9">
        <w:rPr>
          <w:rFonts w:ascii="Times New Roman" w:eastAsia="Calibri" w:hAnsi="Times New Roman" w:cs="Times New Roman"/>
          <w:color w:val="000000" w:themeColor="text1"/>
          <w:lang w:val="x-none" w:eastAsia="ru-RU"/>
        </w:rPr>
        <w:t xml:space="preserve"> в течение</w:t>
      </w:r>
      <w:r w:rsidRPr="008251E9">
        <w:rPr>
          <w:rFonts w:ascii="Times New Roman" w:eastAsia="Calibri" w:hAnsi="Times New Roman" w:cs="Times New Roman"/>
          <w:color w:val="000000" w:themeColor="text1"/>
          <w:lang w:eastAsia="ru-RU"/>
        </w:rPr>
        <w:t xml:space="preserve"> 7 </w:t>
      </w:r>
      <w:r w:rsidRPr="008251E9">
        <w:rPr>
          <w:rFonts w:ascii="Times New Roman" w:eastAsia="Calibri" w:hAnsi="Times New Roman" w:cs="Times New Roman"/>
          <w:color w:val="000000" w:themeColor="text1"/>
          <w:lang w:val="x-none" w:eastAsia="ru-RU"/>
        </w:rPr>
        <w:t xml:space="preserve">рабочих дней после подписания акта сдачи-приемки </w:t>
      </w:r>
      <w:r w:rsidRPr="008251E9">
        <w:rPr>
          <w:rFonts w:ascii="Times New Roman" w:eastAsia="Calibri" w:hAnsi="Times New Roman" w:cs="Times New Roman"/>
          <w:color w:val="000000" w:themeColor="text1"/>
          <w:lang w:eastAsia="ru-RU"/>
        </w:rPr>
        <w:t>оказанных услуг и предоставления счета. Услуги, оказанные в течение смены, являются этапом оказания услуг.</w:t>
      </w:r>
    </w:p>
    <w:p w14:paraId="61843A5E" w14:textId="77777777" w:rsidR="00653358" w:rsidRDefault="002420C0" w:rsidP="002420C0">
      <w:pPr>
        <w:autoSpaceDE w:val="0"/>
        <w:autoSpaceDN w:val="0"/>
        <w:adjustRightInd w:val="0"/>
        <w:spacing w:after="0" w:line="240" w:lineRule="auto"/>
        <w:contextualSpacing/>
        <w:jc w:val="both"/>
        <w:rPr>
          <w:rFonts w:ascii="Times New Roman" w:hAnsi="Times New Roman" w:cs="Times New Roman"/>
          <w:color w:val="000000" w:themeColor="text1"/>
        </w:rPr>
      </w:pPr>
      <w:r w:rsidRPr="008251E9">
        <w:rPr>
          <w:rFonts w:ascii="Times New Roman" w:hAnsi="Times New Roman" w:cs="Times New Roman"/>
          <w:color w:val="000000" w:themeColor="text1"/>
        </w:rPr>
        <w:t xml:space="preserve">3.5 </w:t>
      </w:r>
      <w:r w:rsidR="00F5630A" w:rsidRPr="008251E9">
        <w:rPr>
          <w:rFonts w:ascii="Times New Roman" w:hAnsi="Times New Roman" w:cs="Times New Roman"/>
          <w:color w:val="000000" w:themeColor="text1"/>
        </w:rPr>
        <w:t xml:space="preserve">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w:t>
      </w:r>
      <w:hyperlink r:id="rId7" w:history="1">
        <w:r w:rsidR="00F5630A" w:rsidRPr="008251E9">
          <w:rPr>
            <w:rFonts w:ascii="Times New Roman" w:hAnsi="Times New Roman" w:cs="Times New Roman"/>
            <w:color w:val="000000" w:themeColor="text1"/>
          </w:rPr>
          <w:t>законодательством</w:t>
        </w:r>
      </w:hyperlink>
      <w:r w:rsidR="00F5630A" w:rsidRPr="008251E9">
        <w:rPr>
          <w:rFonts w:ascii="Times New Roman" w:hAnsi="Times New Roman" w:cs="Times New Roman"/>
          <w:color w:val="000000" w:themeColor="text1"/>
        </w:rPr>
        <w:t xml:space="preserve">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00653358" w:rsidRPr="008251E9">
        <w:rPr>
          <w:rFonts w:ascii="Times New Roman" w:hAnsi="Times New Roman" w:cs="Times New Roman"/>
          <w:color w:val="000000" w:themeColor="text1"/>
        </w:rPr>
        <w:t xml:space="preserve"> </w:t>
      </w:r>
    </w:p>
    <w:p w14:paraId="00C3912D" w14:textId="77777777" w:rsidR="008251E9" w:rsidRPr="008251E9" w:rsidRDefault="008251E9" w:rsidP="002420C0">
      <w:pPr>
        <w:autoSpaceDE w:val="0"/>
        <w:autoSpaceDN w:val="0"/>
        <w:adjustRightInd w:val="0"/>
        <w:spacing w:after="0" w:line="240" w:lineRule="auto"/>
        <w:contextualSpacing/>
        <w:jc w:val="both"/>
        <w:rPr>
          <w:rFonts w:ascii="Times New Roman" w:hAnsi="Times New Roman" w:cs="Times New Roman"/>
          <w:color w:val="000000" w:themeColor="text1"/>
        </w:rPr>
      </w:pPr>
    </w:p>
    <w:p w14:paraId="35942E8C" w14:textId="0649D242" w:rsidR="00F5630A" w:rsidRPr="008251E9" w:rsidRDefault="00A351A1" w:rsidP="00653358">
      <w:pPr>
        <w:autoSpaceDE w:val="0"/>
        <w:autoSpaceDN w:val="0"/>
        <w:adjustRightInd w:val="0"/>
        <w:spacing w:after="0" w:line="240" w:lineRule="auto"/>
        <w:contextualSpacing/>
        <w:jc w:val="center"/>
        <w:rPr>
          <w:rFonts w:ascii="Times New Roman" w:hAnsi="Times New Roman" w:cs="Times New Roman"/>
          <w:b/>
          <w:bCs/>
          <w:color w:val="000000" w:themeColor="text1"/>
        </w:rPr>
      </w:pPr>
      <w:r w:rsidRPr="008251E9">
        <w:rPr>
          <w:rFonts w:ascii="Times New Roman" w:hAnsi="Times New Roman" w:cs="Times New Roman"/>
          <w:b/>
          <w:bCs/>
          <w:color w:val="000000" w:themeColor="text1"/>
        </w:rPr>
        <w:t xml:space="preserve">4. </w:t>
      </w:r>
      <w:r w:rsidR="00653358" w:rsidRPr="008251E9">
        <w:rPr>
          <w:rFonts w:ascii="Times New Roman" w:hAnsi="Times New Roman" w:cs="Times New Roman"/>
          <w:b/>
          <w:bCs/>
          <w:color w:val="000000" w:themeColor="text1"/>
        </w:rPr>
        <w:t>Обязательства сторон</w:t>
      </w:r>
    </w:p>
    <w:p w14:paraId="200839DD" w14:textId="77777777" w:rsidR="00185FB2" w:rsidRPr="008251E9" w:rsidRDefault="00185FB2" w:rsidP="004C1305">
      <w:pPr>
        <w:spacing w:after="0" w:line="240" w:lineRule="auto"/>
        <w:contextualSpacing/>
        <w:jc w:val="both"/>
        <w:rPr>
          <w:rFonts w:ascii="Times New Roman" w:eastAsia="Times New Roman" w:hAnsi="Times New Roman" w:cs="Times New Roman"/>
          <w:color w:val="000000" w:themeColor="text1"/>
          <w:lang w:eastAsia="ru-RU"/>
        </w:rPr>
      </w:pPr>
      <w:r w:rsidRPr="008251E9">
        <w:rPr>
          <w:rFonts w:ascii="Times New Roman" w:eastAsia="Times New Roman" w:hAnsi="Times New Roman" w:cs="Times New Roman"/>
          <w:color w:val="000000" w:themeColor="text1"/>
          <w:lang w:eastAsia="ru-RU"/>
        </w:rPr>
        <w:t>4.1. Заказчик обязуется:</w:t>
      </w:r>
    </w:p>
    <w:p w14:paraId="76A09B5D" w14:textId="77777777" w:rsidR="00185FB2" w:rsidRPr="008251E9" w:rsidRDefault="00185FB2" w:rsidP="004C1305">
      <w:pPr>
        <w:tabs>
          <w:tab w:val="left" w:pos="426"/>
          <w:tab w:val="left" w:pos="567"/>
          <w:tab w:val="left" w:pos="1080"/>
        </w:tabs>
        <w:spacing w:after="0" w:line="240" w:lineRule="auto"/>
        <w:contextualSpacing/>
        <w:jc w:val="both"/>
        <w:outlineLvl w:val="4"/>
        <w:rPr>
          <w:rFonts w:ascii="Times New Roman" w:eastAsia="Times New Roman" w:hAnsi="Times New Roman" w:cs="Times New Roman"/>
          <w:color w:val="000000" w:themeColor="text1"/>
          <w:lang w:eastAsia="ru-RU"/>
        </w:rPr>
      </w:pPr>
      <w:r w:rsidRPr="008251E9">
        <w:rPr>
          <w:rFonts w:ascii="Times New Roman" w:eastAsia="Times New Roman" w:hAnsi="Times New Roman" w:cs="Times New Roman"/>
          <w:color w:val="000000" w:themeColor="text1"/>
          <w:lang w:eastAsia="ru-RU"/>
        </w:rPr>
        <w:t>1) в соответствии с установленным лимитом бюджетных обязательств, объемом затрат и ценой услуг, оплатить оказанные услуги Исполнителю за счет средств бюджета муниципального образования «город Екатеринбург», внебюджетных средств, средств областного бюджета.</w:t>
      </w:r>
    </w:p>
    <w:p w14:paraId="0A7534F3" w14:textId="77777777" w:rsidR="00185FB2" w:rsidRPr="008251E9" w:rsidRDefault="00185FB2" w:rsidP="004C1305">
      <w:pPr>
        <w:tabs>
          <w:tab w:val="left" w:pos="1134"/>
        </w:tabs>
        <w:suppressAutoHyphens/>
        <w:spacing w:after="0" w:line="240" w:lineRule="auto"/>
        <w:contextualSpacing/>
        <w:jc w:val="both"/>
        <w:rPr>
          <w:rFonts w:ascii="Times New Roman" w:eastAsia="Times New Roman" w:hAnsi="Times New Roman" w:cs="Times New Roman"/>
          <w:bCs/>
          <w:color w:val="000000" w:themeColor="text1"/>
          <w:lang w:eastAsia="ar-SA"/>
        </w:rPr>
      </w:pPr>
      <w:r w:rsidRPr="008251E9">
        <w:rPr>
          <w:rFonts w:ascii="Times New Roman" w:eastAsia="Times New Roman" w:hAnsi="Times New Roman" w:cs="Times New Roman"/>
          <w:color w:val="000000" w:themeColor="text1"/>
          <w:lang w:eastAsia="ar-SA"/>
        </w:rPr>
        <w:t xml:space="preserve">2) </w:t>
      </w:r>
      <w:r w:rsidRPr="008251E9">
        <w:rPr>
          <w:rFonts w:ascii="Times New Roman" w:eastAsia="Times New Roman" w:hAnsi="Times New Roman" w:cs="Times New Roman"/>
          <w:bCs/>
          <w:color w:val="000000" w:themeColor="text1"/>
          <w:lang w:eastAsia="ar-SA"/>
        </w:rPr>
        <w:t xml:space="preserve">осуществлять контроль за ходом и качеством оказываемых услуг, соблюдением сроков их выполнения, не вмешиваясь при этом в оперативно-хозяйственную деятельность </w:t>
      </w:r>
      <w:r w:rsidRPr="008251E9">
        <w:rPr>
          <w:rFonts w:ascii="Times New Roman" w:eastAsia="Times New Roman" w:hAnsi="Times New Roman" w:cs="Times New Roman"/>
          <w:color w:val="000000" w:themeColor="text1"/>
          <w:lang w:eastAsia="ru-RU"/>
        </w:rPr>
        <w:t>Исполнителя</w:t>
      </w:r>
      <w:r w:rsidRPr="008251E9">
        <w:rPr>
          <w:rFonts w:ascii="Times New Roman" w:eastAsia="Times New Roman" w:hAnsi="Times New Roman" w:cs="Times New Roman"/>
          <w:bCs/>
          <w:color w:val="000000" w:themeColor="text1"/>
          <w:lang w:eastAsia="ar-SA"/>
        </w:rPr>
        <w:t>.</w:t>
      </w:r>
    </w:p>
    <w:p w14:paraId="4D7D12FC" w14:textId="77777777" w:rsidR="00185FB2" w:rsidRPr="008251E9" w:rsidRDefault="00185FB2" w:rsidP="004C1305">
      <w:pPr>
        <w:tabs>
          <w:tab w:val="left" w:pos="1134"/>
        </w:tabs>
        <w:suppressAutoHyphens/>
        <w:spacing w:after="0" w:line="240" w:lineRule="auto"/>
        <w:contextualSpacing/>
        <w:jc w:val="both"/>
        <w:rPr>
          <w:rFonts w:ascii="Times New Roman" w:eastAsia="Times New Roman" w:hAnsi="Times New Roman" w:cs="Times New Roman"/>
          <w:color w:val="000000" w:themeColor="text1"/>
          <w:lang w:eastAsia="ru-RU"/>
        </w:rPr>
      </w:pPr>
      <w:r w:rsidRPr="008251E9">
        <w:rPr>
          <w:rFonts w:ascii="Times New Roman" w:eastAsia="Times New Roman" w:hAnsi="Times New Roman" w:cs="Times New Roman"/>
          <w:color w:val="000000" w:themeColor="text1"/>
          <w:lang w:eastAsia="ru-RU"/>
        </w:rPr>
        <w:t>3) нести иные обязанности в соответствии с настоящим Договором и законодательством Российской Федерации.</w:t>
      </w:r>
    </w:p>
    <w:p w14:paraId="524E3D0A" w14:textId="77777777" w:rsidR="00185FB2" w:rsidRPr="008251E9" w:rsidRDefault="00185FB2" w:rsidP="004C1305">
      <w:pPr>
        <w:spacing w:after="0" w:line="240" w:lineRule="auto"/>
        <w:contextualSpacing/>
        <w:jc w:val="both"/>
        <w:rPr>
          <w:rFonts w:ascii="Times New Roman" w:eastAsia="Times New Roman" w:hAnsi="Times New Roman" w:cs="Times New Roman"/>
          <w:color w:val="000000" w:themeColor="text1"/>
          <w:lang w:val="x-none" w:eastAsia="ru-RU"/>
        </w:rPr>
      </w:pPr>
      <w:r w:rsidRPr="008251E9">
        <w:rPr>
          <w:rFonts w:ascii="Times New Roman" w:eastAsia="Times New Roman" w:hAnsi="Times New Roman" w:cs="Times New Roman"/>
          <w:color w:val="000000" w:themeColor="text1"/>
          <w:lang w:val="x-none" w:eastAsia="ru-RU"/>
        </w:rPr>
        <w:t xml:space="preserve">4.2. </w:t>
      </w:r>
      <w:r w:rsidRPr="008251E9">
        <w:rPr>
          <w:rFonts w:ascii="Times New Roman" w:eastAsia="Times New Roman" w:hAnsi="Times New Roman" w:cs="Times New Roman"/>
          <w:color w:val="000000" w:themeColor="text1"/>
          <w:lang w:eastAsia="ru-RU"/>
        </w:rPr>
        <w:t>Исполнитель</w:t>
      </w:r>
      <w:r w:rsidRPr="008251E9">
        <w:rPr>
          <w:rFonts w:ascii="Times New Roman" w:eastAsia="Times New Roman" w:hAnsi="Times New Roman" w:cs="Times New Roman"/>
          <w:color w:val="000000" w:themeColor="text1"/>
          <w:lang w:val="x-none" w:eastAsia="ru-RU"/>
        </w:rPr>
        <w:t xml:space="preserve"> обязуется:</w:t>
      </w:r>
    </w:p>
    <w:p w14:paraId="1E888D44" w14:textId="77777777" w:rsidR="00185FB2" w:rsidRPr="008251E9" w:rsidRDefault="00185FB2" w:rsidP="004C1305">
      <w:pPr>
        <w:spacing w:after="0" w:line="240" w:lineRule="auto"/>
        <w:contextualSpacing/>
        <w:jc w:val="both"/>
        <w:rPr>
          <w:rFonts w:ascii="Times New Roman" w:eastAsia="Times New Roman" w:hAnsi="Times New Roman" w:cs="Times New Roman"/>
          <w:color w:val="000000" w:themeColor="text1"/>
          <w:lang w:eastAsia="ru-RU"/>
        </w:rPr>
      </w:pPr>
      <w:r w:rsidRPr="008251E9">
        <w:rPr>
          <w:rFonts w:ascii="Times New Roman" w:eastAsia="Times New Roman" w:hAnsi="Times New Roman" w:cs="Times New Roman"/>
          <w:color w:val="000000" w:themeColor="text1"/>
          <w:lang w:eastAsia="ru-RU"/>
        </w:rPr>
        <w:t xml:space="preserve">1) надлежащим образом оказать услуги в соответствии с техническим заданием </w:t>
      </w:r>
      <w:r w:rsidRPr="008251E9">
        <w:rPr>
          <w:rFonts w:ascii="Times New Roman" w:eastAsia="Times New Roman" w:hAnsi="Times New Roman" w:cs="Times New Roman"/>
          <w:color w:val="000000" w:themeColor="text1"/>
          <w:lang w:val="x-none" w:eastAsia="ru-RU"/>
        </w:rPr>
        <w:t>(Приложение №</w:t>
      </w:r>
      <w:r w:rsidRPr="008251E9">
        <w:rPr>
          <w:rFonts w:ascii="Times New Roman" w:eastAsia="Times New Roman" w:hAnsi="Times New Roman" w:cs="Times New Roman"/>
          <w:color w:val="000000" w:themeColor="text1"/>
          <w:lang w:eastAsia="ru-RU"/>
        </w:rPr>
        <w:t xml:space="preserve"> </w:t>
      </w:r>
      <w:r w:rsidRPr="008251E9">
        <w:rPr>
          <w:rFonts w:ascii="Times New Roman" w:eastAsia="Times New Roman" w:hAnsi="Times New Roman" w:cs="Times New Roman"/>
          <w:color w:val="000000" w:themeColor="text1"/>
          <w:lang w:val="x-none" w:eastAsia="ru-RU"/>
        </w:rPr>
        <w:t xml:space="preserve">1 к </w:t>
      </w:r>
      <w:r w:rsidRPr="008251E9">
        <w:rPr>
          <w:rFonts w:ascii="Times New Roman" w:eastAsia="Times New Roman" w:hAnsi="Times New Roman" w:cs="Times New Roman"/>
          <w:color w:val="000000" w:themeColor="text1"/>
          <w:lang w:eastAsia="ru-RU"/>
        </w:rPr>
        <w:t>Договор</w:t>
      </w:r>
      <w:r w:rsidRPr="008251E9">
        <w:rPr>
          <w:rFonts w:ascii="Times New Roman" w:eastAsia="Times New Roman" w:hAnsi="Times New Roman" w:cs="Times New Roman"/>
          <w:color w:val="000000" w:themeColor="text1"/>
          <w:lang w:val="x-none" w:eastAsia="ru-RU"/>
        </w:rPr>
        <w:t>у)</w:t>
      </w:r>
    </w:p>
    <w:p w14:paraId="77A01B01" w14:textId="31930CE8" w:rsidR="00185FB2" w:rsidRPr="008251E9" w:rsidRDefault="00185FB2" w:rsidP="004C1305">
      <w:pPr>
        <w:spacing w:after="0" w:line="240" w:lineRule="auto"/>
        <w:contextualSpacing/>
        <w:jc w:val="both"/>
        <w:rPr>
          <w:rFonts w:ascii="Times New Roman" w:eastAsia="Times New Roman" w:hAnsi="Times New Roman" w:cs="Times New Roman"/>
          <w:lang w:val="x-none" w:eastAsia="ru-RU"/>
        </w:rPr>
      </w:pPr>
      <w:r w:rsidRPr="008251E9">
        <w:rPr>
          <w:rFonts w:ascii="Times New Roman" w:eastAsia="Times New Roman" w:hAnsi="Times New Roman" w:cs="Times New Roman"/>
          <w:color w:val="000000" w:themeColor="text1"/>
          <w:lang w:val="x-none" w:eastAsia="ru-RU"/>
        </w:rPr>
        <w:t xml:space="preserve">2) исполнять полученные в ходе </w:t>
      </w:r>
      <w:r w:rsidRPr="008251E9">
        <w:rPr>
          <w:rFonts w:ascii="Times New Roman" w:eastAsia="Times New Roman" w:hAnsi="Times New Roman" w:cs="Times New Roman"/>
          <w:color w:val="000000" w:themeColor="text1"/>
          <w:lang w:eastAsia="ru-RU"/>
        </w:rPr>
        <w:t>оказания услуг</w:t>
      </w:r>
      <w:r w:rsidRPr="008251E9">
        <w:rPr>
          <w:rFonts w:ascii="Times New Roman" w:eastAsia="Times New Roman" w:hAnsi="Times New Roman" w:cs="Times New Roman"/>
          <w:color w:val="000000" w:themeColor="text1"/>
          <w:lang w:val="x-none" w:eastAsia="ru-RU"/>
        </w:rPr>
        <w:t xml:space="preserve"> указания </w:t>
      </w:r>
      <w:r w:rsidRPr="008251E9">
        <w:rPr>
          <w:rFonts w:ascii="Times New Roman" w:eastAsia="Times New Roman" w:hAnsi="Times New Roman" w:cs="Times New Roman"/>
          <w:color w:val="000000" w:themeColor="text1"/>
          <w:lang w:eastAsia="ru-RU"/>
        </w:rPr>
        <w:t>З</w:t>
      </w:r>
      <w:proofErr w:type="spellStart"/>
      <w:r w:rsidRPr="008251E9">
        <w:rPr>
          <w:rFonts w:ascii="Times New Roman" w:eastAsia="Times New Roman" w:hAnsi="Times New Roman" w:cs="Times New Roman"/>
          <w:color w:val="000000" w:themeColor="text1"/>
          <w:lang w:val="x-none" w:eastAsia="ru-RU"/>
        </w:rPr>
        <w:t>аказчика</w:t>
      </w:r>
      <w:proofErr w:type="spellEnd"/>
      <w:r w:rsidRPr="008251E9">
        <w:rPr>
          <w:rFonts w:ascii="Times New Roman" w:eastAsia="Times New Roman" w:hAnsi="Times New Roman" w:cs="Times New Roman"/>
          <w:color w:val="000000" w:themeColor="text1"/>
          <w:lang w:val="x-none" w:eastAsia="ru-RU"/>
        </w:rPr>
        <w:t>,</w:t>
      </w:r>
      <w:r w:rsidR="008726D4" w:rsidRPr="008251E9">
        <w:rPr>
          <w:rFonts w:ascii="Times New Roman" w:eastAsia="Times New Roman" w:hAnsi="Times New Roman" w:cs="Times New Roman"/>
          <w:color w:val="000000" w:themeColor="text1"/>
          <w:lang w:val="x-none" w:eastAsia="ru-RU"/>
        </w:rPr>
        <w:t xml:space="preserve"> </w:t>
      </w:r>
      <w:r w:rsidRPr="008251E9">
        <w:rPr>
          <w:rFonts w:ascii="Times New Roman" w:eastAsia="Times New Roman" w:hAnsi="Times New Roman" w:cs="Times New Roman"/>
          <w:color w:val="000000" w:themeColor="text1"/>
          <w:lang w:val="x-none" w:eastAsia="ru-RU"/>
        </w:rPr>
        <w:t xml:space="preserve">если такие указания не противоречат условиям </w:t>
      </w:r>
      <w:r w:rsidRPr="008251E9">
        <w:rPr>
          <w:rFonts w:ascii="Times New Roman" w:eastAsia="Times New Roman" w:hAnsi="Times New Roman" w:cs="Times New Roman"/>
          <w:color w:val="000000" w:themeColor="text1"/>
          <w:lang w:eastAsia="ru-RU"/>
        </w:rPr>
        <w:t>Договора</w:t>
      </w:r>
      <w:r w:rsidRPr="008251E9">
        <w:rPr>
          <w:rFonts w:ascii="Times New Roman" w:eastAsia="Times New Roman" w:hAnsi="Times New Roman" w:cs="Times New Roman"/>
          <w:color w:val="000000" w:themeColor="text1"/>
          <w:lang w:val="x-none" w:eastAsia="ru-RU"/>
        </w:rPr>
        <w:t xml:space="preserve"> </w:t>
      </w:r>
      <w:r w:rsidRPr="008251E9">
        <w:rPr>
          <w:rFonts w:ascii="Times New Roman" w:eastAsia="Times New Roman" w:hAnsi="Times New Roman" w:cs="Times New Roman"/>
          <w:lang w:val="x-none" w:eastAsia="ru-RU"/>
        </w:rPr>
        <w:t xml:space="preserve">и не представляют собой вмешательство в оперативно-хозяйственную деятельность </w:t>
      </w:r>
      <w:r w:rsidRPr="008251E9">
        <w:rPr>
          <w:rFonts w:ascii="Times New Roman" w:eastAsia="Times New Roman" w:hAnsi="Times New Roman" w:cs="Times New Roman"/>
          <w:lang w:eastAsia="ru-RU"/>
        </w:rPr>
        <w:t>Исполнителя</w:t>
      </w:r>
      <w:r w:rsidRPr="008251E9">
        <w:rPr>
          <w:rFonts w:ascii="Times New Roman" w:eastAsia="Times New Roman" w:hAnsi="Times New Roman" w:cs="Times New Roman"/>
          <w:lang w:val="x-none" w:eastAsia="ru-RU"/>
        </w:rPr>
        <w:t>;</w:t>
      </w:r>
    </w:p>
    <w:p w14:paraId="5438E322" w14:textId="7D2DC86A" w:rsidR="00185FB2" w:rsidRPr="008251E9" w:rsidRDefault="00185FB2" w:rsidP="004C1305">
      <w:pPr>
        <w:spacing w:after="0" w:line="240" w:lineRule="auto"/>
        <w:contextualSpacing/>
        <w:jc w:val="both"/>
        <w:rPr>
          <w:rFonts w:ascii="Times New Roman" w:eastAsia="Times New Roman" w:hAnsi="Times New Roman" w:cs="Times New Roman"/>
          <w:lang w:eastAsia="ru-RU"/>
        </w:rPr>
      </w:pPr>
      <w:r w:rsidRPr="008251E9">
        <w:rPr>
          <w:rFonts w:ascii="Times New Roman" w:eastAsia="Times New Roman" w:hAnsi="Times New Roman" w:cs="Times New Roman"/>
          <w:lang w:val="x-none" w:eastAsia="ru-RU"/>
        </w:rPr>
        <w:t xml:space="preserve">3) оформить и своевременно представить </w:t>
      </w:r>
      <w:r w:rsidRPr="008251E9">
        <w:rPr>
          <w:rFonts w:ascii="Times New Roman" w:eastAsia="Times New Roman" w:hAnsi="Times New Roman" w:cs="Times New Roman"/>
          <w:lang w:eastAsia="ru-RU"/>
        </w:rPr>
        <w:t>З</w:t>
      </w:r>
      <w:proofErr w:type="spellStart"/>
      <w:r w:rsidRPr="008251E9">
        <w:rPr>
          <w:rFonts w:ascii="Times New Roman" w:eastAsia="Times New Roman" w:hAnsi="Times New Roman" w:cs="Times New Roman"/>
          <w:lang w:val="x-none" w:eastAsia="ru-RU"/>
        </w:rPr>
        <w:t>аказчику</w:t>
      </w:r>
      <w:proofErr w:type="spellEnd"/>
      <w:r w:rsidR="008726D4" w:rsidRPr="008251E9">
        <w:rPr>
          <w:rFonts w:ascii="Times New Roman" w:eastAsia="Times New Roman" w:hAnsi="Times New Roman" w:cs="Times New Roman"/>
          <w:lang w:val="x-none" w:eastAsia="ru-RU"/>
        </w:rPr>
        <w:t xml:space="preserve"> </w:t>
      </w:r>
      <w:r w:rsidRPr="008251E9">
        <w:rPr>
          <w:rFonts w:ascii="Times New Roman" w:eastAsia="Times New Roman" w:hAnsi="Times New Roman" w:cs="Times New Roman"/>
          <w:lang w:val="x-none" w:eastAsia="ru-RU"/>
        </w:rPr>
        <w:t xml:space="preserve">акт </w:t>
      </w:r>
      <w:r w:rsidRPr="008251E9">
        <w:rPr>
          <w:rFonts w:ascii="Times New Roman" w:eastAsia="Times New Roman" w:hAnsi="Times New Roman" w:cs="Times New Roman"/>
          <w:lang w:eastAsia="ru-RU"/>
        </w:rPr>
        <w:t>сдачи-приемки оказанных услуг и счет;</w:t>
      </w:r>
    </w:p>
    <w:p w14:paraId="256E6D3D" w14:textId="77777777" w:rsidR="00185FB2" w:rsidRPr="008251E9" w:rsidRDefault="00185FB2" w:rsidP="004C1305">
      <w:pPr>
        <w:spacing w:after="0" w:line="240" w:lineRule="auto"/>
        <w:contextualSpacing/>
        <w:jc w:val="both"/>
        <w:rPr>
          <w:rFonts w:ascii="Times New Roman" w:eastAsia="Times New Roman" w:hAnsi="Times New Roman" w:cs="Times New Roman"/>
          <w:lang w:eastAsia="ru-RU"/>
        </w:rPr>
      </w:pPr>
      <w:r w:rsidRPr="008251E9">
        <w:rPr>
          <w:rFonts w:ascii="Times New Roman" w:eastAsia="Times New Roman" w:hAnsi="Times New Roman" w:cs="Times New Roman"/>
          <w:lang w:eastAsia="ru-RU"/>
        </w:rPr>
        <w:lastRenderedPageBreak/>
        <w:t>4) в случае невозможности исполнения обязательств по настоящему Договору незамедлительно информировать Заказчика;</w:t>
      </w:r>
    </w:p>
    <w:p w14:paraId="7B1BBFF7" w14:textId="44CC2371" w:rsidR="00614DD1" w:rsidRPr="008251E9" w:rsidRDefault="00185FB2" w:rsidP="00614DD1">
      <w:pPr>
        <w:spacing w:after="0" w:line="240" w:lineRule="auto"/>
        <w:contextualSpacing/>
        <w:rPr>
          <w:rFonts w:ascii="Times New Roman" w:eastAsia="Arial" w:hAnsi="Times New Roman" w:cs="Times New Roman"/>
          <w:lang w:eastAsia="ar-SA"/>
        </w:rPr>
      </w:pPr>
      <w:r w:rsidRPr="008251E9">
        <w:rPr>
          <w:rFonts w:ascii="Times New Roman" w:eastAsia="Times New Roman" w:hAnsi="Times New Roman" w:cs="Times New Roman"/>
          <w:lang w:eastAsia="ru-RU"/>
        </w:rPr>
        <w:t>5) нести иные обязанности в соответствии с настоящим Договором и законодательством Российской Федерации</w:t>
      </w:r>
      <w:r w:rsidRPr="008251E9">
        <w:rPr>
          <w:rFonts w:ascii="Times New Roman" w:eastAsia="Arial" w:hAnsi="Times New Roman" w:cs="Times New Roman"/>
          <w:lang w:eastAsia="ar-SA"/>
        </w:rPr>
        <w:t xml:space="preserve">. </w:t>
      </w:r>
    </w:p>
    <w:p w14:paraId="741047D0" w14:textId="48C56B50" w:rsidR="00614DD1" w:rsidRPr="008251E9" w:rsidRDefault="00614DD1" w:rsidP="008251E9">
      <w:pPr>
        <w:pStyle w:val="a5"/>
        <w:widowControl w:val="0"/>
        <w:numPr>
          <w:ilvl w:val="0"/>
          <w:numId w:val="19"/>
        </w:numPr>
        <w:suppressAutoHyphens/>
        <w:spacing w:after="0" w:line="240" w:lineRule="auto"/>
        <w:jc w:val="center"/>
        <w:rPr>
          <w:rFonts w:ascii="Times New Roman" w:eastAsia="Arial" w:hAnsi="Times New Roman" w:cs="Times New Roman"/>
          <w:b/>
          <w:bCs/>
          <w:lang w:eastAsia="ar-SA"/>
        </w:rPr>
      </w:pPr>
      <w:r w:rsidRPr="008251E9">
        <w:rPr>
          <w:rFonts w:ascii="Times New Roman" w:eastAsia="Arial" w:hAnsi="Times New Roman" w:cs="Times New Roman"/>
          <w:b/>
          <w:bCs/>
          <w:lang w:eastAsia="ar-SA"/>
        </w:rPr>
        <w:t>Сдача и приемка оказанных услуг</w:t>
      </w:r>
    </w:p>
    <w:p w14:paraId="0D1C7DE1" w14:textId="77777777" w:rsidR="00977374" w:rsidRPr="008251E9" w:rsidRDefault="00977374" w:rsidP="00977374">
      <w:pPr>
        <w:pStyle w:val="a5"/>
        <w:widowControl w:val="0"/>
        <w:suppressAutoHyphens/>
        <w:spacing w:after="0" w:line="240" w:lineRule="auto"/>
        <w:ind w:left="360"/>
        <w:rPr>
          <w:rFonts w:ascii="Times New Roman" w:eastAsia="Arial" w:hAnsi="Times New Roman" w:cs="Times New Roman"/>
          <w:b/>
          <w:bCs/>
          <w:lang w:eastAsia="ar-SA"/>
        </w:rPr>
      </w:pPr>
    </w:p>
    <w:p w14:paraId="3B43BFA1" w14:textId="59B6C037" w:rsidR="00977374" w:rsidRPr="008251E9" w:rsidRDefault="00FA2555" w:rsidP="00095251">
      <w:pPr>
        <w:spacing w:after="0" w:line="240" w:lineRule="auto"/>
        <w:contextualSpacing/>
        <w:jc w:val="both"/>
        <w:rPr>
          <w:rFonts w:ascii="Times New Roman" w:eastAsia="Times New Roman" w:hAnsi="Times New Roman" w:cs="Times New Roman"/>
          <w:color w:val="000000" w:themeColor="text1"/>
          <w:lang w:eastAsia="ru-RU"/>
        </w:rPr>
      </w:pPr>
      <w:r w:rsidRPr="008251E9">
        <w:rPr>
          <w:rFonts w:ascii="Times New Roman" w:eastAsia="Times New Roman" w:hAnsi="Times New Roman" w:cs="Times New Roman"/>
          <w:color w:val="000000" w:themeColor="text1"/>
          <w:lang w:eastAsia="ru-RU"/>
        </w:rPr>
        <w:t xml:space="preserve">5.1. </w:t>
      </w:r>
      <w:r w:rsidR="00185FB2" w:rsidRPr="008251E9">
        <w:rPr>
          <w:rFonts w:ascii="Times New Roman" w:eastAsia="Times New Roman" w:hAnsi="Times New Roman" w:cs="Times New Roman"/>
          <w:color w:val="000000" w:themeColor="text1"/>
          <w:lang w:eastAsia="ru-RU"/>
        </w:rPr>
        <w:t>Исполнитель поэтапно представляет Заказчику</w:t>
      </w:r>
      <w:r w:rsidR="008726D4" w:rsidRPr="008251E9">
        <w:rPr>
          <w:rFonts w:ascii="Times New Roman" w:eastAsia="Times New Roman" w:hAnsi="Times New Roman" w:cs="Times New Roman"/>
          <w:color w:val="000000" w:themeColor="text1"/>
          <w:lang w:eastAsia="ru-RU"/>
        </w:rPr>
        <w:t xml:space="preserve"> </w:t>
      </w:r>
      <w:r w:rsidR="00185FB2" w:rsidRPr="008251E9">
        <w:rPr>
          <w:rFonts w:ascii="Times New Roman" w:eastAsia="Times New Roman" w:hAnsi="Times New Roman" w:cs="Times New Roman"/>
          <w:color w:val="000000" w:themeColor="text1"/>
          <w:lang w:eastAsia="ru-RU"/>
        </w:rPr>
        <w:t>акт сдачи-приемки оказанных услуг в 2-х экземплярах, а также счет для оплаты в</w:t>
      </w:r>
      <w:r w:rsidR="005031DA" w:rsidRPr="008251E9">
        <w:rPr>
          <w:rFonts w:ascii="Times New Roman" w:eastAsia="Times New Roman" w:hAnsi="Times New Roman" w:cs="Times New Roman"/>
          <w:color w:val="000000" w:themeColor="text1"/>
          <w:lang w:eastAsia="ru-RU"/>
        </w:rPr>
        <w:t xml:space="preserve"> </w:t>
      </w:r>
      <w:r w:rsidR="00185FB2" w:rsidRPr="008251E9">
        <w:rPr>
          <w:rFonts w:ascii="Times New Roman" w:eastAsia="Times New Roman" w:hAnsi="Times New Roman" w:cs="Times New Roman"/>
          <w:color w:val="000000" w:themeColor="text1"/>
          <w:lang w:eastAsia="ru-RU"/>
        </w:rPr>
        <w:t>течении 2 рабочих дней после их оказания.</w:t>
      </w:r>
    </w:p>
    <w:p w14:paraId="4C1ADA16" w14:textId="0FBD07FA" w:rsidR="00977374" w:rsidRPr="008251E9" w:rsidRDefault="00FA2555" w:rsidP="00095251">
      <w:pPr>
        <w:spacing w:after="0" w:line="240" w:lineRule="auto"/>
        <w:contextualSpacing/>
        <w:jc w:val="both"/>
        <w:rPr>
          <w:rFonts w:ascii="Times New Roman" w:eastAsia="Times New Roman" w:hAnsi="Times New Roman" w:cs="Times New Roman"/>
          <w:color w:val="000000" w:themeColor="text1"/>
          <w:lang w:eastAsia="ru-RU"/>
        </w:rPr>
      </w:pPr>
      <w:r w:rsidRPr="008251E9">
        <w:rPr>
          <w:rFonts w:ascii="Times New Roman" w:eastAsia="Times New Roman" w:hAnsi="Times New Roman" w:cs="Times New Roman"/>
          <w:color w:val="000000" w:themeColor="text1"/>
          <w:lang w:eastAsia="ru-RU"/>
        </w:rPr>
        <w:t xml:space="preserve">5.2. </w:t>
      </w:r>
      <w:r w:rsidR="00185FB2" w:rsidRPr="008251E9">
        <w:rPr>
          <w:rFonts w:ascii="Times New Roman" w:eastAsia="Times New Roman" w:hAnsi="Times New Roman" w:cs="Times New Roman"/>
          <w:color w:val="000000" w:themeColor="text1"/>
          <w:lang w:eastAsia="ru-RU"/>
        </w:rPr>
        <w:t>Заказчик в течение 5 рабочих дней со дня получения акта сдачи-приемки оказанных услуг обязан принять результаты оказанных услуг и направить Исполнителю подписанный акт сдачи-приемки оказанных услуг или мотивированный отказ от приемки результатов оказанных услуг Исполнителю.</w:t>
      </w:r>
    </w:p>
    <w:p w14:paraId="4DC4365E" w14:textId="6389238E" w:rsidR="00977374" w:rsidRPr="008251E9" w:rsidRDefault="00FA2555" w:rsidP="00095251">
      <w:pPr>
        <w:spacing w:after="0" w:line="240" w:lineRule="auto"/>
        <w:contextualSpacing/>
        <w:jc w:val="both"/>
        <w:rPr>
          <w:rFonts w:ascii="Times New Roman" w:eastAsia="Times New Roman" w:hAnsi="Times New Roman" w:cs="Times New Roman"/>
          <w:color w:val="000000" w:themeColor="text1"/>
          <w:lang w:eastAsia="ru-RU"/>
        </w:rPr>
      </w:pPr>
      <w:r w:rsidRPr="008251E9">
        <w:rPr>
          <w:rFonts w:ascii="Times New Roman" w:eastAsia="Times New Roman" w:hAnsi="Times New Roman" w:cs="Times New Roman"/>
          <w:color w:val="000000" w:themeColor="text1"/>
          <w:lang w:eastAsia="ru-RU"/>
        </w:rPr>
        <w:t xml:space="preserve">5.3. </w:t>
      </w:r>
      <w:r w:rsidR="00311BCD" w:rsidRPr="008251E9">
        <w:rPr>
          <w:rFonts w:ascii="Times New Roman" w:eastAsia="Times New Roman" w:hAnsi="Times New Roman" w:cs="Times New Roman"/>
          <w:color w:val="000000" w:themeColor="text1"/>
          <w:lang w:eastAsia="ru-RU"/>
        </w:rPr>
        <w:t>В случае непринятия результатов оказанных услуг в установленный настоящим договор срок, невозврата Исполнителю</w:t>
      </w:r>
      <w:r w:rsidR="00E87EA4" w:rsidRPr="008251E9">
        <w:rPr>
          <w:rFonts w:ascii="Times New Roman" w:eastAsia="Times New Roman" w:hAnsi="Times New Roman" w:cs="Times New Roman"/>
          <w:color w:val="000000" w:themeColor="text1"/>
          <w:lang w:eastAsia="ru-RU"/>
        </w:rPr>
        <w:t xml:space="preserve"> </w:t>
      </w:r>
      <w:r w:rsidR="00311BCD" w:rsidRPr="008251E9">
        <w:rPr>
          <w:rFonts w:ascii="Times New Roman" w:eastAsia="Times New Roman" w:hAnsi="Times New Roman" w:cs="Times New Roman"/>
          <w:color w:val="000000" w:themeColor="text1"/>
          <w:lang w:eastAsia="ru-RU"/>
        </w:rPr>
        <w:t>подписанного акта оказанных услуг или непредставления мотивированного отказа от приемки результатов оказанных услуг, услуги считаются принятыми Заказчиком в полном объеме</w:t>
      </w:r>
      <w:r w:rsidR="00977374" w:rsidRPr="008251E9">
        <w:rPr>
          <w:rFonts w:ascii="Times New Roman" w:eastAsia="Times New Roman" w:hAnsi="Times New Roman" w:cs="Times New Roman"/>
          <w:color w:val="000000" w:themeColor="text1"/>
          <w:lang w:eastAsia="ru-RU"/>
        </w:rPr>
        <w:t>.</w:t>
      </w:r>
    </w:p>
    <w:p w14:paraId="392EC58E" w14:textId="6C32E70C" w:rsidR="00977374" w:rsidRPr="008251E9" w:rsidRDefault="00FA2555" w:rsidP="00095251">
      <w:pPr>
        <w:spacing w:after="0" w:line="240" w:lineRule="auto"/>
        <w:contextualSpacing/>
        <w:jc w:val="both"/>
        <w:rPr>
          <w:rFonts w:ascii="Times New Roman" w:eastAsia="Times New Roman" w:hAnsi="Times New Roman" w:cs="Times New Roman"/>
          <w:color w:val="000000" w:themeColor="text1"/>
          <w:lang w:eastAsia="ru-RU"/>
        </w:rPr>
      </w:pPr>
      <w:r w:rsidRPr="008251E9">
        <w:rPr>
          <w:rFonts w:ascii="Times New Roman" w:eastAsia="Times New Roman" w:hAnsi="Times New Roman" w:cs="Times New Roman"/>
          <w:color w:val="000000" w:themeColor="text1"/>
          <w:lang w:eastAsia="ru-RU"/>
        </w:rPr>
        <w:t xml:space="preserve">5.4. </w:t>
      </w:r>
      <w:r w:rsidR="00185FB2" w:rsidRPr="008251E9">
        <w:rPr>
          <w:rFonts w:ascii="Times New Roman" w:eastAsia="Times New Roman" w:hAnsi="Times New Roman" w:cs="Times New Roman"/>
          <w:color w:val="000000" w:themeColor="text1"/>
          <w:lang w:eastAsia="ru-RU"/>
        </w:rPr>
        <w:t>В случае несоответствия результата оказанных услуг условиям договора, Заказчик вправе в течении 10 дней со дня обнаружения недостатков предъявить Исполнителю требование о безвозмездном устранении выявленных недостатков, если данное требование не устранено в установленный срок, Заказчик вправе расторгнуть Договор в одностороннем порядке и предъявить к возмещению неустойку (штраф, пеню).</w:t>
      </w:r>
    </w:p>
    <w:p w14:paraId="7A74DD97" w14:textId="1C5B2BDB" w:rsidR="00977374" w:rsidRPr="008251E9" w:rsidRDefault="00FA2555" w:rsidP="00095251">
      <w:pPr>
        <w:spacing w:after="0" w:line="240" w:lineRule="auto"/>
        <w:contextualSpacing/>
        <w:jc w:val="both"/>
        <w:rPr>
          <w:rFonts w:ascii="Times New Roman" w:eastAsia="Times New Roman" w:hAnsi="Times New Roman" w:cs="Times New Roman"/>
          <w:color w:val="000000" w:themeColor="text1"/>
          <w:lang w:eastAsia="ru-RU"/>
        </w:rPr>
      </w:pPr>
      <w:r w:rsidRPr="008251E9">
        <w:rPr>
          <w:rFonts w:ascii="Times New Roman" w:eastAsia="Times New Roman" w:hAnsi="Times New Roman" w:cs="Times New Roman"/>
          <w:color w:val="000000" w:themeColor="text1"/>
          <w:lang w:eastAsia="ru-RU"/>
        </w:rPr>
        <w:t xml:space="preserve">5.5. </w:t>
      </w:r>
      <w:r w:rsidR="00185FB2" w:rsidRPr="008251E9">
        <w:rPr>
          <w:rFonts w:ascii="Times New Roman" w:eastAsia="Times New Roman" w:hAnsi="Times New Roman" w:cs="Times New Roman"/>
          <w:color w:val="000000" w:themeColor="text1"/>
          <w:lang w:eastAsia="ru-RU"/>
        </w:rPr>
        <w:t>Приемка результата услуг осуществляется поэтапно после оказания Исполнителем услуг, предусмотренных данным Договором.</w:t>
      </w:r>
    </w:p>
    <w:p w14:paraId="08C9BB1F" w14:textId="00A75532" w:rsidR="00977374" w:rsidRDefault="00FA2555" w:rsidP="004C1305">
      <w:pPr>
        <w:spacing w:after="0" w:line="240" w:lineRule="auto"/>
        <w:contextualSpacing/>
        <w:jc w:val="both"/>
        <w:rPr>
          <w:rFonts w:ascii="Times New Roman" w:eastAsia="Times New Roman" w:hAnsi="Times New Roman" w:cs="Times New Roman"/>
          <w:color w:val="000000" w:themeColor="text1"/>
          <w:lang w:eastAsia="ru-RU"/>
        </w:rPr>
      </w:pPr>
      <w:r w:rsidRPr="008251E9">
        <w:rPr>
          <w:rFonts w:ascii="Times New Roman" w:eastAsia="Times New Roman" w:hAnsi="Times New Roman" w:cs="Times New Roman"/>
          <w:color w:val="000000" w:themeColor="text1"/>
          <w:lang w:eastAsia="ru-RU"/>
        </w:rPr>
        <w:t xml:space="preserve">5.6. </w:t>
      </w:r>
      <w:r w:rsidR="00185FB2" w:rsidRPr="008251E9">
        <w:rPr>
          <w:rFonts w:ascii="Times New Roman" w:eastAsia="Times New Roman" w:hAnsi="Times New Roman" w:cs="Times New Roman"/>
          <w:color w:val="000000" w:themeColor="text1"/>
          <w:lang w:eastAsia="ru-RU"/>
        </w:rPr>
        <w:t>Заказчик проводит экспертизу оказанных услуг самостоятельно или с привлечением экспертов.</w:t>
      </w:r>
    </w:p>
    <w:p w14:paraId="5BF4DFDD" w14:textId="634724EB" w:rsidR="0026154A" w:rsidRPr="00AD0A06" w:rsidRDefault="0026154A" w:rsidP="0026154A">
      <w:pPr>
        <w:tabs>
          <w:tab w:val="left" w:pos="426"/>
        </w:tabs>
        <w:spacing w:after="0" w:line="240" w:lineRule="auto"/>
        <w:jc w:val="both"/>
        <w:rPr>
          <w:rFonts w:ascii="Times New Roman" w:hAnsi="Times New Roman"/>
          <w:lang w:eastAsia="ru-RU"/>
        </w:rPr>
      </w:pPr>
      <w:r>
        <w:rPr>
          <w:rFonts w:ascii="Times New Roman" w:hAnsi="Times New Roman"/>
          <w:lang w:eastAsia="ru-RU"/>
        </w:rPr>
        <w:t>5</w:t>
      </w:r>
      <w:r w:rsidRPr="00AD0A06">
        <w:rPr>
          <w:rFonts w:ascii="Times New Roman" w:hAnsi="Times New Roman"/>
          <w:lang w:eastAsia="ru-RU"/>
        </w:rPr>
        <w:t xml:space="preserve">.7. Если настоящий договор заключается с единственным Исполнителем, и информация о нем не размещается в Единой информационной системе в сфере закупок (ЕИС), в случае принятия оказанных услуг Заказчик формирует Акт приемки товаров, работ, услуг по форме ОКУД 0510452 (далее – акт), не позднее 10 (десяти) календарных дней с момента принятия услуги (выполнения работы). </w:t>
      </w:r>
    </w:p>
    <w:p w14:paraId="5C3D0610" w14:textId="22BA90B6" w:rsidR="0026154A" w:rsidRPr="00AD0A06" w:rsidRDefault="0026154A" w:rsidP="0026154A">
      <w:pPr>
        <w:tabs>
          <w:tab w:val="left" w:pos="426"/>
        </w:tabs>
        <w:spacing w:after="0" w:line="240" w:lineRule="auto"/>
        <w:jc w:val="both"/>
        <w:rPr>
          <w:rFonts w:ascii="Times New Roman" w:hAnsi="Times New Roman"/>
          <w:lang w:eastAsia="ru-RU"/>
        </w:rPr>
      </w:pPr>
      <w:r>
        <w:rPr>
          <w:rFonts w:ascii="Times New Roman" w:hAnsi="Times New Roman"/>
          <w:lang w:eastAsia="ru-RU"/>
        </w:rPr>
        <w:t>5</w:t>
      </w:r>
      <w:r w:rsidRPr="00AD0A06">
        <w:rPr>
          <w:rFonts w:ascii="Times New Roman" w:hAnsi="Times New Roman"/>
          <w:lang w:eastAsia="ru-RU"/>
        </w:rPr>
        <w:t>.8. В случае невозможности участия Исполнителя при принятии услуг (выполнения работ) и составлении акта, при отсутствии претензий, расхождений по результатам приемки Заказчик направляет Исполнителю скан – копию утвержденного Акта на электронный адрес.</w:t>
      </w:r>
    </w:p>
    <w:p w14:paraId="2C1E796B" w14:textId="7729C04C" w:rsidR="0026154A" w:rsidRPr="00AD0A06" w:rsidRDefault="0026154A" w:rsidP="0026154A">
      <w:pPr>
        <w:tabs>
          <w:tab w:val="left" w:pos="426"/>
        </w:tabs>
        <w:spacing w:after="0" w:line="240" w:lineRule="auto"/>
        <w:jc w:val="both"/>
        <w:rPr>
          <w:rFonts w:ascii="Times New Roman" w:hAnsi="Times New Roman"/>
          <w:lang w:eastAsia="ru-RU"/>
        </w:rPr>
      </w:pPr>
      <w:r>
        <w:rPr>
          <w:rFonts w:ascii="Times New Roman" w:hAnsi="Times New Roman"/>
          <w:lang w:eastAsia="ru-RU"/>
        </w:rPr>
        <w:t>5</w:t>
      </w:r>
      <w:r w:rsidRPr="00AD0A06">
        <w:rPr>
          <w:rFonts w:ascii="Times New Roman" w:hAnsi="Times New Roman"/>
          <w:lang w:eastAsia="ru-RU"/>
        </w:rPr>
        <w:t xml:space="preserve">.9. В случае непринятия оказанных услуг (выполнения работ), Заказчик направляет Исполнителю мотивированный отказ от принятия оказанных услуг с приложением акта с перечнем выявленных недостатков, необходимых доработок и сроком их устранения. </w:t>
      </w:r>
    </w:p>
    <w:p w14:paraId="2824BD0A" w14:textId="44883571" w:rsidR="0026154A" w:rsidRPr="00AD0A06" w:rsidRDefault="0026154A" w:rsidP="0026154A">
      <w:pPr>
        <w:tabs>
          <w:tab w:val="left" w:pos="426"/>
        </w:tabs>
        <w:spacing w:after="0" w:line="240" w:lineRule="auto"/>
        <w:jc w:val="both"/>
        <w:rPr>
          <w:rFonts w:ascii="Times New Roman" w:hAnsi="Times New Roman"/>
          <w:lang w:eastAsia="ru-RU"/>
        </w:rPr>
      </w:pPr>
      <w:r>
        <w:rPr>
          <w:rFonts w:ascii="Times New Roman" w:hAnsi="Times New Roman"/>
          <w:lang w:eastAsia="ru-RU"/>
        </w:rPr>
        <w:t>5</w:t>
      </w:r>
      <w:r w:rsidRPr="00AD0A06">
        <w:rPr>
          <w:rFonts w:ascii="Times New Roman" w:hAnsi="Times New Roman"/>
          <w:lang w:eastAsia="ru-RU"/>
        </w:rPr>
        <w:t xml:space="preserve">.10. В случае отказа Заказчика от принятия оказанных услуг в связи с необходимостью устранения недостатков и/или доработки, Исполнитель обязуется в срок, установленный в акте, составленном Заказчиком, устранить указанные недостатки/произвести доработки за свой счет. </w:t>
      </w:r>
    </w:p>
    <w:p w14:paraId="2474E0D5" w14:textId="64D9C32A" w:rsidR="0026154A" w:rsidRPr="00AD0A06" w:rsidRDefault="0026154A" w:rsidP="0026154A">
      <w:pPr>
        <w:tabs>
          <w:tab w:val="left" w:pos="426"/>
        </w:tabs>
        <w:spacing w:after="0" w:line="240" w:lineRule="auto"/>
        <w:jc w:val="both"/>
        <w:rPr>
          <w:rFonts w:ascii="Times New Roman" w:hAnsi="Times New Roman"/>
          <w:lang w:eastAsia="ru-RU"/>
        </w:rPr>
      </w:pPr>
      <w:r>
        <w:rPr>
          <w:rFonts w:ascii="Times New Roman" w:hAnsi="Times New Roman"/>
          <w:lang w:eastAsia="ru-RU"/>
        </w:rPr>
        <w:t>5</w:t>
      </w:r>
      <w:r w:rsidRPr="00AD0A06">
        <w:rPr>
          <w:rFonts w:ascii="Times New Roman" w:hAnsi="Times New Roman"/>
          <w:lang w:eastAsia="ru-RU"/>
        </w:rPr>
        <w:t>.11. Датой приемки оказанных услуг считается дата утверждения Заказчиком Акта приемки товаров, работ, услуг по форме ОКУД 0510452.</w:t>
      </w:r>
    </w:p>
    <w:p w14:paraId="2E7BFF03" w14:textId="77777777" w:rsidR="0026154A" w:rsidRPr="008251E9" w:rsidRDefault="0026154A" w:rsidP="004C1305">
      <w:pPr>
        <w:spacing w:after="0" w:line="240" w:lineRule="auto"/>
        <w:contextualSpacing/>
        <w:jc w:val="both"/>
        <w:rPr>
          <w:rFonts w:ascii="Times New Roman" w:eastAsia="Times New Roman" w:hAnsi="Times New Roman" w:cs="Times New Roman"/>
          <w:color w:val="000000" w:themeColor="text1"/>
          <w:lang w:eastAsia="ru-RU"/>
        </w:rPr>
      </w:pPr>
    </w:p>
    <w:p w14:paraId="55B6F827" w14:textId="5E54EB31" w:rsidR="00977374" w:rsidRPr="008251E9" w:rsidRDefault="00977374" w:rsidP="004C1305">
      <w:pPr>
        <w:spacing w:after="0" w:line="240" w:lineRule="auto"/>
        <w:contextualSpacing/>
        <w:jc w:val="center"/>
        <w:rPr>
          <w:rFonts w:ascii="Times New Roman" w:eastAsia="Times New Roman" w:hAnsi="Times New Roman" w:cs="Times New Roman"/>
          <w:b/>
          <w:lang w:eastAsia="ru-RU"/>
        </w:rPr>
      </w:pPr>
    </w:p>
    <w:p w14:paraId="7D7B4FDF" w14:textId="60B852D4" w:rsidR="002521EB" w:rsidRDefault="006E59BD" w:rsidP="008251E9">
      <w:pPr>
        <w:pStyle w:val="a5"/>
        <w:numPr>
          <w:ilvl w:val="0"/>
          <w:numId w:val="19"/>
        </w:numPr>
        <w:spacing w:after="0" w:line="240" w:lineRule="auto"/>
        <w:jc w:val="center"/>
        <w:rPr>
          <w:rFonts w:ascii="Times New Roman" w:eastAsia="Times New Roman" w:hAnsi="Times New Roman" w:cs="Times New Roman"/>
          <w:b/>
          <w:lang w:eastAsia="ru-RU"/>
        </w:rPr>
      </w:pPr>
      <w:r w:rsidRPr="008251E9">
        <w:rPr>
          <w:rFonts w:ascii="Times New Roman" w:eastAsia="Times New Roman" w:hAnsi="Times New Roman" w:cs="Times New Roman"/>
          <w:b/>
          <w:lang w:eastAsia="ru-RU"/>
        </w:rPr>
        <w:t>Ответственность Сторон и разрешение споров</w:t>
      </w:r>
    </w:p>
    <w:p w14:paraId="441B1161" w14:textId="77777777" w:rsidR="008251E9" w:rsidRPr="008251E9" w:rsidRDefault="008251E9" w:rsidP="008251E9">
      <w:pPr>
        <w:spacing w:after="0" w:line="240" w:lineRule="auto"/>
        <w:ind w:left="710"/>
        <w:rPr>
          <w:rFonts w:ascii="Times New Roman" w:eastAsia="Times New Roman" w:hAnsi="Times New Roman" w:cs="Times New Roman"/>
          <w:b/>
          <w:lang w:eastAsia="ru-RU"/>
        </w:rPr>
      </w:pPr>
    </w:p>
    <w:p w14:paraId="71033C53" w14:textId="77777777" w:rsidR="0083227F" w:rsidRPr="008251E9" w:rsidRDefault="0083227F" w:rsidP="0083227F">
      <w:pPr>
        <w:pStyle w:val="a5"/>
        <w:spacing w:after="0" w:line="240" w:lineRule="auto"/>
        <w:ind w:left="0"/>
        <w:jc w:val="both"/>
        <w:rPr>
          <w:rFonts w:ascii="Times New Roman" w:eastAsia="Times New Roman" w:hAnsi="Times New Roman" w:cs="Times New Roman"/>
          <w:color w:val="000000" w:themeColor="text1"/>
          <w:lang w:eastAsia="ru-RU"/>
        </w:rPr>
      </w:pPr>
      <w:r w:rsidRPr="008251E9">
        <w:rPr>
          <w:rFonts w:ascii="Times New Roman" w:eastAsia="Times New Roman" w:hAnsi="Times New Roman" w:cs="Times New Roman"/>
          <w:color w:val="000000" w:themeColor="text1"/>
          <w:lang w:eastAsia="ru-RU"/>
        </w:rPr>
        <w:t xml:space="preserve">6.1. </w:t>
      </w:r>
      <w:r w:rsidR="00A26F9A" w:rsidRPr="008251E9">
        <w:rPr>
          <w:rFonts w:ascii="Times New Roman" w:eastAsia="Times New Roman" w:hAnsi="Times New Roman" w:cs="Times New Roman"/>
          <w:color w:val="000000" w:themeColor="text1"/>
          <w:lang w:eastAsia="ru-RU"/>
        </w:rPr>
        <w:t>Стороны несут ответственность за неисполнение или ненадлежащее исполнение обязательств по настоящему Договору в соответствии с действующим законодательством Российской Федерации.</w:t>
      </w:r>
    </w:p>
    <w:p w14:paraId="3C96B752" w14:textId="7E773896" w:rsidR="00357258" w:rsidRPr="008251E9" w:rsidRDefault="00C1116A" w:rsidP="0083227F">
      <w:pPr>
        <w:pStyle w:val="a5"/>
        <w:spacing w:after="0" w:line="240" w:lineRule="auto"/>
        <w:ind w:left="0"/>
        <w:jc w:val="both"/>
        <w:rPr>
          <w:rFonts w:ascii="Times New Roman" w:eastAsia="Times New Roman" w:hAnsi="Times New Roman" w:cs="Times New Roman"/>
          <w:color w:val="000000" w:themeColor="text1"/>
          <w:lang w:eastAsia="ru-RU"/>
        </w:rPr>
      </w:pPr>
      <w:r w:rsidRPr="008251E9">
        <w:rPr>
          <w:rFonts w:ascii="Times New Roman" w:eastAsia="Times New Roman" w:hAnsi="Times New Roman" w:cs="Times New Roman"/>
          <w:color w:val="000000" w:themeColor="text1"/>
          <w:lang w:eastAsia="ru-RU"/>
        </w:rPr>
        <w:t xml:space="preserve"> </w:t>
      </w:r>
      <w:r w:rsidR="0083227F" w:rsidRPr="008251E9">
        <w:rPr>
          <w:rFonts w:ascii="Times New Roman" w:eastAsia="Times New Roman" w:hAnsi="Times New Roman" w:cs="Times New Roman"/>
          <w:color w:val="000000" w:themeColor="text1"/>
          <w:lang w:eastAsia="ru-RU"/>
        </w:rPr>
        <w:t xml:space="preserve">6.2. </w:t>
      </w:r>
      <w:r w:rsidR="00A26F9A" w:rsidRPr="008251E9">
        <w:rPr>
          <w:rFonts w:ascii="Times New Roman" w:eastAsia="Times New Roman" w:hAnsi="Times New Roman" w:cs="Times New Roman"/>
          <w:color w:val="000000" w:themeColor="text1"/>
          <w:lang w:eastAsia="ru-RU"/>
        </w:rPr>
        <w:t>В случае просрочки исполнения Заказчиком обязательств, предусмотренных Договором, а также в иных случаях ненадлежащего исполнения Заказчиком обязательств, предусмотренных Договором, Поставщик вправе потребовать уплаты неустоек (штрафов, пеней).</w:t>
      </w:r>
      <w:r w:rsidR="00357258" w:rsidRPr="008251E9">
        <w:rPr>
          <w:rFonts w:ascii="Times New Roman" w:eastAsia="Times New Roman" w:hAnsi="Times New Roman" w:cs="Times New Roman"/>
          <w:color w:val="000000" w:themeColor="text1"/>
          <w:lang w:eastAsia="ru-RU"/>
        </w:rPr>
        <w:t xml:space="preserve"> </w:t>
      </w:r>
      <w:r w:rsidR="0083227F" w:rsidRPr="008251E9">
        <w:rPr>
          <w:rFonts w:ascii="Times New Roman" w:eastAsia="Times New Roman" w:hAnsi="Times New Roman" w:cs="Times New Roman"/>
          <w:color w:val="000000" w:themeColor="text1"/>
          <w:lang w:eastAsia="ru-RU"/>
        </w:rPr>
        <w:t xml:space="preserve">6.3. </w:t>
      </w:r>
      <w:r w:rsidR="00A26F9A" w:rsidRPr="008251E9">
        <w:rPr>
          <w:rFonts w:ascii="Times New Roman" w:eastAsia="Times New Roman" w:hAnsi="Times New Roman" w:cs="Times New Roman"/>
          <w:color w:val="000000" w:themeColor="text1"/>
          <w:lang w:eastAsia="ru-RU"/>
        </w:rPr>
        <w:t>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такой пени устанавливается в размере одной трехсотой действующей на день уплаты пеней ключевой ставки Центрального банка Российской Федерации от не уплаченной в срок суммы.</w:t>
      </w:r>
    </w:p>
    <w:p w14:paraId="5AFE7198" w14:textId="25212258" w:rsidR="00357258" w:rsidRPr="008251E9" w:rsidRDefault="0083227F" w:rsidP="0083227F">
      <w:pPr>
        <w:spacing w:after="0" w:line="240" w:lineRule="auto"/>
        <w:contextualSpacing/>
        <w:jc w:val="both"/>
        <w:rPr>
          <w:rFonts w:ascii="Times New Roman" w:eastAsia="Times New Roman" w:hAnsi="Times New Roman" w:cs="Times New Roman"/>
          <w:color w:val="000000" w:themeColor="text1"/>
          <w:lang w:eastAsia="ru-RU"/>
        </w:rPr>
      </w:pPr>
      <w:r w:rsidRPr="008251E9">
        <w:rPr>
          <w:rFonts w:ascii="Times New Roman" w:eastAsia="Times New Roman" w:hAnsi="Times New Roman" w:cs="Times New Roman"/>
          <w:color w:val="000000" w:themeColor="text1"/>
          <w:lang w:eastAsia="ru-RU"/>
        </w:rPr>
        <w:lastRenderedPageBreak/>
        <w:t>6.4.</w:t>
      </w:r>
      <w:r w:rsidR="00357258" w:rsidRPr="008251E9">
        <w:rPr>
          <w:rFonts w:ascii="Times New Roman" w:eastAsia="Times New Roman" w:hAnsi="Times New Roman" w:cs="Times New Roman"/>
          <w:color w:val="000000" w:themeColor="text1"/>
          <w:lang w:eastAsia="ru-RU"/>
        </w:rPr>
        <w:t xml:space="preserve"> </w:t>
      </w:r>
      <w:r w:rsidR="00A26F9A" w:rsidRPr="008251E9">
        <w:rPr>
          <w:rFonts w:ascii="Times New Roman" w:eastAsia="Times New Roman" w:hAnsi="Times New Roman" w:cs="Times New Roman"/>
          <w:color w:val="000000" w:themeColor="text1"/>
          <w:lang w:eastAsia="ru-RU"/>
        </w:rPr>
        <w:t>В случае просрочки исполнения Поставщиком обязательств, предусмотренных Договором, а также в иных случаях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14:paraId="28A0D95B" w14:textId="38292C71" w:rsidR="00357258" w:rsidRPr="008251E9" w:rsidRDefault="00AC28AD" w:rsidP="0083227F">
      <w:pPr>
        <w:spacing w:after="0" w:line="240" w:lineRule="auto"/>
        <w:contextualSpacing/>
        <w:jc w:val="both"/>
        <w:rPr>
          <w:rFonts w:ascii="Times New Roman" w:eastAsia="Times New Roman" w:hAnsi="Times New Roman" w:cs="Times New Roman"/>
          <w:color w:val="000000" w:themeColor="text1"/>
          <w:lang w:eastAsia="ru-RU"/>
        </w:rPr>
      </w:pPr>
      <w:r w:rsidRPr="008251E9">
        <w:rPr>
          <w:rFonts w:ascii="Times New Roman" w:eastAsia="Times New Roman" w:hAnsi="Times New Roman" w:cs="Times New Roman"/>
          <w:color w:val="000000" w:themeColor="text1"/>
          <w:lang w:eastAsia="ru-RU"/>
        </w:rPr>
        <w:t xml:space="preserve">6.5. </w:t>
      </w:r>
      <w:r w:rsidR="00A26F9A" w:rsidRPr="008251E9">
        <w:rPr>
          <w:rFonts w:ascii="Times New Roman" w:eastAsia="Times New Roman" w:hAnsi="Times New Roman" w:cs="Times New Roman"/>
          <w:color w:val="000000" w:themeColor="text1"/>
          <w:lang w:eastAsia="ru-RU"/>
        </w:rPr>
        <w:t>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w:t>
      </w:r>
      <w:r w:rsidR="00357258" w:rsidRPr="008251E9">
        <w:rPr>
          <w:rFonts w:ascii="Times New Roman" w:eastAsia="Times New Roman" w:hAnsi="Times New Roman" w:cs="Times New Roman"/>
          <w:color w:val="000000" w:themeColor="text1"/>
          <w:lang w:eastAsia="ru-RU"/>
        </w:rPr>
        <w:t>.</w:t>
      </w:r>
    </w:p>
    <w:p w14:paraId="44DE0EB1" w14:textId="31990FF4" w:rsidR="00357258" w:rsidRPr="008251E9" w:rsidRDefault="00AC28AD" w:rsidP="0083227F">
      <w:pPr>
        <w:spacing w:after="0" w:line="240" w:lineRule="auto"/>
        <w:contextualSpacing/>
        <w:jc w:val="both"/>
        <w:rPr>
          <w:rFonts w:ascii="Times New Roman" w:eastAsia="Times New Roman" w:hAnsi="Times New Roman" w:cs="Times New Roman"/>
          <w:color w:val="000000" w:themeColor="text1"/>
          <w:lang w:eastAsia="ru-RU"/>
        </w:rPr>
      </w:pPr>
      <w:r w:rsidRPr="008251E9">
        <w:rPr>
          <w:rFonts w:ascii="Times New Roman" w:eastAsia="Times New Roman" w:hAnsi="Times New Roman" w:cs="Times New Roman"/>
          <w:color w:val="000000" w:themeColor="text1"/>
          <w:lang w:eastAsia="ru-RU"/>
        </w:rPr>
        <w:t xml:space="preserve">6.6. </w:t>
      </w:r>
      <w:r w:rsidR="00A26F9A" w:rsidRPr="008251E9">
        <w:rPr>
          <w:rFonts w:ascii="Times New Roman" w:eastAsia="Times New Roman" w:hAnsi="Times New Roman" w:cs="Times New Roman"/>
          <w:color w:val="000000" w:themeColor="text1"/>
          <w:lang w:eastAsia="ru-RU"/>
        </w:rPr>
        <w:t>Пеня устанавливается в размере не менее одной трехсотой действующей на день уплаты пеней ключевой ставки Центрального банка Российской Федерации от цены настоящего Договора, уменьшенной на сумму, пропорционально объему обязательств, предусмотренных Договором и фактически исполненных Поставщиком.</w:t>
      </w:r>
    </w:p>
    <w:p w14:paraId="732BCD6C" w14:textId="47C97C00" w:rsidR="0036136E" w:rsidRPr="008251E9" w:rsidRDefault="00AC28AD" w:rsidP="0083227F">
      <w:pPr>
        <w:spacing w:after="0" w:line="240" w:lineRule="auto"/>
        <w:contextualSpacing/>
        <w:jc w:val="both"/>
        <w:rPr>
          <w:rFonts w:ascii="Times New Roman" w:eastAsia="Times New Roman" w:hAnsi="Times New Roman" w:cs="Times New Roman"/>
          <w:color w:val="000000" w:themeColor="text1"/>
          <w:lang w:eastAsia="ru-RU"/>
        </w:rPr>
      </w:pPr>
      <w:r w:rsidRPr="008251E9">
        <w:rPr>
          <w:rFonts w:ascii="Times New Roman" w:eastAsia="Times New Roman" w:hAnsi="Times New Roman" w:cs="Times New Roman"/>
          <w:color w:val="000000" w:themeColor="text1"/>
          <w:lang w:eastAsia="ru-RU"/>
        </w:rPr>
        <w:t xml:space="preserve">6.7. </w:t>
      </w:r>
      <w:r w:rsidR="00A26F9A" w:rsidRPr="008251E9">
        <w:rPr>
          <w:rFonts w:ascii="Times New Roman" w:eastAsia="Times New Roman" w:hAnsi="Times New Roman" w:cs="Times New Roman"/>
          <w:color w:val="000000" w:themeColor="text1"/>
          <w:lang w:eastAsia="ru-RU"/>
        </w:rPr>
        <w:t>За каждый факт неисполнения или ненадлежащего исполнения поставщиком (подрядчиком, исполнителем) обязательства, предусмотренного договором, которое не имеет стоимостного выражения, размер штрафа устанавливается в следующем порядке:</w:t>
      </w:r>
      <w:r w:rsidR="0036136E" w:rsidRPr="008251E9">
        <w:rPr>
          <w:rFonts w:ascii="Times New Roman" w:eastAsia="Times New Roman" w:hAnsi="Times New Roman" w:cs="Times New Roman"/>
          <w:color w:val="000000" w:themeColor="text1"/>
          <w:lang w:eastAsia="ru-RU"/>
        </w:rPr>
        <w:t xml:space="preserve"> </w:t>
      </w:r>
      <w:r w:rsidR="00A26F9A" w:rsidRPr="008251E9">
        <w:rPr>
          <w:rFonts w:ascii="Times New Roman" w:eastAsia="Times New Roman" w:hAnsi="Times New Roman" w:cs="Times New Roman"/>
          <w:color w:val="000000" w:themeColor="text1"/>
          <w:lang w:eastAsia="ru-RU"/>
        </w:rPr>
        <w:t>Общая сумма начисленных штрафов за неисполнение или ненадлежащее исполнение поставщиком (подрядчиком, исполнителем) обязательств, предусмотренных договором, не может превышать цену договора.</w:t>
      </w:r>
      <w:r w:rsidR="0036136E" w:rsidRPr="008251E9">
        <w:rPr>
          <w:rFonts w:ascii="Times New Roman" w:eastAsia="Times New Roman" w:hAnsi="Times New Roman" w:cs="Times New Roman"/>
          <w:color w:val="000000" w:themeColor="text1"/>
          <w:lang w:eastAsia="ru-RU"/>
        </w:rPr>
        <w:t xml:space="preserve"> </w:t>
      </w:r>
      <w:r w:rsidR="00A26F9A" w:rsidRPr="008251E9">
        <w:rPr>
          <w:rFonts w:ascii="Times New Roman" w:eastAsia="Times New Roman" w:hAnsi="Times New Roman" w:cs="Times New Roman"/>
          <w:color w:val="000000" w:themeColor="text1"/>
          <w:lang w:eastAsia="ru-RU"/>
        </w:rPr>
        <w:t>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6BA22DEC" w14:textId="56BFDA08" w:rsidR="007058C4" w:rsidRPr="008251E9" w:rsidRDefault="00AC28AD" w:rsidP="0083227F">
      <w:pPr>
        <w:spacing w:after="0" w:line="240" w:lineRule="auto"/>
        <w:contextualSpacing/>
        <w:jc w:val="both"/>
        <w:rPr>
          <w:rFonts w:ascii="Times New Roman" w:eastAsia="Times New Roman" w:hAnsi="Times New Roman" w:cs="Times New Roman"/>
          <w:color w:val="000000" w:themeColor="text1"/>
          <w:lang w:eastAsia="ru-RU"/>
        </w:rPr>
      </w:pPr>
      <w:r w:rsidRPr="008251E9">
        <w:rPr>
          <w:rFonts w:ascii="Times New Roman" w:eastAsia="Times New Roman" w:hAnsi="Times New Roman" w:cs="Times New Roman"/>
          <w:color w:val="000000" w:themeColor="text1"/>
          <w:lang w:eastAsia="ru-RU"/>
        </w:rPr>
        <w:t xml:space="preserve">6.8. </w:t>
      </w:r>
      <w:r w:rsidR="00A26F9A" w:rsidRPr="008251E9">
        <w:rPr>
          <w:rFonts w:ascii="Times New Roman" w:eastAsia="Times New Roman" w:hAnsi="Times New Roman" w:cs="Times New Roman"/>
          <w:color w:val="000000" w:themeColor="text1"/>
          <w:lang w:eastAsia="ru-RU"/>
        </w:rPr>
        <w:t>Поставщик (подрядчик, исполнитель) обязан возместить убытки, причиненные заказчику в ходе исполнения договора, в порядке, предусмотренном законодательством Российской Федерации.</w:t>
      </w:r>
    </w:p>
    <w:p w14:paraId="0EFF9D25" w14:textId="562C046E" w:rsidR="007058C4" w:rsidRPr="008251E9" w:rsidRDefault="00AC28AD" w:rsidP="0083227F">
      <w:pPr>
        <w:spacing w:after="0" w:line="240" w:lineRule="auto"/>
        <w:contextualSpacing/>
        <w:jc w:val="both"/>
        <w:rPr>
          <w:rFonts w:ascii="Times New Roman" w:eastAsia="Times New Roman" w:hAnsi="Times New Roman" w:cs="Times New Roman"/>
          <w:color w:val="000000" w:themeColor="text1"/>
          <w:lang w:eastAsia="ru-RU"/>
        </w:rPr>
      </w:pPr>
      <w:r w:rsidRPr="008251E9">
        <w:rPr>
          <w:rFonts w:ascii="Times New Roman" w:eastAsia="Times New Roman" w:hAnsi="Times New Roman" w:cs="Times New Roman"/>
          <w:color w:val="000000" w:themeColor="text1"/>
          <w:lang w:eastAsia="ru-RU"/>
        </w:rPr>
        <w:t xml:space="preserve">6.9. </w:t>
      </w:r>
      <w:r w:rsidR="00A26F9A" w:rsidRPr="008251E9">
        <w:rPr>
          <w:rFonts w:ascii="Times New Roman" w:eastAsia="Times New Roman" w:hAnsi="Times New Roman" w:cs="Times New Roman"/>
          <w:color w:val="000000" w:themeColor="text1"/>
          <w:lang w:eastAsia="ru-RU"/>
        </w:rPr>
        <w:t>Поставщик (подрядчик, исполнитель) несет перед заказчиком ответственность за последствия неисполнения или ненадлежащего исполнения обязательств соисполнителем в соответствии с правилами пункта 1 статьи 313 и статьи 403 Гражданского кодекса Российской Федерации.</w:t>
      </w:r>
    </w:p>
    <w:p w14:paraId="5E35CC16" w14:textId="69B58B91" w:rsidR="007058C4" w:rsidRPr="008251E9" w:rsidRDefault="006B00EC" w:rsidP="0083227F">
      <w:pPr>
        <w:spacing w:after="0" w:line="240" w:lineRule="auto"/>
        <w:contextualSpacing/>
        <w:jc w:val="both"/>
        <w:rPr>
          <w:rFonts w:ascii="Times New Roman" w:eastAsia="Times New Roman" w:hAnsi="Times New Roman" w:cs="Times New Roman"/>
          <w:color w:val="000000" w:themeColor="text1"/>
          <w:lang w:eastAsia="ru-RU"/>
        </w:rPr>
      </w:pPr>
      <w:r w:rsidRPr="008251E9">
        <w:rPr>
          <w:rFonts w:ascii="Times New Roman" w:eastAsia="Times New Roman" w:hAnsi="Times New Roman" w:cs="Times New Roman"/>
          <w:color w:val="000000" w:themeColor="text1"/>
          <w:lang w:eastAsia="ru-RU"/>
        </w:rPr>
        <w:t>6</w:t>
      </w:r>
      <w:r w:rsidR="00AC28AD" w:rsidRPr="008251E9">
        <w:rPr>
          <w:rFonts w:ascii="Times New Roman" w:eastAsia="Times New Roman" w:hAnsi="Times New Roman" w:cs="Times New Roman"/>
          <w:color w:val="000000" w:themeColor="text1"/>
          <w:lang w:eastAsia="ru-RU"/>
        </w:rPr>
        <w:t xml:space="preserve">.10. </w:t>
      </w:r>
      <w:r w:rsidR="00A26F9A" w:rsidRPr="008251E9">
        <w:rPr>
          <w:rFonts w:ascii="Times New Roman" w:eastAsia="Times New Roman" w:hAnsi="Times New Roman" w:cs="Times New Roman"/>
          <w:color w:val="000000" w:themeColor="text1"/>
          <w:lang w:eastAsia="ru-RU"/>
        </w:rPr>
        <w:t>Стороны освобождаются от уплаты неустойки (штрафа, пеней), если докажут, что просрочка исполнения обязательства произошла вследствие обстоятельств непреодолимой силы или по вине другой стороны.</w:t>
      </w:r>
    </w:p>
    <w:p w14:paraId="17AFA0EA" w14:textId="577DA1D8" w:rsidR="007058C4" w:rsidRPr="008251E9" w:rsidRDefault="006B00EC" w:rsidP="0083227F">
      <w:pPr>
        <w:spacing w:after="0" w:line="240" w:lineRule="auto"/>
        <w:contextualSpacing/>
        <w:jc w:val="both"/>
        <w:rPr>
          <w:rFonts w:ascii="Times New Roman" w:eastAsia="Times New Roman" w:hAnsi="Times New Roman" w:cs="Times New Roman"/>
          <w:color w:val="000000" w:themeColor="text1"/>
          <w:lang w:eastAsia="ru-RU"/>
        </w:rPr>
      </w:pPr>
      <w:r w:rsidRPr="008251E9">
        <w:rPr>
          <w:rFonts w:ascii="Times New Roman" w:eastAsia="Times New Roman" w:hAnsi="Times New Roman" w:cs="Times New Roman"/>
          <w:color w:val="000000" w:themeColor="text1"/>
          <w:lang w:eastAsia="ru-RU"/>
        </w:rPr>
        <w:t>6</w:t>
      </w:r>
      <w:r w:rsidR="00AC28AD" w:rsidRPr="008251E9">
        <w:rPr>
          <w:rFonts w:ascii="Times New Roman" w:eastAsia="Times New Roman" w:hAnsi="Times New Roman" w:cs="Times New Roman"/>
          <w:color w:val="000000" w:themeColor="text1"/>
          <w:lang w:eastAsia="ru-RU"/>
        </w:rPr>
        <w:t xml:space="preserve">.11. </w:t>
      </w:r>
      <w:r w:rsidR="00A26F9A" w:rsidRPr="008251E9">
        <w:rPr>
          <w:rFonts w:ascii="Times New Roman" w:eastAsia="Times New Roman" w:hAnsi="Times New Roman" w:cs="Times New Roman"/>
          <w:color w:val="000000" w:themeColor="text1"/>
          <w:lang w:eastAsia="ru-RU"/>
        </w:rPr>
        <w:t>Уплата неустоек (штрафов, пеней) не освобождает Стороны от выполнения обязательств по Договору.</w:t>
      </w:r>
    </w:p>
    <w:p w14:paraId="139D54FA" w14:textId="43C34D70" w:rsidR="00A26F9A" w:rsidRPr="008251E9" w:rsidRDefault="006B00EC" w:rsidP="0083227F">
      <w:pPr>
        <w:spacing w:after="0" w:line="240" w:lineRule="auto"/>
        <w:contextualSpacing/>
        <w:jc w:val="both"/>
        <w:rPr>
          <w:rFonts w:ascii="Times New Roman" w:eastAsia="Times New Roman" w:hAnsi="Times New Roman" w:cs="Times New Roman"/>
          <w:color w:val="000000" w:themeColor="text1"/>
          <w:lang w:eastAsia="ru-RU"/>
        </w:rPr>
      </w:pPr>
      <w:r w:rsidRPr="008251E9">
        <w:rPr>
          <w:rFonts w:ascii="Times New Roman" w:eastAsia="Times New Roman" w:hAnsi="Times New Roman" w:cs="Times New Roman"/>
          <w:color w:val="000000" w:themeColor="text1"/>
          <w:lang w:eastAsia="ru-RU"/>
        </w:rPr>
        <w:t>6</w:t>
      </w:r>
      <w:r w:rsidR="00B90FB2" w:rsidRPr="008251E9">
        <w:rPr>
          <w:rFonts w:ascii="Times New Roman" w:eastAsia="Times New Roman" w:hAnsi="Times New Roman" w:cs="Times New Roman"/>
          <w:color w:val="000000" w:themeColor="text1"/>
          <w:lang w:eastAsia="ru-RU"/>
        </w:rPr>
        <w:t xml:space="preserve">.12. </w:t>
      </w:r>
      <w:r w:rsidR="00A26F9A" w:rsidRPr="008251E9">
        <w:rPr>
          <w:rFonts w:ascii="Times New Roman" w:eastAsia="Times New Roman" w:hAnsi="Times New Roman" w:cs="Times New Roman"/>
          <w:color w:val="000000" w:themeColor="text1"/>
          <w:lang w:eastAsia="ru-RU"/>
        </w:rPr>
        <w:t>В случае неисполнения или ненадлежащего исполнения обязательства, предусмотренного договором, Заказчик вправе произвести оплату по договору за вычетом соответствующего размера неустойки (штрафа, пени).</w:t>
      </w:r>
    </w:p>
    <w:p w14:paraId="15D1B14C" w14:textId="0425CA79" w:rsidR="00A26F9A" w:rsidRDefault="00001CF5" w:rsidP="00A26F9A">
      <w:pPr>
        <w:widowControl w:val="0"/>
        <w:shd w:val="clear" w:color="auto" w:fill="FFFFFF"/>
        <w:spacing w:after="0" w:line="240" w:lineRule="auto"/>
        <w:ind w:firstLine="720"/>
        <w:jc w:val="center"/>
        <w:rPr>
          <w:rFonts w:ascii="Times New Roman" w:eastAsia="Times New Roman" w:hAnsi="Times New Roman" w:cs="Times New Roman"/>
          <w:b/>
          <w:lang w:eastAsia="ru-RU"/>
        </w:rPr>
      </w:pPr>
      <w:r w:rsidRPr="008251E9">
        <w:rPr>
          <w:rFonts w:ascii="Times New Roman" w:eastAsia="Times New Roman" w:hAnsi="Times New Roman" w:cs="Times New Roman"/>
          <w:b/>
          <w:lang w:eastAsia="ru-RU"/>
        </w:rPr>
        <w:t>7</w:t>
      </w:r>
      <w:r w:rsidR="00A26F9A" w:rsidRPr="008251E9">
        <w:rPr>
          <w:rFonts w:ascii="Times New Roman" w:eastAsia="Times New Roman" w:hAnsi="Times New Roman" w:cs="Times New Roman"/>
          <w:b/>
          <w:lang w:eastAsia="ru-RU"/>
        </w:rPr>
        <w:t>. Непреодолимая сила</w:t>
      </w:r>
    </w:p>
    <w:p w14:paraId="7BE6A895" w14:textId="77777777" w:rsidR="008251E9" w:rsidRPr="008251E9" w:rsidRDefault="008251E9" w:rsidP="00A26F9A">
      <w:pPr>
        <w:widowControl w:val="0"/>
        <w:shd w:val="clear" w:color="auto" w:fill="FFFFFF"/>
        <w:spacing w:after="0" w:line="240" w:lineRule="auto"/>
        <w:ind w:firstLine="720"/>
        <w:jc w:val="center"/>
        <w:rPr>
          <w:rFonts w:ascii="Times New Roman" w:eastAsia="Times New Roman" w:hAnsi="Times New Roman" w:cs="Times New Roman"/>
          <w:b/>
          <w:lang w:eastAsia="ru-RU"/>
        </w:rPr>
      </w:pPr>
    </w:p>
    <w:p w14:paraId="288B661C" w14:textId="10A1940D" w:rsidR="00A26F9A" w:rsidRPr="008251E9" w:rsidRDefault="00001CF5" w:rsidP="00B90FB2">
      <w:pPr>
        <w:pStyle w:val="a5"/>
        <w:spacing w:after="0" w:line="240" w:lineRule="auto"/>
        <w:ind w:left="0"/>
        <w:jc w:val="both"/>
        <w:rPr>
          <w:rFonts w:ascii="Times New Roman" w:eastAsia="Times New Roman" w:hAnsi="Times New Roman" w:cs="Times New Roman"/>
          <w:color w:val="000000" w:themeColor="text1"/>
          <w:lang w:eastAsia="ru-RU"/>
        </w:rPr>
      </w:pPr>
      <w:r w:rsidRPr="008251E9">
        <w:rPr>
          <w:rFonts w:ascii="Times New Roman" w:eastAsia="Times New Roman" w:hAnsi="Times New Roman" w:cs="Times New Roman"/>
          <w:color w:val="000000" w:themeColor="text1"/>
          <w:lang w:eastAsia="ru-RU"/>
        </w:rPr>
        <w:t>7.1</w:t>
      </w:r>
      <w:r w:rsidR="00A26F9A" w:rsidRPr="008251E9">
        <w:rPr>
          <w:rFonts w:ascii="Times New Roman" w:eastAsia="Times New Roman" w:hAnsi="Times New Roman" w:cs="Times New Roman"/>
          <w:color w:val="000000" w:themeColor="text1"/>
          <w:lang w:eastAsia="ru-RU"/>
        </w:rPr>
        <w:t xml:space="preserve">. Ни одна из сторон не несет ответственности перед другой стороной за неисполнение или ненадлежащее исполнение обязательств по договору, обусловленное действием обстоятельств непреодолимой силы, прямо или косвенно препятствующих исполнению договора, т.е. таких обстоятельств, которые независимы от воли сторон, не могли быть ими предвидены в момент заключения договора и предотвращены разумными средствами при их наступлении. </w:t>
      </w:r>
    </w:p>
    <w:p w14:paraId="06D90E2D" w14:textId="640BD717" w:rsidR="00A26F9A" w:rsidRPr="008251E9" w:rsidRDefault="00001CF5" w:rsidP="00B90FB2">
      <w:pPr>
        <w:pStyle w:val="a5"/>
        <w:spacing w:after="0" w:line="240" w:lineRule="auto"/>
        <w:ind w:left="0"/>
        <w:jc w:val="both"/>
        <w:rPr>
          <w:rFonts w:ascii="Times New Roman" w:eastAsia="Times New Roman" w:hAnsi="Times New Roman" w:cs="Times New Roman"/>
          <w:color w:val="000000" w:themeColor="text1"/>
          <w:lang w:eastAsia="ru-RU"/>
        </w:rPr>
      </w:pPr>
      <w:r w:rsidRPr="008251E9">
        <w:rPr>
          <w:rFonts w:ascii="Times New Roman" w:eastAsia="Times New Roman" w:hAnsi="Times New Roman" w:cs="Times New Roman"/>
          <w:color w:val="000000" w:themeColor="text1"/>
          <w:lang w:eastAsia="ru-RU"/>
        </w:rPr>
        <w:t>7</w:t>
      </w:r>
      <w:r w:rsidR="00A26F9A" w:rsidRPr="008251E9">
        <w:rPr>
          <w:rFonts w:ascii="Times New Roman" w:eastAsia="Times New Roman" w:hAnsi="Times New Roman" w:cs="Times New Roman"/>
          <w:color w:val="000000" w:themeColor="text1"/>
          <w:lang w:eastAsia="ru-RU"/>
        </w:rPr>
        <w:t>.2. К обстоятельствам непреодолимой силы относятся: объявленная или фактическая война, гражданские беспорядки, мятежи, эпидемии, блокада, эмбарго, природные стихийные бедствия (землетрясения, наводнения, оползни, снежные заносы и т.п.), пожары, аварии, а также издание нормативных актов запрещающего или ограничивающего характера. К обстоятельствам непреодолимой силы не относятся: преступления, т.е. противоправные деяния, предусмотренные уголовным законом, такие как кража, грабеж, разбой, террористический акт и т.п., в связи с отсутствием неотвратимого характера данных чрезвычайных событий.</w:t>
      </w:r>
    </w:p>
    <w:p w14:paraId="50018B32" w14:textId="121D5A82" w:rsidR="00A26F9A" w:rsidRPr="008251E9" w:rsidRDefault="00001CF5" w:rsidP="00B90FB2">
      <w:pPr>
        <w:pStyle w:val="a5"/>
        <w:spacing w:after="0" w:line="240" w:lineRule="auto"/>
        <w:ind w:left="0"/>
        <w:jc w:val="both"/>
        <w:rPr>
          <w:rFonts w:ascii="Times New Roman" w:eastAsia="Times New Roman" w:hAnsi="Times New Roman" w:cs="Times New Roman"/>
          <w:color w:val="000000" w:themeColor="text1"/>
          <w:lang w:eastAsia="ru-RU"/>
        </w:rPr>
      </w:pPr>
      <w:r w:rsidRPr="008251E9">
        <w:rPr>
          <w:rFonts w:ascii="Times New Roman" w:eastAsia="Times New Roman" w:hAnsi="Times New Roman" w:cs="Times New Roman"/>
          <w:color w:val="000000" w:themeColor="text1"/>
          <w:lang w:eastAsia="ru-RU"/>
        </w:rPr>
        <w:t>7</w:t>
      </w:r>
      <w:r w:rsidR="00A26F9A" w:rsidRPr="008251E9">
        <w:rPr>
          <w:rFonts w:ascii="Times New Roman" w:eastAsia="Times New Roman" w:hAnsi="Times New Roman" w:cs="Times New Roman"/>
          <w:color w:val="000000" w:themeColor="text1"/>
          <w:lang w:eastAsia="ru-RU"/>
        </w:rPr>
        <w:t xml:space="preserve">.3. Свидетельство, выданное компетентным уполномоченным органом, является достаточным подтверждением наличия и продолжительности действия обстоятельств непреодолимой силы. </w:t>
      </w:r>
    </w:p>
    <w:p w14:paraId="6645D581" w14:textId="47EDA245" w:rsidR="00A26F9A" w:rsidRPr="008251E9" w:rsidRDefault="00001CF5" w:rsidP="00B90FB2">
      <w:pPr>
        <w:pStyle w:val="a5"/>
        <w:spacing w:after="0" w:line="240" w:lineRule="auto"/>
        <w:ind w:left="0"/>
        <w:jc w:val="both"/>
        <w:rPr>
          <w:rFonts w:ascii="Times New Roman" w:eastAsia="Times New Roman" w:hAnsi="Times New Roman" w:cs="Times New Roman"/>
          <w:color w:val="000000" w:themeColor="text1"/>
          <w:lang w:eastAsia="ru-RU"/>
        </w:rPr>
      </w:pPr>
      <w:r w:rsidRPr="008251E9">
        <w:rPr>
          <w:rFonts w:ascii="Times New Roman" w:eastAsia="Times New Roman" w:hAnsi="Times New Roman" w:cs="Times New Roman"/>
          <w:color w:val="000000" w:themeColor="text1"/>
          <w:lang w:eastAsia="ru-RU"/>
        </w:rPr>
        <w:t>7</w:t>
      </w:r>
      <w:r w:rsidR="00A26F9A" w:rsidRPr="008251E9">
        <w:rPr>
          <w:rFonts w:ascii="Times New Roman" w:eastAsia="Times New Roman" w:hAnsi="Times New Roman" w:cs="Times New Roman"/>
          <w:color w:val="000000" w:themeColor="text1"/>
          <w:lang w:eastAsia="ru-RU"/>
        </w:rPr>
        <w:t>.4. Сторона, которая не исполняет своего обязательства вследствие действия непреодолимой силы, должна в течение 3 (трех) дней с момента наступления данных обстоятельств, известить другую сторону о возникновении, виде и возможной продолжительности действия соответствующих обстоятельств. Если эта сторона не сообщит о наступлении обстоятельства непреодолимой силы, она лишается права ссылаться на него, разве что само такое обстоятельство препятствовало отправлению такого сообщения.</w:t>
      </w:r>
    </w:p>
    <w:p w14:paraId="201C95A0" w14:textId="77777777" w:rsidR="00A26F9A" w:rsidRPr="008251E9" w:rsidRDefault="00A26F9A" w:rsidP="00A26F9A">
      <w:pPr>
        <w:widowControl w:val="0"/>
        <w:shd w:val="clear" w:color="auto" w:fill="FFFFFF"/>
        <w:spacing w:after="0" w:line="240" w:lineRule="auto"/>
        <w:jc w:val="center"/>
        <w:rPr>
          <w:rFonts w:ascii="Times New Roman" w:eastAsia="Times New Roman" w:hAnsi="Times New Roman" w:cs="Times New Roman"/>
          <w:b/>
          <w:lang w:eastAsia="ru-RU"/>
        </w:rPr>
      </w:pPr>
    </w:p>
    <w:p w14:paraId="03A4D3DA" w14:textId="104A6ED6" w:rsidR="00A26F9A" w:rsidRPr="008251E9" w:rsidRDefault="00A26F9A" w:rsidP="008251E9">
      <w:pPr>
        <w:pStyle w:val="a5"/>
        <w:widowControl w:val="0"/>
        <w:numPr>
          <w:ilvl w:val="0"/>
          <w:numId w:val="20"/>
        </w:numPr>
        <w:shd w:val="clear" w:color="auto" w:fill="FFFFFF"/>
        <w:spacing w:after="0" w:line="240" w:lineRule="auto"/>
        <w:jc w:val="center"/>
        <w:rPr>
          <w:rFonts w:ascii="Times New Roman" w:eastAsia="Times New Roman" w:hAnsi="Times New Roman" w:cs="Times New Roman"/>
          <w:b/>
          <w:lang w:eastAsia="ru-RU"/>
        </w:rPr>
      </w:pPr>
      <w:r w:rsidRPr="008251E9">
        <w:rPr>
          <w:rFonts w:ascii="Times New Roman" w:eastAsia="Times New Roman" w:hAnsi="Times New Roman" w:cs="Times New Roman"/>
          <w:b/>
          <w:lang w:eastAsia="ru-RU"/>
        </w:rPr>
        <w:t>Антикоррупционная оговорка</w:t>
      </w:r>
    </w:p>
    <w:p w14:paraId="1D3E9503" w14:textId="77777777" w:rsidR="008251E9" w:rsidRPr="008251E9" w:rsidRDefault="008251E9" w:rsidP="008251E9">
      <w:pPr>
        <w:pStyle w:val="a5"/>
        <w:widowControl w:val="0"/>
        <w:shd w:val="clear" w:color="auto" w:fill="FFFFFF"/>
        <w:spacing w:after="0" w:line="240" w:lineRule="auto"/>
        <w:ind w:left="1070"/>
        <w:rPr>
          <w:rFonts w:ascii="Times New Roman" w:eastAsia="Times New Roman" w:hAnsi="Times New Roman" w:cs="Times New Roman"/>
          <w:b/>
          <w:lang w:eastAsia="ru-RU"/>
        </w:rPr>
      </w:pPr>
    </w:p>
    <w:p w14:paraId="655FF290" w14:textId="67CD4465" w:rsidR="00A26F9A" w:rsidRPr="008251E9" w:rsidRDefault="007A4AC7" w:rsidP="00B90FB2">
      <w:pPr>
        <w:pStyle w:val="a5"/>
        <w:spacing w:after="0" w:line="240" w:lineRule="auto"/>
        <w:ind w:left="0"/>
        <w:jc w:val="both"/>
        <w:rPr>
          <w:rFonts w:ascii="Times New Roman" w:eastAsia="Times New Roman" w:hAnsi="Times New Roman" w:cs="Times New Roman"/>
          <w:color w:val="000000" w:themeColor="text1"/>
          <w:lang w:eastAsia="ru-RU"/>
        </w:rPr>
      </w:pPr>
      <w:r w:rsidRPr="008251E9">
        <w:rPr>
          <w:rFonts w:ascii="Times New Roman" w:eastAsia="Times New Roman" w:hAnsi="Times New Roman" w:cs="Times New Roman"/>
          <w:color w:val="000000" w:themeColor="text1"/>
          <w:lang w:eastAsia="ru-RU"/>
        </w:rPr>
        <w:t>8</w:t>
      </w:r>
      <w:r w:rsidR="00A26F9A" w:rsidRPr="008251E9">
        <w:rPr>
          <w:rFonts w:ascii="Times New Roman" w:eastAsia="Times New Roman" w:hAnsi="Times New Roman" w:cs="Times New Roman"/>
          <w:color w:val="000000" w:themeColor="text1"/>
          <w:lang w:eastAsia="ru-RU"/>
        </w:rPr>
        <w:t xml:space="preserve">.1.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w:t>
      </w:r>
      <w:r w:rsidR="00A26F9A" w:rsidRPr="008251E9">
        <w:rPr>
          <w:rFonts w:ascii="Times New Roman" w:eastAsia="Times New Roman" w:hAnsi="Times New Roman" w:cs="Times New Roman"/>
          <w:color w:val="000000" w:themeColor="text1"/>
          <w:lang w:eastAsia="ru-RU"/>
        </w:rPr>
        <w:lastRenderedPageBreak/>
        <w:t>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w:t>
      </w:r>
    </w:p>
    <w:p w14:paraId="1B052A7F" w14:textId="77777777" w:rsidR="007A4AC7" w:rsidRPr="008251E9" w:rsidRDefault="007A4AC7" w:rsidP="00B90FB2">
      <w:pPr>
        <w:pStyle w:val="a5"/>
        <w:spacing w:after="0" w:line="240" w:lineRule="auto"/>
        <w:ind w:left="0"/>
        <w:jc w:val="both"/>
        <w:rPr>
          <w:rFonts w:ascii="Times New Roman" w:eastAsia="Times New Roman" w:hAnsi="Times New Roman" w:cs="Times New Roman"/>
          <w:color w:val="000000" w:themeColor="text1"/>
          <w:lang w:eastAsia="ru-RU"/>
        </w:rPr>
      </w:pPr>
      <w:r w:rsidRPr="008251E9">
        <w:rPr>
          <w:rFonts w:ascii="Times New Roman" w:eastAsia="Times New Roman" w:hAnsi="Times New Roman" w:cs="Times New Roman"/>
          <w:color w:val="000000" w:themeColor="text1"/>
          <w:lang w:eastAsia="ru-RU"/>
        </w:rPr>
        <w:t>8</w:t>
      </w:r>
      <w:r w:rsidR="00A26F9A" w:rsidRPr="008251E9">
        <w:rPr>
          <w:rFonts w:ascii="Times New Roman" w:eastAsia="Times New Roman" w:hAnsi="Times New Roman" w:cs="Times New Roman"/>
          <w:color w:val="000000" w:themeColor="text1"/>
          <w:lang w:eastAsia="ru-RU"/>
        </w:rPr>
        <w:t>.2.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119982CE" w14:textId="5E375475" w:rsidR="00A26F9A" w:rsidRPr="008251E9" w:rsidRDefault="007A4AC7" w:rsidP="00B90FB2">
      <w:pPr>
        <w:pStyle w:val="a5"/>
        <w:spacing w:after="0" w:line="240" w:lineRule="auto"/>
        <w:ind w:left="0"/>
        <w:jc w:val="both"/>
        <w:rPr>
          <w:rFonts w:ascii="Times New Roman" w:eastAsia="Times New Roman" w:hAnsi="Times New Roman" w:cs="Times New Roman"/>
          <w:color w:val="000000" w:themeColor="text1"/>
          <w:lang w:eastAsia="ru-RU"/>
        </w:rPr>
      </w:pPr>
      <w:r w:rsidRPr="008251E9">
        <w:rPr>
          <w:rFonts w:ascii="Times New Roman" w:eastAsia="Times New Roman" w:hAnsi="Times New Roman" w:cs="Times New Roman"/>
          <w:color w:val="000000" w:themeColor="text1"/>
          <w:lang w:eastAsia="ru-RU"/>
        </w:rPr>
        <w:t xml:space="preserve">8.3 </w:t>
      </w:r>
      <w:r w:rsidR="00A26F9A" w:rsidRPr="008251E9">
        <w:rPr>
          <w:rFonts w:ascii="Times New Roman" w:eastAsia="Times New Roman" w:hAnsi="Times New Roman" w:cs="Times New Roman"/>
          <w:color w:val="000000" w:themeColor="text1"/>
          <w:lang w:eastAsia="ru-RU"/>
        </w:rPr>
        <w:t>В случае возникновения у Стороны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об этом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получения письменного уведомления.</w:t>
      </w:r>
    </w:p>
    <w:p w14:paraId="493BD441" w14:textId="7999E7CE" w:rsidR="00A26F9A" w:rsidRPr="008251E9" w:rsidRDefault="007A4AC7" w:rsidP="00B90FB2">
      <w:pPr>
        <w:pStyle w:val="a5"/>
        <w:spacing w:after="0" w:line="240" w:lineRule="auto"/>
        <w:ind w:left="0"/>
        <w:jc w:val="both"/>
        <w:rPr>
          <w:rFonts w:ascii="Times New Roman" w:eastAsia="Times New Roman" w:hAnsi="Times New Roman" w:cs="Times New Roman"/>
          <w:color w:val="000000" w:themeColor="text1"/>
          <w:lang w:eastAsia="ru-RU"/>
        </w:rPr>
      </w:pPr>
      <w:r w:rsidRPr="008251E9">
        <w:rPr>
          <w:rFonts w:ascii="Times New Roman" w:eastAsia="Times New Roman" w:hAnsi="Times New Roman" w:cs="Times New Roman"/>
          <w:color w:val="000000" w:themeColor="text1"/>
          <w:lang w:eastAsia="ru-RU"/>
        </w:rPr>
        <w:t>8</w:t>
      </w:r>
      <w:r w:rsidR="00A26F9A" w:rsidRPr="008251E9">
        <w:rPr>
          <w:rFonts w:ascii="Times New Roman" w:eastAsia="Times New Roman" w:hAnsi="Times New Roman" w:cs="Times New Roman"/>
          <w:color w:val="000000" w:themeColor="text1"/>
          <w:lang w:eastAsia="ru-RU"/>
        </w:rPr>
        <w:t>.4.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Договора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в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174A9D07" w14:textId="30E529F1" w:rsidR="00A26F9A" w:rsidRPr="008251E9" w:rsidRDefault="006B00EC" w:rsidP="00B90FB2">
      <w:pPr>
        <w:pStyle w:val="a5"/>
        <w:spacing w:after="0" w:line="240" w:lineRule="auto"/>
        <w:ind w:left="0"/>
        <w:jc w:val="both"/>
        <w:rPr>
          <w:rFonts w:ascii="Times New Roman" w:eastAsia="Times New Roman" w:hAnsi="Times New Roman" w:cs="Times New Roman"/>
          <w:color w:val="000000" w:themeColor="text1"/>
          <w:lang w:eastAsia="ru-RU"/>
        </w:rPr>
      </w:pPr>
      <w:r w:rsidRPr="008251E9">
        <w:rPr>
          <w:rFonts w:ascii="Times New Roman" w:eastAsia="Times New Roman" w:hAnsi="Times New Roman" w:cs="Times New Roman"/>
          <w:color w:val="000000" w:themeColor="text1"/>
          <w:lang w:eastAsia="ru-RU"/>
        </w:rPr>
        <w:t>8</w:t>
      </w:r>
      <w:r w:rsidR="00A26F9A" w:rsidRPr="008251E9">
        <w:rPr>
          <w:rFonts w:ascii="Times New Roman" w:eastAsia="Times New Roman" w:hAnsi="Times New Roman" w:cs="Times New Roman"/>
          <w:color w:val="000000" w:themeColor="text1"/>
          <w:lang w:eastAsia="ru-RU"/>
        </w:rPr>
        <w:t>.5. В случае нарушения одной Стороной обязательств воздерживаться от запрещенных в разделе 7 настоящего Договора действий и/или неполучения другой Стороной в установленный в разделе 7 настоящего Договора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настоящий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14:paraId="2476E019" w14:textId="77777777" w:rsidR="00A26F9A" w:rsidRPr="008251E9" w:rsidRDefault="00A26F9A" w:rsidP="00B90FB2">
      <w:pPr>
        <w:pStyle w:val="a5"/>
        <w:spacing w:after="0" w:line="240" w:lineRule="auto"/>
        <w:ind w:left="0"/>
        <w:jc w:val="both"/>
        <w:rPr>
          <w:rFonts w:ascii="Times New Roman" w:eastAsia="Times New Roman" w:hAnsi="Times New Roman" w:cs="Times New Roman"/>
          <w:color w:val="000000" w:themeColor="text1"/>
          <w:lang w:eastAsia="ru-RU"/>
        </w:rPr>
      </w:pPr>
    </w:p>
    <w:p w14:paraId="7F7FEEA7" w14:textId="30A66F42" w:rsidR="00A26F9A" w:rsidRDefault="00A26F9A" w:rsidP="008251E9">
      <w:pPr>
        <w:pStyle w:val="a5"/>
        <w:numPr>
          <w:ilvl w:val="0"/>
          <w:numId w:val="20"/>
        </w:numPr>
        <w:spacing w:after="0" w:line="240" w:lineRule="auto"/>
        <w:jc w:val="center"/>
        <w:rPr>
          <w:rFonts w:ascii="Times New Roman" w:eastAsia="Times New Roman" w:hAnsi="Times New Roman" w:cs="Times New Roman"/>
          <w:b/>
          <w:bCs/>
          <w:color w:val="000000" w:themeColor="text1"/>
          <w:lang w:eastAsia="ru-RU"/>
        </w:rPr>
      </w:pPr>
      <w:r w:rsidRPr="008251E9">
        <w:rPr>
          <w:rFonts w:ascii="Times New Roman" w:eastAsia="Times New Roman" w:hAnsi="Times New Roman" w:cs="Times New Roman"/>
          <w:b/>
          <w:bCs/>
          <w:color w:val="000000" w:themeColor="text1"/>
          <w:lang w:eastAsia="ru-RU"/>
        </w:rPr>
        <w:t>Разрешение споров и разногласий</w:t>
      </w:r>
    </w:p>
    <w:p w14:paraId="2CE38D09" w14:textId="77777777" w:rsidR="008251E9" w:rsidRPr="008251E9" w:rsidRDefault="008251E9" w:rsidP="008251E9">
      <w:pPr>
        <w:pStyle w:val="a5"/>
        <w:spacing w:after="0" w:line="240" w:lineRule="auto"/>
        <w:ind w:left="1070"/>
        <w:rPr>
          <w:rFonts w:ascii="Times New Roman" w:eastAsia="Times New Roman" w:hAnsi="Times New Roman" w:cs="Times New Roman"/>
          <w:b/>
          <w:bCs/>
          <w:color w:val="000000" w:themeColor="text1"/>
          <w:lang w:eastAsia="ru-RU"/>
        </w:rPr>
      </w:pPr>
    </w:p>
    <w:p w14:paraId="69F3791F" w14:textId="69A246EE" w:rsidR="00A26F9A" w:rsidRPr="008251E9" w:rsidRDefault="006B00EC" w:rsidP="00B90FB2">
      <w:pPr>
        <w:pStyle w:val="a5"/>
        <w:spacing w:after="0" w:line="240" w:lineRule="auto"/>
        <w:ind w:left="0"/>
        <w:jc w:val="both"/>
        <w:rPr>
          <w:rFonts w:ascii="Times New Roman" w:eastAsia="Times New Roman" w:hAnsi="Times New Roman" w:cs="Times New Roman"/>
          <w:color w:val="000000" w:themeColor="text1"/>
          <w:lang w:eastAsia="ru-RU"/>
        </w:rPr>
      </w:pPr>
      <w:r w:rsidRPr="008251E9">
        <w:rPr>
          <w:rFonts w:ascii="Times New Roman" w:eastAsia="Times New Roman" w:hAnsi="Times New Roman" w:cs="Times New Roman"/>
          <w:color w:val="000000" w:themeColor="text1"/>
          <w:lang w:eastAsia="ru-RU"/>
        </w:rPr>
        <w:t>9</w:t>
      </w:r>
      <w:r w:rsidR="00A26F9A" w:rsidRPr="008251E9">
        <w:rPr>
          <w:rFonts w:ascii="Times New Roman" w:eastAsia="Times New Roman" w:hAnsi="Times New Roman" w:cs="Times New Roman"/>
          <w:color w:val="000000" w:themeColor="text1"/>
          <w:lang w:eastAsia="ru-RU"/>
        </w:rPr>
        <w:t>.1. В случае возникновения споров и разногласий по договору и в связи с ними Стороны примут меры к их разрешению путем переговоров.</w:t>
      </w:r>
    </w:p>
    <w:p w14:paraId="3C7A8F3A" w14:textId="06154AF1" w:rsidR="00A26F9A" w:rsidRPr="008251E9" w:rsidRDefault="006B00EC" w:rsidP="00B90FB2">
      <w:pPr>
        <w:pStyle w:val="a5"/>
        <w:spacing w:after="0" w:line="240" w:lineRule="auto"/>
        <w:ind w:left="0"/>
        <w:jc w:val="both"/>
        <w:rPr>
          <w:rFonts w:ascii="Times New Roman" w:eastAsia="Times New Roman" w:hAnsi="Times New Roman" w:cs="Times New Roman"/>
          <w:color w:val="000000" w:themeColor="text1"/>
          <w:lang w:eastAsia="ru-RU"/>
        </w:rPr>
      </w:pPr>
      <w:r w:rsidRPr="008251E9">
        <w:rPr>
          <w:rFonts w:ascii="Times New Roman" w:eastAsia="Times New Roman" w:hAnsi="Times New Roman" w:cs="Times New Roman"/>
          <w:color w:val="000000" w:themeColor="text1"/>
          <w:lang w:eastAsia="ru-RU"/>
        </w:rPr>
        <w:t>9</w:t>
      </w:r>
      <w:r w:rsidR="00A26F9A" w:rsidRPr="008251E9">
        <w:rPr>
          <w:rFonts w:ascii="Times New Roman" w:eastAsia="Times New Roman" w:hAnsi="Times New Roman" w:cs="Times New Roman"/>
          <w:color w:val="000000" w:themeColor="text1"/>
          <w:lang w:eastAsia="ru-RU"/>
        </w:rPr>
        <w:t>.2. Все споры, возникшие в ходе выполнения настоящего Договора, стороны решают путём переговоров. Досудебный порядок урегулирования спорных вопросов обязателен. Срок рассмотрения претензии – 5 (Пятя) календарных дней со дня получения. В случае невозможности урегулирования споров путём переговоров, они передаются на рассмотрение в Арбитражный суд Свердловской области.</w:t>
      </w:r>
    </w:p>
    <w:p w14:paraId="44D56C4D" w14:textId="77777777" w:rsidR="00A26F9A" w:rsidRPr="008251E9" w:rsidRDefault="00A26F9A" w:rsidP="00B90FB2">
      <w:pPr>
        <w:pStyle w:val="a5"/>
        <w:spacing w:after="0" w:line="240" w:lineRule="auto"/>
        <w:ind w:left="0"/>
        <w:jc w:val="both"/>
        <w:rPr>
          <w:rFonts w:ascii="Times New Roman" w:eastAsia="Times New Roman" w:hAnsi="Times New Roman" w:cs="Times New Roman"/>
          <w:color w:val="000000" w:themeColor="text1"/>
          <w:lang w:eastAsia="ru-RU"/>
        </w:rPr>
      </w:pPr>
    </w:p>
    <w:p w14:paraId="4AA8A3B5" w14:textId="61EEF5E0" w:rsidR="00A26F9A" w:rsidRDefault="00A26F9A" w:rsidP="008251E9">
      <w:pPr>
        <w:pStyle w:val="a5"/>
        <w:numPr>
          <w:ilvl w:val="0"/>
          <w:numId w:val="20"/>
        </w:numPr>
        <w:spacing w:after="0" w:line="240" w:lineRule="auto"/>
        <w:jc w:val="center"/>
        <w:rPr>
          <w:rFonts w:ascii="Times New Roman" w:eastAsia="Times New Roman" w:hAnsi="Times New Roman" w:cs="Times New Roman"/>
          <w:b/>
          <w:bCs/>
          <w:color w:val="000000" w:themeColor="text1"/>
          <w:lang w:eastAsia="ru-RU"/>
        </w:rPr>
      </w:pPr>
      <w:r w:rsidRPr="008251E9">
        <w:rPr>
          <w:rFonts w:ascii="Times New Roman" w:eastAsia="Times New Roman" w:hAnsi="Times New Roman" w:cs="Times New Roman"/>
          <w:b/>
          <w:bCs/>
          <w:color w:val="000000" w:themeColor="text1"/>
          <w:lang w:eastAsia="ru-RU"/>
        </w:rPr>
        <w:t>Порядок изменения и расторжения договора</w:t>
      </w:r>
    </w:p>
    <w:p w14:paraId="415B2D8B" w14:textId="77777777" w:rsidR="008251E9" w:rsidRPr="008251E9" w:rsidRDefault="008251E9" w:rsidP="008251E9">
      <w:pPr>
        <w:pStyle w:val="a5"/>
        <w:spacing w:after="0" w:line="240" w:lineRule="auto"/>
        <w:ind w:left="1070"/>
        <w:rPr>
          <w:rFonts w:ascii="Times New Roman" w:eastAsia="Times New Roman" w:hAnsi="Times New Roman" w:cs="Times New Roman"/>
          <w:b/>
          <w:bCs/>
          <w:color w:val="000000" w:themeColor="text1"/>
          <w:lang w:eastAsia="ru-RU"/>
        </w:rPr>
      </w:pPr>
    </w:p>
    <w:p w14:paraId="429D3982" w14:textId="6549FB88" w:rsidR="00A26F9A" w:rsidRPr="008251E9" w:rsidRDefault="006B00EC" w:rsidP="00B90FB2">
      <w:pPr>
        <w:pStyle w:val="a5"/>
        <w:spacing w:after="0" w:line="240" w:lineRule="auto"/>
        <w:ind w:left="0"/>
        <w:jc w:val="both"/>
        <w:rPr>
          <w:rFonts w:ascii="Times New Roman" w:eastAsia="Times New Roman" w:hAnsi="Times New Roman" w:cs="Times New Roman"/>
          <w:color w:val="000000" w:themeColor="text1"/>
          <w:lang w:eastAsia="ru-RU"/>
        </w:rPr>
      </w:pPr>
      <w:r w:rsidRPr="008251E9">
        <w:rPr>
          <w:rFonts w:ascii="Times New Roman" w:eastAsia="Times New Roman" w:hAnsi="Times New Roman" w:cs="Times New Roman"/>
          <w:color w:val="000000" w:themeColor="text1"/>
          <w:lang w:eastAsia="ru-RU"/>
        </w:rPr>
        <w:t>10</w:t>
      </w:r>
      <w:r w:rsidR="00A26F9A" w:rsidRPr="008251E9">
        <w:rPr>
          <w:rFonts w:ascii="Times New Roman" w:eastAsia="Times New Roman" w:hAnsi="Times New Roman" w:cs="Times New Roman"/>
          <w:color w:val="000000" w:themeColor="text1"/>
          <w:lang w:eastAsia="ru-RU"/>
        </w:rPr>
        <w:t>.1. Договоры, заключенные по результатам закупок, изменяются в порядке и по основаниям, которые предусмотрены условиями этих договоров, а также гражданским законодательством Российской Федерации, с учетом особенностей, установленных настоящим Положением о закупке и документацией о закупке.</w:t>
      </w:r>
    </w:p>
    <w:p w14:paraId="24B41981" w14:textId="0ECF7FF9" w:rsidR="00A26F9A" w:rsidRPr="008251E9" w:rsidRDefault="006B00EC" w:rsidP="00B90FB2">
      <w:pPr>
        <w:pStyle w:val="a5"/>
        <w:spacing w:after="0" w:line="240" w:lineRule="auto"/>
        <w:ind w:left="0"/>
        <w:jc w:val="both"/>
        <w:rPr>
          <w:rFonts w:ascii="Times New Roman" w:eastAsia="Times New Roman" w:hAnsi="Times New Roman" w:cs="Times New Roman"/>
          <w:color w:val="000000" w:themeColor="text1"/>
          <w:lang w:eastAsia="ru-RU"/>
        </w:rPr>
      </w:pPr>
      <w:r w:rsidRPr="008251E9">
        <w:rPr>
          <w:rFonts w:ascii="Times New Roman" w:eastAsia="Times New Roman" w:hAnsi="Times New Roman" w:cs="Times New Roman"/>
          <w:color w:val="000000" w:themeColor="text1"/>
          <w:lang w:eastAsia="ru-RU"/>
        </w:rPr>
        <w:t>10</w:t>
      </w:r>
      <w:r w:rsidR="00A26F9A" w:rsidRPr="008251E9">
        <w:rPr>
          <w:rFonts w:ascii="Times New Roman" w:eastAsia="Times New Roman" w:hAnsi="Times New Roman" w:cs="Times New Roman"/>
          <w:color w:val="000000" w:themeColor="text1"/>
          <w:lang w:eastAsia="ru-RU"/>
        </w:rPr>
        <w:t>.2. При заключении и исполнении договора Заказчик по согласованию с участником, с которым заключается договор, вправе увеличить количество оказываемых услуг, если это предусмотрено документацией о закупке. Цена единицы оказываемых услуг в таком случае не должна превышать цену, определяемую как частное от деления цены договора, указанной в заявке участника конкурса, запроса предложений, запроса котировок (предложенной участником аукциона), с которым заключается договор, на количество товара, установленное в документации о закупках.</w:t>
      </w:r>
    </w:p>
    <w:p w14:paraId="2C432535" w14:textId="71E4A89C" w:rsidR="00A26F9A" w:rsidRPr="008251E9" w:rsidRDefault="006B00EC" w:rsidP="00B90FB2">
      <w:pPr>
        <w:pStyle w:val="a5"/>
        <w:spacing w:after="0" w:line="240" w:lineRule="auto"/>
        <w:ind w:left="0"/>
        <w:jc w:val="both"/>
        <w:rPr>
          <w:rFonts w:ascii="Times New Roman" w:eastAsia="Times New Roman" w:hAnsi="Times New Roman" w:cs="Times New Roman"/>
          <w:color w:val="000000" w:themeColor="text1"/>
          <w:lang w:eastAsia="ru-RU"/>
        </w:rPr>
      </w:pPr>
      <w:r w:rsidRPr="008251E9">
        <w:rPr>
          <w:rFonts w:ascii="Times New Roman" w:eastAsia="Times New Roman" w:hAnsi="Times New Roman" w:cs="Times New Roman"/>
          <w:color w:val="000000" w:themeColor="text1"/>
          <w:lang w:eastAsia="ru-RU"/>
        </w:rPr>
        <w:t>10.</w:t>
      </w:r>
      <w:r w:rsidR="00A26F9A" w:rsidRPr="008251E9">
        <w:rPr>
          <w:rFonts w:ascii="Times New Roman" w:eastAsia="Times New Roman" w:hAnsi="Times New Roman" w:cs="Times New Roman"/>
          <w:color w:val="000000" w:themeColor="text1"/>
          <w:lang w:eastAsia="ru-RU"/>
        </w:rPr>
        <w:t>3. Если количество, объем, цена закупаемых товаров, работ, услуг или сроки исполнения договора изменяются по сравнению с указанными в итоговом протоколе, заказчик не позднее 10 (десяти) дней со дня внесения изменений в договор размещает в единой информационной системе информацию об измененных условиях.</w:t>
      </w:r>
    </w:p>
    <w:p w14:paraId="26F736B3" w14:textId="7D40991E" w:rsidR="00A26F9A" w:rsidRPr="008251E9" w:rsidRDefault="006B00EC" w:rsidP="00B90FB2">
      <w:pPr>
        <w:pStyle w:val="a5"/>
        <w:spacing w:after="0" w:line="240" w:lineRule="auto"/>
        <w:ind w:left="0"/>
        <w:jc w:val="both"/>
        <w:rPr>
          <w:rFonts w:ascii="Times New Roman" w:eastAsia="Times New Roman" w:hAnsi="Times New Roman" w:cs="Times New Roman"/>
          <w:color w:val="000000" w:themeColor="text1"/>
          <w:lang w:eastAsia="ru-RU"/>
        </w:rPr>
      </w:pPr>
      <w:r w:rsidRPr="008251E9">
        <w:rPr>
          <w:rFonts w:ascii="Times New Roman" w:eastAsia="Times New Roman" w:hAnsi="Times New Roman" w:cs="Times New Roman"/>
          <w:color w:val="000000" w:themeColor="text1"/>
          <w:lang w:eastAsia="ru-RU"/>
        </w:rPr>
        <w:lastRenderedPageBreak/>
        <w:t>10</w:t>
      </w:r>
      <w:r w:rsidR="00A26F9A" w:rsidRPr="008251E9">
        <w:rPr>
          <w:rFonts w:ascii="Times New Roman" w:eastAsia="Times New Roman" w:hAnsi="Times New Roman" w:cs="Times New Roman"/>
          <w:color w:val="000000" w:themeColor="text1"/>
          <w:lang w:eastAsia="ru-RU"/>
        </w:rPr>
        <w:t>.4.  Если при исполнении договора происходит перемена заказчика, то права и обязанности заказчика, установленные договором и не исполненные к моменту такой перемены, переходят к новому лицу в объеме и на условиях, предусмотренных заключенным договором.</w:t>
      </w:r>
    </w:p>
    <w:p w14:paraId="74FA3FB3" w14:textId="0D9D0A0B" w:rsidR="00A26F9A" w:rsidRPr="008251E9" w:rsidRDefault="006B00EC" w:rsidP="00B90FB2">
      <w:pPr>
        <w:pStyle w:val="a5"/>
        <w:spacing w:after="0" w:line="240" w:lineRule="auto"/>
        <w:ind w:left="0"/>
        <w:jc w:val="both"/>
        <w:rPr>
          <w:rFonts w:ascii="Times New Roman" w:eastAsia="Times New Roman" w:hAnsi="Times New Roman" w:cs="Times New Roman"/>
          <w:color w:val="000000" w:themeColor="text1"/>
          <w:lang w:eastAsia="ru-RU"/>
        </w:rPr>
      </w:pPr>
      <w:r w:rsidRPr="008251E9">
        <w:rPr>
          <w:rFonts w:ascii="Times New Roman" w:eastAsia="Times New Roman" w:hAnsi="Times New Roman" w:cs="Times New Roman"/>
          <w:color w:val="000000" w:themeColor="text1"/>
          <w:lang w:eastAsia="ru-RU"/>
        </w:rPr>
        <w:t>10</w:t>
      </w:r>
      <w:r w:rsidR="00A26F9A" w:rsidRPr="008251E9">
        <w:rPr>
          <w:rFonts w:ascii="Times New Roman" w:eastAsia="Times New Roman" w:hAnsi="Times New Roman" w:cs="Times New Roman"/>
          <w:color w:val="000000" w:themeColor="text1"/>
          <w:lang w:eastAsia="ru-RU"/>
        </w:rPr>
        <w:t>.5.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p w14:paraId="3F6AAB97" w14:textId="6EC0DD37" w:rsidR="00A26F9A" w:rsidRPr="008251E9" w:rsidRDefault="006B00EC" w:rsidP="00B90FB2">
      <w:pPr>
        <w:pStyle w:val="a5"/>
        <w:spacing w:after="0" w:line="240" w:lineRule="auto"/>
        <w:ind w:left="0"/>
        <w:jc w:val="both"/>
        <w:rPr>
          <w:rFonts w:ascii="Times New Roman" w:eastAsia="Times New Roman" w:hAnsi="Times New Roman" w:cs="Times New Roman"/>
          <w:color w:val="000000" w:themeColor="text1"/>
          <w:lang w:eastAsia="ru-RU"/>
        </w:rPr>
      </w:pPr>
      <w:r w:rsidRPr="008251E9">
        <w:rPr>
          <w:rFonts w:ascii="Times New Roman" w:eastAsia="Times New Roman" w:hAnsi="Times New Roman" w:cs="Times New Roman"/>
          <w:color w:val="000000" w:themeColor="text1"/>
          <w:lang w:eastAsia="ru-RU"/>
        </w:rPr>
        <w:t>10</w:t>
      </w:r>
      <w:r w:rsidR="00A26F9A" w:rsidRPr="008251E9">
        <w:rPr>
          <w:rFonts w:ascii="Times New Roman" w:eastAsia="Times New Roman" w:hAnsi="Times New Roman" w:cs="Times New Roman"/>
          <w:color w:val="000000" w:themeColor="text1"/>
          <w:lang w:eastAsia="ru-RU"/>
        </w:rPr>
        <w:t>.6.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что это было предусмотрено договором.</w:t>
      </w:r>
    </w:p>
    <w:p w14:paraId="7A45998B" w14:textId="1FF0F4D7" w:rsidR="00A26F9A" w:rsidRPr="008251E9" w:rsidRDefault="006B00EC" w:rsidP="00B90FB2">
      <w:pPr>
        <w:pStyle w:val="a5"/>
        <w:spacing w:after="0" w:line="240" w:lineRule="auto"/>
        <w:ind w:left="0"/>
        <w:jc w:val="both"/>
        <w:rPr>
          <w:rFonts w:ascii="Times New Roman" w:eastAsia="Times New Roman" w:hAnsi="Times New Roman" w:cs="Times New Roman"/>
          <w:color w:val="000000" w:themeColor="text1"/>
          <w:lang w:eastAsia="ru-RU"/>
        </w:rPr>
      </w:pPr>
      <w:r w:rsidRPr="008251E9">
        <w:rPr>
          <w:rFonts w:ascii="Times New Roman" w:eastAsia="Times New Roman" w:hAnsi="Times New Roman" w:cs="Times New Roman"/>
          <w:color w:val="000000" w:themeColor="text1"/>
          <w:lang w:eastAsia="ru-RU"/>
        </w:rPr>
        <w:t>10.</w:t>
      </w:r>
      <w:r w:rsidR="00F32E44" w:rsidRPr="008251E9">
        <w:rPr>
          <w:rFonts w:ascii="Times New Roman" w:eastAsia="Times New Roman" w:hAnsi="Times New Roman" w:cs="Times New Roman"/>
          <w:color w:val="000000" w:themeColor="text1"/>
          <w:lang w:eastAsia="ru-RU"/>
        </w:rPr>
        <w:t>7</w:t>
      </w:r>
      <w:r w:rsidR="00A26F9A" w:rsidRPr="008251E9">
        <w:rPr>
          <w:rFonts w:ascii="Times New Roman" w:eastAsia="Times New Roman" w:hAnsi="Times New Roman" w:cs="Times New Roman"/>
          <w:color w:val="000000" w:themeColor="text1"/>
          <w:lang w:eastAsia="ru-RU"/>
        </w:rPr>
        <w:t>. Заказчик обязан принять решение об одностороннем отказе от исполнения договора в случае, если в ходе исполнения договора установлено, что Поставщик и  оказываемая услуга не соответствуют установленным в извещении об осуществлении закупки и (или) документации о закупке требованиям к участникам закупки и (или) оказываемой услуге или Поставщик представил недостоверную информацию о своем соответствии и (или) соответствии поставляемого товара, выполняемой работы, оказываемой услуги таким требованиям, что позволило ему стать победителем закупки</w:t>
      </w:r>
    </w:p>
    <w:p w14:paraId="5B205398" w14:textId="77777777" w:rsidR="00A26F9A" w:rsidRPr="008251E9" w:rsidRDefault="00A26F9A" w:rsidP="00B90FB2">
      <w:pPr>
        <w:pStyle w:val="a5"/>
        <w:spacing w:after="0" w:line="240" w:lineRule="auto"/>
        <w:ind w:left="0"/>
        <w:jc w:val="both"/>
        <w:rPr>
          <w:rFonts w:ascii="Times New Roman" w:eastAsia="Times New Roman" w:hAnsi="Times New Roman" w:cs="Times New Roman"/>
          <w:color w:val="000000" w:themeColor="text1"/>
          <w:lang w:eastAsia="ru-RU"/>
        </w:rPr>
      </w:pPr>
    </w:p>
    <w:p w14:paraId="7BFF6CDF" w14:textId="16A61635" w:rsidR="008251E9" w:rsidRDefault="00A26F9A" w:rsidP="008251E9">
      <w:pPr>
        <w:pStyle w:val="a5"/>
        <w:numPr>
          <w:ilvl w:val="0"/>
          <w:numId w:val="20"/>
        </w:numPr>
        <w:spacing w:after="0" w:line="240" w:lineRule="auto"/>
        <w:jc w:val="center"/>
        <w:rPr>
          <w:rFonts w:ascii="Times New Roman" w:eastAsia="Times New Roman" w:hAnsi="Times New Roman" w:cs="Times New Roman"/>
          <w:b/>
          <w:bCs/>
          <w:color w:val="000000" w:themeColor="text1"/>
          <w:lang w:eastAsia="ru-RU"/>
        </w:rPr>
      </w:pPr>
      <w:r w:rsidRPr="008251E9">
        <w:rPr>
          <w:rFonts w:ascii="Times New Roman" w:eastAsia="Times New Roman" w:hAnsi="Times New Roman" w:cs="Times New Roman"/>
          <w:b/>
          <w:bCs/>
          <w:color w:val="000000" w:themeColor="text1"/>
          <w:lang w:eastAsia="ru-RU"/>
        </w:rPr>
        <w:t>Срок действия договора</w:t>
      </w:r>
    </w:p>
    <w:p w14:paraId="51A2FD3E" w14:textId="77777777" w:rsidR="008251E9" w:rsidRPr="008251E9" w:rsidRDefault="008251E9" w:rsidP="008251E9">
      <w:pPr>
        <w:pStyle w:val="a5"/>
        <w:spacing w:after="0" w:line="240" w:lineRule="auto"/>
        <w:ind w:left="1070"/>
        <w:rPr>
          <w:rFonts w:ascii="Times New Roman" w:eastAsia="Times New Roman" w:hAnsi="Times New Roman" w:cs="Times New Roman"/>
          <w:b/>
          <w:bCs/>
          <w:color w:val="000000" w:themeColor="text1"/>
          <w:lang w:eastAsia="ru-RU"/>
        </w:rPr>
      </w:pPr>
    </w:p>
    <w:p w14:paraId="18B9ABAD" w14:textId="22454AC3" w:rsidR="00A26F9A" w:rsidRPr="008251E9" w:rsidRDefault="00A26F9A" w:rsidP="00B90FB2">
      <w:pPr>
        <w:pStyle w:val="a5"/>
        <w:spacing w:after="0" w:line="240" w:lineRule="auto"/>
        <w:ind w:left="0"/>
        <w:jc w:val="both"/>
        <w:rPr>
          <w:rFonts w:ascii="Times New Roman" w:eastAsia="Times New Roman" w:hAnsi="Times New Roman" w:cs="Times New Roman"/>
          <w:color w:val="000000" w:themeColor="text1"/>
          <w:lang w:eastAsia="ru-RU"/>
        </w:rPr>
      </w:pPr>
      <w:r w:rsidRPr="008251E9">
        <w:rPr>
          <w:rFonts w:ascii="Times New Roman" w:eastAsia="Times New Roman" w:hAnsi="Times New Roman" w:cs="Times New Roman"/>
          <w:color w:val="000000" w:themeColor="text1"/>
          <w:lang w:eastAsia="ru-RU"/>
        </w:rPr>
        <w:t>1</w:t>
      </w:r>
      <w:r w:rsidR="00F32E44" w:rsidRPr="008251E9">
        <w:rPr>
          <w:rFonts w:ascii="Times New Roman" w:eastAsia="Times New Roman" w:hAnsi="Times New Roman" w:cs="Times New Roman"/>
          <w:color w:val="000000" w:themeColor="text1"/>
          <w:lang w:eastAsia="ru-RU"/>
        </w:rPr>
        <w:t>1</w:t>
      </w:r>
      <w:r w:rsidRPr="008251E9">
        <w:rPr>
          <w:rFonts w:ascii="Times New Roman" w:eastAsia="Times New Roman" w:hAnsi="Times New Roman" w:cs="Times New Roman"/>
          <w:color w:val="000000" w:themeColor="text1"/>
          <w:lang w:eastAsia="ru-RU"/>
        </w:rPr>
        <w:t>.1. Договор, вступает в силу и становится обязательным для Сторон с момента его подписания и действует по «</w:t>
      </w:r>
      <w:r w:rsidR="00F442F2">
        <w:rPr>
          <w:rFonts w:ascii="Times New Roman" w:eastAsia="Times New Roman" w:hAnsi="Times New Roman" w:cs="Times New Roman"/>
          <w:color w:val="000000" w:themeColor="text1"/>
          <w:lang w:eastAsia="ru-RU"/>
        </w:rPr>
        <w:t>31</w:t>
      </w:r>
      <w:r w:rsidRPr="008251E9">
        <w:rPr>
          <w:rFonts w:ascii="Times New Roman" w:eastAsia="Times New Roman" w:hAnsi="Times New Roman" w:cs="Times New Roman"/>
          <w:color w:val="000000" w:themeColor="text1"/>
          <w:lang w:eastAsia="ru-RU"/>
        </w:rPr>
        <w:t xml:space="preserve">» </w:t>
      </w:r>
      <w:r w:rsidR="00F442F2">
        <w:rPr>
          <w:rFonts w:ascii="Times New Roman" w:eastAsia="Times New Roman" w:hAnsi="Times New Roman" w:cs="Times New Roman"/>
          <w:color w:val="000000" w:themeColor="text1"/>
          <w:lang w:eastAsia="ru-RU"/>
        </w:rPr>
        <w:t>декабря 2026</w:t>
      </w:r>
      <w:r w:rsidRPr="008251E9">
        <w:rPr>
          <w:rFonts w:ascii="Times New Roman" w:eastAsia="Times New Roman" w:hAnsi="Times New Roman" w:cs="Times New Roman"/>
          <w:color w:val="000000" w:themeColor="text1"/>
          <w:lang w:eastAsia="ru-RU"/>
        </w:rPr>
        <w:t xml:space="preserve"> года, а в части оплаты до полного исполнения Сторонами своих обязательств.</w:t>
      </w:r>
    </w:p>
    <w:p w14:paraId="25FBB849" w14:textId="221D9B4E" w:rsidR="00A26F9A" w:rsidRPr="008251E9" w:rsidRDefault="00A26F9A" w:rsidP="00B90FB2">
      <w:pPr>
        <w:pStyle w:val="a5"/>
        <w:spacing w:after="0" w:line="240" w:lineRule="auto"/>
        <w:ind w:left="0"/>
        <w:jc w:val="both"/>
        <w:rPr>
          <w:rFonts w:ascii="Times New Roman" w:eastAsia="Times New Roman" w:hAnsi="Times New Roman" w:cs="Times New Roman"/>
          <w:color w:val="000000" w:themeColor="text1"/>
          <w:lang w:eastAsia="ru-RU"/>
        </w:rPr>
      </w:pPr>
      <w:r w:rsidRPr="008251E9">
        <w:rPr>
          <w:rFonts w:ascii="Times New Roman" w:eastAsia="Times New Roman" w:hAnsi="Times New Roman" w:cs="Times New Roman"/>
          <w:color w:val="000000" w:themeColor="text1"/>
          <w:lang w:eastAsia="ru-RU"/>
        </w:rPr>
        <w:t>1</w:t>
      </w:r>
      <w:r w:rsidR="00F32E44" w:rsidRPr="008251E9">
        <w:rPr>
          <w:rFonts w:ascii="Times New Roman" w:eastAsia="Times New Roman" w:hAnsi="Times New Roman" w:cs="Times New Roman"/>
          <w:color w:val="000000" w:themeColor="text1"/>
          <w:lang w:eastAsia="ru-RU"/>
        </w:rPr>
        <w:t>1</w:t>
      </w:r>
      <w:r w:rsidRPr="008251E9">
        <w:rPr>
          <w:rFonts w:ascii="Times New Roman" w:eastAsia="Times New Roman" w:hAnsi="Times New Roman" w:cs="Times New Roman"/>
          <w:color w:val="000000" w:themeColor="text1"/>
          <w:lang w:eastAsia="ru-RU"/>
        </w:rPr>
        <w:t>.2. Действие договора прекращается после полного исполнения Сторонами своих обязательств, принятых в соответствии с условиями договора.</w:t>
      </w:r>
    </w:p>
    <w:p w14:paraId="44D987FC" w14:textId="77777777" w:rsidR="00A26F9A" w:rsidRPr="008251E9" w:rsidRDefault="00A26F9A" w:rsidP="00B90FB2">
      <w:pPr>
        <w:pStyle w:val="a5"/>
        <w:spacing w:after="0" w:line="240" w:lineRule="auto"/>
        <w:ind w:left="0"/>
        <w:jc w:val="both"/>
        <w:rPr>
          <w:rFonts w:ascii="Times New Roman" w:eastAsia="Times New Roman" w:hAnsi="Times New Roman" w:cs="Times New Roman"/>
          <w:color w:val="000000" w:themeColor="text1"/>
          <w:lang w:eastAsia="ru-RU"/>
        </w:rPr>
      </w:pPr>
    </w:p>
    <w:p w14:paraId="6842A29D" w14:textId="16B4AF4F" w:rsidR="00A26F9A" w:rsidRDefault="00A26F9A" w:rsidP="008251E9">
      <w:pPr>
        <w:pStyle w:val="a5"/>
        <w:numPr>
          <w:ilvl w:val="0"/>
          <w:numId w:val="20"/>
        </w:numPr>
        <w:spacing w:after="0" w:line="240" w:lineRule="auto"/>
        <w:jc w:val="center"/>
        <w:rPr>
          <w:rFonts w:ascii="Times New Roman" w:eastAsia="Times New Roman" w:hAnsi="Times New Roman" w:cs="Times New Roman"/>
          <w:b/>
          <w:bCs/>
          <w:color w:val="000000" w:themeColor="text1"/>
          <w:lang w:eastAsia="ru-RU"/>
        </w:rPr>
      </w:pPr>
      <w:r w:rsidRPr="008251E9">
        <w:rPr>
          <w:rFonts w:ascii="Times New Roman" w:eastAsia="Times New Roman" w:hAnsi="Times New Roman" w:cs="Times New Roman"/>
          <w:b/>
          <w:bCs/>
          <w:color w:val="000000" w:themeColor="text1"/>
          <w:lang w:eastAsia="ru-RU"/>
        </w:rPr>
        <w:t>Прочие условия</w:t>
      </w:r>
    </w:p>
    <w:p w14:paraId="70054F00" w14:textId="77777777" w:rsidR="008251E9" w:rsidRPr="008251E9" w:rsidRDefault="008251E9" w:rsidP="008251E9">
      <w:pPr>
        <w:pStyle w:val="a5"/>
        <w:spacing w:after="0" w:line="240" w:lineRule="auto"/>
        <w:ind w:left="1070"/>
        <w:rPr>
          <w:rFonts w:ascii="Times New Roman" w:eastAsia="Times New Roman" w:hAnsi="Times New Roman" w:cs="Times New Roman"/>
          <w:b/>
          <w:bCs/>
          <w:color w:val="000000" w:themeColor="text1"/>
          <w:lang w:eastAsia="ru-RU"/>
        </w:rPr>
      </w:pPr>
    </w:p>
    <w:p w14:paraId="5F655998" w14:textId="5B39A94D" w:rsidR="00A26F9A" w:rsidRPr="008251E9" w:rsidRDefault="00A26F9A" w:rsidP="00B90FB2">
      <w:pPr>
        <w:pStyle w:val="a5"/>
        <w:spacing w:after="0" w:line="240" w:lineRule="auto"/>
        <w:ind w:left="0"/>
        <w:jc w:val="both"/>
        <w:rPr>
          <w:rFonts w:ascii="Times New Roman" w:eastAsia="Times New Roman" w:hAnsi="Times New Roman" w:cs="Times New Roman"/>
          <w:color w:val="000000" w:themeColor="text1"/>
          <w:lang w:eastAsia="ru-RU"/>
        </w:rPr>
      </w:pPr>
      <w:r w:rsidRPr="008251E9">
        <w:rPr>
          <w:rFonts w:ascii="Times New Roman" w:eastAsia="Times New Roman" w:hAnsi="Times New Roman" w:cs="Times New Roman"/>
          <w:color w:val="000000" w:themeColor="text1"/>
          <w:lang w:eastAsia="ru-RU"/>
        </w:rPr>
        <w:t>1</w:t>
      </w:r>
      <w:r w:rsidR="00F32E44" w:rsidRPr="008251E9">
        <w:rPr>
          <w:rFonts w:ascii="Times New Roman" w:eastAsia="Times New Roman" w:hAnsi="Times New Roman" w:cs="Times New Roman"/>
          <w:color w:val="000000" w:themeColor="text1"/>
          <w:lang w:eastAsia="ru-RU"/>
        </w:rPr>
        <w:t>2</w:t>
      </w:r>
      <w:r w:rsidRPr="008251E9">
        <w:rPr>
          <w:rFonts w:ascii="Times New Roman" w:eastAsia="Times New Roman" w:hAnsi="Times New Roman" w:cs="Times New Roman"/>
          <w:color w:val="000000" w:themeColor="text1"/>
          <w:lang w:eastAsia="ru-RU"/>
        </w:rPr>
        <w:t>.1. Во всем остальном, что не предусмотрено настоящим договором, Стороны руководствуются действующим законодательством Российской Федерации.</w:t>
      </w:r>
    </w:p>
    <w:p w14:paraId="4E2B0006" w14:textId="5ED5366B" w:rsidR="00A26F9A" w:rsidRPr="008251E9" w:rsidRDefault="00A26F9A" w:rsidP="00B90FB2">
      <w:pPr>
        <w:pStyle w:val="a5"/>
        <w:spacing w:after="0" w:line="240" w:lineRule="auto"/>
        <w:ind w:left="0"/>
        <w:jc w:val="both"/>
        <w:rPr>
          <w:rFonts w:ascii="Times New Roman" w:eastAsia="Times New Roman" w:hAnsi="Times New Roman" w:cs="Times New Roman"/>
          <w:color w:val="000000" w:themeColor="text1"/>
          <w:lang w:eastAsia="ru-RU"/>
        </w:rPr>
      </w:pPr>
      <w:r w:rsidRPr="008251E9">
        <w:rPr>
          <w:rFonts w:ascii="Times New Roman" w:eastAsia="Times New Roman" w:hAnsi="Times New Roman" w:cs="Times New Roman"/>
          <w:color w:val="000000" w:themeColor="text1"/>
          <w:lang w:eastAsia="ru-RU"/>
        </w:rPr>
        <w:t>1</w:t>
      </w:r>
      <w:r w:rsidR="00F32E44" w:rsidRPr="008251E9">
        <w:rPr>
          <w:rFonts w:ascii="Times New Roman" w:eastAsia="Times New Roman" w:hAnsi="Times New Roman" w:cs="Times New Roman"/>
          <w:color w:val="000000" w:themeColor="text1"/>
          <w:lang w:eastAsia="ru-RU"/>
        </w:rPr>
        <w:t>2</w:t>
      </w:r>
      <w:r w:rsidRPr="008251E9">
        <w:rPr>
          <w:rFonts w:ascii="Times New Roman" w:eastAsia="Times New Roman" w:hAnsi="Times New Roman" w:cs="Times New Roman"/>
          <w:color w:val="000000" w:themeColor="text1"/>
          <w:lang w:eastAsia="ru-RU"/>
        </w:rPr>
        <w:t>.2. Настоящий Договор заключен на электронной торговой площадке и подписан электронными подписями. Стороны вправе изготовить копии настоящего Договора в письменном виде.</w:t>
      </w:r>
    </w:p>
    <w:p w14:paraId="62ACBDEB" w14:textId="670D1110" w:rsidR="00A26F9A" w:rsidRPr="008251E9" w:rsidRDefault="00A26F9A" w:rsidP="00B90FB2">
      <w:pPr>
        <w:pStyle w:val="a5"/>
        <w:spacing w:after="0" w:line="240" w:lineRule="auto"/>
        <w:ind w:left="0"/>
        <w:jc w:val="both"/>
        <w:rPr>
          <w:rFonts w:ascii="Times New Roman" w:eastAsia="Times New Roman" w:hAnsi="Times New Roman" w:cs="Times New Roman"/>
          <w:color w:val="000000" w:themeColor="text1"/>
          <w:lang w:eastAsia="ru-RU"/>
        </w:rPr>
      </w:pPr>
      <w:r w:rsidRPr="008251E9">
        <w:rPr>
          <w:rFonts w:ascii="Times New Roman" w:eastAsia="Times New Roman" w:hAnsi="Times New Roman" w:cs="Times New Roman"/>
          <w:color w:val="000000" w:themeColor="text1"/>
          <w:lang w:eastAsia="ru-RU"/>
        </w:rPr>
        <w:t>1</w:t>
      </w:r>
      <w:r w:rsidR="00F32E44" w:rsidRPr="008251E9">
        <w:rPr>
          <w:rFonts w:ascii="Times New Roman" w:eastAsia="Times New Roman" w:hAnsi="Times New Roman" w:cs="Times New Roman"/>
          <w:color w:val="000000" w:themeColor="text1"/>
          <w:lang w:eastAsia="ru-RU"/>
        </w:rPr>
        <w:t>2</w:t>
      </w:r>
      <w:r w:rsidRPr="008251E9">
        <w:rPr>
          <w:rFonts w:ascii="Times New Roman" w:eastAsia="Times New Roman" w:hAnsi="Times New Roman" w:cs="Times New Roman"/>
          <w:color w:val="000000" w:themeColor="text1"/>
          <w:lang w:eastAsia="ru-RU"/>
        </w:rPr>
        <w:t>.3. При исполнении Договора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17FED51D" w14:textId="77777777" w:rsidR="00A26F9A" w:rsidRPr="008251E9" w:rsidRDefault="00A26F9A" w:rsidP="00B90FB2">
      <w:pPr>
        <w:pStyle w:val="a5"/>
        <w:spacing w:after="0" w:line="240" w:lineRule="auto"/>
        <w:ind w:left="0"/>
        <w:jc w:val="both"/>
        <w:rPr>
          <w:rFonts w:ascii="Times New Roman" w:eastAsia="Times New Roman" w:hAnsi="Times New Roman" w:cs="Times New Roman"/>
          <w:color w:val="000000" w:themeColor="text1"/>
          <w:lang w:eastAsia="ru-RU"/>
        </w:rPr>
      </w:pPr>
      <w:r w:rsidRPr="008251E9">
        <w:rPr>
          <w:rFonts w:ascii="Times New Roman" w:eastAsia="Times New Roman" w:hAnsi="Times New Roman" w:cs="Times New Roman"/>
          <w:color w:val="000000" w:themeColor="text1"/>
          <w:lang w:eastAsia="ru-RU"/>
        </w:rPr>
        <w:t>Передача прав и обязанностей по договору правопреемнику Поставщика осуществляется путем заключения соответствующего дополнительного соглашения к договору.</w:t>
      </w:r>
    </w:p>
    <w:p w14:paraId="3B017564" w14:textId="77777777" w:rsidR="0026154A" w:rsidRPr="0026154A" w:rsidRDefault="0026154A" w:rsidP="0026154A">
      <w:pPr>
        <w:spacing w:after="0" w:line="240" w:lineRule="auto"/>
        <w:jc w:val="both"/>
        <w:rPr>
          <w:rFonts w:ascii="Times New Roman" w:eastAsia="Times New Roman" w:hAnsi="Times New Roman" w:cs="Times New Roman"/>
          <w:color w:val="000000" w:themeColor="text1"/>
          <w:lang w:eastAsia="ru-RU"/>
        </w:rPr>
      </w:pPr>
      <w:r w:rsidRPr="0026154A">
        <w:rPr>
          <w:rFonts w:ascii="Times New Roman" w:eastAsia="Times New Roman" w:hAnsi="Times New Roman" w:cs="Times New Roman"/>
          <w:color w:val="000000" w:themeColor="text1"/>
          <w:lang w:eastAsia="ru-RU"/>
        </w:rPr>
        <w:t>12</w:t>
      </w:r>
      <w:r>
        <w:rPr>
          <w:rFonts w:ascii="Times New Roman" w:eastAsia="Times New Roman" w:hAnsi="Times New Roman" w:cs="Times New Roman"/>
          <w:color w:val="000000" w:themeColor="text1"/>
          <w:lang w:eastAsia="ru-RU"/>
        </w:rPr>
        <w:t xml:space="preserve">.4. </w:t>
      </w:r>
      <w:r w:rsidR="00A26F9A" w:rsidRPr="0026154A">
        <w:rPr>
          <w:rFonts w:ascii="Times New Roman" w:eastAsia="Times New Roman" w:hAnsi="Times New Roman" w:cs="Times New Roman"/>
          <w:color w:val="000000" w:themeColor="text1"/>
          <w:lang w:eastAsia="ru-RU"/>
        </w:rPr>
        <w:t>Стороны обязуются обеспечить конфиденциальность сведений, относящихся к предмету договора, и ставших им известными в ходе исполнения.</w:t>
      </w:r>
      <w:r w:rsidRPr="0026154A">
        <w:rPr>
          <w:rFonts w:ascii="Times New Roman" w:eastAsia="Times New Roman" w:hAnsi="Times New Roman" w:cs="Times New Roman"/>
          <w:color w:val="000000" w:themeColor="text1"/>
          <w:lang w:eastAsia="ru-RU"/>
        </w:rPr>
        <w:t xml:space="preserve"> </w:t>
      </w:r>
    </w:p>
    <w:p w14:paraId="163EFBE1" w14:textId="62C253A4" w:rsidR="0026154A" w:rsidRPr="008251E9" w:rsidRDefault="0026154A" w:rsidP="0026154A">
      <w:pPr>
        <w:spacing w:after="0" w:line="240" w:lineRule="auto"/>
        <w:jc w:val="both"/>
        <w:rPr>
          <w:rFonts w:ascii="Times New Roman" w:eastAsia="Times New Roman" w:hAnsi="Times New Roman" w:cs="Times New Roman"/>
          <w:color w:val="000000" w:themeColor="text1"/>
          <w:lang w:eastAsia="ru-RU"/>
        </w:rPr>
      </w:pPr>
      <w:r w:rsidRPr="0026154A">
        <w:rPr>
          <w:rFonts w:ascii="Times New Roman" w:eastAsia="Times New Roman" w:hAnsi="Times New Roman" w:cs="Times New Roman"/>
          <w:color w:val="000000" w:themeColor="text1"/>
          <w:lang w:eastAsia="ru-RU"/>
        </w:rPr>
        <w:t>12.5. С</w:t>
      </w:r>
      <w:r w:rsidRPr="0026154A">
        <w:rPr>
          <w:rFonts w:ascii="Times New Roman" w:hAnsi="Times New Roman" w:cs="Times New Roman"/>
          <w:lang w:eastAsia="ru-RU"/>
        </w:rPr>
        <w:t>тороны договорились о том, что в рамках исполнения настоящего Договора юридически значимые электронные документы, сформированные в системе электронного документооборота и подписанные электронными подписями по правилам Федерального закона от 06.04.2011 № 63- ФЗ «Об электронной подписи», признаются электронными документами, равнозначными документам на бумажном носителе, подписанным собственноручными подписями.</w:t>
      </w:r>
    </w:p>
    <w:p w14:paraId="5D571E05" w14:textId="540FB1A3" w:rsidR="00A26F9A" w:rsidRDefault="00A26F9A" w:rsidP="00B90FB2">
      <w:pPr>
        <w:pStyle w:val="a5"/>
        <w:spacing w:after="0" w:line="240" w:lineRule="auto"/>
        <w:ind w:left="0"/>
        <w:jc w:val="both"/>
        <w:rPr>
          <w:rFonts w:ascii="Times New Roman" w:eastAsia="Times New Roman" w:hAnsi="Times New Roman" w:cs="Times New Roman"/>
          <w:color w:val="000000" w:themeColor="text1"/>
          <w:lang w:eastAsia="ru-RU"/>
        </w:rPr>
      </w:pPr>
      <w:r w:rsidRPr="008251E9">
        <w:rPr>
          <w:rFonts w:ascii="Times New Roman" w:eastAsia="Times New Roman" w:hAnsi="Times New Roman" w:cs="Times New Roman"/>
          <w:color w:val="000000" w:themeColor="text1"/>
          <w:lang w:eastAsia="ru-RU"/>
        </w:rPr>
        <w:t>1</w:t>
      </w:r>
      <w:r w:rsidR="008726D4" w:rsidRPr="008251E9">
        <w:rPr>
          <w:rFonts w:ascii="Times New Roman" w:eastAsia="Times New Roman" w:hAnsi="Times New Roman" w:cs="Times New Roman"/>
          <w:color w:val="000000" w:themeColor="text1"/>
          <w:lang w:eastAsia="ru-RU"/>
        </w:rPr>
        <w:t>2</w:t>
      </w:r>
      <w:r w:rsidR="0026154A">
        <w:rPr>
          <w:rFonts w:ascii="Times New Roman" w:eastAsia="Times New Roman" w:hAnsi="Times New Roman" w:cs="Times New Roman"/>
          <w:color w:val="000000" w:themeColor="text1"/>
          <w:lang w:eastAsia="ru-RU"/>
        </w:rPr>
        <w:t>.6</w:t>
      </w:r>
      <w:r w:rsidRPr="008251E9">
        <w:rPr>
          <w:rFonts w:ascii="Times New Roman" w:eastAsia="Times New Roman" w:hAnsi="Times New Roman" w:cs="Times New Roman"/>
          <w:color w:val="000000" w:themeColor="text1"/>
          <w:lang w:eastAsia="ru-RU"/>
        </w:rPr>
        <w:t>. Неотъемлемой частью договора является:</w:t>
      </w:r>
    </w:p>
    <w:p w14:paraId="791EAC1A" w14:textId="430F4012" w:rsidR="0026154A" w:rsidRDefault="0026154A" w:rsidP="00B90FB2">
      <w:pPr>
        <w:pStyle w:val="a5"/>
        <w:spacing w:after="0" w:line="240" w:lineRule="auto"/>
        <w:ind w:left="0"/>
        <w:jc w:val="both"/>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1. Приложение №1 (Техническое задание)</w:t>
      </w:r>
    </w:p>
    <w:p w14:paraId="18450B64" w14:textId="5323FE81" w:rsidR="0026154A" w:rsidRPr="008251E9" w:rsidRDefault="0026154A" w:rsidP="00B90FB2">
      <w:pPr>
        <w:pStyle w:val="a5"/>
        <w:spacing w:after="0" w:line="240" w:lineRule="auto"/>
        <w:ind w:left="0"/>
        <w:jc w:val="both"/>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2. Приложение №2 (Расчет стоимости)</w:t>
      </w:r>
    </w:p>
    <w:p w14:paraId="653BF915" w14:textId="1232233B" w:rsidR="00185FB2" w:rsidRPr="008251E9" w:rsidRDefault="00185FB2" w:rsidP="00B90FB2">
      <w:pPr>
        <w:pStyle w:val="a5"/>
        <w:spacing w:after="0" w:line="240" w:lineRule="auto"/>
        <w:ind w:left="0"/>
        <w:jc w:val="both"/>
        <w:rPr>
          <w:rFonts w:ascii="Times New Roman" w:eastAsia="Times New Roman" w:hAnsi="Times New Roman" w:cs="Times New Roman"/>
          <w:color w:val="000000" w:themeColor="text1"/>
          <w:lang w:eastAsia="ru-RU"/>
        </w:rPr>
      </w:pPr>
    </w:p>
    <w:p w14:paraId="287E57DD" w14:textId="77777777" w:rsidR="004C1305" w:rsidRPr="008251E9" w:rsidRDefault="004C1305" w:rsidP="004C1305">
      <w:pPr>
        <w:spacing w:after="0" w:line="240" w:lineRule="auto"/>
        <w:contextualSpacing/>
        <w:jc w:val="center"/>
        <w:rPr>
          <w:rFonts w:ascii="Times New Roman" w:eastAsia="Times New Roman" w:hAnsi="Times New Roman" w:cs="Times New Roman"/>
          <w:b/>
          <w:bCs/>
          <w:lang w:eastAsia="ru-RU"/>
        </w:rPr>
      </w:pPr>
    </w:p>
    <w:p w14:paraId="48CF7D89" w14:textId="65F32B0C" w:rsidR="00185FB2" w:rsidRPr="008251E9" w:rsidRDefault="008726D4" w:rsidP="008726D4">
      <w:pPr>
        <w:pStyle w:val="a5"/>
        <w:numPr>
          <w:ilvl w:val="0"/>
          <w:numId w:val="18"/>
        </w:numPr>
        <w:spacing w:after="0" w:line="240" w:lineRule="auto"/>
        <w:jc w:val="center"/>
        <w:rPr>
          <w:rFonts w:ascii="Times New Roman" w:eastAsia="Times New Roman" w:hAnsi="Times New Roman" w:cs="Times New Roman"/>
          <w:b/>
          <w:bCs/>
          <w:lang w:eastAsia="ru-RU"/>
        </w:rPr>
      </w:pPr>
      <w:r w:rsidRPr="008251E9">
        <w:rPr>
          <w:rFonts w:ascii="Times New Roman" w:eastAsia="Times New Roman" w:hAnsi="Times New Roman" w:cs="Times New Roman"/>
          <w:b/>
          <w:bCs/>
          <w:lang w:eastAsia="ru-RU"/>
        </w:rPr>
        <w:t>Реквизиты сторон</w:t>
      </w:r>
    </w:p>
    <w:p w14:paraId="7789A7AC" w14:textId="77777777" w:rsidR="00AB3E62" w:rsidRPr="008251E9" w:rsidRDefault="00AB3E62" w:rsidP="004C1305">
      <w:pPr>
        <w:pStyle w:val="a5"/>
        <w:spacing w:after="0" w:line="240" w:lineRule="auto"/>
        <w:ind w:left="0"/>
        <w:rPr>
          <w:rFonts w:ascii="Times New Roman" w:eastAsia="Times New Roman" w:hAnsi="Times New Roman" w:cs="Times New Roman"/>
          <w:b/>
          <w:bCs/>
          <w:lang w:eastAsia="ru-RU"/>
        </w:rPr>
      </w:pPr>
    </w:p>
    <w:tbl>
      <w:tblPr>
        <w:tblStyle w:val="a3"/>
        <w:tblW w:w="0" w:type="auto"/>
        <w:tblInd w:w="-5" w:type="dxa"/>
        <w:tblLook w:val="04A0" w:firstRow="1" w:lastRow="0" w:firstColumn="1" w:lastColumn="0" w:noHBand="0" w:noVBand="1"/>
      </w:tblPr>
      <w:tblGrid>
        <w:gridCol w:w="4678"/>
        <w:gridCol w:w="4672"/>
      </w:tblGrid>
      <w:tr w:rsidR="00F5630A" w:rsidRPr="008251E9" w14:paraId="5C138E6F" w14:textId="77777777" w:rsidTr="00E97870">
        <w:tc>
          <w:tcPr>
            <w:tcW w:w="4820" w:type="dxa"/>
          </w:tcPr>
          <w:p w14:paraId="35ED12C4" w14:textId="15CA0D8B" w:rsidR="00F5630A" w:rsidRPr="008251E9" w:rsidRDefault="00F5630A" w:rsidP="00CE158F">
            <w:pPr>
              <w:tabs>
                <w:tab w:val="left" w:pos="4111"/>
              </w:tabs>
              <w:contextualSpacing/>
              <w:rPr>
                <w:rFonts w:ascii="Times New Roman" w:hAnsi="Times New Roman" w:cs="Times New Roman"/>
                <w:b/>
                <w:bCs/>
              </w:rPr>
            </w:pPr>
          </w:p>
        </w:tc>
        <w:tc>
          <w:tcPr>
            <w:tcW w:w="4813" w:type="dxa"/>
          </w:tcPr>
          <w:p w14:paraId="0548FCB6" w14:textId="7A96664B" w:rsidR="00F5630A" w:rsidRPr="008251E9" w:rsidRDefault="00F5630A" w:rsidP="00803994">
            <w:pPr>
              <w:contextualSpacing/>
              <w:jc w:val="both"/>
              <w:rPr>
                <w:rFonts w:ascii="Times New Roman" w:hAnsi="Times New Roman" w:cs="Times New Roman"/>
              </w:rPr>
            </w:pPr>
          </w:p>
        </w:tc>
      </w:tr>
    </w:tbl>
    <w:p w14:paraId="754C1AA1" w14:textId="77777777" w:rsidR="00F5630A" w:rsidRPr="008251E9" w:rsidRDefault="00F5630A" w:rsidP="004C1305">
      <w:pPr>
        <w:widowControl w:val="0"/>
        <w:autoSpaceDE w:val="0"/>
        <w:autoSpaceDN w:val="0"/>
        <w:adjustRightInd w:val="0"/>
        <w:spacing w:after="0" w:line="240" w:lineRule="auto"/>
        <w:contextualSpacing/>
        <w:rPr>
          <w:rFonts w:ascii="Times New Roman" w:eastAsia="Times New Roman" w:hAnsi="Times New Roman" w:cs="Times New Roman"/>
          <w:lang w:eastAsia="ru-RU"/>
        </w:rPr>
      </w:pPr>
    </w:p>
    <w:tbl>
      <w:tblPr>
        <w:tblW w:w="0" w:type="auto"/>
        <w:tblInd w:w="190" w:type="dxa"/>
        <w:tblLook w:val="0000" w:firstRow="0" w:lastRow="0" w:firstColumn="0" w:lastColumn="0" w:noHBand="0" w:noVBand="0"/>
      </w:tblPr>
      <w:tblGrid>
        <w:gridCol w:w="4434"/>
        <w:gridCol w:w="4651"/>
      </w:tblGrid>
      <w:tr w:rsidR="008E4A68" w14:paraId="08E342B8" w14:textId="77777777" w:rsidTr="0026154A">
        <w:trPr>
          <w:trHeight w:val="694"/>
        </w:trPr>
        <w:tc>
          <w:tcPr>
            <w:tcW w:w="4434" w:type="dxa"/>
            <w:shd w:val="clear" w:color="auto" w:fill="auto"/>
          </w:tcPr>
          <w:p w14:paraId="5E6B8261" w14:textId="4C891A43" w:rsidR="008E4A68" w:rsidRPr="0026154A" w:rsidRDefault="008E4A68" w:rsidP="0057584D">
            <w:pPr>
              <w:spacing w:after="0" w:line="240" w:lineRule="auto"/>
              <w:contextualSpacing/>
              <w:rPr>
                <w:rFonts w:ascii="Times New Roman" w:eastAsia="Calibri" w:hAnsi="Times New Roman" w:cs="Times New Roman"/>
                <w:b/>
                <w:i/>
              </w:rPr>
            </w:pPr>
          </w:p>
        </w:tc>
        <w:tc>
          <w:tcPr>
            <w:tcW w:w="4651" w:type="dxa"/>
          </w:tcPr>
          <w:p w14:paraId="5D75BD12" w14:textId="42C1562E" w:rsidR="008E4A68" w:rsidRDefault="008E4A68" w:rsidP="0057584D">
            <w:pPr>
              <w:tabs>
                <w:tab w:val="left" w:pos="0"/>
              </w:tabs>
              <w:spacing w:after="0" w:line="240" w:lineRule="auto"/>
              <w:contextualSpacing/>
              <w:jc w:val="both"/>
              <w:outlineLvl w:val="4"/>
              <w:rPr>
                <w:rFonts w:ascii="Times New Roman" w:eastAsiaTheme="majorEastAsia" w:hAnsi="Times New Roman" w:cs="Times New Roman"/>
                <w:bCs/>
                <w:lang w:eastAsia="ru-RU"/>
              </w:rPr>
            </w:pPr>
          </w:p>
        </w:tc>
      </w:tr>
      <w:tr w:rsidR="008E4A68" w14:paraId="230B5A15" w14:textId="77777777" w:rsidTr="0026154A">
        <w:trPr>
          <w:trHeight w:val="1057"/>
        </w:trPr>
        <w:tc>
          <w:tcPr>
            <w:tcW w:w="4434" w:type="dxa"/>
            <w:shd w:val="clear" w:color="auto" w:fill="auto"/>
          </w:tcPr>
          <w:p w14:paraId="118344E5" w14:textId="77777777" w:rsidR="008E4A68" w:rsidRPr="0026154A" w:rsidRDefault="008E4A68" w:rsidP="0057584D">
            <w:pPr>
              <w:tabs>
                <w:tab w:val="left" w:pos="0"/>
              </w:tabs>
              <w:spacing w:after="0" w:line="240" w:lineRule="auto"/>
              <w:contextualSpacing/>
              <w:jc w:val="both"/>
              <w:outlineLvl w:val="4"/>
              <w:rPr>
                <w:rFonts w:ascii="Times New Roman" w:eastAsiaTheme="majorEastAsia" w:hAnsi="Times New Roman" w:cs="Times New Roman"/>
                <w:bCs/>
                <w:i/>
                <w:lang w:eastAsia="ru-RU"/>
              </w:rPr>
            </w:pPr>
          </w:p>
          <w:p w14:paraId="73F6B392" w14:textId="3B4E791D" w:rsidR="008E4A68" w:rsidRPr="0026154A" w:rsidRDefault="008E4A68" w:rsidP="0057584D">
            <w:pPr>
              <w:tabs>
                <w:tab w:val="left" w:pos="0"/>
              </w:tabs>
              <w:spacing w:after="0" w:line="240" w:lineRule="auto"/>
              <w:contextualSpacing/>
              <w:jc w:val="both"/>
              <w:outlineLvl w:val="4"/>
              <w:rPr>
                <w:rFonts w:ascii="Times New Roman" w:eastAsiaTheme="majorEastAsia" w:hAnsi="Times New Roman" w:cs="Times New Roman"/>
                <w:bCs/>
                <w:i/>
                <w:lang w:eastAsia="ru-RU"/>
              </w:rPr>
            </w:pPr>
            <w:r w:rsidRPr="0026154A">
              <w:rPr>
                <w:rFonts w:ascii="Times New Roman" w:eastAsiaTheme="majorEastAsia" w:hAnsi="Times New Roman" w:cs="Times New Roman"/>
                <w:bCs/>
                <w:i/>
                <w:lang w:eastAsia="ru-RU"/>
              </w:rPr>
              <w:t>___________________/</w:t>
            </w:r>
            <w:r w:rsidR="0026154A">
              <w:rPr>
                <w:rFonts w:ascii="Times New Roman" w:eastAsiaTheme="majorEastAsia" w:hAnsi="Times New Roman" w:cs="Times New Roman"/>
                <w:bCs/>
                <w:i/>
                <w:lang w:eastAsia="ru-RU"/>
              </w:rPr>
              <w:t>__________/</w:t>
            </w:r>
          </w:p>
          <w:p w14:paraId="5A53D296" w14:textId="77777777" w:rsidR="008E4A68" w:rsidRPr="0026154A" w:rsidRDefault="008E4A68" w:rsidP="0057584D">
            <w:pPr>
              <w:tabs>
                <w:tab w:val="left" w:pos="0"/>
              </w:tabs>
              <w:spacing w:after="0" w:line="240" w:lineRule="auto"/>
              <w:contextualSpacing/>
              <w:jc w:val="both"/>
              <w:outlineLvl w:val="4"/>
              <w:rPr>
                <w:rFonts w:ascii="Times New Roman" w:eastAsiaTheme="majorEastAsia" w:hAnsi="Times New Roman" w:cs="Times New Roman"/>
                <w:bCs/>
                <w:i/>
                <w:lang w:eastAsia="ru-RU"/>
              </w:rPr>
            </w:pPr>
            <w:r w:rsidRPr="0026154A">
              <w:rPr>
                <w:rFonts w:ascii="Times New Roman" w:eastAsiaTheme="majorEastAsia" w:hAnsi="Times New Roman" w:cs="Times New Roman"/>
                <w:bCs/>
                <w:i/>
                <w:lang w:eastAsia="ru-RU"/>
              </w:rPr>
              <w:t>М.П.</w:t>
            </w:r>
          </w:p>
        </w:tc>
        <w:tc>
          <w:tcPr>
            <w:tcW w:w="4651" w:type="dxa"/>
          </w:tcPr>
          <w:p w14:paraId="5CC2A9B8" w14:textId="77777777" w:rsidR="008E4A68" w:rsidRDefault="008E4A68" w:rsidP="0057584D">
            <w:pPr>
              <w:tabs>
                <w:tab w:val="left" w:pos="0"/>
              </w:tabs>
              <w:spacing w:after="0" w:line="240" w:lineRule="auto"/>
              <w:contextualSpacing/>
              <w:jc w:val="both"/>
              <w:outlineLvl w:val="4"/>
              <w:rPr>
                <w:rFonts w:ascii="Times New Roman" w:eastAsiaTheme="majorEastAsia" w:hAnsi="Times New Roman" w:cs="Times New Roman"/>
                <w:bCs/>
                <w:lang w:eastAsia="ru-RU"/>
              </w:rPr>
            </w:pPr>
          </w:p>
          <w:p w14:paraId="32F5E0E5" w14:textId="77777777" w:rsidR="008E4A68" w:rsidRDefault="008E4A68" w:rsidP="0057584D">
            <w:pPr>
              <w:tabs>
                <w:tab w:val="left" w:pos="0"/>
              </w:tabs>
              <w:spacing w:after="0" w:line="240" w:lineRule="auto"/>
              <w:contextualSpacing/>
              <w:jc w:val="both"/>
              <w:outlineLvl w:val="4"/>
              <w:rPr>
                <w:rFonts w:ascii="Times New Roman" w:eastAsiaTheme="majorEastAsia" w:hAnsi="Times New Roman" w:cs="Times New Roman"/>
                <w:bCs/>
                <w:lang w:eastAsia="ru-RU"/>
              </w:rPr>
            </w:pPr>
            <w:r>
              <w:rPr>
                <w:rFonts w:ascii="Times New Roman" w:eastAsiaTheme="majorEastAsia" w:hAnsi="Times New Roman" w:cs="Times New Roman"/>
                <w:bCs/>
                <w:lang w:eastAsia="ru-RU"/>
              </w:rPr>
              <w:t>____________________/_________________/</w:t>
            </w:r>
          </w:p>
          <w:p w14:paraId="1DC17DFF" w14:textId="77777777" w:rsidR="008E4A68" w:rsidRDefault="008E4A68" w:rsidP="0057584D">
            <w:pPr>
              <w:tabs>
                <w:tab w:val="left" w:pos="0"/>
              </w:tabs>
              <w:spacing w:after="0" w:line="240" w:lineRule="auto"/>
              <w:contextualSpacing/>
              <w:jc w:val="both"/>
              <w:outlineLvl w:val="4"/>
              <w:rPr>
                <w:rFonts w:ascii="Times New Roman" w:eastAsiaTheme="majorEastAsia" w:hAnsi="Times New Roman" w:cs="Times New Roman"/>
                <w:bCs/>
                <w:lang w:eastAsia="ru-RU"/>
              </w:rPr>
            </w:pPr>
            <w:r>
              <w:rPr>
                <w:rFonts w:ascii="Times New Roman" w:eastAsiaTheme="majorEastAsia" w:hAnsi="Times New Roman" w:cs="Times New Roman"/>
                <w:bCs/>
                <w:lang w:eastAsia="ru-RU"/>
              </w:rPr>
              <w:t>М.П.</w:t>
            </w:r>
          </w:p>
        </w:tc>
      </w:tr>
    </w:tbl>
    <w:p w14:paraId="2F19E0F3" w14:textId="77777777" w:rsidR="00F5630A" w:rsidRPr="008251E9" w:rsidRDefault="00F5630A" w:rsidP="004C1305">
      <w:pPr>
        <w:spacing w:after="0" w:line="240" w:lineRule="auto"/>
        <w:contextualSpacing/>
        <w:rPr>
          <w:rFonts w:ascii="Times New Roman" w:hAnsi="Times New Roman" w:cs="Times New Roman"/>
        </w:rPr>
      </w:pPr>
    </w:p>
    <w:p w14:paraId="47880E63" w14:textId="499CB7F1" w:rsidR="009C146C" w:rsidRPr="008251E9" w:rsidRDefault="009C146C" w:rsidP="004C1305">
      <w:pPr>
        <w:tabs>
          <w:tab w:val="left" w:pos="4395"/>
        </w:tabs>
        <w:spacing w:after="0" w:line="240" w:lineRule="auto"/>
        <w:contextualSpacing/>
        <w:jc w:val="right"/>
        <w:rPr>
          <w:rFonts w:ascii="Times New Roman" w:eastAsia="Times New Roman" w:hAnsi="Times New Roman" w:cs="Times New Roman"/>
          <w:b/>
          <w:snapToGrid w:val="0"/>
          <w:lang w:eastAsia="ru-RU"/>
        </w:rPr>
      </w:pPr>
    </w:p>
    <w:p w14:paraId="5BBE13E6" w14:textId="77777777" w:rsidR="00F842B2" w:rsidRDefault="00F842B2" w:rsidP="004C1305">
      <w:pPr>
        <w:tabs>
          <w:tab w:val="left" w:pos="4395"/>
        </w:tabs>
        <w:spacing w:after="0" w:line="240" w:lineRule="auto"/>
        <w:contextualSpacing/>
        <w:jc w:val="right"/>
        <w:rPr>
          <w:rFonts w:ascii="Times New Roman" w:eastAsia="Times New Roman" w:hAnsi="Times New Roman" w:cs="Times New Roman"/>
          <w:b/>
          <w:snapToGrid w:val="0"/>
          <w:lang w:eastAsia="ru-RU"/>
        </w:rPr>
      </w:pPr>
    </w:p>
    <w:p w14:paraId="5DAFBD9C" w14:textId="77777777" w:rsidR="008E4A68" w:rsidRDefault="008E4A68" w:rsidP="004C1305">
      <w:pPr>
        <w:tabs>
          <w:tab w:val="left" w:pos="4395"/>
        </w:tabs>
        <w:spacing w:after="0" w:line="240" w:lineRule="auto"/>
        <w:contextualSpacing/>
        <w:jc w:val="right"/>
        <w:rPr>
          <w:rFonts w:ascii="Times New Roman" w:eastAsia="Times New Roman" w:hAnsi="Times New Roman" w:cs="Times New Roman"/>
          <w:bCs/>
          <w:snapToGrid w:val="0"/>
          <w:lang w:eastAsia="ru-RU"/>
        </w:rPr>
      </w:pPr>
    </w:p>
    <w:p w14:paraId="2BEAC1EA" w14:textId="77777777" w:rsidR="008E4A68" w:rsidRDefault="008E4A68" w:rsidP="004C1305">
      <w:pPr>
        <w:tabs>
          <w:tab w:val="left" w:pos="4395"/>
        </w:tabs>
        <w:spacing w:after="0" w:line="240" w:lineRule="auto"/>
        <w:contextualSpacing/>
        <w:jc w:val="right"/>
        <w:rPr>
          <w:rFonts w:ascii="Times New Roman" w:eastAsia="Times New Roman" w:hAnsi="Times New Roman" w:cs="Times New Roman"/>
          <w:bCs/>
          <w:snapToGrid w:val="0"/>
          <w:lang w:eastAsia="ru-RU"/>
        </w:rPr>
      </w:pPr>
    </w:p>
    <w:p w14:paraId="5F2D5C84" w14:textId="77777777" w:rsidR="005C08C2" w:rsidRDefault="005C08C2" w:rsidP="004C1305">
      <w:pPr>
        <w:tabs>
          <w:tab w:val="left" w:pos="4395"/>
        </w:tabs>
        <w:spacing w:after="0" w:line="240" w:lineRule="auto"/>
        <w:contextualSpacing/>
        <w:jc w:val="right"/>
        <w:rPr>
          <w:rFonts w:ascii="Times New Roman" w:eastAsia="Times New Roman" w:hAnsi="Times New Roman" w:cs="Times New Roman"/>
          <w:bCs/>
          <w:snapToGrid w:val="0"/>
          <w:lang w:eastAsia="ru-RU"/>
        </w:rPr>
      </w:pPr>
    </w:p>
    <w:p w14:paraId="2A102F70" w14:textId="77777777" w:rsidR="005C08C2" w:rsidRDefault="005C08C2" w:rsidP="004C1305">
      <w:pPr>
        <w:tabs>
          <w:tab w:val="left" w:pos="4395"/>
        </w:tabs>
        <w:spacing w:after="0" w:line="240" w:lineRule="auto"/>
        <w:contextualSpacing/>
        <w:jc w:val="right"/>
        <w:rPr>
          <w:rFonts w:ascii="Times New Roman" w:eastAsia="Times New Roman" w:hAnsi="Times New Roman" w:cs="Times New Roman"/>
          <w:bCs/>
          <w:snapToGrid w:val="0"/>
          <w:lang w:eastAsia="ru-RU"/>
        </w:rPr>
      </w:pPr>
    </w:p>
    <w:p w14:paraId="60AD0383" w14:textId="77777777" w:rsidR="005C08C2" w:rsidRDefault="005C08C2" w:rsidP="004C1305">
      <w:pPr>
        <w:tabs>
          <w:tab w:val="left" w:pos="4395"/>
        </w:tabs>
        <w:spacing w:after="0" w:line="240" w:lineRule="auto"/>
        <w:contextualSpacing/>
        <w:jc w:val="right"/>
        <w:rPr>
          <w:rFonts w:ascii="Times New Roman" w:eastAsia="Times New Roman" w:hAnsi="Times New Roman" w:cs="Times New Roman"/>
          <w:bCs/>
          <w:snapToGrid w:val="0"/>
          <w:lang w:eastAsia="ru-RU"/>
        </w:rPr>
      </w:pPr>
    </w:p>
    <w:p w14:paraId="0ED790F0" w14:textId="49F8965B" w:rsidR="00F5630A" w:rsidRDefault="00832F34" w:rsidP="004C1305">
      <w:pPr>
        <w:tabs>
          <w:tab w:val="left" w:pos="4395"/>
        </w:tabs>
        <w:spacing w:after="0" w:line="240" w:lineRule="auto"/>
        <w:contextualSpacing/>
        <w:jc w:val="right"/>
        <w:rPr>
          <w:rFonts w:ascii="Times New Roman" w:eastAsia="Times New Roman" w:hAnsi="Times New Roman" w:cs="Times New Roman"/>
          <w:bCs/>
          <w:snapToGrid w:val="0"/>
          <w:lang w:eastAsia="ru-RU"/>
        </w:rPr>
      </w:pPr>
      <w:r w:rsidRPr="00602078">
        <w:rPr>
          <w:rFonts w:ascii="Times New Roman" w:eastAsia="Times New Roman" w:hAnsi="Times New Roman" w:cs="Times New Roman"/>
          <w:bCs/>
          <w:snapToGrid w:val="0"/>
          <w:lang w:eastAsia="ru-RU"/>
        </w:rPr>
        <w:t>П</w:t>
      </w:r>
      <w:r w:rsidR="00F5630A" w:rsidRPr="00602078">
        <w:rPr>
          <w:rFonts w:ascii="Times New Roman" w:eastAsia="Times New Roman" w:hAnsi="Times New Roman" w:cs="Times New Roman"/>
          <w:bCs/>
          <w:snapToGrid w:val="0"/>
          <w:lang w:eastAsia="ru-RU"/>
        </w:rPr>
        <w:t xml:space="preserve">риложение № 1 к </w:t>
      </w:r>
      <w:r w:rsidR="00602078" w:rsidRPr="00602078">
        <w:rPr>
          <w:rFonts w:ascii="Times New Roman" w:eastAsia="Times New Roman" w:hAnsi="Times New Roman" w:cs="Times New Roman"/>
          <w:bCs/>
          <w:snapToGrid w:val="0"/>
          <w:lang w:eastAsia="ru-RU"/>
        </w:rPr>
        <w:t>Д</w:t>
      </w:r>
      <w:r w:rsidR="00F5630A" w:rsidRPr="00602078">
        <w:rPr>
          <w:rFonts w:ascii="Times New Roman" w:eastAsia="Times New Roman" w:hAnsi="Times New Roman" w:cs="Times New Roman"/>
          <w:bCs/>
          <w:snapToGrid w:val="0"/>
          <w:lang w:eastAsia="ru-RU"/>
        </w:rPr>
        <w:t xml:space="preserve">оговору </w:t>
      </w:r>
      <w:r w:rsidR="00602078" w:rsidRPr="00602078">
        <w:rPr>
          <w:rFonts w:ascii="Times New Roman" w:eastAsia="Times New Roman" w:hAnsi="Times New Roman" w:cs="Times New Roman"/>
          <w:bCs/>
          <w:snapToGrid w:val="0"/>
          <w:lang w:eastAsia="ru-RU"/>
        </w:rPr>
        <w:t>№</w:t>
      </w:r>
    </w:p>
    <w:p w14:paraId="6017C46C" w14:textId="77777777" w:rsidR="008E4A68" w:rsidRPr="00602078" w:rsidRDefault="008E4A68" w:rsidP="004C1305">
      <w:pPr>
        <w:tabs>
          <w:tab w:val="left" w:pos="4395"/>
        </w:tabs>
        <w:spacing w:after="0" w:line="240" w:lineRule="auto"/>
        <w:contextualSpacing/>
        <w:jc w:val="right"/>
        <w:rPr>
          <w:rFonts w:ascii="Times New Roman" w:eastAsia="Times New Roman" w:hAnsi="Times New Roman" w:cs="Times New Roman"/>
          <w:bCs/>
          <w:snapToGrid w:val="0"/>
          <w:lang w:eastAsia="ru-RU"/>
        </w:rPr>
      </w:pPr>
    </w:p>
    <w:p w14:paraId="3C8AC627" w14:textId="2DF04495" w:rsidR="00602078" w:rsidRPr="00602078" w:rsidRDefault="00602078" w:rsidP="004C1305">
      <w:pPr>
        <w:tabs>
          <w:tab w:val="left" w:pos="4395"/>
        </w:tabs>
        <w:spacing w:after="0" w:line="240" w:lineRule="auto"/>
        <w:contextualSpacing/>
        <w:jc w:val="right"/>
        <w:rPr>
          <w:rFonts w:ascii="Times New Roman" w:eastAsia="Times New Roman" w:hAnsi="Times New Roman" w:cs="Times New Roman"/>
          <w:bCs/>
          <w:snapToGrid w:val="0"/>
          <w:lang w:eastAsia="ru-RU"/>
        </w:rPr>
      </w:pPr>
      <w:r w:rsidRPr="00602078">
        <w:rPr>
          <w:rFonts w:ascii="Times New Roman" w:eastAsia="Times New Roman" w:hAnsi="Times New Roman" w:cs="Times New Roman"/>
          <w:bCs/>
          <w:snapToGrid w:val="0"/>
          <w:lang w:eastAsia="ru-RU"/>
        </w:rPr>
        <w:t>__</w:t>
      </w:r>
      <w:r w:rsidR="008E4A68">
        <w:rPr>
          <w:rFonts w:ascii="Times New Roman" w:eastAsia="Times New Roman" w:hAnsi="Times New Roman" w:cs="Times New Roman"/>
          <w:bCs/>
          <w:snapToGrid w:val="0"/>
          <w:lang w:eastAsia="ru-RU"/>
        </w:rPr>
        <w:t>______________________</w:t>
      </w:r>
      <w:r w:rsidRPr="00602078">
        <w:rPr>
          <w:rFonts w:ascii="Times New Roman" w:eastAsia="Times New Roman" w:hAnsi="Times New Roman" w:cs="Times New Roman"/>
          <w:bCs/>
          <w:snapToGrid w:val="0"/>
          <w:lang w:eastAsia="ru-RU"/>
        </w:rPr>
        <w:t>202</w:t>
      </w:r>
      <w:r w:rsidR="005C08C2">
        <w:rPr>
          <w:rFonts w:ascii="Times New Roman" w:eastAsia="Times New Roman" w:hAnsi="Times New Roman" w:cs="Times New Roman"/>
          <w:bCs/>
          <w:snapToGrid w:val="0"/>
          <w:lang w:eastAsia="ru-RU"/>
        </w:rPr>
        <w:t>6</w:t>
      </w:r>
      <w:r w:rsidRPr="00602078">
        <w:rPr>
          <w:rFonts w:ascii="Times New Roman" w:eastAsia="Times New Roman" w:hAnsi="Times New Roman" w:cs="Times New Roman"/>
          <w:bCs/>
          <w:snapToGrid w:val="0"/>
          <w:lang w:eastAsia="ru-RU"/>
        </w:rPr>
        <w:t>г.</w:t>
      </w:r>
    </w:p>
    <w:p w14:paraId="7346AA6A" w14:textId="77777777" w:rsidR="00F5630A" w:rsidRPr="008251E9" w:rsidRDefault="00F5630A" w:rsidP="004C1305">
      <w:pPr>
        <w:tabs>
          <w:tab w:val="left" w:pos="4395"/>
        </w:tabs>
        <w:spacing w:after="0" w:line="240" w:lineRule="auto"/>
        <w:contextualSpacing/>
        <w:jc w:val="center"/>
        <w:rPr>
          <w:rFonts w:ascii="Times New Roman" w:eastAsia="Times New Roman" w:hAnsi="Times New Roman" w:cs="Times New Roman"/>
          <w:b/>
          <w:snapToGrid w:val="0"/>
          <w:lang w:eastAsia="ru-RU"/>
        </w:rPr>
      </w:pPr>
    </w:p>
    <w:p w14:paraId="1CFB3FAA" w14:textId="77777777" w:rsidR="00F442F2" w:rsidRPr="008251E9" w:rsidRDefault="00F442F2" w:rsidP="00F442F2">
      <w:pPr>
        <w:tabs>
          <w:tab w:val="left" w:pos="4395"/>
        </w:tabs>
        <w:spacing w:after="0" w:line="240" w:lineRule="auto"/>
        <w:contextualSpacing/>
        <w:jc w:val="center"/>
        <w:rPr>
          <w:rFonts w:ascii="Times New Roman" w:hAnsi="Times New Roman" w:cs="Times New Roman"/>
          <w:b/>
        </w:rPr>
      </w:pPr>
      <w:bookmarkStart w:id="1" w:name="_Hlk74904700"/>
      <w:r w:rsidRPr="008251E9">
        <w:rPr>
          <w:rFonts w:ascii="Times New Roman" w:hAnsi="Times New Roman" w:cs="Times New Roman"/>
          <w:b/>
        </w:rPr>
        <w:t>ТЕХНИЧЕСКОЕ ЗАДАНИЕ</w:t>
      </w:r>
    </w:p>
    <w:p w14:paraId="6DC628E2" w14:textId="77777777" w:rsidR="00F442F2" w:rsidRPr="00EC67D4" w:rsidRDefault="00F442F2" w:rsidP="00F442F2">
      <w:pPr>
        <w:spacing w:after="0" w:line="240" w:lineRule="auto"/>
        <w:ind w:firstLine="567"/>
        <w:contextualSpacing/>
        <w:jc w:val="center"/>
        <w:rPr>
          <w:rFonts w:ascii="Times New Roman" w:hAnsi="Times New Roman" w:cs="Times New Roman"/>
        </w:rPr>
      </w:pPr>
      <w:r w:rsidRPr="00EC67D4">
        <w:rPr>
          <w:rFonts w:ascii="Times New Roman" w:hAnsi="Times New Roman" w:cs="Times New Roman"/>
        </w:rPr>
        <w:t>Оказание услуг по первой медицинской помощи</w:t>
      </w:r>
      <w:r>
        <w:rPr>
          <w:rFonts w:ascii="Times New Roman" w:hAnsi="Times New Roman" w:cs="Times New Roman"/>
        </w:rPr>
        <w:t xml:space="preserve"> детям</w:t>
      </w:r>
      <w:r w:rsidRPr="00EC67D4">
        <w:rPr>
          <w:rFonts w:ascii="Times New Roman" w:hAnsi="Times New Roman" w:cs="Times New Roman"/>
        </w:rPr>
        <w:t xml:space="preserve"> в </w:t>
      </w:r>
      <w:r>
        <w:rPr>
          <w:rFonts w:ascii="Times New Roman" w:hAnsi="Times New Roman" w:cs="Times New Roman"/>
        </w:rPr>
        <w:t>МАУ ДОЛ "Буревестник"</w:t>
      </w:r>
    </w:p>
    <w:p w14:paraId="661B54EB" w14:textId="77777777" w:rsidR="00F442F2" w:rsidRPr="00F97BCF" w:rsidRDefault="00F442F2" w:rsidP="00F442F2">
      <w:pPr>
        <w:tabs>
          <w:tab w:val="left" w:pos="0"/>
        </w:tabs>
        <w:spacing w:after="0" w:line="240" w:lineRule="auto"/>
        <w:outlineLvl w:val="4"/>
        <w:rPr>
          <w:rFonts w:ascii="Times New Roman" w:hAnsi="Times New Roman" w:cs="Times New Roman"/>
        </w:rPr>
      </w:pPr>
      <w:r w:rsidRPr="00F97BCF">
        <w:rPr>
          <w:rFonts w:ascii="Times New Roman" w:hAnsi="Times New Roman" w:cs="Times New Roman"/>
          <w:b/>
        </w:rPr>
        <w:t>1.</w:t>
      </w:r>
      <w:r>
        <w:rPr>
          <w:rFonts w:ascii="Times New Roman" w:hAnsi="Times New Roman" w:cs="Times New Roman"/>
          <w:b/>
        </w:rPr>
        <w:t xml:space="preserve"> </w:t>
      </w:r>
      <w:r w:rsidRPr="00F97BCF">
        <w:rPr>
          <w:rFonts w:ascii="Times New Roman" w:hAnsi="Times New Roman" w:cs="Times New Roman"/>
          <w:b/>
        </w:rPr>
        <w:t xml:space="preserve">Объект закупки: </w:t>
      </w:r>
      <w:r w:rsidRPr="00F97BCF">
        <w:rPr>
          <w:rFonts w:ascii="Times New Roman" w:hAnsi="Times New Roman" w:cs="Times New Roman"/>
        </w:rPr>
        <w:t>оказание услуг медицинской помощи детям</w:t>
      </w:r>
    </w:p>
    <w:p w14:paraId="4195AE16" w14:textId="77777777" w:rsidR="00F442F2" w:rsidRDefault="00F442F2" w:rsidP="00F442F2">
      <w:pPr>
        <w:tabs>
          <w:tab w:val="left" w:pos="0"/>
        </w:tabs>
        <w:spacing w:after="0" w:line="240" w:lineRule="auto"/>
        <w:contextualSpacing/>
        <w:jc w:val="both"/>
        <w:outlineLvl w:val="4"/>
        <w:rPr>
          <w:rFonts w:ascii="Times New Roman" w:hAnsi="Times New Roman" w:cs="Times New Roman"/>
          <w:bCs/>
          <w:color w:val="000000" w:themeColor="text1"/>
        </w:rPr>
      </w:pPr>
      <w:r>
        <w:rPr>
          <w:rFonts w:ascii="Times New Roman" w:hAnsi="Times New Roman" w:cs="Times New Roman"/>
          <w:b/>
          <w:bCs/>
          <w:color w:val="000000" w:themeColor="text1"/>
        </w:rPr>
        <w:t>2. Обоснование:</w:t>
      </w:r>
      <w:r w:rsidRPr="008251E9">
        <w:rPr>
          <w:rFonts w:ascii="Times New Roman" w:hAnsi="Times New Roman" w:cs="Times New Roman"/>
          <w:b/>
          <w:bCs/>
          <w:color w:val="000000" w:themeColor="text1"/>
        </w:rPr>
        <w:t xml:space="preserve"> </w:t>
      </w:r>
      <w:r w:rsidRPr="009B1842">
        <w:rPr>
          <w:rFonts w:ascii="Times New Roman" w:hAnsi="Times New Roman" w:cs="Times New Roman"/>
          <w:color w:val="000000" w:themeColor="text1"/>
        </w:rPr>
        <w:t>В соответствии с пунктом 2 части 1 статьи 54 Федерального закона от 21 ноября 2011 г. N 323-ФЗ "Об основах охраны здоровья граждан в Российской Федерации", подпунктом 5.2.61 пункта 5 Положения о Министерстве здравоохранения Российской Федерации, утвержденного постановлением Правительства Российской Федерации от 19 июня 2012 г. N 608</w:t>
      </w:r>
      <w:r>
        <w:rPr>
          <w:rFonts w:ascii="Times New Roman" w:hAnsi="Times New Roman" w:cs="Times New Roman"/>
          <w:color w:val="000000" w:themeColor="text1"/>
        </w:rPr>
        <w:t>.</w:t>
      </w:r>
    </w:p>
    <w:p w14:paraId="26445F5B" w14:textId="77777777" w:rsidR="00F442F2" w:rsidRPr="00D730DB" w:rsidRDefault="00F442F2" w:rsidP="00F442F2">
      <w:pPr>
        <w:tabs>
          <w:tab w:val="left" w:pos="0"/>
        </w:tabs>
        <w:spacing w:after="0" w:line="240" w:lineRule="auto"/>
        <w:contextualSpacing/>
        <w:jc w:val="both"/>
        <w:outlineLvl w:val="4"/>
        <w:rPr>
          <w:rFonts w:ascii="Times New Roman" w:hAnsi="Times New Roman" w:cs="Times New Roman"/>
          <w:bCs/>
          <w:color w:val="000000" w:themeColor="text1"/>
        </w:rPr>
      </w:pPr>
      <w:r>
        <w:rPr>
          <w:rFonts w:ascii="Times New Roman" w:hAnsi="Times New Roman" w:cs="Times New Roman"/>
          <w:b/>
          <w:color w:val="000000" w:themeColor="text1"/>
        </w:rPr>
        <w:t xml:space="preserve">3. </w:t>
      </w:r>
      <w:r w:rsidRPr="00F97BCF">
        <w:rPr>
          <w:rFonts w:ascii="Times New Roman" w:hAnsi="Times New Roman" w:cs="Times New Roman"/>
          <w:b/>
          <w:color w:val="000000" w:themeColor="text1"/>
        </w:rPr>
        <w:t>Количество</w:t>
      </w:r>
      <w:r w:rsidRPr="00F97BCF">
        <w:rPr>
          <w:rFonts w:ascii="Times New Roman" w:hAnsi="Times New Roman" w:cs="Times New Roman"/>
          <w:b/>
          <w:bCs/>
          <w:color w:val="000000" w:themeColor="text1"/>
        </w:rPr>
        <w:t xml:space="preserve"> персонала</w:t>
      </w:r>
      <w:r w:rsidRPr="00D730DB">
        <w:rPr>
          <w:rFonts w:ascii="Times New Roman" w:hAnsi="Times New Roman" w:cs="Times New Roman"/>
          <w:bCs/>
          <w:color w:val="000000" w:themeColor="text1"/>
        </w:rPr>
        <w:t xml:space="preserve"> </w:t>
      </w:r>
      <w:r>
        <w:rPr>
          <w:rFonts w:ascii="Times New Roman" w:hAnsi="Times New Roman" w:cs="Times New Roman"/>
          <w:bCs/>
          <w:color w:val="000000" w:themeColor="text1"/>
        </w:rPr>
        <w:t>1 человек</w:t>
      </w:r>
      <w:r w:rsidRPr="00D730DB">
        <w:rPr>
          <w:rFonts w:ascii="Times New Roman" w:hAnsi="Times New Roman" w:cs="Times New Roman"/>
          <w:bCs/>
          <w:color w:val="000000" w:themeColor="text1"/>
        </w:rPr>
        <w:t xml:space="preserve"> (мед.</w:t>
      </w:r>
      <w:r>
        <w:rPr>
          <w:rFonts w:ascii="Times New Roman" w:hAnsi="Times New Roman" w:cs="Times New Roman"/>
          <w:bCs/>
          <w:color w:val="000000" w:themeColor="text1"/>
        </w:rPr>
        <w:t xml:space="preserve"> </w:t>
      </w:r>
      <w:r w:rsidRPr="00D730DB">
        <w:rPr>
          <w:rFonts w:ascii="Times New Roman" w:hAnsi="Times New Roman" w:cs="Times New Roman"/>
          <w:bCs/>
          <w:color w:val="000000" w:themeColor="text1"/>
        </w:rPr>
        <w:t>сестра).</w:t>
      </w:r>
    </w:p>
    <w:p w14:paraId="280AE5F9" w14:textId="77777777" w:rsidR="00F442F2" w:rsidRPr="008251E9" w:rsidRDefault="00F442F2" w:rsidP="00F442F2">
      <w:pPr>
        <w:tabs>
          <w:tab w:val="left" w:pos="0"/>
        </w:tabs>
        <w:spacing w:after="0" w:line="240" w:lineRule="auto"/>
        <w:contextualSpacing/>
        <w:jc w:val="both"/>
        <w:outlineLvl w:val="4"/>
        <w:rPr>
          <w:rFonts w:ascii="Times New Roman" w:hAnsi="Times New Roman" w:cs="Times New Roman"/>
          <w:bCs/>
          <w:color w:val="000000" w:themeColor="text1"/>
        </w:rPr>
      </w:pPr>
      <w:r>
        <w:rPr>
          <w:rFonts w:ascii="Times New Roman" w:hAnsi="Times New Roman" w:cs="Times New Roman"/>
          <w:b/>
          <w:bCs/>
          <w:color w:val="000000" w:themeColor="text1"/>
        </w:rPr>
        <w:t xml:space="preserve">4. </w:t>
      </w:r>
      <w:r w:rsidRPr="008251E9">
        <w:rPr>
          <w:rFonts w:ascii="Times New Roman" w:hAnsi="Times New Roman" w:cs="Times New Roman"/>
          <w:b/>
          <w:bCs/>
          <w:color w:val="000000" w:themeColor="text1"/>
        </w:rPr>
        <w:t xml:space="preserve">Общие требования к оказанию услуг: </w:t>
      </w:r>
      <w:r w:rsidRPr="008251E9">
        <w:rPr>
          <w:rFonts w:ascii="Times New Roman" w:hAnsi="Times New Roman" w:cs="Times New Roman"/>
          <w:bCs/>
          <w:color w:val="000000" w:themeColor="text1"/>
        </w:rPr>
        <w:t>наличие у Исполнителя лицензии на осуществление медицинской деятельности</w:t>
      </w:r>
      <w:r w:rsidRPr="008251E9">
        <w:rPr>
          <w:rFonts w:ascii="Times New Roman" w:hAnsi="Times New Roman" w:cs="Times New Roman"/>
          <w:color w:val="000000" w:themeColor="text1"/>
        </w:rPr>
        <w:t>.</w:t>
      </w:r>
    </w:p>
    <w:p w14:paraId="452558F9" w14:textId="77777777" w:rsidR="00F442F2" w:rsidRPr="008251E9" w:rsidRDefault="00F442F2" w:rsidP="00F442F2">
      <w:pPr>
        <w:tabs>
          <w:tab w:val="left" w:pos="0"/>
          <w:tab w:val="left" w:pos="360"/>
        </w:tabs>
        <w:spacing w:after="0" w:line="240" w:lineRule="auto"/>
        <w:contextualSpacing/>
        <w:jc w:val="both"/>
        <w:outlineLvl w:val="4"/>
        <w:rPr>
          <w:rFonts w:ascii="Times New Roman" w:hAnsi="Times New Roman" w:cs="Times New Roman"/>
          <w:color w:val="000000" w:themeColor="text1"/>
        </w:rPr>
      </w:pPr>
      <w:r>
        <w:rPr>
          <w:rFonts w:ascii="Times New Roman" w:hAnsi="Times New Roman" w:cs="Times New Roman"/>
          <w:b/>
          <w:bCs/>
          <w:color w:val="000000" w:themeColor="text1"/>
        </w:rPr>
        <w:t xml:space="preserve">5. </w:t>
      </w:r>
      <w:r w:rsidRPr="008251E9">
        <w:rPr>
          <w:rFonts w:ascii="Times New Roman" w:hAnsi="Times New Roman" w:cs="Times New Roman"/>
          <w:b/>
          <w:bCs/>
          <w:color w:val="000000" w:themeColor="text1"/>
        </w:rPr>
        <w:t xml:space="preserve">Количество оказываемых услуг: </w:t>
      </w:r>
      <w:r w:rsidRPr="008251E9">
        <w:rPr>
          <w:rFonts w:ascii="Times New Roman" w:hAnsi="Times New Roman" w:cs="Times New Roman"/>
          <w:bCs/>
          <w:color w:val="000000" w:themeColor="text1"/>
        </w:rPr>
        <w:t>1 услуга.</w:t>
      </w:r>
    </w:p>
    <w:p w14:paraId="44D3284A" w14:textId="77777777" w:rsidR="00F442F2" w:rsidRDefault="00F442F2" w:rsidP="00F442F2">
      <w:pPr>
        <w:tabs>
          <w:tab w:val="left" w:pos="0"/>
          <w:tab w:val="left" w:pos="851"/>
        </w:tabs>
        <w:spacing w:after="0" w:line="240" w:lineRule="auto"/>
        <w:contextualSpacing/>
        <w:jc w:val="both"/>
        <w:outlineLvl w:val="4"/>
        <w:rPr>
          <w:rFonts w:ascii="Times New Roman" w:hAnsi="Times New Roman" w:cs="Times New Roman"/>
          <w:color w:val="000000" w:themeColor="text1"/>
        </w:rPr>
      </w:pPr>
      <w:r>
        <w:rPr>
          <w:rFonts w:ascii="Times New Roman" w:hAnsi="Times New Roman" w:cs="Times New Roman"/>
          <w:b/>
          <w:bCs/>
          <w:color w:val="000000" w:themeColor="text1"/>
        </w:rPr>
        <w:t xml:space="preserve">6. </w:t>
      </w:r>
      <w:r w:rsidRPr="00F97BCF">
        <w:rPr>
          <w:rFonts w:ascii="Times New Roman" w:hAnsi="Times New Roman" w:cs="Times New Roman"/>
          <w:b/>
          <w:bCs/>
          <w:color w:val="000000" w:themeColor="text1"/>
        </w:rPr>
        <w:t xml:space="preserve">Место оказания услуг: </w:t>
      </w:r>
      <w:r w:rsidRPr="00F97BCF">
        <w:rPr>
          <w:rFonts w:ascii="Times New Roman" w:hAnsi="Times New Roman" w:cs="Times New Roman"/>
          <w:color w:val="000000" w:themeColor="text1"/>
        </w:rPr>
        <w:t>Муниц</w:t>
      </w:r>
      <w:r>
        <w:rPr>
          <w:rFonts w:ascii="Times New Roman" w:hAnsi="Times New Roman" w:cs="Times New Roman"/>
          <w:color w:val="000000" w:themeColor="text1"/>
        </w:rPr>
        <w:t>ипальное автономное учреждение д</w:t>
      </w:r>
      <w:r w:rsidRPr="00F97BCF">
        <w:rPr>
          <w:rFonts w:ascii="Times New Roman" w:hAnsi="Times New Roman" w:cs="Times New Roman"/>
          <w:color w:val="000000" w:themeColor="text1"/>
        </w:rPr>
        <w:t>етский оздоровительный лагерь «Буревестник»</w:t>
      </w:r>
      <w:r>
        <w:rPr>
          <w:rFonts w:ascii="Times New Roman" w:hAnsi="Times New Roman" w:cs="Times New Roman"/>
          <w:color w:val="000000" w:themeColor="text1"/>
        </w:rPr>
        <w:t xml:space="preserve"> </w:t>
      </w:r>
      <w:r w:rsidRPr="00F97BCF">
        <w:rPr>
          <w:rFonts w:ascii="Times New Roman" w:hAnsi="Times New Roman" w:cs="Times New Roman"/>
          <w:color w:val="000000" w:themeColor="text1"/>
        </w:rPr>
        <w:t xml:space="preserve">624021, Свердловская обл., </w:t>
      </w:r>
      <w:proofErr w:type="spellStart"/>
      <w:r w:rsidRPr="00F97BCF">
        <w:rPr>
          <w:rFonts w:ascii="Times New Roman" w:hAnsi="Times New Roman" w:cs="Times New Roman"/>
          <w:color w:val="000000" w:themeColor="text1"/>
        </w:rPr>
        <w:t>Сысертский</w:t>
      </w:r>
      <w:proofErr w:type="spellEnd"/>
      <w:r w:rsidRPr="00F97BCF">
        <w:rPr>
          <w:rFonts w:ascii="Times New Roman" w:hAnsi="Times New Roman" w:cs="Times New Roman"/>
          <w:color w:val="000000" w:themeColor="text1"/>
        </w:rPr>
        <w:t xml:space="preserve"> район,1,5 км автомобильной дороги «</w:t>
      </w:r>
      <w:bookmarkStart w:id="2" w:name="_GoBack"/>
      <w:r w:rsidRPr="00F97BCF">
        <w:rPr>
          <w:rFonts w:ascii="Times New Roman" w:hAnsi="Times New Roman" w:cs="Times New Roman"/>
          <w:color w:val="000000" w:themeColor="text1"/>
        </w:rPr>
        <w:t>Сыс</w:t>
      </w:r>
      <w:bookmarkEnd w:id="2"/>
      <w:r w:rsidRPr="00F97BCF">
        <w:rPr>
          <w:rFonts w:ascii="Times New Roman" w:hAnsi="Times New Roman" w:cs="Times New Roman"/>
          <w:color w:val="000000" w:themeColor="text1"/>
        </w:rPr>
        <w:t>ерть –Полевской»</w:t>
      </w:r>
    </w:p>
    <w:p w14:paraId="73BD84EF" w14:textId="77777777" w:rsidR="00F442F2" w:rsidRPr="00F97BCF" w:rsidRDefault="00F442F2" w:rsidP="00F442F2">
      <w:pPr>
        <w:tabs>
          <w:tab w:val="left" w:pos="0"/>
          <w:tab w:val="left" w:pos="360"/>
        </w:tabs>
        <w:spacing w:after="0" w:line="240" w:lineRule="auto"/>
        <w:contextualSpacing/>
        <w:jc w:val="both"/>
        <w:outlineLvl w:val="4"/>
        <w:rPr>
          <w:rFonts w:ascii="Times New Roman" w:hAnsi="Times New Roman" w:cs="Times New Roman"/>
          <w:color w:val="000000" w:themeColor="text1"/>
        </w:rPr>
      </w:pPr>
      <w:r>
        <w:rPr>
          <w:rFonts w:ascii="Times New Roman" w:hAnsi="Times New Roman" w:cs="Times New Roman"/>
          <w:b/>
          <w:bCs/>
          <w:color w:val="000000" w:themeColor="text1"/>
        </w:rPr>
        <w:t xml:space="preserve">7. </w:t>
      </w:r>
      <w:r w:rsidRPr="00F97BCF">
        <w:rPr>
          <w:rFonts w:ascii="Times New Roman" w:hAnsi="Times New Roman" w:cs="Times New Roman"/>
          <w:b/>
          <w:bCs/>
          <w:color w:val="000000" w:themeColor="text1"/>
        </w:rPr>
        <w:t xml:space="preserve">Сроки оказания услуг: </w:t>
      </w:r>
      <w:r w:rsidRPr="00F97BCF">
        <w:rPr>
          <w:rFonts w:ascii="Times New Roman" w:hAnsi="Times New Roman" w:cs="Times New Roman"/>
          <w:color w:val="000000" w:themeColor="text1"/>
        </w:rPr>
        <w:t>согласно таблице:</w:t>
      </w:r>
    </w:p>
    <w:tbl>
      <w:tblPr>
        <w:tblW w:w="9304" w:type="dxa"/>
        <w:tblLook w:val="04A0" w:firstRow="1" w:lastRow="0" w:firstColumn="1" w:lastColumn="0" w:noHBand="0" w:noVBand="1"/>
      </w:tblPr>
      <w:tblGrid>
        <w:gridCol w:w="1055"/>
        <w:gridCol w:w="1043"/>
        <w:gridCol w:w="1504"/>
        <w:gridCol w:w="3033"/>
        <w:gridCol w:w="2669"/>
      </w:tblGrid>
      <w:tr w:rsidR="00F442F2" w:rsidRPr="00F97BCF" w14:paraId="4B937E3A" w14:textId="77777777" w:rsidTr="001F6103">
        <w:trPr>
          <w:trHeight w:val="545"/>
        </w:trPr>
        <w:tc>
          <w:tcPr>
            <w:tcW w:w="1055" w:type="dxa"/>
            <w:vMerge w:val="restart"/>
            <w:tcBorders>
              <w:top w:val="single" w:sz="4" w:space="0" w:color="auto"/>
              <w:left w:val="single" w:sz="4" w:space="0" w:color="auto"/>
              <w:bottom w:val="single" w:sz="4" w:space="0" w:color="auto"/>
              <w:right w:val="single" w:sz="4" w:space="0" w:color="auto"/>
            </w:tcBorders>
            <w:vAlign w:val="center"/>
            <w:hideMark/>
          </w:tcPr>
          <w:p w14:paraId="48A1ADCC" w14:textId="77777777" w:rsidR="00F442F2" w:rsidRPr="00F97BCF" w:rsidRDefault="00F442F2" w:rsidP="001F6103">
            <w:pPr>
              <w:spacing w:after="0" w:line="240" w:lineRule="auto"/>
              <w:jc w:val="center"/>
              <w:rPr>
                <w:rFonts w:ascii="Times New Roman" w:eastAsia="Times New Roman" w:hAnsi="Times New Roman" w:cs="Times New Roman"/>
                <w:color w:val="000000"/>
                <w:lang w:eastAsia="ru-RU"/>
              </w:rPr>
            </w:pPr>
            <w:r w:rsidRPr="00F97BCF">
              <w:rPr>
                <w:rFonts w:ascii="Times New Roman" w:eastAsia="Times New Roman" w:hAnsi="Times New Roman" w:cs="Times New Roman"/>
                <w:color w:val="000000"/>
                <w:lang w:eastAsia="ru-RU"/>
              </w:rPr>
              <w:t>Смена</w:t>
            </w:r>
          </w:p>
        </w:tc>
        <w:tc>
          <w:tcPr>
            <w:tcW w:w="1043" w:type="dxa"/>
            <w:vMerge w:val="restart"/>
            <w:tcBorders>
              <w:top w:val="single" w:sz="4" w:space="0" w:color="auto"/>
              <w:left w:val="single" w:sz="4" w:space="0" w:color="auto"/>
              <w:bottom w:val="single" w:sz="4" w:space="0" w:color="auto"/>
              <w:right w:val="single" w:sz="4" w:space="0" w:color="auto"/>
            </w:tcBorders>
            <w:vAlign w:val="center"/>
            <w:hideMark/>
          </w:tcPr>
          <w:p w14:paraId="7D955761" w14:textId="77777777" w:rsidR="00F442F2" w:rsidRPr="00F97BCF" w:rsidRDefault="00F442F2" w:rsidP="001F6103">
            <w:pPr>
              <w:spacing w:after="0" w:line="240" w:lineRule="auto"/>
              <w:jc w:val="center"/>
              <w:rPr>
                <w:rFonts w:ascii="Times New Roman" w:eastAsia="Times New Roman" w:hAnsi="Times New Roman" w:cs="Times New Roman"/>
                <w:color w:val="000000"/>
                <w:lang w:eastAsia="ru-RU"/>
              </w:rPr>
            </w:pPr>
            <w:r w:rsidRPr="00F97BCF">
              <w:rPr>
                <w:rFonts w:ascii="Times New Roman" w:eastAsia="Times New Roman" w:hAnsi="Times New Roman" w:cs="Times New Roman"/>
                <w:color w:val="000000"/>
                <w:lang w:eastAsia="ru-RU"/>
              </w:rPr>
              <w:t>Кол-во дней</w:t>
            </w:r>
          </w:p>
        </w:tc>
        <w:tc>
          <w:tcPr>
            <w:tcW w:w="1504" w:type="dxa"/>
            <w:vMerge w:val="restart"/>
            <w:tcBorders>
              <w:top w:val="single" w:sz="4" w:space="0" w:color="auto"/>
              <w:left w:val="single" w:sz="4" w:space="0" w:color="auto"/>
              <w:bottom w:val="single" w:sz="4" w:space="0" w:color="auto"/>
              <w:right w:val="single" w:sz="4" w:space="0" w:color="auto"/>
            </w:tcBorders>
            <w:vAlign w:val="center"/>
            <w:hideMark/>
          </w:tcPr>
          <w:p w14:paraId="65461022" w14:textId="77777777" w:rsidR="00F442F2" w:rsidRPr="00F97BCF" w:rsidRDefault="00F442F2" w:rsidP="001F6103">
            <w:pPr>
              <w:spacing w:after="0" w:line="240" w:lineRule="auto"/>
              <w:jc w:val="center"/>
              <w:rPr>
                <w:rFonts w:ascii="Times New Roman" w:eastAsia="Times New Roman" w:hAnsi="Times New Roman" w:cs="Times New Roman"/>
                <w:color w:val="000000"/>
                <w:lang w:eastAsia="ru-RU"/>
              </w:rPr>
            </w:pPr>
            <w:r w:rsidRPr="00F97BCF">
              <w:rPr>
                <w:rFonts w:ascii="Times New Roman" w:eastAsia="Times New Roman" w:hAnsi="Times New Roman" w:cs="Times New Roman"/>
                <w:color w:val="000000"/>
                <w:lang w:eastAsia="ru-RU"/>
              </w:rPr>
              <w:t>Кол-во детей</w:t>
            </w:r>
          </w:p>
        </w:tc>
        <w:tc>
          <w:tcPr>
            <w:tcW w:w="5702" w:type="dxa"/>
            <w:gridSpan w:val="2"/>
            <w:tcBorders>
              <w:top w:val="single" w:sz="4" w:space="0" w:color="auto"/>
              <w:left w:val="nil"/>
              <w:bottom w:val="single" w:sz="4" w:space="0" w:color="auto"/>
              <w:right w:val="single" w:sz="4" w:space="0" w:color="auto"/>
            </w:tcBorders>
            <w:vAlign w:val="center"/>
            <w:hideMark/>
          </w:tcPr>
          <w:p w14:paraId="4BE5D7C5" w14:textId="77777777" w:rsidR="00F442F2" w:rsidRPr="00F97BCF" w:rsidRDefault="00F442F2" w:rsidP="001F6103">
            <w:pPr>
              <w:spacing w:after="0" w:line="240" w:lineRule="auto"/>
              <w:jc w:val="center"/>
              <w:rPr>
                <w:rFonts w:ascii="Times New Roman" w:eastAsia="Times New Roman" w:hAnsi="Times New Roman" w:cs="Times New Roman"/>
                <w:color w:val="000000"/>
                <w:lang w:eastAsia="ru-RU"/>
              </w:rPr>
            </w:pPr>
            <w:r w:rsidRPr="00F97BCF">
              <w:rPr>
                <w:rFonts w:ascii="Times New Roman" w:eastAsia="Times New Roman" w:hAnsi="Times New Roman" w:cs="Times New Roman"/>
                <w:color w:val="000000"/>
                <w:lang w:eastAsia="ru-RU"/>
              </w:rPr>
              <w:t>Период оказания услуги</w:t>
            </w:r>
          </w:p>
        </w:tc>
      </w:tr>
      <w:tr w:rsidR="00F442F2" w:rsidRPr="00F97BCF" w14:paraId="5DDE8405" w14:textId="77777777" w:rsidTr="001F6103">
        <w:trPr>
          <w:trHeight w:val="322"/>
        </w:trPr>
        <w:tc>
          <w:tcPr>
            <w:tcW w:w="1055" w:type="dxa"/>
            <w:vMerge/>
            <w:tcBorders>
              <w:top w:val="single" w:sz="4" w:space="0" w:color="auto"/>
              <w:left w:val="single" w:sz="4" w:space="0" w:color="auto"/>
              <w:bottom w:val="single" w:sz="4" w:space="0" w:color="auto"/>
              <w:right w:val="single" w:sz="4" w:space="0" w:color="auto"/>
            </w:tcBorders>
            <w:vAlign w:val="center"/>
            <w:hideMark/>
          </w:tcPr>
          <w:p w14:paraId="745E52DB" w14:textId="77777777" w:rsidR="00F442F2" w:rsidRPr="00F97BCF" w:rsidRDefault="00F442F2" w:rsidP="001F6103">
            <w:pPr>
              <w:spacing w:after="0" w:line="240" w:lineRule="auto"/>
              <w:rPr>
                <w:rFonts w:ascii="Times New Roman" w:eastAsia="Times New Roman" w:hAnsi="Times New Roman" w:cs="Times New Roman"/>
                <w:color w:val="000000"/>
                <w:lang w:eastAsia="ru-RU"/>
              </w:rPr>
            </w:pPr>
          </w:p>
        </w:tc>
        <w:tc>
          <w:tcPr>
            <w:tcW w:w="1043" w:type="dxa"/>
            <w:vMerge/>
            <w:tcBorders>
              <w:top w:val="single" w:sz="4" w:space="0" w:color="auto"/>
              <w:left w:val="single" w:sz="4" w:space="0" w:color="auto"/>
              <w:bottom w:val="single" w:sz="4" w:space="0" w:color="auto"/>
              <w:right w:val="single" w:sz="4" w:space="0" w:color="auto"/>
            </w:tcBorders>
            <w:vAlign w:val="center"/>
            <w:hideMark/>
          </w:tcPr>
          <w:p w14:paraId="619D88F4" w14:textId="77777777" w:rsidR="00F442F2" w:rsidRPr="00F97BCF" w:rsidRDefault="00F442F2" w:rsidP="001F6103">
            <w:pPr>
              <w:spacing w:after="0" w:line="240" w:lineRule="auto"/>
              <w:rPr>
                <w:rFonts w:ascii="Times New Roman" w:eastAsia="Times New Roman" w:hAnsi="Times New Roman" w:cs="Times New Roman"/>
                <w:color w:val="000000"/>
                <w:lang w:eastAsia="ru-RU"/>
              </w:rPr>
            </w:pPr>
          </w:p>
        </w:tc>
        <w:tc>
          <w:tcPr>
            <w:tcW w:w="1504" w:type="dxa"/>
            <w:vMerge/>
            <w:tcBorders>
              <w:top w:val="single" w:sz="4" w:space="0" w:color="auto"/>
              <w:left w:val="single" w:sz="4" w:space="0" w:color="auto"/>
              <w:bottom w:val="single" w:sz="4" w:space="0" w:color="auto"/>
              <w:right w:val="single" w:sz="4" w:space="0" w:color="auto"/>
            </w:tcBorders>
            <w:vAlign w:val="center"/>
            <w:hideMark/>
          </w:tcPr>
          <w:p w14:paraId="739BD9F8" w14:textId="77777777" w:rsidR="00F442F2" w:rsidRPr="00F97BCF" w:rsidRDefault="00F442F2" w:rsidP="001F6103">
            <w:pPr>
              <w:spacing w:after="0" w:line="240" w:lineRule="auto"/>
              <w:rPr>
                <w:rFonts w:ascii="Times New Roman" w:eastAsia="Times New Roman" w:hAnsi="Times New Roman" w:cs="Times New Roman"/>
                <w:color w:val="000000"/>
                <w:lang w:eastAsia="ru-RU"/>
              </w:rPr>
            </w:pPr>
          </w:p>
        </w:tc>
        <w:tc>
          <w:tcPr>
            <w:tcW w:w="3033" w:type="dxa"/>
            <w:tcBorders>
              <w:top w:val="nil"/>
              <w:left w:val="nil"/>
              <w:bottom w:val="single" w:sz="4" w:space="0" w:color="auto"/>
              <w:right w:val="single" w:sz="4" w:space="0" w:color="auto"/>
            </w:tcBorders>
            <w:vAlign w:val="center"/>
            <w:hideMark/>
          </w:tcPr>
          <w:p w14:paraId="3D05FD6C" w14:textId="77777777" w:rsidR="00F442F2" w:rsidRPr="00F97BCF" w:rsidRDefault="00F442F2" w:rsidP="001F6103">
            <w:pPr>
              <w:spacing w:after="0" w:line="240" w:lineRule="auto"/>
              <w:jc w:val="center"/>
              <w:rPr>
                <w:rFonts w:ascii="Times New Roman" w:eastAsia="Times New Roman" w:hAnsi="Times New Roman" w:cs="Times New Roman"/>
                <w:color w:val="000000"/>
                <w:lang w:eastAsia="ru-RU"/>
              </w:rPr>
            </w:pPr>
            <w:r w:rsidRPr="00F97BCF">
              <w:rPr>
                <w:rFonts w:ascii="Times New Roman" w:eastAsia="Times New Roman" w:hAnsi="Times New Roman" w:cs="Times New Roman"/>
                <w:color w:val="000000"/>
                <w:lang w:eastAsia="ru-RU"/>
              </w:rPr>
              <w:t>заезд</w:t>
            </w:r>
          </w:p>
        </w:tc>
        <w:tc>
          <w:tcPr>
            <w:tcW w:w="2669" w:type="dxa"/>
            <w:tcBorders>
              <w:top w:val="nil"/>
              <w:left w:val="nil"/>
              <w:bottom w:val="single" w:sz="4" w:space="0" w:color="auto"/>
              <w:right w:val="single" w:sz="4" w:space="0" w:color="auto"/>
            </w:tcBorders>
            <w:vAlign w:val="center"/>
            <w:hideMark/>
          </w:tcPr>
          <w:p w14:paraId="29D7FBAA" w14:textId="77777777" w:rsidR="00F442F2" w:rsidRPr="00F97BCF" w:rsidRDefault="00F442F2" w:rsidP="001F6103">
            <w:pPr>
              <w:spacing w:after="0" w:line="240" w:lineRule="auto"/>
              <w:jc w:val="center"/>
              <w:rPr>
                <w:rFonts w:ascii="Times New Roman" w:eastAsia="Times New Roman" w:hAnsi="Times New Roman" w:cs="Times New Roman"/>
                <w:color w:val="000000"/>
                <w:lang w:eastAsia="ru-RU"/>
              </w:rPr>
            </w:pPr>
            <w:r w:rsidRPr="00F97BCF">
              <w:rPr>
                <w:rFonts w:ascii="Times New Roman" w:eastAsia="Times New Roman" w:hAnsi="Times New Roman" w:cs="Times New Roman"/>
                <w:color w:val="000000"/>
                <w:lang w:eastAsia="ru-RU"/>
              </w:rPr>
              <w:t>выезд</w:t>
            </w:r>
          </w:p>
        </w:tc>
      </w:tr>
      <w:tr w:rsidR="00F442F2" w:rsidRPr="00F97BCF" w14:paraId="76F7C602" w14:textId="77777777" w:rsidTr="001F6103">
        <w:trPr>
          <w:trHeight w:val="322"/>
        </w:trPr>
        <w:tc>
          <w:tcPr>
            <w:tcW w:w="1055" w:type="dxa"/>
            <w:tcBorders>
              <w:top w:val="nil"/>
              <w:left w:val="single" w:sz="4" w:space="0" w:color="auto"/>
              <w:bottom w:val="single" w:sz="4" w:space="0" w:color="auto"/>
              <w:right w:val="single" w:sz="4" w:space="0" w:color="auto"/>
            </w:tcBorders>
            <w:vAlign w:val="center"/>
          </w:tcPr>
          <w:p w14:paraId="3C7B96CC" w14:textId="77777777" w:rsidR="00F442F2" w:rsidRPr="00F97BCF" w:rsidRDefault="00F442F2" w:rsidP="001F6103">
            <w:pPr>
              <w:spacing w:after="0" w:line="240" w:lineRule="auto"/>
              <w:jc w:val="center"/>
              <w:rPr>
                <w:rFonts w:ascii="Times New Roman" w:eastAsia="Times New Roman" w:hAnsi="Times New Roman" w:cs="Times New Roman"/>
                <w:color w:val="000000"/>
                <w:lang w:eastAsia="ru-RU"/>
              </w:rPr>
            </w:pPr>
            <w:r w:rsidRPr="00F97BCF">
              <w:rPr>
                <w:rFonts w:ascii="Times New Roman" w:eastAsia="Times New Roman" w:hAnsi="Times New Roman" w:cs="Times New Roman"/>
                <w:color w:val="000000"/>
                <w:lang w:eastAsia="ru-RU"/>
              </w:rPr>
              <w:t>1</w:t>
            </w:r>
          </w:p>
        </w:tc>
        <w:tc>
          <w:tcPr>
            <w:tcW w:w="10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54E7EC" w14:textId="77777777" w:rsidR="00F442F2" w:rsidRPr="00F97BCF" w:rsidRDefault="00F442F2" w:rsidP="001F6103">
            <w:pPr>
              <w:spacing w:after="0" w:line="240" w:lineRule="auto"/>
              <w:jc w:val="center"/>
              <w:rPr>
                <w:rFonts w:ascii="Times New Roman" w:eastAsia="Times New Roman" w:hAnsi="Times New Roman" w:cs="Times New Roman"/>
                <w:color w:val="000000"/>
                <w:lang w:eastAsia="ru-RU"/>
              </w:rPr>
            </w:pPr>
            <w:r w:rsidRPr="00F97BCF">
              <w:rPr>
                <w:rFonts w:ascii="Times New Roman" w:hAnsi="Times New Roman" w:cs="Times New Roman"/>
                <w:color w:val="000000"/>
              </w:rPr>
              <w:t>14</w:t>
            </w:r>
          </w:p>
        </w:tc>
        <w:tc>
          <w:tcPr>
            <w:tcW w:w="1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524472" w14:textId="77777777" w:rsidR="00F442F2" w:rsidRPr="00F97BCF" w:rsidRDefault="00F442F2" w:rsidP="001F6103">
            <w:pPr>
              <w:spacing w:after="0" w:line="240" w:lineRule="auto"/>
              <w:jc w:val="center"/>
              <w:rPr>
                <w:rFonts w:ascii="Times New Roman" w:eastAsia="Times New Roman" w:hAnsi="Times New Roman" w:cs="Times New Roman"/>
                <w:color w:val="000000"/>
                <w:lang w:eastAsia="ru-RU"/>
              </w:rPr>
            </w:pPr>
            <w:r w:rsidRPr="00F97BCF">
              <w:rPr>
                <w:rFonts w:ascii="Times New Roman" w:hAnsi="Times New Roman" w:cs="Times New Roman"/>
                <w:color w:val="000000"/>
              </w:rPr>
              <w:t>290</w:t>
            </w:r>
          </w:p>
        </w:tc>
        <w:tc>
          <w:tcPr>
            <w:tcW w:w="30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1878B2" w14:textId="77777777" w:rsidR="00F442F2" w:rsidRPr="00F97BCF" w:rsidRDefault="00F442F2" w:rsidP="001F6103">
            <w:pPr>
              <w:spacing w:after="0" w:line="240" w:lineRule="auto"/>
              <w:jc w:val="center"/>
              <w:rPr>
                <w:rFonts w:ascii="Times New Roman" w:eastAsia="Times New Roman" w:hAnsi="Times New Roman" w:cs="Times New Roman"/>
                <w:color w:val="000000"/>
                <w:lang w:eastAsia="ru-RU"/>
              </w:rPr>
            </w:pPr>
            <w:r w:rsidRPr="00F97BCF">
              <w:rPr>
                <w:rFonts w:ascii="Times New Roman" w:hAnsi="Times New Roman" w:cs="Times New Roman"/>
                <w:color w:val="000000"/>
              </w:rPr>
              <w:t>28.05.2026</w:t>
            </w:r>
          </w:p>
        </w:tc>
        <w:tc>
          <w:tcPr>
            <w:tcW w:w="2669" w:type="dxa"/>
            <w:tcBorders>
              <w:top w:val="nil"/>
              <w:left w:val="nil"/>
              <w:bottom w:val="single" w:sz="4" w:space="0" w:color="auto"/>
              <w:right w:val="single" w:sz="4" w:space="0" w:color="auto"/>
            </w:tcBorders>
            <w:noWrap/>
            <w:vAlign w:val="center"/>
          </w:tcPr>
          <w:p w14:paraId="28DB0FBE" w14:textId="77777777" w:rsidR="00F442F2" w:rsidRPr="00F97BCF" w:rsidRDefault="00F442F2" w:rsidP="001F6103">
            <w:pPr>
              <w:spacing w:after="0" w:line="240" w:lineRule="auto"/>
              <w:jc w:val="center"/>
              <w:rPr>
                <w:rFonts w:ascii="Times New Roman" w:eastAsia="Times New Roman" w:hAnsi="Times New Roman" w:cs="Times New Roman"/>
                <w:color w:val="000000"/>
                <w:lang w:eastAsia="ru-RU"/>
              </w:rPr>
            </w:pPr>
            <w:r w:rsidRPr="00F97BCF">
              <w:rPr>
                <w:rFonts w:ascii="Times New Roman" w:hAnsi="Times New Roman" w:cs="Times New Roman"/>
                <w:color w:val="000000"/>
              </w:rPr>
              <w:t>10.06.2026</w:t>
            </w:r>
          </w:p>
        </w:tc>
      </w:tr>
      <w:tr w:rsidR="00F442F2" w:rsidRPr="00F97BCF" w14:paraId="55503EEB" w14:textId="77777777" w:rsidTr="001F6103">
        <w:trPr>
          <w:trHeight w:val="322"/>
        </w:trPr>
        <w:tc>
          <w:tcPr>
            <w:tcW w:w="1055" w:type="dxa"/>
            <w:tcBorders>
              <w:top w:val="nil"/>
              <w:left w:val="single" w:sz="4" w:space="0" w:color="auto"/>
              <w:bottom w:val="single" w:sz="4" w:space="0" w:color="auto"/>
              <w:right w:val="single" w:sz="4" w:space="0" w:color="auto"/>
            </w:tcBorders>
            <w:vAlign w:val="center"/>
          </w:tcPr>
          <w:p w14:paraId="1A7440B3" w14:textId="77777777" w:rsidR="00F442F2" w:rsidRPr="00F97BCF" w:rsidRDefault="00F442F2" w:rsidP="001F6103">
            <w:pPr>
              <w:spacing w:after="0" w:line="240" w:lineRule="auto"/>
              <w:jc w:val="center"/>
              <w:rPr>
                <w:rFonts w:ascii="Times New Roman" w:eastAsia="Times New Roman" w:hAnsi="Times New Roman" w:cs="Times New Roman"/>
                <w:color w:val="000000"/>
                <w:lang w:eastAsia="ru-RU"/>
              </w:rPr>
            </w:pPr>
            <w:r w:rsidRPr="00F97BCF">
              <w:rPr>
                <w:rFonts w:ascii="Times New Roman" w:eastAsia="Times New Roman" w:hAnsi="Times New Roman" w:cs="Times New Roman"/>
                <w:color w:val="000000"/>
                <w:lang w:eastAsia="ru-RU"/>
              </w:rPr>
              <w:t>2</w:t>
            </w:r>
          </w:p>
        </w:tc>
        <w:tc>
          <w:tcPr>
            <w:tcW w:w="1043" w:type="dxa"/>
            <w:tcBorders>
              <w:top w:val="nil"/>
              <w:left w:val="single" w:sz="4" w:space="0" w:color="auto"/>
              <w:bottom w:val="single" w:sz="4" w:space="0" w:color="auto"/>
              <w:right w:val="single" w:sz="4" w:space="0" w:color="auto"/>
            </w:tcBorders>
            <w:shd w:val="clear" w:color="auto" w:fill="auto"/>
            <w:noWrap/>
            <w:vAlign w:val="center"/>
          </w:tcPr>
          <w:p w14:paraId="78E2E42C" w14:textId="77777777" w:rsidR="00F442F2" w:rsidRPr="00F97BCF" w:rsidRDefault="00F442F2" w:rsidP="001F6103">
            <w:pPr>
              <w:spacing w:after="0" w:line="240" w:lineRule="auto"/>
              <w:jc w:val="center"/>
              <w:rPr>
                <w:rFonts w:ascii="Times New Roman" w:eastAsia="Times New Roman" w:hAnsi="Times New Roman" w:cs="Times New Roman"/>
                <w:color w:val="000000"/>
                <w:lang w:eastAsia="ru-RU"/>
              </w:rPr>
            </w:pPr>
            <w:r w:rsidRPr="00F97BCF">
              <w:rPr>
                <w:rFonts w:ascii="Times New Roman" w:hAnsi="Times New Roman" w:cs="Times New Roman"/>
                <w:color w:val="000000"/>
              </w:rPr>
              <w:t>14</w:t>
            </w:r>
          </w:p>
        </w:tc>
        <w:tc>
          <w:tcPr>
            <w:tcW w:w="1504" w:type="dxa"/>
            <w:tcBorders>
              <w:top w:val="nil"/>
              <w:left w:val="single" w:sz="4" w:space="0" w:color="auto"/>
              <w:bottom w:val="single" w:sz="4" w:space="0" w:color="auto"/>
              <w:right w:val="single" w:sz="4" w:space="0" w:color="auto"/>
            </w:tcBorders>
            <w:shd w:val="clear" w:color="auto" w:fill="auto"/>
            <w:noWrap/>
            <w:vAlign w:val="center"/>
          </w:tcPr>
          <w:p w14:paraId="33586153" w14:textId="77777777" w:rsidR="00F442F2" w:rsidRPr="00F97BCF" w:rsidRDefault="00F442F2" w:rsidP="001F6103">
            <w:pPr>
              <w:spacing w:after="0" w:line="240" w:lineRule="auto"/>
              <w:jc w:val="center"/>
              <w:rPr>
                <w:rFonts w:ascii="Times New Roman" w:eastAsia="Times New Roman" w:hAnsi="Times New Roman" w:cs="Times New Roman"/>
                <w:color w:val="000000"/>
                <w:lang w:eastAsia="ru-RU"/>
              </w:rPr>
            </w:pPr>
            <w:r w:rsidRPr="00F97BCF">
              <w:rPr>
                <w:rFonts w:ascii="Times New Roman" w:hAnsi="Times New Roman" w:cs="Times New Roman"/>
                <w:color w:val="000000"/>
              </w:rPr>
              <w:t>290</w:t>
            </w:r>
          </w:p>
        </w:tc>
        <w:tc>
          <w:tcPr>
            <w:tcW w:w="3033" w:type="dxa"/>
            <w:tcBorders>
              <w:top w:val="nil"/>
              <w:left w:val="single" w:sz="4" w:space="0" w:color="auto"/>
              <w:bottom w:val="single" w:sz="4" w:space="0" w:color="auto"/>
              <w:right w:val="single" w:sz="4" w:space="0" w:color="auto"/>
            </w:tcBorders>
            <w:shd w:val="clear" w:color="auto" w:fill="auto"/>
            <w:noWrap/>
            <w:vAlign w:val="center"/>
          </w:tcPr>
          <w:p w14:paraId="609A7203" w14:textId="77777777" w:rsidR="00F442F2" w:rsidRPr="00F97BCF" w:rsidRDefault="00F442F2" w:rsidP="001F6103">
            <w:pPr>
              <w:spacing w:after="0" w:line="240" w:lineRule="auto"/>
              <w:jc w:val="center"/>
              <w:rPr>
                <w:rFonts w:ascii="Times New Roman" w:eastAsia="Times New Roman" w:hAnsi="Times New Roman" w:cs="Times New Roman"/>
                <w:color w:val="000000"/>
                <w:lang w:eastAsia="ru-RU"/>
              </w:rPr>
            </w:pPr>
            <w:r w:rsidRPr="00F97BCF">
              <w:rPr>
                <w:rFonts w:ascii="Times New Roman" w:hAnsi="Times New Roman" w:cs="Times New Roman"/>
                <w:color w:val="000000"/>
              </w:rPr>
              <w:t>12.06.2026</w:t>
            </w:r>
          </w:p>
        </w:tc>
        <w:tc>
          <w:tcPr>
            <w:tcW w:w="2669" w:type="dxa"/>
            <w:tcBorders>
              <w:top w:val="nil"/>
              <w:left w:val="nil"/>
              <w:bottom w:val="single" w:sz="4" w:space="0" w:color="auto"/>
              <w:right w:val="single" w:sz="4" w:space="0" w:color="auto"/>
            </w:tcBorders>
            <w:noWrap/>
            <w:vAlign w:val="center"/>
          </w:tcPr>
          <w:p w14:paraId="2014B429" w14:textId="77777777" w:rsidR="00F442F2" w:rsidRPr="00F97BCF" w:rsidRDefault="00F442F2" w:rsidP="001F6103">
            <w:pPr>
              <w:spacing w:after="0" w:line="240" w:lineRule="auto"/>
              <w:jc w:val="center"/>
              <w:rPr>
                <w:rFonts w:ascii="Times New Roman" w:eastAsia="Times New Roman" w:hAnsi="Times New Roman" w:cs="Times New Roman"/>
                <w:color w:val="000000"/>
                <w:lang w:eastAsia="ru-RU"/>
              </w:rPr>
            </w:pPr>
            <w:r w:rsidRPr="00F97BCF">
              <w:rPr>
                <w:rFonts w:ascii="Times New Roman" w:hAnsi="Times New Roman" w:cs="Times New Roman"/>
                <w:color w:val="000000"/>
              </w:rPr>
              <w:t>25.06.2026</w:t>
            </w:r>
          </w:p>
        </w:tc>
      </w:tr>
      <w:tr w:rsidR="00F442F2" w:rsidRPr="00F97BCF" w14:paraId="5A439F35" w14:textId="77777777" w:rsidTr="001F6103">
        <w:trPr>
          <w:trHeight w:val="322"/>
        </w:trPr>
        <w:tc>
          <w:tcPr>
            <w:tcW w:w="1055" w:type="dxa"/>
            <w:tcBorders>
              <w:top w:val="nil"/>
              <w:left w:val="single" w:sz="4" w:space="0" w:color="auto"/>
              <w:bottom w:val="single" w:sz="4" w:space="0" w:color="auto"/>
              <w:right w:val="single" w:sz="4" w:space="0" w:color="auto"/>
            </w:tcBorders>
            <w:vAlign w:val="center"/>
          </w:tcPr>
          <w:p w14:paraId="028A95CA" w14:textId="77777777" w:rsidR="00F442F2" w:rsidRPr="00F97BCF" w:rsidRDefault="00F442F2" w:rsidP="001F6103">
            <w:pPr>
              <w:spacing w:after="0" w:line="240" w:lineRule="auto"/>
              <w:jc w:val="center"/>
              <w:rPr>
                <w:rFonts w:ascii="Times New Roman" w:eastAsia="Times New Roman" w:hAnsi="Times New Roman" w:cs="Times New Roman"/>
                <w:color w:val="000000"/>
                <w:lang w:eastAsia="ru-RU"/>
              </w:rPr>
            </w:pPr>
            <w:r w:rsidRPr="00F97BCF">
              <w:rPr>
                <w:rFonts w:ascii="Times New Roman" w:eastAsia="Times New Roman" w:hAnsi="Times New Roman" w:cs="Times New Roman"/>
                <w:color w:val="000000"/>
                <w:lang w:eastAsia="ru-RU"/>
              </w:rPr>
              <w:t>3</w:t>
            </w:r>
          </w:p>
        </w:tc>
        <w:tc>
          <w:tcPr>
            <w:tcW w:w="1043" w:type="dxa"/>
            <w:tcBorders>
              <w:top w:val="nil"/>
              <w:left w:val="single" w:sz="4" w:space="0" w:color="auto"/>
              <w:bottom w:val="single" w:sz="4" w:space="0" w:color="auto"/>
              <w:right w:val="single" w:sz="4" w:space="0" w:color="auto"/>
            </w:tcBorders>
            <w:shd w:val="clear" w:color="auto" w:fill="auto"/>
            <w:noWrap/>
            <w:vAlign w:val="center"/>
          </w:tcPr>
          <w:p w14:paraId="19A126C0" w14:textId="77777777" w:rsidR="00F442F2" w:rsidRPr="00F97BCF" w:rsidRDefault="00F442F2" w:rsidP="001F6103">
            <w:pPr>
              <w:spacing w:after="0" w:line="240" w:lineRule="auto"/>
              <w:jc w:val="center"/>
              <w:rPr>
                <w:rFonts w:ascii="Times New Roman" w:eastAsia="Times New Roman" w:hAnsi="Times New Roman" w:cs="Times New Roman"/>
                <w:color w:val="000000"/>
                <w:lang w:eastAsia="ru-RU"/>
              </w:rPr>
            </w:pPr>
            <w:r w:rsidRPr="00F97BCF">
              <w:rPr>
                <w:rFonts w:ascii="Times New Roman" w:hAnsi="Times New Roman" w:cs="Times New Roman"/>
                <w:color w:val="000000"/>
              </w:rPr>
              <w:t>14</w:t>
            </w:r>
          </w:p>
        </w:tc>
        <w:tc>
          <w:tcPr>
            <w:tcW w:w="1504" w:type="dxa"/>
            <w:tcBorders>
              <w:top w:val="nil"/>
              <w:left w:val="single" w:sz="4" w:space="0" w:color="auto"/>
              <w:bottom w:val="single" w:sz="4" w:space="0" w:color="auto"/>
              <w:right w:val="single" w:sz="4" w:space="0" w:color="auto"/>
            </w:tcBorders>
            <w:shd w:val="clear" w:color="auto" w:fill="auto"/>
            <w:noWrap/>
            <w:vAlign w:val="center"/>
          </w:tcPr>
          <w:p w14:paraId="5658485A" w14:textId="77777777" w:rsidR="00F442F2" w:rsidRPr="00F97BCF" w:rsidRDefault="00F442F2" w:rsidP="001F6103">
            <w:pPr>
              <w:spacing w:after="0" w:line="240" w:lineRule="auto"/>
              <w:jc w:val="center"/>
              <w:rPr>
                <w:rFonts w:ascii="Times New Roman" w:eastAsia="Times New Roman" w:hAnsi="Times New Roman" w:cs="Times New Roman"/>
                <w:color w:val="000000"/>
                <w:lang w:eastAsia="ru-RU"/>
              </w:rPr>
            </w:pPr>
            <w:r w:rsidRPr="00F97BCF">
              <w:rPr>
                <w:rFonts w:ascii="Times New Roman" w:hAnsi="Times New Roman" w:cs="Times New Roman"/>
                <w:color w:val="000000"/>
              </w:rPr>
              <w:t>290</w:t>
            </w:r>
          </w:p>
        </w:tc>
        <w:tc>
          <w:tcPr>
            <w:tcW w:w="3033" w:type="dxa"/>
            <w:tcBorders>
              <w:top w:val="nil"/>
              <w:left w:val="single" w:sz="4" w:space="0" w:color="auto"/>
              <w:bottom w:val="single" w:sz="4" w:space="0" w:color="auto"/>
              <w:right w:val="single" w:sz="4" w:space="0" w:color="auto"/>
            </w:tcBorders>
            <w:shd w:val="clear" w:color="auto" w:fill="auto"/>
            <w:noWrap/>
            <w:vAlign w:val="center"/>
          </w:tcPr>
          <w:p w14:paraId="13DC82CF" w14:textId="77777777" w:rsidR="00F442F2" w:rsidRPr="00F97BCF" w:rsidRDefault="00F442F2" w:rsidP="001F6103">
            <w:pPr>
              <w:spacing w:after="0" w:line="240" w:lineRule="auto"/>
              <w:jc w:val="center"/>
              <w:rPr>
                <w:rFonts w:ascii="Times New Roman" w:eastAsia="Times New Roman" w:hAnsi="Times New Roman" w:cs="Times New Roman"/>
                <w:color w:val="000000"/>
                <w:lang w:eastAsia="ru-RU"/>
              </w:rPr>
            </w:pPr>
            <w:r w:rsidRPr="00F97BCF">
              <w:rPr>
                <w:rFonts w:ascii="Times New Roman" w:hAnsi="Times New Roman" w:cs="Times New Roman"/>
                <w:color w:val="000000"/>
              </w:rPr>
              <w:t>27.06.2026</w:t>
            </w:r>
          </w:p>
        </w:tc>
        <w:tc>
          <w:tcPr>
            <w:tcW w:w="2669" w:type="dxa"/>
            <w:tcBorders>
              <w:top w:val="nil"/>
              <w:left w:val="nil"/>
              <w:bottom w:val="single" w:sz="4" w:space="0" w:color="auto"/>
              <w:right w:val="single" w:sz="4" w:space="0" w:color="auto"/>
            </w:tcBorders>
            <w:noWrap/>
            <w:vAlign w:val="center"/>
          </w:tcPr>
          <w:p w14:paraId="0D92F813" w14:textId="77777777" w:rsidR="00F442F2" w:rsidRPr="00F97BCF" w:rsidRDefault="00F442F2" w:rsidP="001F6103">
            <w:pPr>
              <w:spacing w:after="0" w:line="240" w:lineRule="auto"/>
              <w:jc w:val="center"/>
              <w:rPr>
                <w:rFonts w:ascii="Times New Roman" w:eastAsia="Times New Roman" w:hAnsi="Times New Roman" w:cs="Times New Roman"/>
                <w:color w:val="000000"/>
                <w:lang w:eastAsia="ru-RU"/>
              </w:rPr>
            </w:pPr>
            <w:r w:rsidRPr="00F97BCF">
              <w:rPr>
                <w:rFonts w:ascii="Times New Roman" w:hAnsi="Times New Roman" w:cs="Times New Roman"/>
                <w:color w:val="000000"/>
              </w:rPr>
              <w:t>10.07.2026</w:t>
            </w:r>
          </w:p>
        </w:tc>
      </w:tr>
      <w:tr w:rsidR="00F442F2" w:rsidRPr="00F97BCF" w14:paraId="661084F3" w14:textId="77777777" w:rsidTr="001F6103">
        <w:trPr>
          <w:trHeight w:val="322"/>
        </w:trPr>
        <w:tc>
          <w:tcPr>
            <w:tcW w:w="1055" w:type="dxa"/>
            <w:tcBorders>
              <w:top w:val="nil"/>
              <w:left w:val="single" w:sz="4" w:space="0" w:color="auto"/>
              <w:bottom w:val="single" w:sz="4" w:space="0" w:color="auto"/>
              <w:right w:val="single" w:sz="4" w:space="0" w:color="auto"/>
            </w:tcBorders>
            <w:vAlign w:val="center"/>
          </w:tcPr>
          <w:p w14:paraId="6F3F97D5" w14:textId="77777777" w:rsidR="00F442F2" w:rsidRPr="00F97BCF" w:rsidRDefault="00F442F2" w:rsidP="001F6103">
            <w:pPr>
              <w:spacing w:after="0" w:line="240" w:lineRule="auto"/>
              <w:jc w:val="center"/>
              <w:rPr>
                <w:rFonts w:ascii="Times New Roman" w:eastAsia="Times New Roman" w:hAnsi="Times New Roman" w:cs="Times New Roman"/>
                <w:color w:val="000000"/>
                <w:lang w:eastAsia="ru-RU"/>
              </w:rPr>
            </w:pPr>
            <w:r w:rsidRPr="00F97BCF">
              <w:rPr>
                <w:rFonts w:ascii="Times New Roman" w:eastAsia="Times New Roman" w:hAnsi="Times New Roman" w:cs="Times New Roman"/>
                <w:color w:val="000000"/>
                <w:lang w:eastAsia="ru-RU"/>
              </w:rPr>
              <w:t>4</w:t>
            </w:r>
          </w:p>
        </w:tc>
        <w:tc>
          <w:tcPr>
            <w:tcW w:w="1043" w:type="dxa"/>
            <w:tcBorders>
              <w:top w:val="nil"/>
              <w:left w:val="single" w:sz="4" w:space="0" w:color="auto"/>
              <w:bottom w:val="single" w:sz="4" w:space="0" w:color="auto"/>
              <w:right w:val="single" w:sz="4" w:space="0" w:color="auto"/>
            </w:tcBorders>
            <w:shd w:val="clear" w:color="auto" w:fill="auto"/>
            <w:noWrap/>
            <w:vAlign w:val="center"/>
          </w:tcPr>
          <w:p w14:paraId="75B0AF93" w14:textId="77777777" w:rsidR="00F442F2" w:rsidRPr="00F97BCF" w:rsidRDefault="00F442F2" w:rsidP="001F6103">
            <w:pPr>
              <w:spacing w:after="0" w:line="240" w:lineRule="auto"/>
              <w:jc w:val="center"/>
              <w:rPr>
                <w:rFonts w:ascii="Times New Roman" w:eastAsia="Times New Roman" w:hAnsi="Times New Roman" w:cs="Times New Roman"/>
                <w:color w:val="000000"/>
                <w:lang w:eastAsia="ru-RU"/>
              </w:rPr>
            </w:pPr>
            <w:r w:rsidRPr="00F97BCF">
              <w:rPr>
                <w:rFonts w:ascii="Times New Roman" w:hAnsi="Times New Roman" w:cs="Times New Roman"/>
                <w:color w:val="000000"/>
              </w:rPr>
              <w:t>21</w:t>
            </w:r>
          </w:p>
        </w:tc>
        <w:tc>
          <w:tcPr>
            <w:tcW w:w="1504" w:type="dxa"/>
            <w:tcBorders>
              <w:top w:val="nil"/>
              <w:left w:val="single" w:sz="4" w:space="0" w:color="auto"/>
              <w:bottom w:val="single" w:sz="4" w:space="0" w:color="auto"/>
              <w:right w:val="single" w:sz="4" w:space="0" w:color="auto"/>
            </w:tcBorders>
            <w:shd w:val="clear" w:color="auto" w:fill="auto"/>
            <w:noWrap/>
            <w:vAlign w:val="center"/>
          </w:tcPr>
          <w:p w14:paraId="164C9B82" w14:textId="77777777" w:rsidR="00F442F2" w:rsidRPr="00F97BCF" w:rsidRDefault="00F442F2" w:rsidP="001F6103">
            <w:pPr>
              <w:spacing w:after="0" w:line="240" w:lineRule="auto"/>
              <w:jc w:val="center"/>
              <w:rPr>
                <w:rFonts w:ascii="Times New Roman" w:eastAsia="Times New Roman" w:hAnsi="Times New Roman" w:cs="Times New Roman"/>
                <w:color w:val="000000"/>
                <w:lang w:eastAsia="ru-RU"/>
              </w:rPr>
            </w:pPr>
            <w:r w:rsidRPr="00F97BCF">
              <w:rPr>
                <w:rFonts w:ascii="Times New Roman" w:hAnsi="Times New Roman" w:cs="Times New Roman"/>
                <w:color w:val="000000"/>
              </w:rPr>
              <w:t>290</w:t>
            </w:r>
          </w:p>
        </w:tc>
        <w:tc>
          <w:tcPr>
            <w:tcW w:w="3033" w:type="dxa"/>
            <w:tcBorders>
              <w:top w:val="nil"/>
              <w:left w:val="single" w:sz="4" w:space="0" w:color="auto"/>
              <w:bottom w:val="single" w:sz="4" w:space="0" w:color="auto"/>
              <w:right w:val="single" w:sz="4" w:space="0" w:color="auto"/>
            </w:tcBorders>
            <w:shd w:val="clear" w:color="auto" w:fill="auto"/>
            <w:noWrap/>
            <w:vAlign w:val="center"/>
          </w:tcPr>
          <w:p w14:paraId="13F67C82" w14:textId="77777777" w:rsidR="00F442F2" w:rsidRPr="00F97BCF" w:rsidRDefault="00F442F2" w:rsidP="001F6103">
            <w:pPr>
              <w:spacing w:after="0" w:line="240" w:lineRule="auto"/>
              <w:jc w:val="center"/>
              <w:rPr>
                <w:rFonts w:ascii="Times New Roman" w:eastAsia="Times New Roman" w:hAnsi="Times New Roman" w:cs="Times New Roman"/>
                <w:color w:val="000000"/>
                <w:lang w:eastAsia="ru-RU"/>
              </w:rPr>
            </w:pPr>
            <w:r w:rsidRPr="00F97BCF">
              <w:rPr>
                <w:rFonts w:ascii="Times New Roman" w:hAnsi="Times New Roman" w:cs="Times New Roman"/>
                <w:color w:val="000000"/>
              </w:rPr>
              <w:t>12.07.2026</w:t>
            </w:r>
          </w:p>
        </w:tc>
        <w:tc>
          <w:tcPr>
            <w:tcW w:w="2669" w:type="dxa"/>
            <w:tcBorders>
              <w:top w:val="nil"/>
              <w:left w:val="nil"/>
              <w:bottom w:val="single" w:sz="4" w:space="0" w:color="auto"/>
              <w:right w:val="single" w:sz="4" w:space="0" w:color="auto"/>
            </w:tcBorders>
            <w:noWrap/>
            <w:vAlign w:val="center"/>
          </w:tcPr>
          <w:p w14:paraId="72133621" w14:textId="77777777" w:rsidR="00F442F2" w:rsidRPr="00F97BCF" w:rsidRDefault="00F442F2" w:rsidP="001F6103">
            <w:pPr>
              <w:spacing w:after="0" w:line="240" w:lineRule="auto"/>
              <w:jc w:val="center"/>
              <w:rPr>
                <w:rFonts w:ascii="Times New Roman" w:eastAsia="Times New Roman" w:hAnsi="Times New Roman" w:cs="Times New Roman"/>
                <w:color w:val="000000"/>
                <w:lang w:eastAsia="ru-RU"/>
              </w:rPr>
            </w:pPr>
            <w:r w:rsidRPr="00F97BCF">
              <w:rPr>
                <w:rFonts w:ascii="Times New Roman" w:hAnsi="Times New Roman" w:cs="Times New Roman"/>
                <w:color w:val="000000"/>
              </w:rPr>
              <w:t>01.08.2026</w:t>
            </w:r>
          </w:p>
        </w:tc>
      </w:tr>
      <w:tr w:rsidR="00F442F2" w:rsidRPr="00F97BCF" w14:paraId="384B98D8" w14:textId="77777777" w:rsidTr="001F6103">
        <w:trPr>
          <w:trHeight w:val="322"/>
        </w:trPr>
        <w:tc>
          <w:tcPr>
            <w:tcW w:w="1055" w:type="dxa"/>
            <w:tcBorders>
              <w:top w:val="nil"/>
              <w:left w:val="single" w:sz="4" w:space="0" w:color="auto"/>
              <w:bottom w:val="single" w:sz="4" w:space="0" w:color="auto"/>
              <w:right w:val="single" w:sz="4" w:space="0" w:color="auto"/>
            </w:tcBorders>
            <w:vAlign w:val="center"/>
          </w:tcPr>
          <w:p w14:paraId="22C94CF3" w14:textId="77777777" w:rsidR="00F442F2" w:rsidRPr="00F97BCF" w:rsidRDefault="00F442F2" w:rsidP="001F6103">
            <w:pPr>
              <w:spacing w:after="0" w:line="240" w:lineRule="auto"/>
              <w:jc w:val="center"/>
              <w:rPr>
                <w:rFonts w:ascii="Times New Roman" w:eastAsia="Times New Roman" w:hAnsi="Times New Roman" w:cs="Times New Roman"/>
                <w:color w:val="000000"/>
                <w:lang w:eastAsia="ru-RU"/>
              </w:rPr>
            </w:pPr>
            <w:r w:rsidRPr="00F97BCF">
              <w:rPr>
                <w:rFonts w:ascii="Times New Roman" w:eastAsia="Times New Roman" w:hAnsi="Times New Roman" w:cs="Times New Roman"/>
                <w:color w:val="000000"/>
                <w:lang w:eastAsia="ru-RU"/>
              </w:rPr>
              <w:t>5</w:t>
            </w:r>
          </w:p>
        </w:tc>
        <w:tc>
          <w:tcPr>
            <w:tcW w:w="1043" w:type="dxa"/>
            <w:tcBorders>
              <w:top w:val="nil"/>
              <w:left w:val="single" w:sz="4" w:space="0" w:color="auto"/>
              <w:bottom w:val="single" w:sz="4" w:space="0" w:color="auto"/>
              <w:right w:val="single" w:sz="4" w:space="0" w:color="auto"/>
            </w:tcBorders>
            <w:shd w:val="clear" w:color="auto" w:fill="auto"/>
            <w:noWrap/>
            <w:vAlign w:val="center"/>
          </w:tcPr>
          <w:p w14:paraId="1F99C49F" w14:textId="77777777" w:rsidR="00F442F2" w:rsidRPr="00F97BCF" w:rsidRDefault="00F442F2" w:rsidP="001F6103">
            <w:pPr>
              <w:spacing w:after="0" w:line="240" w:lineRule="auto"/>
              <w:jc w:val="center"/>
              <w:rPr>
                <w:rFonts w:ascii="Times New Roman" w:eastAsia="Times New Roman" w:hAnsi="Times New Roman" w:cs="Times New Roman"/>
                <w:color w:val="000000"/>
                <w:lang w:eastAsia="ru-RU"/>
              </w:rPr>
            </w:pPr>
            <w:r w:rsidRPr="00F97BCF">
              <w:rPr>
                <w:rFonts w:ascii="Times New Roman" w:hAnsi="Times New Roman" w:cs="Times New Roman"/>
                <w:color w:val="000000"/>
              </w:rPr>
              <w:t>14</w:t>
            </w:r>
          </w:p>
        </w:tc>
        <w:tc>
          <w:tcPr>
            <w:tcW w:w="1504" w:type="dxa"/>
            <w:tcBorders>
              <w:top w:val="nil"/>
              <w:left w:val="single" w:sz="4" w:space="0" w:color="auto"/>
              <w:bottom w:val="single" w:sz="4" w:space="0" w:color="auto"/>
              <w:right w:val="single" w:sz="4" w:space="0" w:color="auto"/>
            </w:tcBorders>
            <w:shd w:val="clear" w:color="auto" w:fill="auto"/>
            <w:noWrap/>
            <w:vAlign w:val="center"/>
          </w:tcPr>
          <w:p w14:paraId="6918C008" w14:textId="77777777" w:rsidR="00F442F2" w:rsidRPr="00F97BCF" w:rsidRDefault="00F442F2" w:rsidP="001F6103">
            <w:pPr>
              <w:spacing w:after="0" w:line="240" w:lineRule="auto"/>
              <w:jc w:val="center"/>
              <w:rPr>
                <w:rFonts w:ascii="Times New Roman" w:eastAsia="Times New Roman" w:hAnsi="Times New Roman" w:cs="Times New Roman"/>
                <w:color w:val="000000"/>
                <w:lang w:eastAsia="ru-RU"/>
              </w:rPr>
            </w:pPr>
            <w:r w:rsidRPr="00F97BCF">
              <w:rPr>
                <w:rFonts w:ascii="Times New Roman" w:hAnsi="Times New Roman" w:cs="Times New Roman"/>
                <w:color w:val="000000"/>
              </w:rPr>
              <w:t>290</w:t>
            </w:r>
          </w:p>
        </w:tc>
        <w:tc>
          <w:tcPr>
            <w:tcW w:w="3033" w:type="dxa"/>
            <w:tcBorders>
              <w:top w:val="nil"/>
              <w:left w:val="single" w:sz="4" w:space="0" w:color="auto"/>
              <w:bottom w:val="single" w:sz="4" w:space="0" w:color="auto"/>
              <w:right w:val="single" w:sz="4" w:space="0" w:color="auto"/>
            </w:tcBorders>
            <w:shd w:val="clear" w:color="auto" w:fill="auto"/>
            <w:noWrap/>
            <w:vAlign w:val="center"/>
          </w:tcPr>
          <w:p w14:paraId="758BDC8D" w14:textId="77777777" w:rsidR="00F442F2" w:rsidRPr="00F97BCF" w:rsidRDefault="00F442F2" w:rsidP="001F6103">
            <w:pPr>
              <w:spacing w:after="0" w:line="240" w:lineRule="auto"/>
              <w:jc w:val="center"/>
              <w:rPr>
                <w:rFonts w:ascii="Times New Roman" w:eastAsia="Times New Roman" w:hAnsi="Times New Roman" w:cs="Times New Roman"/>
                <w:color w:val="000000"/>
                <w:lang w:eastAsia="ru-RU"/>
              </w:rPr>
            </w:pPr>
            <w:r w:rsidRPr="00F97BCF">
              <w:rPr>
                <w:rFonts w:ascii="Times New Roman" w:hAnsi="Times New Roman" w:cs="Times New Roman"/>
                <w:color w:val="000000"/>
              </w:rPr>
              <w:t>03.08.2026</w:t>
            </w:r>
          </w:p>
        </w:tc>
        <w:tc>
          <w:tcPr>
            <w:tcW w:w="2669" w:type="dxa"/>
            <w:tcBorders>
              <w:top w:val="nil"/>
              <w:left w:val="nil"/>
              <w:bottom w:val="single" w:sz="4" w:space="0" w:color="auto"/>
              <w:right w:val="single" w:sz="4" w:space="0" w:color="auto"/>
            </w:tcBorders>
            <w:noWrap/>
            <w:vAlign w:val="center"/>
          </w:tcPr>
          <w:p w14:paraId="119911C6" w14:textId="77777777" w:rsidR="00F442F2" w:rsidRPr="00F97BCF" w:rsidRDefault="00F442F2" w:rsidP="001F6103">
            <w:pPr>
              <w:spacing w:after="0" w:line="240" w:lineRule="auto"/>
              <w:jc w:val="center"/>
              <w:rPr>
                <w:rFonts w:ascii="Times New Roman" w:eastAsia="Times New Roman" w:hAnsi="Times New Roman" w:cs="Times New Roman"/>
                <w:color w:val="000000"/>
                <w:lang w:eastAsia="ru-RU"/>
              </w:rPr>
            </w:pPr>
            <w:r w:rsidRPr="00F97BCF">
              <w:rPr>
                <w:rFonts w:ascii="Times New Roman" w:hAnsi="Times New Roman" w:cs="Times New Roman"/>
                <w:color w:val="000000"/>
              </w:rPr>
              <w:t>16.08.2026</w:t>
            </w:r>
          </w:p>
        </w:tc>
      </w:tr>
      <w:tr w:rsidR="00F442F2" w:rsidRPr="00F97BCF" w14:paraId="2EC4D80B" w14:textId="77777777" w:rsidTr="001F6103">
        <w:trPr>
          <w:trHeight w:val="322"/>
        </w:trPr>
        <w:tc>
          <w:tcPr>
            <w:tcW w:w="1055" w:type="dxa"/>
            <w:tcBorders>
              <w:top w:val="nil"/>
              <w:left w:val="single" w:sz="4" w:space="0" w:color="auto"/>
              <w:bottom w:val="single" w:sz="4" w:space="0" w:color="auto"/>
              <w:right w:val="single" w:sz="4" w:space="0" w:color="auto"/>
            </w:tcBorders>
            <w:vAlign w:val="center"/>
          </w:tcPr>
          <w:p w14:paraId="47336DFC" w14:textId="77777777" w:rsidR="00F442F2" w:rsidRPr="00F97BCF" w:rsidRDefault="00F442F2" w:rsidP="001F6103">
            <w:pPr>
              <w:spacing w:after="0" w:line="240" w:lineRule="auto"/>
              <w:jc w:val="center"/>
              <w:rPr>
                <w:rFonts w:ascii="Times New Roman" w:eastAsia="Times New Roman" w:hAnsi="Times New Roman" w:cs="Times New Roman"/>
                <w:color w:val="000000"/>
                <w:lang w:eastAsia="ru-RU"/>
              </w:rPr>
            </w:pPr>
            <w:r w:rsidRPr="00F97BCF">
              <w:rPr>
                <w:rFonts w:ascii="Times New Roman" w:eastAsia="Times New Roman" w:hAnsi="Times New Roman" w:cs="Times New Roman"/>
                <w:color w:val="000000"/>
                <w:lang w:eastAsia="ru-RU"/>
              </w:rPr>
              <w:t>6</w:t>
            </w:r>
          </w:p>
        </w:tc>
        <w:tc>
          <w:tcPr>
            <w:tcW w:w="1043" w:type="dxa"/>
            <w:tcBorders>
              <w:top w:val="nil"/>
              <w:left w:val="single" w:sz="4" w:space="0" w:color="auto"/>
              <w:bottom w:val="single" w:sz="4" w:space="0" w:color="auto"/>
              <w:right w:val="single" w:sz="4" w:space="0" w:color="auto"/>
            </w:tcBorders>
            <w:shd w:val="clear" w:color="auto" w:fill="auto"/>
            <w:noWrap/>
            <w:vAlign w:val="center"/>
          </w:tcPr>
          <w:p w14:paraId="1B0F3C62" w14:textId="77777777" w:rsidR="00F442F2" w:rsidRPr="00F97BCF" w:rsidRDefault="00F442F2" w:rsidP="001F6103">
            <w:pPr>
              <w:spacing w:after="0" w:line="240" w:lineRule="auto"/>
              <w:jc w:val="center"/>
              <w:rPr>
                <w:rFonts w:ascii="Times New Roman" w:eastAsia="Times New Roman" w:hAnsi="Times New Roman" w:cs="Times New Roman"/>
                <w:color w:val="000000"/>
                <w:lang w:eastAsia="ru-RU"/>
              </w:rPr>
            </w:pPr>
            <w:r w:rsidRPr="00F97BCF">
              <w:rPr>
                <w:rFonts w:ascii="Times New Roman" w:hAnsi="Times New Roman" w:cs="Times New Roman"/>
                <w:color w:val="000000"/>
              </w:rPr>
              <w:t>14</w:t>
            </w:r>
          </w:p>
        </w:tc>
        <w:tc>
          <w:tcPr>
            <w:tcW w:w="1504" w:type="dxa"/>
            <w:tcBorders>
              <w:top w:val="nil"/>
              <w:left w:val="single" w:sz="4" w:space="0" w:color="auto"/>
              <w:bottom w:val="single" w:sz="4" w:space="0" w:color="auto"/>
              <w:right w:val="single" w:sz="4" w:space="0" w:color="auto"/>
            </w:tcBorders>
            <w:shd w:val="clear" w:color="auto" w:fill="auto"/>
            <w:noWrap/>
            <w:vAlign w:val="center"/>
          </w:tcPr>
          <w:p w14:paraId="328C3B4B" w14:textId="77777777" w:rsidR="00F442F2" w:rsidRPr="00F97BCF" w:rsidRDefault="00F442F2" w:rsidP="001F6103">
            <w:pPr>
              <w:spacing w:after="0" w:line="240" w:lineRule="auto"/>
              <w:jc w:val="center"/>
              <w:rPr>
                <w:rFonts w:ascii="Times New Roman" w:eastAsia="Times New Roman" w:hAnsi="Times New Roman" w:cs="Times New Roman"/>
                <w:color w:val="000000"/>
                <w:lang w:eastAsia="ru-RU"/>
              </w:rPr>
            </w:pPr>
            <w:r w:rsidRPr="00F97BCF">
              <w:rPr>
                <w:rFonts w:ascii="Times New Roman" w:hAnsi="Times New Roman" w:cs="Times New Roman"/>
                <w:color w:val="000000"/>
              </w:rPr>
              <w:t>290</w:t>
            </w:r>
          </w:p>
        </w:tc>
        <w:tc>
          <w:tcPr>
            <w:tcW w:w="3033" w:type="dxa"/>
            <w:tcBorders>
              <w:top w:val="nil"/>
              <w:left w:val="single" w:sz="4" w:space="0" w:color="auto"/>
              <w:bottom w:val="single" w:sz="4" w:space="0" w:color="auto"/>
              <w:right w:val="single" w:sz="4" w:space="0" w:color="auto"/>
            </w:tcBorders>
            <w:shd w:val="clear" w:color="auto" w:fill="auto"/>
            <w:noWrap/>
            <w:vAlign w:val="center"/>
          </w:tcPr>
          <w:p w14:paraId="48CB6EDB" w14:textId="77777777" w:rsidR="00F442F2" w:rsidRPr="00F97BCF" w:rsidRDefault="00F442F2" w:rsidP="001F6103">
            <w:pPr>
              <w:spacing w:after="0" w:line="240" w:lineRule="auto"/>
              <w:jc w:val="center"/>
              <w:rPr>
                <w:rFonts w:ascii="Times New Roman" w:eastAsia="Times New Roman" w:hAnsi="Times New Roman" w:cs="Times New Roman"/>
                <w:color w:val="000000"/>
                <w:lang w:eastAsia="ru-RU"/>
              </w:rPr>
            </w:pPr>
            <w:r w:rsidRPr="00F97BCF">
              <w:rPr>
                <w:rFonts w:ascii="Times New Roman" w:hAnsi="Times New Roman" w:cs="Times New Roman"/>
                <w:color w:val="000000"/>
              </w:rPr>
              <w:t>18.08.2026</w:t>
            </w:r>
          </w:p>
        </w:tc>
        <w:tc>
          <w:tcPr>
            <w:tcW w:w="2669" w:type="dxa"/>
            <w:tcBorders>
              <w:top w:val="nil"/>
              <w:left w:val="nil"/>
              <w:bottom w:val="single" w:sz="4" w:space="0" w:color="auto"/>
              <w:right w:val="single" w:sz="4" w:space="0" w:color="auto"/>
            </w:tcBorders>
            <w:noWrap/>
            <w:vAlign w:val="center"/>
          </w:tcPr>
          <w:p w14:paraId="3F68B3C1" w14:textId="77777777" w:rsidR="00F442F2" w:rsidRPr="00F97BCF" w:rsidRDefault="00F442F2" w:rsidP="001F6103">
            <w:pPr>
              <w:spacing w:after="0" w:line="240" w:lineRule="auto"/>
              <w:jc w:val="center"/>
              <w:rPr>
                <w:rFonts w:ascii="Times New Roman" w:eastAsia="Times New Roman" w:hAnsi="Times New Roman" w:cs="Times New Roman"/>
                <w:color w:val="000000"/>
                <w:lang w:eastAsia="ru-RU"/>
              </w:rPr>
            </w:pPr>
            <w:r w:rsidRPr="00F97BCF">
              <w:rPr>
                <w:rFonts w:ascii="Times New Roman" w:hAnsi="Times New Roman" w:cs="Times New Roman"/>
                <w:color w:val="000000"/>
              </w:rPr>
              <w:t>31.08.2026</w:t>
            </w:r>
          </w:p>
        </w:tc>
      </w:tr>
      <w:tr w:rsidR="00F442F2" w:rsidRPr="00F97BCF" w14:paraId="365462EF" w14:textId="77777777" w:rsidTr="001F6103">
        <w:trPr>
          <w:trHeight w:val="322"/>
        </w:trPr>
        <w:tc>
          <w:tcPr>
            <w:tcW w:w="1055" w:type="dxa"/>
            <w:tcBorders>
              <w:top w:val="nil"/>
              <w:left w:val="single" w:sz="4" w:space="0" w:color="auto"/>
              <w:bottom w:val="single" w:sz="4" w:space="0" w:color="auto"/>
              <w:right w:val="single" w:sz="4" w:space="0" w:color="auto"/>
            </w:tcBorders>
            <w:vAlign w:val="center"/>
          </w:tcPr>
          <w:p w14:paraId="50A0EB2C" w14:textId="77777777" w:rsidR="00F442F2" w:rsidRPr="00F97BCF" w:rsidRDefault="00F442F2" w:rsidP="001F6103">
            <w:pPr>
              <w:spacing w:after="0" w:line="240" w:lineRule="auto"/>
              <w:jc w:val="center"/>
              <w:rPr>
                <w:rFonts w:ascii="Times New Roman" w:eastAsia="Times New Roman" w:hAnsi="Times New Roman" w:cs="Times New Roman"/>
                <w:color w:val="000000"/>
                <w:lang w:eastAsia="ru-RU"/>
              </w:rPr>
            </w:pPr>
            <w:r w:rsidRPr="00F97BCF">
              <w:rPr>
                <w:rFonts w:ascii="Times New Roman" w:eastAsia="Times New Roman" w:hAnsi="Times New Roman" w:cs="Times New Roman"/>
                <w:color w:val="000000"/>
                <w:lang w:eastAsia="ru-RU"/>
              </w:rPr>
              <w:t>7</w:t>
            </w:r>
          </w:p>
        </w:tc>
        <w:tc>
          <w:tcPr>
            <w:tcW w:w="1043" w:type="dxa"/>
            <w:tcBorders>
              <w:top w:val="nil"/>
              <w:left w:val="single" w:sz="4" w:space="0" w:color="auto"/>
              <w:bottom w:val="single" w:sz="4" w:space="0" w:color="auto"/>
              <w:right w:val="single" w:sz="4" w:space="0" w:color="auto"/>
            </w:tcBorders>
            <w:shd w:val="clear" w:color="auto" w:fill="auto"/>
            <w:noWrap/>
            <w:vAlign w:val="center"/>
          </w:tcPr>
          <w:p w14:paraId="486AD445" w14:textId="77777777" w:rsidR="00F442F2" w:rsidRPr="00F97BCF" w:rsidRDefault="00F442F2" w:rsidP="001F6103">
            <w:pPr>
              <w:spacing w:after="0" w:line="240" w:lineRule="auto"/>
              <w:jc w:val="center"/>
              <w:rPr>
                <w:rFonts w:ascii="Times New Roman" w:eastAsia="Times New Roman" w:hAnsi="Times New Roman" w:cs="Times New Roman"/>
                <w:color w:val="000000"/>
                <w:lang w:eastAsia="ru-RU"/>
              </w:rPr>
            </w:pPr>
            <w:r w:rsidRPr="00F97BCF">
              <w:rPr>
                <w:rFonts w:ascii="Times New Roman" w:hAnsi="Times New Roman" w:cs="Times New Roman"/>
                <w:color w:val="000000"/>
              </w:rPr>
              <w:t>7</w:t>
            </w:r>
          </w:p>
        </w:tc>
        <w:tc>
          <w:tcPr>
            <w:tcW w:w="1504" w:type="dxa"/>
            <w:tcBorders>
              <w:top w:val="nil"/>
              <w:left w:val="single" w:sz="4" w:space="0" w:color="auto"/>
              <w:bottom w:val="single" w:sz="4" w:space="0" w:color="auto"/>
              <w:right w:val="single" w:sz="4" w:space="0" w:color="auto"/>
            </w:tcBorders>
            <w:shd w:val="clear" w:color="auto" w:fill="auto"/>
            <w:noWrap/>
            <w:vAlign w:val="center"/>
          </w:tcPr>
          <w:p w14:paraId="455E3A60" w14:textId="77777777" w:rsidR="00F442F2" w:rsidRPr="00F97BCF" w:rsidRDefault="00F442F2" w:rsidP="001F6103">
            <w:pPr>
              <w:spacing w:after="0" w:line="240" w:lineRule="auto"/>
              <w:jc w:val="center"/>
              <w:rPr>
                <w:rFonts w:ascii="Times New Roman" w:eastAsia="Times New Roman" w:hAnsi="Times New Roman" w:cs="Times New Roman"/>
                <w:color w:val="000000"/>
                <w:lang w:eastAsia="ru-RU"/>
              </w:rPr>
            </w:pPr>
            <w:r w:rsidRPr="00F97BCF">
              <w:rPr>
                <w:rFonts w:ascii="Times New Roman" w:hAnsi="Times New Roman" w:cs="Times New Roman"/>
                <w:color w:val="000000"/>
              </w:rPr>
              <w:t>150</w:t>
            </w:r>
          </w:p>
        </w:tc>
        <w:tc>
          <w:tcPr>
            <w:tcW w:w="3033" w:type="dxa"/>
            <w:tcBorders>
              <w:top w:val="nil"/>
              <w:left w:val="single" w:sz="4" w:space="0" w:color="auto"/>
              <w:bottom w:val="single" w:sz="4" w:space="0" w:color="auto"/>
              <w:right w:val="single" w:sz="4" w:space="0" w:color="auto"/>
            </w:tcBorders>
            <w:shd w:val="clear" w:color="auto" w:fill="auto"/>
            <w:noWrap/>
            <w:vAlign w:val="center"/>
          </w:tcPr>
          <w:p w14:paraId="4AF25083" w14:textId="77777777" w:rsidR="00F442F2" w:rsidRPr="00F97BCF" w:rsidRDefault="00F442F2" w:rsidP="001F6103">
            <w:pPr>
              <w:spacing w:after="0" w:line="240" w:lineRule="auto"/>
              <w:jc w:val="center"/>
              <w:rPr>
                <w:rFonts w:ascii="Times New Roman" w:eastAsia="Times New Roman" w:hAnsi="Times New Roman" w:cs="Times New Roman"/>
                <w:color w:val="000000"/>
                <w:lang w:eastAsia="ru-RU"/>
              </w:rPr>
            </w:pPr>
            <w:r w:rsidRPr="00F97BCF">
              <w:rPr>
                <w:rFonts w:ascii="Times New Roman" w:hAnsi="Times New Roman" w:cs="Times New Roman"/>
                <w:color w:val="000000"/>
              </w:rPr>
              <w:t>24.10.2026</w:t>
            </w:r>
          </w:p>
        </w:tc>
        <w:tc>
          <w:tcPr>
            <w:tcW w:w="2669" w:type="dxa"/>
            <w:tcBorders>
              <w:top w:val="nil"/>
              <w:left w:val="nil"/>
              <w:bottom w:val="single" w:sz="4" w:space="0" w:color="auto"/>
              <w:right w:val="single" w:sz="4" w:space="0" w:color="auto"/>
            </w:tcBorders>
            <w:noWrap/>
            <w:vAlign w:val="center"/>
          </w:tcPr>
          <w:p w14:paraId="4D07910C" w14:textId="77777777" w:rsidR="00F442F2" w:rsidRPr="00F97BCF" w:rsidRDefault="00F442F2" w:rsidP="001F6103">
            <w:pPr>
              <w:spacing w:after="0" w:line="240" w:lineRule="auto"/>
              <w:jc w:val="center"/>
              <w:rPr>
                <w:rFonts w:ascii="Times New Roman" w:eastAsia="Times New Roman" w:hAnsi="Times New Roman" w:cs="Times New Roman"/>
                <w:color w:val="000000"/>
                <w:lang w:eastAsia="ru-RU"/>
              </w:rPr>
            </w:pPr>
            <w:r w:rsidRPr="00F97BCF">
              <w:rPr>
                <w:rFonts w:ascii="Times New Roman" w:hAnsi="Times New Roman" w:cs="Times New Roman"/>
                <w:color w:val="000000"/>
              </w:rPr>
              <w:t>30.10.2026</w:t>
            </w:r>
          </w:p>
        </w:tc>
      </w:tr>
      <w:tr w:rsidR="00F442F2" w:rsidRPr="00F97BCF" w14:paraId="52301888" w14:textId="77777777" w:rsidTr="001F6103">
        <w:trPr>
          <w:trHeight w:val="297"/>
        </w:trPr>
        <w:tc>
          <w:tcPr>
            <w:tcW w:w="1055" w:type="dxa"/>
            <w:tcBorders>
              <w:top w:val="nil"/>
              <w:left w:val="single" w:sz="4" w:space="0" w:color="auto"/>
              <w:bottom w:val="single" w:sz="4" w:space="0" w:color="auto"/>
              <w:right w:val="single" w:sz="4" w:space="0" w:color="auto"/>
            </w:tcBorders>
            <w:noWrap/>
            <w:vAlign w:val="bottom"/>
            <w:hideMark/>
          </w:tcPr>
          <w:p w14:paraId="5E64420A" w14:textId="77777777" w:rsidR="00F442F2" w:rsidRPr="00F97BCF" w:rsidRDefault="00F442F2" w:rsidP="001F6103">
            <w:pPr>
              <w:spacing w:after="0" w:line="240" w:lineRule="auto"/>
              <w:rPr>
                <w:rFonts w:ascii="Times New Roman" w:eastAsia="Times New Roman" w:hAnsi="Times New Roman" w:cs="Times New Roman"/>
                <w:color w:val="000000"/>
                <w:lang w:eastAsia="ru-RU"/>
              </w:rPr>
            </w:pPr>
            <w:r w:rsidRPr="00F97BCF">
              <w:rPr>
                <w:rFonts w:ascii="Times New Roman" w:eastAsia="Times New Roman" w:hAnsi="Times New Roman" w:cs="Times New Roman"/>
                <w:color w:val="000000"/>
                <w:lang w:eastAsia="ru-RU"/>
              </w:rPr>
              <w:t> </w:t>
            </w:r>
          </w:p>
        </w:tc>
        <w:tc>
          <w:tcPr>
            <w:tcW w:w="1043" w:type="dxa"/>
            <w:tcBorders>
              <w:top w:val="nil"/>
              <w:left w:val="nil"/>
              <w:bottom w:val="single" w:sz="4" w:space="0" w:color="auto"/>
              <w:right w:val="single" w:sz="4" w:space="0" w:color="auto"/>
            </w:tcBorders>
            <w:noWrap/>
            <w:vAlign w:val="bottom"/>
          </w:tcPr>
          <w:p w14:paraId="474663F5" w14:textId="77777777" w:rsidR="00F442F2" w:rsidRPr="00F97BCF" w:rsidRDefault="00F442F2" w:rsidP="001F6103">
            <w:pPr>
              <w:spacing w:after="0" w:line="240" w:lineRule="auto"/>
              <w:rPr>
                <w:rFonts w:ascii="Times New Roman" w:eastAsia="Times New Roman" w:hAnsi="Times New Roman" w:cs="Times New Roman"/>
                <w:color w:val="000000"/>
                <w:lang w:eastAsia="ru-RU"/>
              </w:rPr>
            </w:pPr>
            <w:r w:rsidRPr="00F97BCF">
              <w:rPr>
                <w:rFonts w:ascii="Times New Roman" w:eastAsia="Times New Roman" w:hAnsi="Times New Roman" w:cs="Times New Roman"/>
                <w:color w:val="000000"/>
                <w:lang w:eastAsia="ru-RU"/>
              </w:rPr>
              <w:t>98</w:t>
            </w:r>
          </w:p>
        </w:tc>
        <w:tc>
          <w:tcPr>
            <w:tcW w:w="1504" w:type="dxa"/>
            <w:tcBorders>
              <w:top w:val="nil"/>
              <w:left w:val="nil"/>
              <w:bottom w:val="single" w:sz="4" w:space="0" w:color="auto"/>
              <w:right w:val="single" w:sz="4" w:space="0" w:color="auto"/>
            </w:tcBorders>
            <w:noWrap/>
            <w:vAlign w:val="bottom"/>
          </w:tcPr>
          <w:p w14:paraId="72757E2D" w14:textId="77777777" w:rsidR="00F442F2" w:rsidRPr="00F97BCF" w:rsidRDefault="00F442F2" w:rsidP="001F6103">
            <w:pPr>
              <w:spacing w:after="0" w:line="240" w:lineRule="auto"/>
              <w:jc w:val="center"/>
              <w:rPr>
                <w:rFonts w:ascii="Times New Roman" w:eastAsia="Times New Roman" w:hAnsi="Times New Roman" w:cs="Times New Roman"/>
                <w:color w:val="000000"/>
                <w:lang w:eastAsia="ru-RU"/>
              </w:rPr>
            </w:pPr>
            <w:r w:rsidRPr="00F97BCF">
              <w:rPr>
                <w:rFonts w:ascii="Times New Roman" w:eastAsia="Times New Roman" w:hAnsi="Times New Roman" w:cs="Times New Roman"/>
                <w:color w:val="000000"/>
                <w:lang w:eastAsia="ru-RU"/>
              </w:rPr>
              <w:t>1890</w:t>
            </w:r>
          </w:p>
        </w:tc>
        <w:tc>
          <w:tcPr>
            <w:tcW w:w="3033" w:type="dxa"/>
            <w:tcBorders>
              <w:top w:val="nil"/>
              <w:left w:val="nil"/>
              <w:bottom w:val="single" w:sz="4" w:space="0" w:color="auto"/>
              <w:right w:val="single" w:sz="4" w:space="0" w:color="auto"/>
            </w:tcBorders>
            <w:noWrap/>
            <w:vAlign w:val="bottom"/>
            <w:hideMark/>
          </w:tcPr>
          <w:p w14:paraId="20766BD3" w14:textId="77777777" w:rsidR="00F442F2" w:rsidRPr="00F97BCF" w:rsidRDefault="00F442F2" w:rsidP="001F6103">
            <w:pPr>
              <w:spacing w:after="0" w:line="240" w:lineRule="auto"/>
              <w:rPr>
                <w:rFonts w:ascii="Times New Roman" w:eastAsia="Times New Roman" w:hAnsi="Times New Roman" w:cs="Times New Roman"/>
                <w:color w:val="000000"/>
                <w:lang w:eastAsia="ru-RU"/>
              </w:rPr>
            </w:pPr>
            <w:r w:rsidRPr="00F97BCF">
              <w:rPr>
                <w:rFonts w:ascii="Times New Roman" w:eastAsia="Times New Roman" w:hAnsi="Times New Roman" w:cs="Times New Roman"/>
                <w:color w:val="000000"/>
                <w:lang w:eastAsia="ru-RU"/>
              </w:rPr>
              <w:t> </w:t>
            </w:r>
          </w:p>
        </w:tc>
        <w:tc>
          <w:tcPr>
            <w:tcW w:w="2669" w:type="dxa"/>
            <w:tcBorders>
              <w:top w:val="nil"/>
              <w:left w:val="nil"/>
              <w:bottom w:val="single" w:sz="4" w:space="0" w:color="auto"/>
              <w:right w:val="single" w:sz="4" w:space="0" w:color="auto"/>
            </w:tcBorders>
            <w:noWrap/>
            <w:vAlign w:val="bottom"/>
            <w:hideMark/>
          </w:tcPr>
          <w:p w14:paraId="7A1351A5" w14:textId="77777777" w:rsidR="00F442F2" w:rsidRPr="00F97BCF" w:rsidRDefault="00F442F2" w:rsidP="001F6103">
            <w:pPr>
              <w:spacing w:after="0" w:line="240" w:lineRule="auto"/>
              <w:rPr>
                <w:rFonts w:ascii="Times New Roman" w:eastAsia="Times New Roman" w:hAnsi="Times New Roman" w:cs="Times New Roman"/>
                <w:color w:val="000000"/>
                <w:lang w:eastAsia="ru-RU"/>
              </w:rPr>
            </w:pPr>
            <w:r w:rsidRPr="00F97BCF">
              <w:rPr>
                <w:rFonts w:ascii="Times New Roman" w:eastAsia="Times New Roman" w:hAnsi="Times New Roman" w:cs="Times New Roman"/>
                <w:color w:val="000000"/>
                <w:lang w:eastAsia="ru-RU"/>
              </w:rPr>
              <w:t> </w:t>
            </w:r>
          </w:p>
        </w:tc>
      </w:tr>
    </w:tbl>
    <w:p w14:paraId="1A2A0156" w14:textId="77777777" w:rsidR="00F442F2" w:rsidRPr="00EE0B39" w:rsidRDefault="00F442F2" w:rsidP="00F442F2">
      <w:pPr>
        <w:tabs>
          <w:tab w:val="left" w:pos="0"/>
        </w:tabs>
        <w:spacing w:after="0" w:line="240" w:lineRule="auto"/>
        <w:jc w:val="both"/>
        <w:outlineLvl w:val="4"/>
        <w:rPr>
          <w:rFonts w:ascii="Times New Roman" w:hAnsi="Times New Roman" w:cs="Times New Roman"/>
        </w:rPr>
      </w:pPr>
      <w:r w:rsidRPr="00EE0B39">
        <w:rPr>
          <w:rFonts w:ascii="Times New Roman" w:hAnsi="Times New Roman" w:cs="Times New Roman"/>
        </w:rPr>
        <w:t>8. Источник финансирования: Бюджет муниципального образования «город Екатеринбург», внебюджетные средства, областного бюджета.</w:t>
      </w:r>
    </w:p>
    <w:p w14:paraId="5881F13E" w14:textId="77777777" w:rsidR="00F442F2" w:rsidRPr="00EE0B39" w:rsidRDefault="00F442F2" w:rsidP="00F442F2">
      <w:pPr>
        <w:tabs>
          <w:tab w:val="left" w:pos="0"/>
        </w:tabs>
        <w:spacing w:after="0" w:line="240" w:lineRule="auto"/>
        <w:jc w:val="both"/>
        <w:outlineLvl w:val="4"/>
        <w:rPr>
          <w:rFonts w:ascii="Times New Roman" w:hAnsi="Times New Roman" w:cs="Times New Roman"/>
        </w:rPr>
      </w:pPr>
      <w:r w:rsidRPr="00EE0B39">
        <w:rPr>
          <w:rFonts w:ascii="Times New Roman" w:hAnsi="Times New Roman" w:cs="Times New Roman"/>
        </w:rPr>
        <w:t>9. Форма, сроки и порядок оплаты услуг: Оплата производится поэтапно в рублях в безналичной форме за фактически оказанный объем услуг в течение 7 рабочих дней после подписания акта сдачи-приемки оказанных услуг и предоставления счета. Услуги, оказанные в течение смены, являются этапом оказания услуг.</w:t>
      </w:r>
    </w:p>
    <w:p w14:paraId="0C10CFC9" w14:textId="77777777" w:rsidR="00F442F2" w:rsidRPr="00EE0B39" w:rsidRDefault="00F442F2" w:rsidP="00F442F2">
      <w:pPr>
        <w:tabs>
          <w:tab w:val="left" w:pos="0"/>
        </w:tabs>
        <w:spacing w:after="0" w:line="240" w:lineRule="auto"/>
        <w:jc w:val="both"/>
        <w:outlineLvl w:val="4"/>
        <w:rPr>
          <w:rFonts w:ascii="Times New Roman" w:hAnsi="Times New Roman" w:cs="Times New Roman"/>
        </w:rPr>
      </w:pPr>
      <w:r w:rsidRPr="00EE0B39">
        <w:rPr>
          <w:rFonts w:ascii="Times New Roman" w:hAnsi="Times New Roman" w:cs="Times New Roman"/>
        </w:rPr>
        <w:t>10. Требования к качеству оказанных услуг: Качество оказанных услуг и их результатов должно соответствовать условиям Договора и нормативно-техническим требованиям, утверждённым действующим законодательством РФ.</w:t>
      </w:r>
    </w:p>
    <w:p w14:paraId="7C0019F3" w14:textId="77777777" w:rsidR="00F442F2" w:rsidRPr="00EE0B39" w:rsidRDefault="00F442F2" w:rsidP="00F442F2">
      <w:pPr>
        <w:tabs>
          <w:tab w:val="left" w:pos="0"/>
        </w:tabs>
        <w:spacing w:after="0" w:line="240" w:lineRule="auto"/>
        <w:jc w:val="both"/>
        <w:outlineLvl w:val="4"/>
        <w:rPr>
          <w:rFonts w:ascii="Times New Roman" w:hAnsi="Times New Roman" w:cs="Times New Roman"/>
        </w:rPr>
      </w:pPr>
      <w:r w:rsidRPr="00EE0B39">
        <w:rPr>
          <w:rFonts w:ascii="Times New Roman" w:hAnsi="Times New Roman" w:cs="Times New Roman"/>
        </w:rPr>
        <w:t xml:space="preserve">11. Требования к безопасности оказания услуг и безопасности результатов услуг: услуги должны оказываться с соблюдением норм и правил техники безопасности, обеспечением безопасности </w:t>
      </w:r>
      <w:r w:rsidRPr="00EE0B39">
        <w:rPr>
          <w:rFonts w:ascii="Times New Roman" w:hAnsi="Times New Roman" w:cs="Times New Roman"/>
        </w:rPr>
        <w:lastRenderedPageBreak/>
        <w:t>жизни и здоровья детей, соответствовать санитарно-гигиеническим требованиям, в соответствии с действующим законодательством РФ, регулирующим оказание данного вида услуг.</w:t>
      </w:r>
    </w:p>
    <w:p w14:paraId="2AF06781" w14:textId="77777777" w:rsidR="00F442F2" w:rsidRPr="00EE0B39" w:rsidRDefault="00F442F2" w:rsidP="00F442F2">
      <w:pPr>
        <w:tabs>
          <w:tab w:val="left" w:pos="0"/>
        </w:tabs>
        <w:spacing w:after="0" w:line="240" w:lineRule="auto"/>
        <w:jc w:val="both"/>
        <w:outlineLvl w:val="4"/>
        <w:rPr>
          <w:rFonts w:ascii="Times New Roman" w:hAnsi="Times New Roman" w:cs="Times New Roman"/>
        </w:rPr>
      </w:pPr>
      <w:r>
        <w:rPr>
          <w:rFonts w:ascii="Times New Roman" w:hAnsi="Times New Roman" w:cs="Times New Roman"/>
        </w:rPr>
        <w:t xml:space="preserve">12.1. </w:t>
      </w:r>
      <w:r w:rsidRPr="00EE0B39">
        <w:rPr>
          <w:rFonts w:ascii="Times New Roman" w:hAnsi="Times New Roman" w:cs="Times New Roman"/>
        </w:rPr>
        <w:t>Условия оказания услуг:</w:t>
      </w:r>
    </w:p>
    <w:p w14:paraId="63BF8CD0" w14:textId="77777777" w:rsidR="00F442F2" w:rsidRPr="00EE0B39" w:rsidRDefault="00F442F2" w:rsidP="00F442F2">
      <w:pPr>
        <w:tabs>
          <w:tab w:val="left" w:pos="0"/>
        </w:tabs>
        <w:spacing w:after="0" w:line="240" w:lineRule="auto"/>
        <w:jc w:val="both"/>
        <w:outlineLvl w:val="4"/>
        <w:rPr>
          <w:rFonts w:ascii="Times New Roman" w:hAnsi="Times New Roman" w:cs="Times New Roman"/>
        </w:rPr>
      </w:pPr>
      <w:r>
        <w:rPr>
          <w:rFonts w:ascii="Times New Roman" w:hAnsi="Times New Roman" w:cs="Times New Roman"/>
        </w:rPr>
        <w:t xml:space="preserve">12.2. </w:t>
      </w:r>
      <w:r w:rsidRPr="00EE0B39">
        <w:rPr>
          <w:rFonts w:ascii="Times New Roman" w:hAnsi="Times New Roman" w:cs="Times New Roman"/>
        </w:rPr>
        <w:t>Исполнитель организует работу медицинского персонала, осуществляет методическое</w:t>
      </w:r>
    </w:p>
    <w:p w14:paraId="4689F64E" w14:textId="77777777" w:rsidR="00F442F2" w:rsidRPr="00EE0B39" w:rsidRDefault="00F442F2" w:rsidP="00F442F2">
      <w:pPr>
        <w:tabs>
          <w:tab w:val="left" w:pos="0"/>
        </w:tabs>
        <w:spacing w:after="0" w:line="240" w:lineRule="auto"/>
        <w:jc w:val="both"/>
        <w:outlineLvl w:val="4"/>
        <w:rPr>
          <w:rFonts w:ascii="Times New Roman" w:hAnsi="Times New Roman" w:cs="Times New Roman"/>
        </w:rPr>
      </w:pPr>
      <w:r w:rsidRPr="00EE0B39">
        <w:rPr>
          <w:rFonts w:ascii="Times New Roman" w:hAnsi="Times New Roman" w:cs="Times New Roman"/>
        </w:rPr>
        <w:t xml:space="preserve">руководство, обеспечивает контроль и соблюдение медицинским персоналом установленного </w:t>
      </w:r>
      <w:r>
        <w:rPr>
          <w:rFonts w:ascii="Times New Roman" w:hAnsi="Times New Roman" w:cs="Times New Roman"/>
        </w:rPr>
        <w:t xml:space="preserve">- -  </w:t>
      </w:r>
      <w:r w:rsidRPr="00EE0B39">
        <w:rPr>
          <w:rFonts w:ascii="Times New Roman" w:hAnsi="Times New Roman" w:cs="Times New Roman"/>
        </w:rPr>
        <w:t>Заказчиком режима работы;</w:t>
      </w:r>
    </w:p>
    <w:p w14:paraId="35BAFA02" w14:textId="77777777" w:rsidR="00F442F2" w:rsidRPr="00EE0B39" w:rsidRDefault="00F442F2" w:rsidP="00F442F2">
      <w:pPr>
        <w:tabs>
          <w:tab w:val="left" w:pos="0"/>
        </w:tabs>
        <w:spacing w:after="0" w:line="240" w:lineRule="auto"/>
        <w:jc w:val="both"/>
        <w:outlineLvl w:val="4"/>
        <w:rPr>
          <w:rFonts w:ascii="Times New Roman" w:hAnsi="Times New Roman" w:cs="Times New Roman"/>
        </w:rPr>
      </w:pPr>
      <w:r>
        <w:rPr>
          <w:rFonts w:ascii="Times New Roman" w:hAnsi="Times New Roman" w:cs="Times New Roman"/>
        </w:rPr>
        <w:t xml:space="preserve">12.3. </w:t>
      </w:r>
      <w:r w:rsidRPr="00EE0B39">
        <w:rPr>
          <w:rFonts w:ascii="Times New Roman" w:hAnsi="Times New Roman" w:cs="Times New Roman"/>
        </w:rPr>
        <w:t>Проводит организационно-подготовительную работу перед заездом детей в МАУ ДОЛ «</w:t>
      </w:r>
      <w:r>
        <w:rPr>
          <w:rFonts w:ascii="Times New Roman" w:hAnsi="Times New Roman" w:cs="Times New Roman"/>
        </w:rPr>
        <w:t>Буревестник</w:t>
      </w:r>
      <w:r w:rsidRPr="00EE0B39">
        <w:rPr>
          <w:rFonts w:ascii="Times New Roman" w:hAnsi="Times New Roman" w:cs="Times New Roman"/>
        </w:rPr>
        <w:t>»:</w:t>
      </w:r>
    </w:p>
    <w:p w14:paraId="6115F93D" w14:textId="77777777" w:rsidR="00F442F2" w:rsidRPr="00EE0B39" w:rsidRDefault="00F442F2" w:rsidP="00F442F2">
      <w:pPr>
        <w:tabs>
          <w:tab w:val="left" w:pos="0"/>
        </w:tabs>
        <w:spacing w:after="0" w:line="240" w:lineRule="auto"/>
        <w:jc w:val="both"/>
        <w:outlineLvl w:val="4"/>
        <w:rPr>
          <w:rFonts w:ascii="Times New Roman" w:hAnsi="Times New Roman" w:cs="Times New Roman"/>
        </w:rPr>
      </w:pPr>
      <w:r>
        <w:rPr>
          <w:rFonts w:ascii="Times New Roman" w:hAnsi="Times New Roman" w:cs="Times New Roman"/>
        </w:rPr>
        <w:t xml:space="preserve">- </w:t>
      </w:r>
      <w:r w:rsidRPr="00EE0B39">
        <w:rPr>
          <w:rFonts w:ascii="Times New Roman" w:hAnsi="Times New Roman" w:cs="Times New Roman"/>
        </w:rPr>
        <w:t>осуществляет контроль над оснащением медицинского кабинета и изолятора, оборудованием, инструментарием, медикаментами, медицинской документацией;</w:t>
      </w:r>
    </w:p>
    <w:p w14:paraId="23078330" w14:textId="77777777" w:rsidR="00F442F2" w:rsidRPr="00EE0B39" w:rsidRDefault="00F442F2" w:rsidP="00F442F2">
      <w:pPr>
        <w:tabs>
          <w:tab w:val="left" w:pos="0"/>
        </w:tabs>
        <w:spacing w:after="0" w:line="240" w:lineRule="auto"/>
        <w:jc w:val="both"/>
        <w:outlineLvl w:val="4"/>
        <w:rPr>
          <w:rFonts w:ascii="Times New Roman" w:hAnsi="Times New Roman" w:cs="Times New Roman"/>
        </w:rPr>
      </w:pPr>
      <w:r>
        <w:rPr>
          <w:rFonts w:ascii="Times New Roman" w:hAnsi="Times New Roman" w:cs="Times New Roman"/>
        </w:rPr>
        <w:t xml:space="preserve">- </w:t>
      </w:r>
      <w:r w:rsidRPr="00EE0B39">
        <w:rPr>
          <w:rFonts w:ascii="Times New Roman" w:hAnsi="Times New Roman" w:cs="Times New Roman"/>
        </w:rPr>
        <w:t>подготавливает Заказчику заявки на приобретение лекарственных средств, медикаментов и перевязочных материалов и получает их по доверенности от Заказчика;</w:t>
      </w:r>
    </w:p>
    <w:p w14:paraId="72407CBC" w14:textId="77777777" w:rsidR="00F442F2" w:rsidRDefault="00F442F2" w:rsidP="00F442F2">
      <w:pPr>
        <w:tabs>
          <w:tab w:val="left" w:pos="0"/>
        </w:tabs>
        <w:spacing w:after="0" w:line="240" w:lineRule="auto"/>
        <w:jc w:val="both"/>
        <w:outlineLvl w:val="4"/>
        <w:rPr>
          <w:rFonts w:ascii="Times New Roman" w:hAnsi="Times New Roman" w:cs="Times New Roman"/>
        </w:rPr>
      </w:pPr>
      <w:r>
        <w:rPr>
          <w:rFonts w:ascii="Times New Roman" w:hAnsi="Times New Roman" w:cs="Times New Roman"/>
        </w:rPr>
        <w:t xml:space="preserve">- </w:t>
      </w:r>
      <w:r w:rsidRPr="00EE0B39">
        <w:rPr>
          <w:rFonts w:ascii="Times New Roman" w:hAnsi="Times New Roman" w:cs="Times New Roman"/>
        </w:rPr>
        <w:t>контролирует обеспечение медицинского кабинета и изолятора дезинфекционными средствами в достаточном количестве;</w:t>
      </w:r>
    </w:p>
    <w:p w14:paraId="2EFE3042" w14:textId="77777777" w:rsidR="00F442F2" w:rsidRPr="00EE0B39" w:rsidRDefault="00F442F2" w:rsidP="00F442F2">
      <w:pPr>
        <w:tabs>
          <w:tab w:val="left" w:pos="0"/>
        </w:tabs>
        <w:spacing w:after="0" w:line="240" w:lineRule="auto"/>
        <w:jc w:val="both"/>
        <w:outlineLvl w:val="4"/>
        <w:rPr>
          <w:rFonts w:ascii="Times New Roman" w:hAnsi="Times New Roman" w:cs="Times New Roman"/>
        </w:rPr>
      </w:pPr>
      <w:r>
        <w:rPr>
          <w:rFonts w:ascii="Times New Roman" w:hAnsi="Times New Roman" w:cs="Times New Roman"/>
        </w:rPr>
        <w:t xml:space="preserve">- </w:t>
      </w:r>
      <w:r w:rsidRPr="00EE0B39">
        <w:rPr>
          <w:rFonts w:ascii="Times New Roman" w:hAnsi="Times New Roman" w:cs="Times New Roman"/>
        </w:rPr>
        <w:t>проводит медицинский осмотр детей перед заездом, проверяет наличие и полноту заполнения медицинской документации;</w:t>
      </w:r>
    </w:p>
    <w:p w14:paraId="688E2678" w14:textId="77777777" w:rsidR="00F442F2" w:rsidRPr="00EE0B39" w:rsidRDefault="00F442F2" w:rsidP="00F442F2">
      <w:pPr>
        <w:tabs>
          <w:tab w:val="left" w:pos="0"/>
        </w:tabs>
        <w:spacing w:after="0" w:line="240" w:lineRule="auto"/>
        <w:jc w:val="both"/>
        <w:outlineLvl w:val="4"/>
        <w:rPr>
          <w:rFonts w:ascii="Times New Roman" w:hAnsi="Times New Roman" w:cs="Times New Roman"/>
        </w:rPr>
      </w:pPr>
      <w:r>
        <w:rPr>
          <w:rFonts w:ascii="Times New Roman" w:hAnsi="Times New Roman" w:cs="Times New Roman"/>
        </w:rPr>
        <w:t xml:space="preserve">- </w:t>
      </w:r>
      <w:r w:rsidRPr="00EE0B39">
        <w:rPr>
          <w:rFonts w:ascii="Times New Roman" w:hAnsi="Times New Roman" w:cs="Times New Roman"/>
        </w:rPr>
        <w:t xml:space="preserve">сопровождает детей в пути следования. </w:t>
      </w:r>
    </w:p>
    <w:p w14:paraId="3066C946" w14:textId="77777777" w:rsidR="00F442F2" w:rsidRPr="00EE0B39" w:rsidRDefault="00F442F2" w:rsidP="00F442F2">
      <w:pPr>
        <w:tabs>
          <w:tab w:val="left" w:pos="0"/>
        </w:tabs>
        <w:spacing w:after="0" w:line="240" w:lineRule="auto"/>
        <w:jc w:val="both"/>
        <w:outlineLvl w:val="4"/>
        <w:rPr>
          <w:rFonts w:ascii="Times New Roman" w:hAnsi="Times New Roman" w:cs="Times New Roman"/>
        </w:rPr>
      </w:pPr>
      <w:r>
        <w:rPr>
          <w:rFonts w:ascii="Times New Roman" w:hAnsi="Times New Roman" w:cs="Times New Roman"/>
        </w:rPr>
        <w:t xml:space="preserve">12.4. </w:t>
      </w:r>
      <w:r w:rsidRPr="00EE0B39">
        <w:rPr>
          <w:rFonts w:ascii="Times New Roman" w:hAnsi="Times New Roman" w:cs="Times New Roman"/>
        </w:rPr>
        <w:t>В области лечебно-профилактической работы:</w:t>
      </w:r>
    </w:p>
    <w:p w14:paraId="724449AF" w14:textId="77777777" w:rsidR="00F442F2" w:rsidRPr="008251E9" w:rsidRDefault="00F442F2" w:rsidP="00F442F2">
      <w:pPr>
        <w:tabs>
          <w:tab w:val="left" w:pos="0"/>
        </w:tabs>
        <w:spacing w:after="0" w:line="240" w:lineRule="auto"/>
        <w:jc w:val="both"/>
        <w:outlineLvl w:val="4"/>
        <w:rPr>
          <w:rFonts w:ascii="Times New Roman" w:hAnsi="Times New Roman" w:cs="Times New Roman"/>
        </w:rPr>
      </w:pPr>
      <w:r>
        <w:rPr>
          <w:rFonts w:ascii="Times New Roman" w:hAnsi="Times New Roman" w:cs="Times New Roman"/>
        </w:rPr>
        <w:t xml:space="preserve">- </w:t>
      </w:r>
      <w:r w:rsidRPr="00EE0B39">
        <w:rPr>
          <w:rFonts w:ascii="Times New Roman" w:hAnsi="Times New Roman" w:cs="Times New Roman"/>
        </w:rPr>
        <w:t>распределяет детей на медицинские физкультурные группы;</w:t>
      </w:r>
    </w:p>
    <w:p w14:paraId="40CBB4D0" w14:textId="77777777" w:rsidR="00F442F2" w:rsidRPr="00EE0B39" w:rsidRDefault="00F442F2" w:rsidP="00F442F2">
      <w:pPr>
        <w:tabs>
          <w:tab w:val="left" w:pos="0"/>
        </w:tabs>
        <w:spacing w:after="0" w:line="240" w:lineRule="auto"/>
        <w:jc w:val="both"/>
        <w:outlineLvl w:val="4"/>
        <w:rPr>
          <w:rFonts w:ascii="Times New Roman" w:hAnsi="Times New Roman" w:cs="Times New Roman"/>
        </w:rPr>
      </w:pPr>
      <w:r>
        <w:rPr>
          <w:rFonts w:ascii="Times New Roman" w:hAnsi="Times New Roman" w:cs="Times New Roman"/>
        </w:rPr>
        <w:t xml:space="preserve">- </w:t>
      </w:r>
      <w:r w:rsidRPr="00EE0B39">
        <w:rPr>
          <w:rFonts w:ascii="Times New Roman" w:hAnsi="Times New Roman" w:cs="Times New Roman"/>
        </w:rPr>
        <w:t>информирует сотрудников Заказчика (начальника, воспитателей, инструкторов по физкультуре) о состоянии здоровья детей под роспись;</w:t>
      </w:r>
    </w:p>
    <w:p w14:paraId="61E45B50" w14:textId="77777777" w:rsidR="00F442F2" w:rsidRPr="00EE0B39" w:rsidRDefault="00F442F2" w:rsidP="00F442F2">
      <w:pPr>
        <w:tabs>
          <w:tab w:val="left" w:pos="0"/>
        </w:tabs>
        <w:spacing w:after="0" w:line="240" w:lineRule="auto"/>
        <w:jc w:val="both"/>
        <w:outlineLvl w:val="4"/>
        <w:rPr>
          <w:rFonts w:ascii="Times New Roman" w:hAnsi="Times New Roman" w:cs="Times New Roman"/>
        </w:rPr>
      </w:pPr>
      <w:r>
        <w:rPr>
          <w:rFonts w:ascii="Times New Roman" w:hAnsi="Times New Roman" w:cs="Times New Roman"/>
        </w:rPr>
        <w:t xml:space="preserve">- </w:t>
      </w:r>
      <w:r w:rsidRPr="00EE0B39">
        <w:rPr>
          <w:rFonts w:ascii="Times New Roman" w:hAnsi="Times New Roman" w:cs="Times New Roman"/>
        </w:rPr>
        <w:t>корректирует режим дня и нагрузки для детей с отклонениями в состоянии здоровья;</w:t>
      </w:r>
    </w:p>
    <w:p w14:paraId="108FFE68" w14:textId="77777777" w:rsidR="00F442F2" w:rsidRPr="00EE0B39" w:rsidRDefault="00F442F2" w:rsidP="00F442F2">
      <w:pPr>
        <w:tabs>
          <w:tab w:val="left" w:pos="0"/>
        </w:tabs>
        <w:spacing w:after="0" w:line="240" w:lineRule="auto"/>
        <w:jc w:val="both"/>
        <w:outlineLvl w:val="4"/>
        <w:rPr>
          <w:rFonts w:ascii="Times New Roman" w:hAnsi="Times New Roman" w:cs="Times New Roman"/>
        </w:rPr>
      </w:pPr>
      <w:r>
        <w:rPr>
          <w:rFonts w:ascii="Times New Roman" w:hAnsi="Times New Roman" w:cs="Times New Roman"/>
        </w:rPr>
        <w:t xml:space="preserve">- </w:t>
      </w:r>
      <w:r w:rsidRPr="00EE0B39">
        <w:rPr>
          <w:rFonts w:ascii="Times New Roman" w:hAnsi="Times New Roman" w:cs="Times New Roman"/>
        </w:rPr>
        <w:t>проводит взвешивание детей и измерение мышечной силы кистевым динамометром в начале и в конце смены при смене не менее 21 дня;</w:t>
      </w:r>
    </w:p>
    <w:p w14:paraId="7F1F964C" w14:textId="77777777" w:rsidR="00F442F2" w:rsidRPr="00EE0B39" w:rsidRDefault="00F442F2" w:rsidP="00F442F2">
      <w:pPr>
        <w:tabs>
          <w:tab w:val="left" w:pos="0"/>
        </w:tabs>
        <w:spacing w:after="0" w:line="240" w:lineRule="auto"/>
        <w:jc w:val="both"/>
        <w:outlineLvl w:val="4"/>
        <w:rPr>
          <w:rFonts w:ascii="Times New Roman" w:hAnsi="Times New Roman" w:cs="Times New Roman"/>
        </w:rPr>
      </w:pPr>
      <w:r>
        <w:rPr>
          <w:rFonts w:ascii="Times New Roman" w:hAnsi="Times New Roman" w:cs="Times New Roman"/>
        </w:rPr>
        <w:t xml:space="preserve">- </w:t>
      </w:r>
      <w:r w:rsidRPr="00EE0B39">
        <w:rPr>
          <w:rFonts w:ascii="Times New Roman" w:hAnsi="Times New Roman" w:cs="Times New Roman"/>
        </w:rPr>
        <w:t>систематически контролирует состояние здоровья детей, особенно имеющих отклонения в здоровье, выявляет заболевших;</w:t>
      </w:r>
    </w:p>
    <w:p w14:paraId="79D5DC7D" w14:textId="77777777" w:rsidR="00F442F2" w:rsidRPr="00EE0B39" w:rsidRDefault="00F442F2" w:rsidP="00F442F2">
      <w:pPr>
        <w:tabs>
          <w:tab w:val="left" w:pos="0"/>
        </w:tabs>
        <w:spacing w:after="0" w:line="240" w:lineRule="auto"/>
        <w:jc w:val="both"/>
        <w:outlineLvl w:val="4"/>
        <w:rPr>
          <w:rFonts w:ascii="Times New Roman" w:hAnsi="Times New Roman" w:cs="Times New Roman"/>
        </w:rPr>
      </w:pPr>
      <w:r>
        <w:rPr>
          <w:rFonts w:ascii="Times New Roman" w:hAnsi="Times New Roman" w:cs="Times New Roman"/>
        </w:rPr>
        <w:t xml:space="preserve">- </w:t>
      </w:r>
      <w:r w:rsidRPr="00EE0B39">
        <w:rPr>
          <w:rFonts w:ascii="Times New Roman" w:hAnsi="Times New Roman" w:cs="Times New Roman"/>
        </w:rPr>
        <w:t>контролирует соблюдение правил личной гигиены детьми и персоналом, сроки проведения банных дней,</w:t>
      </w:r>
    </w:p>
    <w:p w14:paraId="1C78A36B" w14:textId="77777777" w:rsidR="00F442F2" w:rsidRPr="00EE0B39" w:rsidRDefault="00F442F2" w:rsidP="00F442F2">
      <w:pPr>
        <w:tabs>
          <w:tab w:val="left" w:pos="0"/>
        </w:tabs>
        <w:spacing w:after="0" w:line="240" w:lineRule="auto"/>
        <w:jc w:val="both"/>
        <w:outlineLvl w:val="4"/>
        <w:rPr>
          <w:rFonts w:ascii="Times New Roman" w:hAnsi="Times New Roman" w:cs="Times New Roman"/>
        </w:rPr>
      </w:pPr>
      <w:r>
        <w:rPr>
          <w:rFonts w:ascii="Times New Roman" w:hAnsi="Times New Roman" w:cs="Times New Roman"/>
        </w:rPr>
        <w:t xml:space="preserve">- </w:t>
      </w:r>
      <w:r w:rsidRPr="00EE0B39">
        <w:rPr>
          <w:rFonts w:ascii="Times New Roman" w:hAnsi="Times New Roman" w:cs="Times New Roman"/>
        </w:rPr>
        <w:t>осуществляет ежедневный амбулаторный прием детей;</w:t>
      </w:r>
    </w:p>
    <w:p w14:paraId="5B220B06" w14:textId="77777777" w:rsidR="00F442F2" w:rsidRPr="00EE0B39" w:rsidRDefault="00F442F2" w:rsidP="00F442F2">
      <w:pPr>
        <w:tabs>
          <w:tab w:val="left" w:pos="0"/>
        </w:tabs>
        <w:spacing w:after="0" w:line="240" w:lineRule="auto"/>
        <w:jc w:val="both"/>
        <w:outlineLvl w:val="4"/>
        <w:rPr>
          <w:rFonts w:ascii="Times New Roman" w:hAnsi="Times New Roman" w:cs="Times New Roman"/>
        </w:rPr>
      </w:pPr>
      <w:r>
        <w:rPr>
          <w:rFonts w:ascii="Times New Roman" w:hAnsi="Times New Roman" w:cs="Times New Roman"/>
        </w:rPr>
        <w:t xml:space="preserve">- </w:t>
      </w:r>
      <w:r w:rsidRPr="00EE0B39">
        <w:rPr>
          <w:rFonts w:ascii="Times New Roman" w:hAnsi="Times New Roman" w:cs="Times New Roman"/>
        </w:rPr>
        <w:t xml:space="preserve">при возникновении инфекционных заболеваний и </w:t>
      </w:r>
      <w:proofErr w:type="spellStart"/>
      <w:r w:rsidRPr="00EE0B39">
        <w:rPr>
          <w:rFonts w:ascii="Times New Roman" w:hAnsi="Times New Roman" w:cs="Times New Roman"/>
        </w:rPr>
        <w:t>травматизама</w:t>
      </w:r>
      <w:proofErr w:type="spellEnd"/>
      <w:r w:rsidRPr="00EE0B39">
        <w:rPr>
          <w:rFonts w:ascii="Times New Roman" w:hAnsi="Times New Roman" w:cs="Times New Roman"/>
        </w:rPr>
        <w:t xml:space="preserve"> незамедлительно информирует о </w:t>
      </w:r>
      <w:r>
        <w:rPr>
          <w:rFonts w:ascii="Times New Roman" w:hAnsi="Times New Roman" w:cs="Times New Roman"/>
        </w:rPr>
        <w:t xml:space="preserve">- </w:t>
      </w:r>
      <w:r w:rsidRPr="00EE0B39">
        <w:rPr>
          <w:rFonts w:ascii="Times New Roman" w:hAnsi="Times New Roman" w:cs="Times New Roman"/>
        </w:rPr>
        <w:t xml:space="preserve">выявлении таких случаев (подозрений), Заказчика, территориальный отдел </w:t>
      </w:r>
      <w:proofErr w:type="spellStart"/>
      <w:r w:rsidRPr="00EE0B39">
        <w:rPr>
          <w:rFonts w:ascii="Times New Roman" w:hAnsi="Times New Roman" w:cs="Times New Roman"/>
        </w:rPr>
        <w:t>Роспотребнадзора</w:t>
      </w:r>
      <w:proofErr w:type="spellEnd"/>
      <w:r w:rsidRPr="00EE0B39">
        <w:rPr>
          <w:rFonts w:ascii="Times New Roman" w:hAnsi="Times New Roman" w:cs="Times New Roman"/>
        </w:rPr>
        <w:t>, Управление здравоохранения Администрации горо</w:t>
      </w:r>
      <w:r>
        <w:rPr>
          <w:rFonts w:ascii="Times New Roman" w:hAnsi="Times New Roman" w:cs="Times New Roman"/>
        </w:rPr>
        <w:t xml:space="preserve">да Екатеринбурга, администрацию </w:t>
      </w:r>
      <w:r w:rsidRPr="00EE0B39">
        <w:rPr>
          <w:rFonts w:ascii="Times New Roman" w:hAnsi="Times New Roman" w:cs="Times New Roman"/>
        </w:rPr>
        <w:t>Исполнителя;</w:t>
      </w:r>
    </w:p>
    <w:p w14:paraId="440DC623" w14:textId="77777777" w:rsidR="00F442F2" w:rsidRPr="00EE0B39" w:rsidRDefault="00F442F2" w:rsidP="00F442F2">
      <w:pPr>
        <w:tabs>
          <w:tab w:val="left" w:pos="0"/>
        </w:tabs>
        <w:spacing w:after="0" w:line="240" w:lineRule="auto"/>
        <w:jc w:val="both"/>
        <w:outlineLvl w:val="4"/>
        <w:rPr>
          <w:rFonts w:ascii="Times New Roman" w:hAnsi="Times New Roman" w:cs="Times New Roman"/>
        </w:rPr>
      </w:pPr>
      <w:r>
        <w:rPr>
          <w:rFonts w:ascii="Times New Roman" w:hAnsi="Times New Roman" w:cs="Times New Roman"/>
        </w:rPr>
        <w:t xml:space="preserve">- </w:t>
      </w:r>
      <w:r w:rsidRPr="00EE0B39">
        <w:rPr>
          <w:rFonts w:ascii="Times New Roman" w:hAnsi="Times New Roman" w:cs="Times New Roman"/>
        </w:rPr>
        <w:t>своевременно изолирует больных, организовывает лечение и уход за детьми, находящимися в изоляторе;</w:t>
      </w:r>
    </w:p>
    <w:p w14:paraId="5F770833" w14:textId="77777777" w:rsidR="00F442F2" w:rsidRPr="00EE0B39" w:rsidRDefault="00F442F2" w:rsidP="00F442F2">
      <w:pPr>
        <w:tabs>
          <w:tab w:val="left" w:pos="0"/>
        </w:tabs>
        <w:spacing w:after="0" w:line="240" w:lineRule="auto"/>
        <w:jc w:val="both"/>
        <w:outlineLvl w:val="4"/>
        <w:rPr>
          <w:rFonts w:ascii="Times New Roman" w:hAnsi="Times New Roman" w:cs="Times New Roman"/>
        </w:rPr>
      </w:pPr>
      <w:r>
        <w:rPr>
          <w:rFonts w:ascii="Times New Roman" w:hAnsi="Times New Roman" w:cs="Times New Roman"/>
        </w:rPr>
        <w:t xml:space="preserve">- </w:t>
      </w:r>
      <w:r w:rsidRPr="00EE0B39">
        <w:rPr>
          <w:rFonts w:ascii="Times New Roman" w:hAnsi="Times New Roman" w:cs="Times New Roman"/>
        </w:rPr>
        <w:t>направляет на госпитализацию по медицинским показаниям детей в лечебное учреждение, производит их сопровождение;</w:t>
      </w:r>
    </w:p>
    <w:p w14:paraId="74828469" w14:textId="77777777" w:rsidR="00F442F2" w:rsidRPr="00EC67D4" w:rsidRDefault="00F442F2" w:rsidP="00F442F2">
      <w:pPr>
        <w:tabs>
          <w:tab w:val="left" w:pos="0"/>
        </w:tabs>
        <w:spacing w:after="0" w:line="240" w:lineRule="auto"/>
        <w:jc w:val="both"/>
        <w:outlineLvl w:val="4"/>
        <w:rPr>
          <w:rFonts w:ascii="Times New Roman" w:hAnsi="Times New Roman" w:cs="Times New Roman"/>
        </w:rPr>
      </w:pPr>
      <w:r>
        <w:rPr>
          <w:rFonts w:ascii="Times New Roman" w:hAnsi="Times New Roman" w:cs="Times New Roman"/>
        </w:rPr>
        <w:t xml:space="preserve">- </w:t>
      </w:r>
      <w:r w:rsidRPr="00EC67D4">
        <w:rPr>
          <w:rFonts w:ascii="Times New Roman" w:hAnsi="Times New Roman" w:cs="Times New Roman"/>
        </w:rPr>
        <w:t>при несчастных случаях оказывает неотложную медицинскую помощь, сопровождает в ближайший стационар;</w:t>
      </w:r>
    </w:p>
    <w:p w14:paraId="4E1EA1F6" w14:textId="77777777" w:rsidR="00F442F2" w:rsidRPr="00EE0B39" w:rsidRDefault="00F442F2" w:rsidP="00F442F2">
      <w:pPr>
        <w:tabs>
          <w:tab w:val="left" w:pos="0"/>
        </w:tabs>
        <w:spacing w:after="0" w:line="240" w:lineRule="auto"/>
        <w:jc w:val="both"/>
        <w:outlineLvl w:val="4"/>
        <w:rPr>
          <w:rFonts w:ascii="Times New Roman" w:hAnsi="Times New Roman" w:cs="Times New Roman"/>
        </w:rPr>
      </w:pPr>
      <w:r>
        <w:rPr>
          <w:rFonts w:ascii="Times New Roman" w:hAnsi="Times New Roman" w:cs="Times New Roman"/>
        </w:rPr>
        <w:t xml:space="preserve">- </w:t>
      </w:r>
      <w:r w:rsidRPr="00EE0B39">
        <w:rPr>
          <w:rFonts w:ascii="Times New Roman" w:hAnsi="Times New Roman" w:cs="Times New Roman"/>
        </w:rPr>
        <w:t>контролирует организацию питания детей;</w:t>
      </w:r>
    </w:p>
    <w:p w14:paraId="083830EA" w14:textId="77777777" w:rsidR="00F442F2" w:rsidRPr="00EE0B39" w:rsidRDefault="00F442F2" w:rsidP="00F442F2">
      <w:pPr>
        <w:tabs>
          <w:tab w:val="left" w:pos="0"/>
        </w:tabs>
        <w:spacing w:after="0" w:line="240" w:lineRule="auto"/>
        <w:jc w:val="both"/>
        <w:outlineLvl w:val="4"/>
        <w:rPr>
          <w:rFonts w:ascii="Times New Roman" w:hAnsi="Times New Roman" w:cs="Times New Roman"/>
        </w:rPr>
      </w:pPr>
      <w:r>
        <w:rPr>
          <w:rFonts w:ascii="Times New Roman" w:hAnsi="Times New Roman" w:cs="Times New Roman"/>
        </w:rPr>
        <w:t xml:space="preserve">- </w:t>
      </w:r>
      <w:r w:rsidRPr="00EE0B39">
        <w:rPr>
          <w:rFonts w:ascii="Times New Roman" w:hAnsi="Times New Roman" w:cs="Times New Roman"/>
        </w:rPr>
        <w:t>систематически контролирует санитарное состояние и содержание всех помещений и территорий Заказчика;</w:t>
      </w:r>
    </w:p>
    <w:p w14:paraId="6EB92C9D" w14:textId="77777777" w:rsidR="00F442F2" w:rsidRPr="00EE0B39" w:rsidRDefault="00F442F2" w:rsidP="00F442F2">
      <w:pPr>
        <w:tabs>
          <w:tab w:val="left" w:pos="0"/>
        </w:tabs>
        <w:spacing w:after="0" w:line="240" w:lineRule="auto"/>
        <w:jc w:val="both"/>
        <w:outlineLvl w:val="4"/>
        <w:rPr>
          <w:rFonts w:ascii="Times New Roman" w:hAnsi="Times New Roman" w:cs="Times New Roman"/>
        </w:rPr>
      </w:pPr>
      <w:r>
        <w:rPr>
          <w:rFonts w:ascii="Times New Roman" w:hAnsi="Times New Roman" w:cs="Times New Roman"/>
        </w:rPr>
        <w:t xml:space="preserve">- </w:t>
      </w:r>
      <w:r w:rsidRPr="00EE0B39">
        <w:rPr>
          <w:rFonts w:ascii="Times New Roman" w:hAnsi="Times New Roman" w:cs="Times New Roman"/>
        </w:rPr>
        <w:t xml:space="preserve">организовывает и проводит ежедневные санитарно-противоэпидемиологические мероприятия (проведение термометрии), проводит осмотр кожных покровов и видимых слизистых, волосистой части головы несовершеннолетних - 1 раз в 7 дней и за 1 - 3 дня до окончания пребывания их в ДОЛ с целью выявления инфекционных болезней и </w:t>
      </w:r>
      <w:proofErr w:type="spellStart"/>
      <w:r w:rsidRPr="00EE0B39">
        <w:rPr>
          <w:rFonts w:ascii="Times New Roman" w:hAnsi="Times New Roman" w:cs="Times New Roman"/>
        </w:rPr>
        <w:t>инфестации</w:t>
      </w:r>
      <w:proofErr w:type="spellEnd"/>
      <w:r w:rsidRPr="00EE0B39">
        <w:rPr>
          <w:rFonts w:ascii="Times New Roman" w:hAnsi="Times New Roman" w:cs="Times New Roman"/>
        </w:rPr>
        <w:t xml:space="preserve"> (педикулез, чесотка);</w:t>
      </w:r>
    </w:p>
    <w:p w14:paraId="50F1784C" w14:textId="77777777" w:rsidR="00F442F2" w:rsidRPr="00EE0B39" w:rsidRDefault="00F442F2" w:rsidP="00F442F2">
      <w:pPr>
        <w:tabs>
          <w:tab w:val="left" w:pos="0"/>
        </w:tabs>
        <w:spacing w:after="0" w:line="240" w:lineRule="auto"/>
        <w:jc w:val="both"/>
        <w:outlineLvl w:val="4"/>
        <w:rPr>
          <w:rFonts w:ascii="Times New Roman" w:hAnsi="Times New Roman" w:cs="Times New Roman"/>
        </w:rPr>
      </w:pPr>
      <w:r>
        <w:rPr>
          <w:rFonts w:ascii="Times New Roman" w:hAnsi="Times New Roman" w:cs="Times New Roman"/>
        </w:rPr>
        <w:t xml:space="preserve">- </w:t>
      </w:r>
      <w:r w:rsidRPr="00EE0B39">
        <w:rPr>
          <w:rFonts w:ascii="Times New Roman" w:hAnsi="Times New Roman" w:cs="Times New Roman"/>
        </w:rPr>
        <w:t>осуществляет медицинский контроль за организацией физического воспитания, проведением</w:t>
      </w:r>
    </w:p>
    <w:p w14:paraId="5AA0DFCA" w14:textId="77777777" w:rsidR="00F442F2" w:rsidRPr="00EE0B39" w:rsidRDefault="00F442F2" w:rsidP="00F442F2">
      <w:pPr>
        <w:tabs>
          <w:tab w:val="left" w:pos="0"/>
        </w:tabs>
        <w:spacing w:after="0" w:line="240" w:lineRule="auto"/>
        <w:jc w:val="both"/>
        <w:outlineLvl w:val="4"/>
        <w:rPr>
          <w:rFonts w:ascii="Times New Roman" w:hAnsi="Times New Roman" w:cs="Times New Roman"/>
        </w:rPr>
      </w:pPr>
      <w:r w:rsidRPr="00EE0B39">
        <w:rPr>
          <w:rFonts w:ascii="Times New Roman" w:hAnsi="Times New Roman" w:cs="Times New Roman"/>
        </w:rPr>
        <w:t>спортивных мероприятий, оздоровительных процедур;</w:t>
      </w:r>
    </w:p>
    <w:p w14:paraId="68B61C9A" w14:textId="77777777" w:rsidR="00F442F2" w:rsidRPr="00EE0B39" w:rsidRDefault="00F442F2" w:rsidP="00F442F2">
      <w:pPr>
        <w:tabs>
          <w:tab w:val="left" w:pos="0"/>
        </w:tabs>
        <w:spacing w:after="0" w:line="240" w:lineRule="auto"/>
        <w:jc w:val="both"/>
        <w:outlineLvl w:val="4"/>
        <w:rPr>
          <w:rFonts w:ascii="Times New Roman" w:hAnsi="Times New Roman" w:cs="Times New Roman"/>
        </w:rPr>
      </w:pPr>
      <w:r>
        <w:rPr>
          <w:rFonts w:ascii="Times New Roman" w:hAnsi="Times New Roman" w:cs="Times New Roman"/>
        </w:rPr>
        <w:t xml:space="preserve">- </w:t>
      </w:r>
      <w:r w:rsidRPr="00EE0B39">
        <w:rPr>
          <w:rFonts w:ascii="Times New Roman" w:hAnsi="Times New Roman" w:cs="Times New Roman"/>
        </w:rPr>
        <w:t>присутствует на всех спортивно-массовых мероприятиях;</w:t>
      </w:r>
    </w:p>
    <w:p w14:paraId="2D742014" w14:textId="77777777" w:rsidR="00F442F2" w:rsidRPr="00EE0B39" w:rsidRDefault="00F442F2" w:rsidP="00F442F2">
      <w:pPr>
        <w:tabs>
          <w:tab w:val="left" w:pos="0"/>
        </w:tabs>
        <w:spacing w:after="0" w:line="240" w:lineRule="auto"/>
        <w:jc w:val="both"/>
        <w:outlineLvl w:val="4"/>
        <w:rPr>
          <w:rFonts w:ascii="Times New Roman" w:hAnsi="Times New Roman" w:cs="Times New Roman"/>
        </w:rPr>
      </w:pPr>
      <w:r>
        <w:rPr>
          <w:rFonts w:ascii="Times New Roman" w:hAnsi="Times New Roman" w:cs="Times New Roman"/>
        </w:rPr>
        <w:t xml:space="preserve">- </w:t>
      </w:r>
      <w:r w:rsidRPr="00EE0B39">
        <w:rPr>
          <w:rFonts w:ascii="Times New Roman" w:hAnsi="Times New Roman" w:cs="Times New Roman"/>
        </w:rPr>
        <w:t>участвует в проведении банных дней, осматривает детей на педикулез, чесотку, микроспорию;</w:t>
      </w:r>
    </w:p>
    <w:p w14:paraId="5AFF7AD4" w14:textId="77777777" w:rsidR="00F442F2" w:rsidRPr="00EE0B39" w:rsidRDefault="00F442F2" w:rsidP="00F442F2">
      <w:pPr>
        <w:tabs>
          <w:tab w:val="left" w:pos="0"/>
        </w:tabs>
        <w:spacing w:after="0" w:line="240" w:lineRule="auto"/>
        <w:jc w:val="both"/>
        <w:outlineLvl w:val="4"/>
        <w:rPr>
          <w:rFonts w:ascii="Times New Roman" w:hAnsi="Times New Roman" w:cs="Times New Roman"/>
        </w:rPr>
      </w:pPr>
      <w:r>
        <w:rPr>
          <w:rFonts w:ascii="Times New Roman" w:hAnsi="Times New Roman" w:cs="Times New Roman"/>
        </w:rPr>
        <w:t xml:space="preserve">- </w:t>
      </w:r>
      <w:r w:rsidRPr="00EE0B39">
        <w:rPr>
          <w:rFonts w:ascii="Times New Roman" w:hAnsi="Times New Roman" w:cs="Times New Roman"/>
        </w:rPr>
        <w:t>участвует в ежедневных административных совещаниях.</w:t>
      </w:r>
    </w:p>
    <w:p w14:paraId="1617EF82" w14:textId="77777777" w:rsidR="00F442F2" w:rsidRDefault="00F442F2" w:rsidP="00F442F2">
      <w:pPr>
        <w:tabs>
          <w:tab w:val="left" w:pos="0"/>
        </w:tabs>
        <w:spacing w:after="0" w:line="240" w:lineRule="auto"/>
        <w:jc w:val="both"/>
        <w:outlineLvl w:val="4"/>
        <w:rPr>
          <w:rFonts w:ascii="Times New Roman" w:hAnsi="Times New Roman" w:cs="Times New Roman"/>
        </w:rPr>
      </w:pPr>
      <w:r>
        <w:rPr>
          <w:rFonts w:ascii="Times New Roman" w:hAnsi="Times New Roman" w:cs="Times New Roman"/>
        </w:rPr>
        <w:t xml:space="preserve">13. </w:t>
      </w:r>
      <w:r w:rsidRPr="00EE0B39">
        <w:rPr>
          <w:rFonts w:ascii="Times New Roman" w:hAnsi="Times New Roman" w:cs="Times New Roman"/>
        </w:rPr>
        <w:t xml:space="preserve">Порядок сдачи и приемки услуг: </w:t>
      </w:r>
    </w:p>
    <w:p w14:paraId="2F4C158F" w14:textId="77777777" w:rsidR="00F442F2" w:rsidRPr="00EE0B39" w:rsidRDefault="00F442F2" w:rsidP="00F442F2">
      <w:pPr>
        <w:tabs>
          <w:tab w:val="left" w:pos="0"/>
        </w:tabs>
        <w:spacing w:after="0" w:line="240" w:lineRule="auto"/>
        <w:jc w:val="both"/>
        <w:outlineLvl w:val="4"/>
        <w:rPr>
          <w:rFonts w:ascii="Times New Roman" w:hAnsi="Times New Roman" w:cs="Times New Roman"/>
        </w:rPr>
      </w:pPr>
      <w:r>
        <w:rPr>
          <w:rFonts w:ascii="Times New Roman" w:hAnsi="Times New Roman" w:cs="Times New Roman"/>
        </w:rPr>
        <w:t xml:space="preserve">13.1. </w:t>
      </w:r>
      <w:r w:rsidRPr="00EE0B39">
        <w:rPr>
          <w:rFonts w:ascii="Times New Roman" w:hAnsi="Times New Roman" w:cs="Times New Roman"/>
        </w:rPr>
        <w:t xml:space="preserve">Исполнитель поэтапно представляет Заказчику акты сдачи-приемки оказанных услуг, а также счет для оплаты в течении 2 рабочих дней после их оказания. Заказчик в течение 5 рабочих дней со дня получения акта сдачи-приемки оказанных услуг обязан принять результаты оказанных услуг и направить Исполнителю подписанный акт сдачи-приемки оказанных услуг или мотивированный отказ от приемки результатов оказанных услуг Исполнителю. В случае несоответствия результата </w:t>
      </w:r>
      <w:r w:rsidRPr="00EE0B39">
        <w:rPr>
          <w:rFonts w:ascii="Times New Roman" w:hAnsi="Times New Roman" w:cs="Times New Roman"/>
        </w:rPr>
        <w:lastRenderedPageBreak/>
        <w:t>оказанных услуг условиям договора, Заказчик вправе в течении 10 дней со дня обнаружения недостатков предъявить Исполнителю требование о безвозмездном устранении выявленных недостатков, если данное требование не устранено в установленный срок, Заказчик вправе расторгнуть Договор в одностороннем порядке и предъявить к возмещению неустойку (штраф, пеню). Приемка результата услуг осуществляется поэтапно после оказания Исполнителем услуг, предусмотренных данным Договором. Заказчик проводит экспертизу оказанных услуг самостоятельно или с привлечением экспертов.</w:t>
      </w:r>
    </w:p>
    <w:p w14:paraId="14E3E5CB" w14:textId="77777777" w:rsidR="00F442F2" w:rsidRPr="008251E9" w:rsidRDefault="00F442F2" w:rsidP="00F442F2">
      <w:pPr>
        <w:tabs>
          <w:tab w:val="left" w:pos="0"/>
        </w:tabs>
        <w:spacing w:after="0" w:line="240" w:lineRule="auto"/>
        <w:jc w:val="both"/>
        <w:outlineLvl w:val="4"/>
        <w:rPr>
          <w:rFonts w:ascii="Times New Roman" w:hAnsi="Times New Roman" w:cs="Times New Roman"/>
        </w:rPr>
      </w:pPr>
      <w:r>
        <w:rPr>
          <w:rFonts w:ascii="Times New Roman" w:hAnsi="Times New Roman" w:cs="Times New Roman"/>
        </w:rPr>
        <w:t xml:space="preserve">13.2. </w:t>
      </w:r>
      <w:r w:rsidRPr="00EE0B39">
        <w:rPr>
          <w:rFonts w:ascii="Times New Roman" w:hAnsi="Times New Roman" w:cs="Times New Roman"/>
        </w:rPr>
        <w:t xml:space="preserve">Гарантии качества оказания услуг: Качество оказанных услуг и их результатов должно соответствовать условиям Договора и нормативно-техническим требованиям, утверждённым действующим законодательством РФ. Результаты в момент передачи Заказчику должны обладать свойствами, указанными в Договоре или определенными обычно предъявляемыми требованиями. </w:t>
      </w:r>
      <w:r>
        <w:rPr>
          <w:rFonts w:ascii="Times New Roman" w:hAnsi="Times New Roman" w:cs="Times New Roman"/>
        </w:rPr>
        <w:t xml:space="preserve">13.3. </w:t>
      </w:r>
      <w:r w:rsidRPr="00EE0B39">
        <w:rPr>
          <w:rFonts w:ascii="Times New Roman" w:hAnsi="Times New Roman" w:cs="Times New Roman"/>
        </w:rPr>
        <w:t>В случае, когда услуги оказаны Исполнителем с отступлениями от Договора, ухудшившими результат, или с иными недостатками, Заказчик вправе по своему выбору потребовать от Исполнителя безвозмездного устранения недостатков в срок, установленный Заказчиком или возмещения своих расходов на устранение недостатков.</w:t>
      </w:r>
      <w:r w:rsidRPr="008251E9">
        <w:rPr>
          <w:rFonts w:ascii="Times New Roman" w:hAnsi="Times New Roman" w:cs="Times New Roman"/>
        </w:rPr>
        <w:t xml:space="preserve"> </w:t>
      </w:r>
    </w:p>
    <w:p w14:paraId="618723F2" w14:textId="77777777" w:rsidR="0069699F" w:rsidRPr="008251E9" w:rsidRDefault="0069699F" w:rsidP="004C1305">
      <w:pPr>
        <w:tabs>
          <w:tab w:val="left" w:pos="4395"/>
        </w:tabs>
        <w:spacing w:after="0" w:line="240" w:lineRule="auto"/>
        <w:contextualSpacing/>
        <w:jc w:val="center"/>
        <w:rPr>
          <w:rFonts w:ascii="Times New Roman" w:hAnsi="Times New Roman" w:cs="Times New Roman"/>
          <w:b/>
        </w:rPr>
      </w:pPr>
    </w:p>
    <w:bookmarkEnd w:id="1"/>
    <w:p w14:paraId="5278BA83" w14:textId="77777777" w:rsidR="008E4A68" w:rsidRPr="008E4A68" w:rsidRDefault="008E4A68" w:rsidP="008E4A68">
      <w:pPr>
        <w:tabs>
          <w:tab w:val="left" w:pos="0"/>
        </w:tabs>
        <w:spacing w:after="0" w:line="240" w:lineRule="auto"/>
        <w:ind w:left="284"/>
        <w:contextualSpacing/>
        <w:jc w:val="both"/>
        <w:outlineLvl w:val="4"/>
        <w:rPr>
          <w:rFonts w:ascii="Times New Roman" w:hAnsi="Times New Roman" w:cs="Times New Roman"/>
          <w:bCs/>
        </w:rPr>
      </w:pPr>
    </w:p>
    <w:tbl>
      <w:tblPr>
        <w:tblW w:w="0" w:type="auto"/>
        <w:tblInd w:w="190" w:type="dxa"/>
        <w:tblLook w:val="0000" w:firstRow="0" w:lastRow="0" w:firstColumn="0" w:lastColumn="0" w:noHBand="0" w:noVBand="0"/>
      </w:tblPr>
      <w:tblGrid>
        <w:gridCol w:w="3851"/>
        <w:gridCol w:w="867"/>
        <w:gridCol w:w="4447"/>
      </w:tblGrid>
      <w:tr w:rsidR="0026154A" w14:paraId="6EA8A039" w14:textId="1B569C6C" w:rsidTr="0026154A">
        <w:trPr>
          <w:trHeight w:val="594"/>
        </w:trPr>
        <w:tc>
          <w:tcPr>
            <w:tcW w:w="3851" w:type="dxa"/>
          </w:tcPr>
          <w:p w14:paraId="7B3D9F2C" w14:textId="77777777" w:rsidR="0026154A" w:rsidRPr="008251E9" w:rsidRDefault="0026154A" w:rsidP="000801FA">
            <w:pPr>
              <w:pStyle w:val="ConsNonformat"/>
              <w:widowControl/>
              <w:ind w:right="0"/>
              <w:contextualSpacing/>
              <w:rPr>
                <w:rFonts w:ascii="Times New Roman" w:hAnsi="Times New Roman" w:cs="Times New Roman"/>
                <w:sz w:val="22"/>
                <w:szCs w:val="22"/>
              </w:rPr>
            </w:pPr>
            <w:bookmarkStart w:id="3" w:name="_Hlk103848917"/>
            <w:bookmarkStart w:id="4" w:name="_Hlk198203301"/>
            <w:r w:rsidRPr="008251E9">
              <w:rPr>
                <w:rFonts w:ascii="Times New Roman" w:hAnsi="Times New Roman" w:cs="Times New Roman"/>
                <w:sz w:val="22"/>
                <w:szCs w:val="22"/>
              </w:rPr>
              <w:t>Заказчик:</w:t>
            </w:r>
          </w:p>
          <w:bookmarkEnd w:id="3"/>
          <w:p w14:paraId="37CA804B" w14:textId="37D0468D" w:rsidR="0026154A" w:rsidRPr="000801FA" w:rsidRDefault="0026154A" w:rsidP="000801FA">
            <w:pPr>
              <w:spacing w:after="0" w:line="240" w:lineRule="auto"/>
              <w:contextualSpacing/>
              <w:rPr>
                <w:rFonts w:ascii="Times New Roman" w:eastAsia="Calibri" w:hAnsi="Times New Roman" w:cs="Times New Roman"/>
                <w:b/>
              </w:rPr>
            </w:pPr>
          </w:p>
        </w:tc>
        <w:tc>
          <w:tcPr>
            <w:tcW w:w="867" w:type="dxa"/>
          </w:tcPr>
          <w:p w14:paraId="30D77501" w14:textId="77777777" w:rsidR="0026154A" w:rsidRPr="008251E9" w:rsidRDefault="0026154A" w:rsidP="004C1305">
            <w:pPr>
              <w:tabs>
                <w:tab w:val="left" w:pos="0"/>
              </w:tabs>
              <w:spacing w:after="0" w:line="240" w:lineRule="auto"/>
              <w:contextualSpacing/>
              <w:jc w:val="both"/>
              <w:outlineLvl w:val="4"/>
              <w:rPr>
                <w:rFonts w:ascii="Times New Roman" w:hAnsi="Times New Roman" w:cs="Times New Roman"/>
              </w:rPr>
            </w:pPr>
          </w:p>
        </w:tc>
        <w:tc>
          <w:tcPr>
            <w:tcW w:w="4447" w:type="dxa"/>
          </w:tcPr>
          <w:p w14:paraId="64BB8F9B" w14:textId="7EDE4A5B" w:rsidR="0026154A" w:rsidRDefault="0026154A" w:rsidP="004C1305">
            <w:pPr>
              <w:tabs>
                <w:tab w:val="left" w:pos="0"/>
              </w:tabs>
              <w:spacing w:after="0" w:line="240" w:lineRule="auto"/>
              <w:contextualSpacing/>
              <w:jc w:val="both"/>
              <w:outlineLvl w:val="4"/>
              <w:rPr>
                <w:rFonts w:ascii="Times New Roman" w:eastAsiaTheme="majorEastAsia" w:hAnsi="Times New Roman" w:cs="Times New Roman"/>
                <w:bCs/>
                <w:lang w:eastAsia="ru-RU"/>
              </w:rPr>
            </w:pPr>
            <w:r w:rsidRPr="008251E9">
              <w:rPr>
                <w:rFonts w:ascii="Times New Roman" w:hAnsi="Times New Roman" w:cs="Times New Roman"/>
              </w:rPr>
              <w:t>Исполнитель:</w:t>
            </w:r>
          </w:p>
        </w:tc>
      </w:tr>
      <w:tr w:rsidR="0026154A" w14:paraId="570197C4" w14:textId="579ED9DF" w:rsidTr="0026154A">
        <w:trPr>
          <w:trHeight w:val="905"/>
        </w:trPr>
        <w:tc>
          <w:tcPr>
            <w:tcW w:w="3851" w:type="dxa"/>
          </w:tcPr>
          <w:p w14:paraId="3E35B6AD" w14:textId="77777777" w:rsidR="0026154A" w:rsidRDefault="0026154A" w:rsidP="004C1305">
            <w:pPr>
              <w:tabs>
                <w:tab w:val="left" w:pos="0"/>
              </w:tabs>
              <w:spacing w:after="0" w:line="240" w:lineRule="auto"/>
              <w:contextualSpacing/>
              <w:jc w:val="both"/>
              <w:outlineLvl w:val="4"/>
              <w:rPr>
                <w:rFonts w:ascii="Times New Roman" w:eastAsiaTheme="majorEastAsia" w:hAnsi="Times New Roman" w:cs="Times New Roman"/>
                <w:bCs/>
                <w:lang w:eastAsia="ru-RU"/>
              </w:rPr>
            </w:pPr>
          </w:p>
          <w:p w14:paraId="429B782C" w14:textId="3F70D041" w:rsidR="0026154A" w:rsidRDefault="0026154A" w:rsidP="004C1305">
            <w:pPr>
              <w:tabs>
                <w:tab w:val="left" w:pos="0"/>
              </w:tabs>
              <w:spacing w:after="0" w:line="240" w:lineRule="auto"/>
              <w:contextualSpacing/>
              <w:jc w:val="both"/>
              <w:outlineLvl w:val="4"/>
              <w:rPr>
                <w:rFonts w:ascii="Times New Roman" w:eastAsiaTheme="majorEastAsia" w:hAnsi="Times New Roman" w:cs="Times New Roman"/>
                <w:bCs/>
                <w:lang w:eastAsia="ru-RU"/>
              </w:rPr>
            </w:pPr>
            <w:r>
              <w:rPr>
                <w:rFonts w:ascii="Times New Roman" w:eastAsiaTheme="majorEastAsia" w:hAnsi="Times New Roman" w:cs="Times New Roman"/>
                <w:bCs/>
                <w:lang w:eastAsia="ru-RU"/>
              </w:rPr>
              <w:t>___________________/____________/</w:t>
            </w:r>
          </w:p>
          <w:p w14:paraId="64B6E1CE" w14:textId="2505CEA4" w:rsidR="0026154A" w:rsidRDefault="0026154A" w:rsidP="004C1305">
            <w:pPr>
              <w:tabs>
                <w:tab w:val="left" w:pos="0"/>
              </w:tabs>
              <w:spacing w:after="0" w:line="240" w:lineRule="auto"/>
              <w:contextualSpacing/>
              <w:jc w:val="both"/>
              <w:outlineLvl w:val="4"/>
              <w:rPr>
                <w:rFonts w:ascii="Times New Roman" w:eastAsiaTheme="majorEastAsia" w:hAnsi="Times New Roman" w:cs="Times New Roman"/>
                <w:bCs/>
                <w:lang w:eastAsia="ru-RU"/>
              </w:rPr>
            </w:pPr>
            <w:r>
              <w:rPr>
                <w:rFonts w:ascii="Times New Roman" w:eastAsiaTheme="majorEastAsia" w:hAnsi="Times New Roman" w:cs="Times New Roman"/>
                <w:bCs/>
                <w:lang w:eastAsia="ru-RU"/>
              </w:rPr>
              <w:t>М.П.</w:t>
            </w:r>
          </w:p>
        </w:tc>
        <w:tc>
          <w:tcPr>
            <w:tcW w:w="867" w:type="dxa"/>
          </w:tcPr>
          <w:p w14:paraId="0EC1A2F3" w14:textId="77777777" w:rsidR="0026154A" w:rsidRDefault="0026154A" w:rsidP="004C1305">
            <w:pPr>
              <w:tabs>
                <w:tab w:val="left" w:pos="0"/>
              </w:tabs>
              <w:spacing w:after="0" w:line="240" w:lineRule="auto"/>
              <w:contextualSpacing/>
              <w:jc w:val="both"/>
              <w:outlineLvl w:val="4"/>
              <w:rPr>
                <w:rFonts w:ascii="Times New Roman" w:eastAsiaTheme="majorEastAsia" w:hAnsi="Times New Roman" w:cs="Times New Roman"/>
                <w:bCs/>
                <w:lang w:eastAsia="ru-RU"/>
              </w:rPr>
            </w:pPr>
          </w:p>
        </w:tc>
        <w:tc>
          <w:tcPr>
            <w:tcW w:w="4447" w:type="dxa"/>
          </w:tcPr>
          <w:p w14:paraId="0D6C4C64" w14:textId="54B06939" w:rsidR="0026154A" w:rsidRDefault="0026154A" w:rsidP="004C1305">
            <w:pPr>
              <w:tabs>
                <w:tab w:val="left" w:pos="0"/>
              </w:tabs>
              <w:spacing w:after="0" w:line="240" w:lineRule="auto"/>
              <w:contextualSpacing/>
              <w:jc w:val="both"/>
              <w:outlineLvl w:val="4"/>
              <w:rPr>
                <w:rFonts w:ascii="Times New Roman" w:eastAsiaTheme="majorEastAsia" w:hAnsi="Times New Roman" w:cs="Times New Roman"/>
                <w:bCs/>
                <w:lang w:eastAsia="ru-RU"/>
              </w:rPr>
            </w:pPr>
          </w:p>
          <w:p w14:paraId="2BCAB1F7" w14:textId="77777777" w:rsidR="0026154A" w:rsidRDefault="0026154A" w:rsidP="004C1305">
            <w:pPr>
              <w:tabs>
                <w:tab w:val="left" w:pos="0"/>
              </w:tabs>
              <w:spacing w:after="0" w:line="240" w:lineRule="auto"/>
              <w:contextualSpacing/>
              <w:jc w:val="both"/>
              <w:outlineLvl w:val="4"/>
              <w:rPr>
                <w:rFonts w:ascii="Times New Roman" w:eastAsiaTheme="majorEastAsia" w:hAnsi="Times New Roman" w:cs="Times New Roman"/>
                <w:bCs/>
                <w:lang w:eastAsia="ru-RU"/>
              </w:rPr>
            </w:pPr>
            <w:r>
              <w:rPr>
                <w:rFonts w:ascii="Times New Roman" w:eastAsiaTheme="majorEastAsia" w:hAnsi="Times New Roman" w:cs="Times New Roman"/>
                <w:bCs/>
                <w:lang w:eastAsia="ru-RU"/>
              </w:rPr>
              <w:t>____________________/_________________/</w:t>
            </w:r>
          </w:p>
          <w:p w14:paraId="0419277E" w14:textId="4438F186" w:rsidR="0026154A" w:rsidRDefault="0026154A" w:rsidP="004C1305">
            <w:pPr>
              <w:tabs>
                <w:tab w:val="left" w:pos="0"/>
              </w:tabs>
              <w:spacing w:after="0" w:line="240" w:lineRule="auto"/>
              <w:contextualSpacing/>
              <w:jc w:val="both"/>
              <w:outlineLvl w:val="4"/>
              <w:rPr>
                <w:rFonts w:ascii="Times New Roman" w:eastAsiaTheme="majorEastAsia" w:hAnsi="Times New Roman" w:cs="Times New Roman"/>
                <w:bCs/>
                <w:lang w:eastAsia="ru-RU"/>
              </w:rPr>
            </w:pPr>
            <w:r>
              <w:rPr>
                <w:rFonts w:ascii="Times New Roman" w:eastAsiaTheme="majorEastAsia" w:hAnsi="Times New Roman" w:cs="Times New Roman"/>
                <w:bCs/>
                <w:lang w:eastAsia="ru-RU"/>
              </w:rPr>
              <w:t>М.П.</w:t>
            </w:r>
          </w:p>
        </w:tc>
      </w:tr>
      <w:bookmarkEnd w:id="4"/>
    </w:tbl>
    <w:p w14:paraId="1256C75B" w14:textId="77777777" w:rsidR="0026154A" w:rsidRDefault="0026154A" w:rsidP="008E4A68">
      <w:pPr>
        <w:widowControl w:val="0"/>
        <w:tabs>
          <w:tab w:val="left" w:pos="4395"/>
        </w:tabs>
        <w:spacing w:after="0" w:line="240" w:lineRule="auto"/>
        <w:contextualSpacing/>
        <w:jc w:val="right"/>
        <w:rPr>
          <w:rFonts w:ascii="Times New Roman" w:eastAsia="Times New Roman" w:hAnsi="Times New Roman" w:cs="Times New Roman"/>
          <w:b/>
          <w:snapToGrid w:val="0"/>
          <w:lang w:eastAsia="ru-RU"/>
        </w:rPr>
      </w:pPr>
    </w:p>
    <w:p w14:paraId="50102D93" w14:textId="77777777" w:rsidR="0026154A" w:rsidRDefault="0026154A" w:rsidP="008E4A68">
      <w:pPr>
        <w:widowControl w:val="0"/>
        <w:tabs>
          <w:tab w:val="left" w:pos="4395"/>
        </w:tabs>
        <w:spacing w:after="0" w:line="240" w:lineRule="auto"/>
        <w:contextualSpacing/>
        <w:jc w:val="right"/>
        <w:rPr>
          <w:rFonts w:ascii="Times New Roman" w:eastAsia="Times New Roman" w:hAnsi="Times New Roman" w:cs="Times New Roman"/>
          <w:b/>
          <w:snapToGrid w:val="0"/>
          <w:lang w:eastAsia="ru-RU"/>
        </w:rPr>
      </w:pPr>
    </w:p>
    <w:p w14:paraId="05536B5B" w14:textId="77777777" w:rsidR="0026154A" w:rsidRDefault="0026154A" w:rsidP="008E4A68">
      <w:pPr>
        <w:widowControl w:val="0"/>
        <w:tabs>
          <w:tab w:val="left" w:pos="4395"/>
        </w:tabs>
        <w:spacing w:after="0" w:line="240" w:lineRule="auto"/>
        <w:contextualSpacing/>
        <w:jc w:val="right"/>
        <w:rPr>
          <w:rFonts w:ascii="Times New Roman" w:eastAsia="Times New Roman" w:hAnsi="Times New Roman" w:cs="Times New Roman"/>
          <w:b/>
          <w:snapToGrid w:val="0"/>
          <w:lang w:eastAsia="ru-RU"/>
        </w:rPr>
      </w:pPr>
    </w:p>
    <w:p w14:paraId="73CCB345" w14:textId="77777777" w:rsidR="0026154A" w:rsidRDefault="0026154A" w:rsidP="008E4A68">
      <w:pPr>
        <w:widowControl w:val="0"/>
        <w:tabs>
          <w:tab w:val="left" w:pos="4395"/>
        </w:tabs>
        <w:spacing w:after="0" w:line="240" w:lineRule="auto"/>
        <w:contextualSpacing/>
        <w:jc w:val="right"/>
        <w:rPr>
          <w:rFonts w:ascii="Times New Roman" w:eastAsia="Times New Roman" w:hAnsi="Times New Roman" w:cs="Times New Roman"/>
          <w:b/>
          <w:snapToGrid w:val="0"/>
          <w:lang w:eastAsia="ru-RU"/>
        </w:rPr>
      </w:pPr>
    </w:p>
    <w:p w14:paraId="0027E82A" w14:textId="77777777" w:rsidR="0026154A" w:rsidRDefault="0026154A" w:rsidP="008E4A68">
      <w:pPr>
        <w:widowControl w:val="0"/>
        <w:tabs>
          <w:tab w:val="left" w:pos="4395"/>
        </w:tabs>
        <w:spacing w:after="0" w:line="240" w:lineRule="auto"/>
        <w:contextualSpacing/>
        <w:jc w:val="right"/>
        <w:rPr>
          <w:rFonts w:ascii="Times New Roman" w:eastAsia="Times New Roman" w:hAnsi="Times New Roman" w:cs="Times New Roman"/>
          <w:b/>
          <w:snapToGrid w:val="0"/>
          <w:lang w:eastAsia="ru-RU"/>
        </w:rPr>
      </w:pPr>
    </w:p>
    <w:p w14:paraId="71AAFD18" w14:textId="77777777" w:rsidR="0026154A" w:rsidRDefault="0026154A" w:rsidP="008E4A68">
      <w:pPr>
        <w:widowControl w:val="0"/>
        <w:tabs>
          <w:tab w:val="left" w:pos="4395"/>
        </w:tabs>
        <w:spacing w:after="0" w:line="240" w:lineRule="auto"/>
        <w:contextualSpacing/>
        <w:jc w:val="right"/>
        <w:rPr>
          <w:rFonts w:ascii="Times New Roman" w:eastAsia="Times New Roman" w:hAnsi="Times New Roman" w:cs="Times New Roman"/>
          <w:b/>
          <w:snapToGrid w:val="0"/>
          <w:lang w:eastAsia="ru-RU"/>
        </w:rPr>
      </w:pPr>
    </w:p>
    <w:p w14:paraId="25DEB3E3" w14:textId="77777777" w:rsidR="0026154A" w:rsidRDefault="0026154A" w:rsidP="008E4A68">
      <w:pPr>
        <w:widowControl w:val="0"/>
        <w:tabs>
          <w:tab w:val="left" w:pos="4395"/>
        </w:tabs>
        <w:spacing w:after="0" w:line="240" w:lineRule="auto"/>
        <w:contextualSpacing/>
        <w:jc w:val="right"/>
        <w:rPr>
          <w:rFonts w:ascii="Times New Roman" w:eastAsia="Times New Roman" w:hAnsi="Times New Roman" w:cs="Times New Roman"/>
          <w:b/>
          <w:snapToGrid w:val="0"/>
          <w:lang w:eastAsia="ru-RU"/>
        </w:rPr>
      </w:pPr>
    </w:p>
    <w:p w14:paraId="2162A68A" w14:textId="77777777" w:rsidR="0026154A" w:rsidRDefault="0026154A" w:rsidP="008E4A68">
      <w:pPr>
        <w:widowControl w:val="0"/>
        <w:tabs>
          <w:tab w:val="left" w:pos="4395"/>
        </w:tabs>
        <w:spacing w:after="0" w:line="240" w:lineRule="auto"/>
        <w:contextualSpacing/>
        <w:jc w:val="right"/>
        <w:rPr>
          <w:rFonts w:ascii="Times New Roman" w:eastAsia="Times New Roman" w:hAnsi="Times New Roman" w:cs="Times New Roman"/>
          <w:b/>
          <w:snapToGrid w:val="0"/>
          <w:lang w:eastAsia="ru-RU"/>
        </w:rPr>
      </w:pPr>
    </w:p>
    <w:p w14:paraId="50E33760" w14:textId="77777777" w:rsidR="0026154A" w:rsidRDefault="0026154A" w:rsidP="008E4A68">
      <w:pPr>
        <w:widowControl w:val="0"/>
        <w:tabs>
          <w:tab w:val="left" w:pos="4395"/>
        </w:tabs>
        <w:spacing w:after="0" w:line="240" w:lineRule="auto"/>
        <w:contextualSpacing/>
        <w:jc w:val="right"/>
        <w:rPr>
          <w:rFonts w:ascii="Times New Roman" w:eastAsia="Times New Roman" w:hAnsi="Times New Roman" w:cs="Times New Roman"/>
          <w:b/>
          <w:snapToGrid w:val="0"/>
          <w:lang w:eastAsia="ru-RU"/>
        </w:rPr>
      </w:pPr>
    </w:p>
    <w:p w14:paraId="40AD98BA" w14:textId="609BB7B3" w:rsidR="00F5630A" w:rsidRDefault="00F5630A" w:rsidP="008E4A68">
      <w:pPr>
        <w:widowControl w:val="0"/>
        <w:tabs>
          <w:tab w:val="left" w:pos="4395"/>
        </w:tabs>
        <w:spacing w:after="0" w:line="240" w:lineRule="auto"/>
        <w:contextualSpacing/>
        <w:jc w:val="right"/>
        <w:rPr>
          <w:rFonts w:ascii="Times New Roman" w:eastAsia="Times New Roman" w:hAnsi="Times New Roman" w:cs="Times New Roman"/>
          <w:b/>
          <w:snapToGrid w:val="0"/>
          <w:lang w:eastAsia="ru-RU"/>
        </w:rPr>
      </w:pPr>
      <w:r w:rsidRPr="008251E9">
        <w:rPr>
          <w:rFonts w:ascii="Times New Roman" w:eastAsia="Times New Roman" w:hAnsi="Times New Roman" w:cs="Times New Roman"/>
          <w:b/>
          <w:snapToGrid w:val="0"/>
          <w:lang w:eastAsia="ru-RU"/>
        </w:rPr>
        <w:t xml:space="preserve">Приложение № 2 к </w:t>
      </w:r>
      <w:r w:rsidR="008E4A68">
        <w:rPr>
          <w:rFonts w:ascii="Times New Roman" w:eastAsia="Times New Roman" w:hAnsi="Times New Roman" w:cs="Times New Roman"/>
          <w:b/>
          <w:snapToGrid w:val="0"/>
          <w:lang w:eastAsia="ru-RU"/>
        </w:rPr>
        <w:t>Д</w:t>
      </w:r>
      <w:r w:rsidRPr="008251E9">
        <w:rPr>
          <w:rFonts w:ascii="Times New Roman" w:eastAsia="Times New Roman" w:hAnsi="Times New Roman" w:cs="Times New Roman"/>
          <w:b/>
          <w:snapToGrid w:val="0"/>
          <w:lang w:eastAsia="ru-RU"/>
        </w:rPr>
        <w:t>оговору</w:t>
      </w:r>
      <w:r w:rsidR="008E4A68">
        <w:rPr>
          <w:rFonts w:ascii="Times New Roman" w:eastAsia="Times New Roman" w:hAnsi="Times New Roman" w:cs="Times New Roman"/>
          <w:b/>
          <w:snapToGrid w:val="0"/>
          <w:lang w:eastAsia="ru-RU"/>
        </w:rPr>
        <w:t>№</w:t>
      </w:r>
    </w:p>
    <w:p w14:paraId="762E4291" w14:textId="77777777" w:rsidR="008323E6" w:rsidRPr="008251E9" w:rsidRDefault="008323E6" w:rsidP="008E4A68">
      <w:pPr>
        <w:widowControl w:val="0"/>
        <w:tabs>
          <w:tab w:val="left" w:pos="4395"/>
        </w:tabs>
        <w:spacing w:after="0" w:line="240" w:lineRule="auto"/>
        <w:contextualSpacing/>
        <w:jc w:val="right"/>
        <w:rPr>
          <w:rFonts w:ascii="Times New Roman" w:eastAsia="Times New Roman" w:hAnsi="Times New Roman" w:cs="Times New Roman"/>
          <w:b/>
          <w:snapToGrid w:val="0"/>
          <w:lang w:eastAsia="ru-RU"/>
        </w:rPr>
      </w:pPr>
    </w:p>
    <w:p w14:paraId="5EC8FDEC" w14:textId="6BAC5FCF" w:rsidR="00F5630A" w:rsidRPr="008251E9" w:rsidRDefault="00F5630A" w:rsidP="004C1305">
      <w:pPr>
        <w:widowControl w:val="0"/>
        <w:tabs>
          <w:tab w:val="left" w:pos="4395"/>
        </w:tabs>
        <w:spacing w:after="0" w:line="240" w:lineRule="auto"/>
        <w:contextualSpacing/>
        <w:jc w:val="right"/>
        <w:rPr>
          <w:rFonts w:ascii="Times New Roman" w:eastAsia="Times New Roman" w:hAnsi="Times New Roman" w:cs="Times New Roman"/>
          <w:b/>
          <w:snapToGrid w:val="0"/>
          <w:lang w:eastAsia="ru-RU"/>
        </w:rPr>
      </w:pPr>
      <w:r w:rsidRPr="008251E9">
        <w:rPr>
          <w:rFonts w:ascii="Times New Roman" w:eastAsia="Times New Roman" w:hAnsi="Times New Roman" w:cs="Times New Roman"/>
          <w:b/>
          <w:snapToGrid w:val="0"/>
          <w:lang w:eastAsia="ru-RU"/>
        </w:rPr>
        <w:t xml:space="preserve">от </w:t>
      </w:r>
      <w:r w:rsidR="008323E6">
        <w:rPr>
          <w:rFonts w:ascii="Times New Roman" w:eastAsia="Times New Roman" w:hAnsi="Times New Roman" w:cs="Times New Roman"/>
          <w:b/>
          <w:snapToGrid w:val="0"/>
          <w:lang w:eastAsia="ru-RU"/>
        </w:rPr>
        <w:t>_____________</w:t>
      </w:r>
      <w:r w:rsidRPr="008251E9">
        <w:rPr>
          <w:rFonts w:ascii="Times New Roman" w:eastAsia="Times New Roman" w:hAnsi="Times New Roman" w:cs="Times New Roman"/>
          <w:b/>
          <w:snapToGrid w:val="0"/>
          <w:lang w:eastAsia="ru-RU"/>
        </w:rPr>
        <w:t>202</w:t>
      </w:r>
      <w:r w:rsidR="005C08C2">
        <w:rPr>
          <w:rFonts w:ascii="Times New Roman" w:eastAsia="Times New Roman" w:hAnsi="Times New Roman" w:cs="Times New Roman"/>
          <w:b/>
          <w:snapToGrid w:val="0"/>
          <w:lang w:eastAsia="ru-RU"/>
        </w:rPr>
        <w:t>6</w:t>
      </w:r>
      <w:r w:rsidRPr="008251E9">
        <w:rPr>
          <w:rFonts w:ascii="Times New Roman" w:eastAsia="Times New Roman" w:hAnsi="Times New Roman" w:cs="Times New Roman"/>
          <w:b/>
          <w:snapToGrid w:val="0"/>
          <w:lang w:eastAsia="ru-RU"/>
        </w:rPr>
        <w:t xml:space="preserve"> г. </w:t>
      </w:r>
    </w:p>
    <w:p w14:paraId="5FC22538" w14:textId="77777777" w:rsidR="00F5630A" w:rsidRPr="008251E9" w:rsidRDefault="00F5630A" w:rsidP="004C1305">
      <w:pPr>
        <w:widowControl w:val="0"/>
        <w:tabs>
          <w:tab w:val="left" w:pos="4395"/>
        </w:tabs>
        <w:spacing w:after="0" w:line="240" w:lineRule="auto"/>
        <w:contextualSpacing/>
        <w:jc w:val="center"/>
        <w:rPr>
          <w:rFonts w:ascii="Times New Roman" w:eastAsia="Times New Roman" w:hAnsi="Times New Roman" w:cs="Times New Roman"/>
          <w:b/>
          <w:snapToGrid w:val="0"/>
          <w:lang w:eastAsia="ru-RU"/>
        </w:rPr>
      </w:pPr>
    </w:p>
    <w:p w14:paraId="361AB10F" w14:textId="77777777" w:rsidR="00F5630A" w:rsidRPr="008251E9" w:rsidRDefault="00F5630A" w:rsidP="004C1305">
      <w:pPr>
        <w:widowControl w:val="0"/>
        <w:tabs>
          <w:tab w:val="left" w:pos="4395"/>
        </w:tabs>
        <w:spacing w:after="0" w:line="240" w:lineRule="auto"/>
        <w:contextualSpacing/>
        <w:jc w:val="center"/>
        <w:rPr>
          <w:rFonts w:ascii="Times New Roman" w:eastAsia="Times New Roman" w:hAnsi="Times New Roman" w:cs="Times New Roman"/>
          <w:b/>
          <w:snapToGrid w:val="0"/>
          <w:lang w:eastAsia="ru-RU"/>
        </w:rPr>
      </w:pPr>
      <w:r w:rsidRPr="008251E9">
        <w:rPr>
          <w:rFonts w:ascii="Times New Roman" w:eastAsia="Times New Roman" w:hAnsi="Times New Roman" w:cs="Times New Roman"/>
          <w:b/>
          <w:snapToGrid w:val="0"/>
          <w:lang w:eastAsia="ru-RU"/>
        </w:rPr>
        <w:t xml:space="preserve">Расчет стоимости </w:t>
      </w:r>
    </w:p>
    <w:p w14:paraId="39074C83" w14:textId="296AD511" w:rsidR="00F5630A" w:rsidRPr="008251E9" w:rsidRDefault="00F5630A" w:rsidP="004C1305">
      <w:pPr>
        <w:widowControl w:val="0"/>
        <w:tabs>
          <w:tab w:val="left" w:pos="4395"/>
        </w:tabs>
        <w:spacing w:after="0" w:line="240" w:lineRule="auto"/>
        <w:contextualSpacing/>
        <w:jc w:val="center"/>
        <w:rPr>
          <w:rFonts w:ascii="Times New Roman" w:eastAsia="Times New Roman" w:hAnsi="Times New Roman" w:cs="Times New Roman"/>
          <w:b/>
          <w:snapToGrid w:val="0"/>
          <w:lang w:eastAsia="ru-RU"/>
        </w:rPr>
      </w:pPr>
      <w:r w:rsidRPr="008251E9">
        <w:rPr>
          <w:rFonts w:ascii="Times New Roman" w:eastAsia="Times New Roman" w:hAnsi="Times New Roman" w:cs="Times New Roman"/>
          <w:b/>
          <w:snapToGrid w:val="0"/>
          <w:lang w:eastAsia="ru-RU"/>
        </w:rPr>
        <w:t>на оказание услуг медицинской помощи детям</w:t>
      </w:r>
    </w:p>
    <w:p w14:paraId="680F230A" w14:textId="77777777" w:rsidR="00F5630A" w:rsidRPr="008251E9" w:rsidRDefault="00F5630A" w:rsidP="004C1305">
      <w:pPr>
        <w:widowControl w:val="0"/>
        <w:tabs>
          <w:tab w:val="left" w:pos="4395"/>
        </w:tabs>
        <w:spacing w:after="0" w:line="240" w:lineRule="auto"/>
        <w:contextualSpacing/>
        <w:jc w:val="center"/>
        <w:rPr>
          <w:rFonts w:ascii="Times New Roman" w:eastAsia="Times New Roman" w:hAnsi="Times New Roman" w:cs="Times New Roman"/>
          <w:b/>
          <w:snapToGrid w:val="0"/>
          <w:lang w:eastAsia="ru-RU"/>
        </w:rPr>
      </w:pPr>
    </w:p>
    <w:tbl>
      <w:tblPr>
        <w:tblpPr w:leftFromText="180" w:rightFromText="180" w:bottomFromText="160" w:vertAnchor="text" w:horzAnchor="margin" w:tblpXSpec="center" w:tblpY="2"/>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6"/>
        <w:gridCol w:w="2603"/>
        <w:gridCol w:w="1559"/>
        <w:gridCol w:w="979"/>
        <w:gridCol w:w="1928"/>
        <w:gridCol w:w="2088"/>
      </w:tblGrid>
      <w:tr w:rsidR="00185FB2" w:rsidRPr="008251E9" w14:paraId="25E6CFD3" w14:textId="77777777" w:rsidTr="002D0536">
        <w:trPr>
          <w:trHeight w:val="848"/>
          <w:jc w:val="center"/>
        </w:trPr>
        <w:tc>
          <w:tcPr>
            <w:tcW w:w="766" w:type="dxa"/>
            <w:tcBorders>
              <w:top w:val="single" w:sz="4" w:space="0" w:color="auto"/>
              <w:left w:val="single" w:sz="4" w:space="0" w:color="auto"/>
              <w:bottom w:val="single" w:sz="4" w:space="0" w:color="auto"/>
              <w:right w:val="single" w:sz="4" w:space="0" w:color="auto"/>
            </w:tcBorders>
            <w:hideMark/>
          </w:tcPr>
          <w:p w14:paraId="73F45D3D" w14:textId="77777777" w:rsidR="00185FB2" w:rsidRPr="008251E9" w:rsidRDefault="00185FB2" w:rsidP="002D0536">
            <w:pPr>
              <w:spacing w:after="0" w:line="240" w:lineRule="auto"/>
              <w:contextualSpacing/>
              <w:jc w:val="center"/>
              <w:rPr>
                <w:rFonts w:ascii="Times New Roman" w:eastAsia="Times New Roman" w:hAnsi="Times New Roman" w:cs="Times New Roman"/>
              </w:rPr>
            </w:pPr>
            <w:r w:rsidRPr="008251E9">
              <w:rPr>
                <w:rFonts w:ascii="Times New Roman" w:eastAsia="Times New Roman" w:hAnsi="Times New Roman" w:cs="Times New Roman"/>
              </w:rPr>
              <w:t>№ п/п</w:t>
            </w:r>
          </w:p>
        </w:tc>
        <w:tc>
          <w:tcPr>
            <w:tcW w:w="2603" w:type="dxa"/>
            <w:tcBorders>
              <w:top w:val="single" w:sz="4" w:space="0" w:color="auto"/>
              <w:left w:val="single" w:sz="4" w:space="0" w:color="auto"/>
              <w:bottom w:val="single" w:sz="4" w:space="0" w:color="auto"/>
              <w:right w:val="single" w:sz="4" w:space="0" w:color="auto"/>
            </w:tcBorders>
            <w:hideMark/>
          </w:tcPr>
          <w:p w14:paraId="00A9E606" w14:textId="77777777" w:rsidR="00185FB2" w:rsidRPr="008251E9" w:rsidRDefault="00185FB2" w:rsidP="002D0536">
            <w:pPr>
              <w:spacing w:after="0" w:line="240" w:lineRule="auto"/>
              <w:contextualSpacing/>
              <w:jc w:val="center"/>
              <w:rPr>
                <w:rFonts w:ascii="Times New Roman" w:eastAsia="Times New Roman" w:hAnsi="Times New Roman" w:cs="Times New Roman"/>
              </w:rPr>
            </w:pPr>
            <w:r w:rsidRPr="008251E9">
              <w:rPr>
                <w:rFonts w:ascii="Times New Roman" w:eastAsia="Times New Roman" w:hAnsi="Times New Roman" w:cs="Times New Roman"/>
              </w:rPr>
              <w:t>Наименование услуг</w:t>
            </w:r>
          </w:p>
        </w:tc>
        <w:tc>
          <w:tcPr>
            <w:tcW w:w="1559" w:type="dxa"/>
            <w:tcBorders>
              <w:top w:val="single" w:sz="4" w:space="0" w:color="auto"/>
              <w:left w:val="single" w:sz="4" w:space="0" w:color="auto"/>
              <w:bottom w:val="single" w:sz="4" w:space="0" w:color="auto"/>
              <w:right w:val="single" w:sz="4" w:space="0" w:color="auto"/>
            </w:tcBorders>
          </w:tcPr>
          <w:p w14:paraId="10EA2736" w14:textId="77777777" w:rsidR="00185FB2" w:rsidRPr="008251E9" w:rsidRDefault="00185FB2" w:rsidP="002D0536">
            <w:pPr>
              <w:spacing w:after="0" w:line="240" w:lineRule="auto"/>
              <w:contextualSpacing/>
              <w:jc w:val="center"/>
              <w:rPr>
                <w:rFonts w:ascii="Times New Roman" w:eastAsia="Times New Roman" w:hAnsi="Times New Roman" w:cs="Times New Roman"/>
              </w:rPr>
            </w:pPr>
            <w:r w:rsidRPr="008251E9">
              <w:rPr>
                <w:rFonts w:ascii="Times New Roman" w:eastAsia="Times New Roman" w:hAnsi="Times New Roman" w:cs="Times New Roman"/>
              </w:rPr>
              <w:t>Объем оказываемых услуг</w:t>
            </w:r>
          </w:p>
        </w:tc>
        <w:tc>
          <w:tcPr>
            <w:tcW w:w="979" w:type="dxa"/>
            <w:tcBorders>
              <w:top w:val="single" w:sz="4" w:space="0" w:color="auto"/>
              <w:left w:val="single" w:sz="4" w:space="0" w:color="auto"/>
              <w:bottom w:val="single" w:sz="4" w:space="0" w:color="auto"/>
              <w:right w:val="single" w:sz="4" w:space="0" w:color="auto"/>
            </w:tcBorders>
            <w:hideMark/>
          </w:tcPr>
          <w:p w14:paraId="01EEEA7C" w14:textId="77777777" w:rsidR="00185FB2" w:rsidRPr="008251E9" w:rsidRDefault="00185FB2" w:rsidP="002D0536">
            <w:pPr>
              <w:spacing w:after="0" w:line="240" w:lineRule="auto"/>
              <w:contextualSpacing/>
              <w:jc w:val="center"/>
              <w:rPr>
                <w:rFonts w:ascii="Times New Roman" w:eastAsia="Times New Roman" w:hAnsi="Times New Roman" w:cs="Times New Roman"/>
              </w:rPr>
            </w:pPr>
            <w:r w:rsidRPr="008251E9">
              <w:rPr>
                <w:rFonts w:ascii="Times New Roman" w:eastAsia="Times New Roman" w:hAnsi="Times New Roman" w:cs="Times New Roman"/>
              </w:rPr>
              <w:t>Смена</w:t>
            </w:r>
          </w:p>
        </w:tc>
        <w:tc>
          <w:tcPr>
            <w:tcW w:w="1928" w:type="dxa"/>
            <w:tcBorders>
              <w:top w:val="single" w:sz="4" w:space="0" w:color="auto"/>
              <w:left w:val="single" w:sz="4" w:space="0" w:color="auto"/>
              <w:bottom w:val="single" w:sz="4" w:space="0" w:color="auto"/>
              <w:right w:val="single" w:sz="4" w:space="0" w:color="auto"/>
            </w:tcBorders>
            <w:hideMark/>
          </w:tcPr>
          <w:p w14:paraId="45A647F0" w14:textId="246E89BD" w:rsidR="00185FB2" w:rsidRPr="008251E9" w:rsidRDefault="00185FB2" w:rsidP="002D0536">
            <w:pPr>
              <w:spacing w:after="0" w:line="240" w:lineRule="auto"/>
              <w:contextualSpacing/>
              <w:jc w:val="center"/>
              <w:rPr>
                <w:rFonts w:ascii="Times New Roman" w:eastAsia="Times New Roman" w:hAnsi="Times New Roman" w:cs="Times New Roman"/>
              </w:rPr>
            </w:pPr>
            <w:r w:rsidRPr="008251E9">
              <w:rPr>
                <w:rFonts w:ascii="Times New Roman" w:eastAsia="Times New Roman" w:hAnsi="Times New Roman" w:cs="Times New Roman"/>
              </w:rPr>
              <w:t>Стоимость оказания услуг в смену, (без НДС), руб.</w:t>
            </w:r>
          </w:p>
        </w:tc>
        <w:tc>
          <w:tcPr>
            <w:tcW w:w="2088" w:type="dxa"/>
            <w:tcBorders>
              <w:top w:val="single" w:sz="4" w:space="0" w:color="auto"/>
              <w:left w:val="single" w:sz="4" w:space="0" w:color="auto"/>
              <w:bottom w:val="single" w:sz="4" w:space="0" w:color="auto"/>
              <w:right w:val="single" w:sz="4" w:space="0" w:color="auto"/>
            </w:tcBorders>
            <w:hideMark/>
          </w:tcPr>
          <w:p w14:paraId="17229CD2" w14:textId="5E40EF11" w:rsidR="00185FB2" w:rsidRPr="008251E9" w:rsidRDefault="00185FB2" w:rsidP="002D0536">
            <w:pPr>
              <w:spacing w:after="0" w:line="240" w:lineRule="auto"/>
              <w:contextualSpacing/>
              <w:jc w:val="center"/>
              <w:rPr>
                <w:rFonts w:ascii="Times New Roman" w:eastAsia="Times New Roman" w:hAnsi="Times New Roman" w:cs="Times New Roman"/>
              </w:rPr>
            </w:pPr>
            <w:r w:rsidRPr="008251E9">
              <w:rPr>
                <w:rFonts w:ascii="Times New Roman" w:eastAsia="Times New Roman" w:hAnsi="Times New Roman" w:cs="Times New Roman"/>
              </w:rPr>
              <w:t>Общая стоимость за весь объем оказываемых услуг (без НДС), руб.</w:t>
            </w:r>
          </w:p>
        </w:tc>
      </w:tr>
      <w:tr w:rsidR="00B512B9" w:rsidRPr="008251E9" w14:paraId="1E526631" w14:textId="77777777" w:rsidTr="002D0536">
        <w:trPr>
          <w:trHeight w:val="978"/>
          <w:jc w:val="center"/>
        </w:trPr>
        <w:tc>
          <w:tcPr>
            <w:tcW w:w="766" w:type="dxa"/>
            <w:tcBorders>
              <w:top w:val="single" w:sz="4" w:space="0" w:color="auto"/>
              <w:left w:val="single" w:sz="4" w:space="0" w:color="auto"/>
              <w:bottom w:val="single" w:sz="4" w:space="0" w:color="auto"/>
              <w:right w:val="single" w:sz="4" w:space="0" w:color="auto"/>
            </w:tcBorders>
            <w:vAlign w:val="center"/>
          </w:tcPr>
          <w:p w14:paraId="0C0347F4" w14:textId="350F8B09" w:rsidR="00B512B9" w:rsidRPr="008251E9" w:rsidRDefault="00B512B9" w:rsidP="002D0536">
            <w:pPr>
              <w:spacing w:after="0" w:line="240" w:lineRule="auto"/>
              <w:contextualSpacing/>
              <w:jc w:val="center"/>
              <w:rPr>
                <w:rFonts w:ascii="Times New Roman" w:eastAsia="Times New Roman" w:hAnsi="Times New Roman" w:cs="Times New Roman"/>
              </w:rPr>
            </w:pPr>
            <w:r w:rsidRPr="008251E9">
              <w:rPr>
                <w:rFonts w:ascii="Times New Roman" w:eastAsia="Times New Roman" w:hAnsi="Times New Roman" w:cs="Times New Roman"/>
              </w:rPr>
              <w:t>1</w:t>
            </w:r>
          </w:p>
        </w:tc>
        <w:tc>
          <w:tcPr>
            <w:tcW w:w="2603" w:type="dxa"/>
            <w:tcBorders>
              <w:top w:val="single" w:sz="4" w:space="0" w:color="auto"/>
              <w:left w:val="single" w:sz="4" w:space="0" w:color="auto"/>
              <w:bottom w:val="single" w:sz="4" w:space="0" w:color="auto"/>
              <w:right w:val="single" w:sz="4" w:space="0" w:color="auto"/>
            </w:tcBorders>
            <w:vAlign w:val="center"/>
          </w:tcPr>
          <w:p w14:paraId="74EC0A8B" w14:textId="3055B196" w:rsidR="00B512B9" w:rsidRPr="008251E9" w:rsidRDefault="00B512B9" w:rsidP="002D0536">
            <w:pPr>
              <w:spacing w:after="0" w:line="240" w:lineRule="auto"/>
              <w:contextualSpacing/>
              <w:jc w:val="center"/>
              <w:rPr>
                <w:rFonts w:ascii="Times New Roman" w:eastAsia="Times New Roman" w:hAnsi="Times New Roman" w:cs="Times New Roman"/>
              </w:rPr>
            </w:pPr>
            <w:r w:rsidRPr="008251E9">
              <w:rPr>
                <w:rFonts w:ascii="Times New Roman" w:eastAsia="Times New Roman" w:hAnsi="Times New Roman" w:cs="Times New Roman"/>
                <w:lang w:eastAsia="ru-RU"/>
              </w:rPr>
              <w:t>Оказание услуг медицинской помощи детям</w:t>
            </w:r>
          </w:p>
        </w:tc>
        <w:tc>
          <w:tcPr>
            <w:tcW w:w="1559" w:type="dxa"/>
            <w:tcBorders>
              <w:top w:val="single" w:sz="4" w:space="0" w:color="auto"/>
              <w:left w:val="single" w:sz="4" w:space="0" w:color="auto"/>
              <w:bottom w:val="single" w:sz="4" w:space="0" w:color="auto"/>
              <w:right w:val="single" w:sz="4" w:space="0" w:color="auto"/>
            </w:tcBorders>
            <w:vAlign w:val="center"/>
          </w:tcPr>
          <w:p w14:paraId="1E5D6B76" w14:textId="628A8EBF" w:rsidR="00B512B9" w:rsidRPr="008251E9" w:rsidRDefault="00B512B9" w:rsidP="002D0536">
            <w:pPr>
              <w:spacing w:after="0" w:line="240" w:lineRule="auto"/>
              <w:contextualSpacing/>
              <w:jc w:val="center"/>
              <w:rPr>
                <w:rFonts w:ascii="Times New Roman" w:eastAsia="Times New Roman" w:hAnsi="Times New Roman" w:cs="Times New Roman"/>
              </w:rPr>
            </w:pPr>
            <w:r w:rsidRPr="008251E9">
              <w:rPr>
                <w:rFonts w:ascii="Times New Roman" w:eastAsia="Times New Roman" w:hAnsi="Times New Roman" w:cs="Times New Roman"/>
                <w:color w:val="000000"/>
                <w:lang w:eastAsia="ru-RU"/>
              </w:rPr>
              <w:t xml:space="preserve">1 </w:t>
            </w:r>
            <w:proofErr w:type="spellStart"/>
            <w:r w:rsidRPr="008251E9">
              <w:rPr>
                <w:rFonts w:ascii="Times New Roman" w:eastAsia="Times New Roman" w:hAnsi="Times New Roman" w:cs="Times New Roman"/>
                <w:color w:val="000000"/>
                <w:lang w:eastAsia="ru-RU"/>
              </w:rPr>
              <w:t>усл</w:t>
            </w:r>
            <w:proofErr w:type="spellEnd"/>
            <w:r w:rsidRPr="008251E9">
              <w:rPr>
                <w:rFonts w:ascii="Times New Roman" w:eastAsia="Times New Roman" w:hAnsi="Times New Roman" w:cs="Times New Roman"/>
                <w:color w:val="000000"/>
                <w:lang w:eastAsia="ru-RU"/>
              </w:rPr>
              <w:t>. ед.</w:t>
            </w:r>
          </w:p>
        </w:tc>
        <w:tc>
          <w:tcPr>
            <w:tcW w:w="979" w:type="dxa"/>
            <w:tcBorders>
              <w:top w:val="single" w:sz="4" w:space="0" w:color="auto"/>
              <w:left w:val="single" w:sz="4" w:space="0" w:color="auto"/>
              <w:bottom w:val="single" w:sz="4" w:space="0" w:color="auto"/>
              <w:right w:val="single" w:sz="4" w:space="0" w:color="auto"/>
            </w:tcBorders>
          </w:tcPr>
          <w:p w14:paraId="1853CAF2" w14:textId="77777777" w:rsidR="00B512B9" w:rsidRPr="008251E9" w:rsidRDefault="00B512B9" w:rsidP="002D0536">
            <w:pPr>
              <w:spacing w:after="0" w:line="240" w:lineRule="auto"/>
              <w:contextualSpacing/>
              <w:jc w:val="center"/>
              <w:rPr>
                <w:rFonts w:ascii="Times New Roman" w:eastAsia="Times New Roman" w:hAnsi="Times New Roman" w:cs="Times New Roman"/>
                <w:color w:val="000000"/>
                <w:lang w:eastAsia="ru-RU"/>
              </w:rPr>
            </w:pPr>
          </w:p>
          <w:p w14:paraId="6FBF9D5D" w14:textId="77777777" w:rsidR="00B512B9" w:rsidRPr="008251E9" w:rsidRDefault="00B512B9" w:rsidP="002D0536">
            <w:pPr>
              <w:spacing w:after="0" w:line="240" w:lineRule="auto"/>
              <w:contextualSpacing/>
              <w:jc w:val="center"/>
              <w:rPr>
                <w:rFonts w:ascii="Times New Roman" w:eastAsia="Times New Roman" w:hAnsi="Times New Roman" w:cs="Times New Roman"/>
                <w:color w:val="000000"/>
                <w:lang w:eastAsia="ru-RU"/>
              </w:rPr>
            </w:pPr>
          </w:p>
          <w:p w14:paraId="00F0562D" w14:textId="17DB7C1E" w:rsidR="00B512B9" w:rsidRPr="008251E9" w:rsidRDefault="004476F6" w:rsidP="002D0536">
            <w:pPr>
              <w:spacing w:after="0" w:line="240" w:lineRule="auto"/>
              <w:contextualSpacing/>
              <w:jc w:val="center"/>
              <w:rPr>
                <w:rFonts w:ascii="Times New Roman" w:eastAsia="Times New Roman" w:hAnsi="Times New Roman" w:cs="Times New Roman"/>
              </w:rPr>
            </w:pPr>
            <w:r w:rsidRPr="008251E9">
              <w:rPr>
                <w:rFonts w:ascii="Times New Roman" w:eastAsia="Times New Roman" w:hAnsi="Times New Roman" w:cs="Times New Roman"/>
              </w:rPr>
              <w:t>1</w:t>
            </w:r>
          </w:p>
        </w:tc>
        <w:tc>
          <w:tcPr>
            <w:tcW w:w="1928" w:type="dxa"/>
            <w:tcBorders>
              <w:top w:val="single" w:sz="4" w:space="0" w:color="auto"/>
              <w:left w:val="single" w:sz="4" w:space="0" w:color="auto"/>
              <w:bottom w:val="single" w:sz="4" w:space="0" w:color="auto"/>
              <w:right w:val="single" w:sz="4" w:space="0" w:color="auto"/>
            </w:tcBorders>
          </w:tcPr>
          <w:p w14:paraId="4941458F" w14:textId="77777777" w:rsidR="00B512B9" w:rsidRPr="008251E9" w:rsidRDefault="00B512B9" w:rsidP="002D0536">
            <w:pPr>
              <w:spacing w:after="0" w:line="240" w:lineRule="auto"/>
              <w:contextualSpacing/>
              <w:jc w:val="center"/>
              <w:rPr>
                <w:rFonts w:ascii="Times New Roman" w:eastAsia="Times New Roman" w:hAnsi="Times New Roman" w:cs="Times New Roman"/>
                <w:color w:val="000000"/>
                <w:lang w:eastAsia="ru-RU"/>
              </w:rPr>
            </w:pPr>
          </w:p>
          <w:p w14:paraId="3BE3345C" w14:textId="77777777" w:rsidR="00B512B9" w:rsidRPr="008251E9" w:rsidRDefault="00B512B9" w:rsidP="002D0536">
            <w:pPr>
              <w:spacing w:after="0" w:line="240" w:lineRule="auto"/>
              <w:contextualSpacing/>
              <w:jc w:val="center"/>
              <w:rPr>
                <w:rFonts w:ascii="Times New Roman" w:eastAsia="Times New Roman" w:hAnsi="Times New Roman" w:cs="Times New Roman"/>
                <w:color w:val="000000"/>
                <w:lang w:eastAsia="ru-RU"/>
              </w:rPr>
            </w:pPr>
          </w:p>
          <w:p w14:paraId="1F26BAB1" w14:textId="4D099258" w:rsidR="00B512B9" w:rsidRPr="008251E9" w:rsidRDefault="00B512B9" w:rsidP="002D0536">
            <w:pPr>
              <w:spacing w:after="0" w:line="240" w:lineRule="auto"/>
              <w:contextualSpacing/>
              <w:jc w:val="center"/>
              <w:rPr>
                <w:rFonts w:ascii="Times New Roman" w:eastAsia="Times New Roman" w:hAnsi="Times New Roman" w:cs="Times New Roman"/>
              </w:rPr>
            </w:pPr>
          </w:p>
        </w:tc>
        <w:tc>
          <w:tcPr>
            <w:tcW w:w="2088" w:type="dxa"/>
            <w:tcBorders>
              <w:top w:val="single" w:sz="4" w:space="0" w:color="auto"/>
              <w:left w:val="single" w:sz="4" w:space="0" w:color="auto"/>
              <w:bottom w:val="single" w:sz="4" w:space="0" w:color="auto"/>
              <w:right w:val="single" w:sz="4" w:space="0" w:color="auto"/>
            </w:tcBorders>
          </w:tcPr>
          <w:p w14:paraId="733FEF3B" w14:textId="77777777" w:rsidR="00B512B9" w:rsidRPr="008251E9" w:rsidRDefault="00B512B9" w:rsidP="002D0536">
            <w:pPr>
              <w:spacing w:after="0" w:line="240" w:lineRule="auto"/>
              <w:contextualSpacing/>
              <w:jc w:val="center"/>
              <w:rPr>
                <w:rFonts w:ascii="Times New Roman" w:eastAsia="Times New Roman" w:hAnsi="Times New Roman" w:cs="Times New Roman"/>
                <w:color w:val="000000"/>
                <w:lang w:eastAsia="ru-RU"/>
              </w:rPr>
            </w:pPr>
          </w:p>
          <w:p w14:paraId="2E2BC900" w14:textId="58E3F8A8" w:rsidR="00B512B9" w:rsidRPr="008251E9" w:rsidRDefault="0038413E" w:rsidP="002D0536">
            <w:pPr>
              <w:spacing w:after="0" w:line="240" w:lineRule="auto"/>
              <w:contextualSpacing/>
              <w:jc w:val="center"/>
              <w:rPr>
                <w:rFonts w:ascii="Times New Roman" w:eastAsia="Times New Roman" w:hAnsi="Times New Roman" w:cs="Times New Roman"/>
                <w:color w:val="000000"/>
                <w:lang w:eastAsia="ru-RU"/>
              </w:rPr>
            </w:pPr>
            <w:r w:rsidRPr="008251E9">
              <w:rPr>
                <w:rFonts w:ascii="Times New Roman" w:eastAsia="Times New Roman" w:hAnsi="Times New Roman" w:cs="Times New Roman"/>
                <w:color w:val="000000"/>
                <w:lang w:eastAsia="ru-RU"/>
              </w:rPr>
              <w:t xml:space="preserve"> </w:t>
            </w:r>
          </w:p>
          <w:p w14:paraId="2BD4D093" w14:textId="03402053" w:rsidR="00B512B9" w:rsidRPr="008251E9" w:rsidRDefault="00B512B9" w:rsidP="002D0536">
            <w:pPr>
              <w:spacing w:after="0" w:line="240" w:lineRule="auto"/>
              <w:contextualSpacing/>
              <w:jc w:val="center"/>
              <w:rPr>
                <w:rFonts w:ascii="Times New Roman" w:eastAsia="Times New Roman" w:hAnsi="Times New Roman" w:cs="Times New Roman"/>
              </w:rPr>
            </w:pPr>
          </w:p>
        </w:tc>
      </w:tr>
    </w:tbl>
    <w:p w14:paraId="57EA1675" w14:textId="77777777" w:rsidR="00F5630A" w:rsidRPr="008251E9" w:rsidRDefault="00F5630A" w:rsidP="004C1305">
      <w:pPr>
        <w:widowControl w:val="0"/>
        <w:tabs>
          <w:tab w:val="left" w:pos="4395"/>
        </w:tabs>
        <w:spacing w:after="0" w:line="240" w:lineRule="auto"/>
        <w:contextualSpacing/>
        <w:jc w:val="both"/>
        <w:rPr>
          <w:rFonts w:ascii="Times New Roman" w:eastAsia="Times New Roman" w:hAnsi="Times New Roman" w:cs="Times New Roman"/>
          <w:snapToGrid w:val="0"/>
          <w:lang w:eastAsia="ru-RU"/>
        </w:rPr>
      </w:pPr>
    </w:p>
    <w:p w14:paraId="4D9DFF31" w14:textId="6F6F6AD2" w:rsidR="00185FB2" w:rsidRPr="008251E9" w:rsidRDefault="00F5630A" w:rsidP="004C1305">
      <w:pPr>
        <w:spacing w:after="0" w:line="240" w:lineRule="auto"/>
        <w:contextualSpacing/>
        <w:jc w:val="both"/>
        <w:rPr>
          <w:rFonts w:ascii="Times New Roman" w:eastAsia="Times New Roman" w:hAnsi="Times New Roman" w:cs="Times New Roman"/>
          <w:lang w:eastAsia="ru-RU"/>
        </w:rPr>
      </w:pPr>
      <w:r w:rsidRPr="008251E9">
        <w:rPr>
          <w:rFonts w:ascii="Times New Roman" w:eastAsia="Times New Roman" w:hAnsi="Times New Roman" w:cs="Times New Roman"/>
          <w:snapToGrid w:val="0"/>
          <w:lang w:eastAsia="ru-RU"/>
        </w:rPr>
        <w:t xml:space="preserve">ИТОГО цена Договора составляет: </w:t>
      </w:r>
      <w:r w:rsidR="008323E6">
        <w:rPr>
          <w:rFonts w:ascii="Times New Roman" w:eastAsia="Times New Roman" w:hAnsi="Times New Roman" w:cs="Times New Roman"/>
          <w:color w:val="000000" w:themeColor="text1"/>
          <w:lang w:eastAsia="ru-RU"/>
        </w:rPr>
        <w:t>_____</w:t>
      </w:r>
      <w:r w:rsidR="004476F6" w:rsidRPr="008251E9">
        <w:rPr>
          <w:rFonts w:ascii="Times New Roman" w:eastAsia="Times New Roman" w:hAnsi="Times New Roman" w:cs="Times New Roman"/>
          <w:lang w:eastAsia="ru-RU"/>
        </w:rPr>
        <w:t xml:space="preserve"> (</w:t>
      </w:r>
      <w:r w:rsidR="008323E6">
        <w:rPr>
          <w:rFonts w:ascii="Times New Roman" w:eastAsia="Times New Roman" w:hAnsi="Times New Roman" w:cs="Times New Roman"/>
          <w:lang w:eastAsia="ru-RU"/>
        </w:rPr>
        <w:t>_______________</w:t>
      </w:r>
      <w:r w:rsidR="004476F6" w:rsidRPr="008251E9">
        <w:rPr>
          <w:rFonts w:ascii="Times New Roman" w:eastAsia="Times New Roman" w:hAnsi="Times New Roman" w:cs="Times New Roman"/>
          <w:lang w:eastAsia="ru-RU"/>
        </w:rPr>
        <w:t>)</w:t>
      </w:r>
      <w:r w:rsidR="007805FF" w:rsidRPr="008251E9">
        <w:rPr>
          <w:rFonts w:ascii="Times New Roman" w:eastAsia="Times New Roman" w:hAnsi="Times New Roman" w:cs="Times New Roman"/>
          <w:lang w:eastAsia="ru-RU"/>
        </w:rPr>
        <w:t xml:space="preserve"> рублей</w:t>
      </w:r>
      <w:r w:rsidR="004476F6" w:rsidRPr="008251E9">
        <w:rPr>
          <w:rFonts w:ascii="Times New Roman" w:eastAsia="Times New Roman" w:hAnsi="Times New Roman" w:cs="Times New Roman"/>
          <w:lang w:eastAsia="ru-RU"/>
        </w:rPr>
        <w:t xml:space="preserve"> </w:t>
      </w:r>
      <w:r w:rsidR="008323E6">
        <w:rPr>
          <w:rFonts w:ascii="Times New Roman" w:eastAsia="Times New Roman" w:hAnsi="Times New Roman" w:cs="Times New Roman"/>
          <w:lang w:eastAsia="ru-RU"/>
        </w:rPr>
        <w:t>____</w:t>
      </w:r>
      <w:r w:rsidR="004476F6" w:rsidRPr="008251E9">
        <w:rPr>
          <w:rFonts w:ascii="Times New Roman" w:eastAsia="Times New Roman" w:hAnsi="Times New Roman" w:cs="Times New Roman"/>
          <w:color w:val="000000" w:themeColor="text1"/>
          <w:lang w:eastAsia="ru-RU"/>
        </w:rPr>
        <w:t>копеек (</w:t>
      </w:r>
      <w:r w:rsidR="008323E6">
        <w:rPr>
          <w:rFonts w:ascii="Times New Roman" w:eastAsia="Times New Roman" w:hAnsi="Times New Roman" w:cs="Times New Roman"/>
          <w:color w:val="000000" w:themeColor="text1"/>
          <w:lang w:eastAsia="ru-RU"/>
        </w:rPr>
        <w:t>с НДС/</w:t>
      </w:r>
      <w:r w:rsidR="004476F6" w:rsidRPr="008251E9">
        <w:rPr>
          <w:rFonts w:ascii="Times New Roman" w:eastAsia="Times New Roman" w:hAnsi="Times New Roman" w:cs="Times New Roman"/>
          <w:color w:val="000000" w:themeColor="text1"/>
          <w:lang w:eastAsia="ru-RU"/>
        </w:rPr>
        <w:t>без НДС).</w:t>
      </w:r>
    </w:p>
    <w:p w14:paraId="2843292A" w14:textId="4153C73A" w:rsidR="00F5630A" w:rsidRPr="008251E9" w:rsidRDefault="00F5630A" w:rsidP="004C1305">
      <w:pPr>
        <w:widowControl w:val="0"/>
        <w:tabs>
          <w:tab w:val="left" w:pos="4395"/>
        </w:tabs>
        <w:spacing w:after="0" w:line="240" w:lineRule="auto"/>
        <w:contextualSpacing/>
        <w:jc w:val="both"/>
        <w:rPr>
          <w:rFonts w:ascii="Times New Roman" w:hAnsi="Times New Roman" w:cs="Times New Roman"/>
        </w:rPr>
      </w:pPr>
    </w:p>
    <w:tbl>
      <w:tblPr>
        <w:tblW w:w="0" w:type="auto"/>
        <w:tblInd w:w="190" w:type="dxa"/>
        <w:tblLook w:val="0000" w:firstRow="0" w:lastRow="0" w:firstColumn="0" w:lastColumn="0" w:noHBand="0" w:noVBand="0"/>
      </w:tblPr>
      <w:tblGrid>
        <w:gridCol w:w="4454"/>
        <w:gridCol w:w="4672"/>
      </w:tblGrid>
      <w:tr w:rsidR="008323E6" w14:paraId="02AB87E4" w14:textId="77777777" w:rsidTr="0057584D">
        <w:trPr>
          <w:trHeight w:val="594"/>
        </w:trPr>
        <w:tc>
          <w:tcPr>
            <w:tcW w:w="4454" w:type="dxa"/>
          </w:tcPr>
          <w:p w14:paraId="7A4AB41D" w14:textId="77777777" w:rsidR="008323E6" w:rsidRPr="008251E9" w:rsidRDefault="008323E6" w:rsidP="0057584D">
            <w:pPr>
              <w:pStyle w:val="ConsNonformat"/>
              <w:widowControl/>
              <w:ind w:right="0"/>
              <w:contextualSpacing/>
              <w:rPr>
                <w:rFonts w:ascii="Times New Roman" w:hAnsi="Times New Roman" w:cs="Times New Roman"/>
                <w:sz w:val="22"/>
                <w:szCs w:val="22"/>
              </w:rPr>
            </w:pPr>
            <w:r w:rsidRPr="008251E9">
              <w:rPr>
                <w:rFonts w:ascii="Times New Roman" w:hAnsi="Times New Roman" w:cs="Times New Roman"/>
                <w:sz w:val="22"/>
                <w:szCs w:val="22"/>
              </w:rPr>
              <w:t>Заказчик:</w:t>
            </w:r>
          </w:p>
          <w:p w14:paraId="1EECBB8A" w14:textId="7BEB84C3" w:rsidR="008323E6" w:rsidRPr="000801FA" w:rsidRDefault="008323E6" w:rsidP="0057584D">
            <w:pPr>
              <w:spacing w:after="0" w:line="240" w:lineRule="auto"/>
              <w:contextualSpacing/>
              <w:rPr>
                <w:rFonts w:ascii="Times New Roman" w:eastAsia="Calibri" w:hAnsi="Times New Roman" w:cs="Times New Roman"/>
                <w:b/>
              </w:rPr>
            </w:pPr>
            <w:r>
              <w:rPr>
                <w:rFonts w:ascii="Times New Roman" w:eastAsia="Calibri" w:hAnsi="Times New Roman" w:cs="Times New Roman"/>
                <w:b/>
              </w:rPr>
              <w:t>МАУ ДОЛ</w:t>
            </w:r>
            <w:r w:rsidRPr="008251E9">
              <w:rPr>
                <w:rFonts w:ascii="Times New Roman" w:eastAsia="Calibri" w:hAnsi="Times New Roman" w:cs="Times New Roman"/>
                <w:b/>
              </w:rPr>
              <w:t xml:space="preserve"> </w:t>
            </w:r>
            <w:r w:rsidRPr="008251E9">
              <w:rPr>
                <w:rFonts w:ascii="Times New Roman" w:eastAsia="Calibri" w:hAnsi="Times New Roman" w:cs="Times New Roman"/>
                <w:b/>
              </w:rPr>
              <w:br/>
              <w:t>«</w:t>
            </w:r>
            <w:r w:rsidR="00F442F2">
              <w:rPr>
                <w:rFonts w:ascii="Times New Roman" w:eastAsia="Calibri" w:hAnsi="Times New Roman" w:cs="Times New Roman"/>
                <w:b/>
              </w:rPr>
              <w:t>Буревестник</w:t>
            </w:r>
            <w:r w:rsidRPr="008251E9">
              <w:rPr>
                <w:rFonts w:ascii="Times New Roman" w:eastAsia="Calibri" w:hAnsi="Times New Roman" w:cs="Times New Roman"/>
                <w:b/>
              </w:rPr>
              <w:t>»</w:t>
            </w:r>
          </w:p>
        </w:tc>
        <w:tc>
          <w:tcPr>
            <w:tcW w:w="4672" w:type="dxa"/>
          </w:tcPr>
          <w:p w14:paraId="7AE37279" w14:textId="77777777" w:rsidR="008323E6" w:rsidRDefault="008323E6" w:rsidP="0057584D">
            <w:pPr>
              <w:tabs>
                <w:tab w:val="left" w:pos="0"/>
              </w:tabs>
              <w:spacing w:after="0" w:line="240" w:lineRule="auto"/>
              <w:contextualSpacing/>
              <w:jc w:val="both"/>
              <w:outlineLvl w:val="4"/>
              <w:rPr>
                <w:rFonts w:ascii="Times New Roman" w:eastAsiaTheme="majorEastAsia" w:hAnsi="Times New Roman" w:cs="Times New Roman"/>
                <w:bCs/>
                <w:lang w:eastAsia="ru-RU"/>
              </w:rPr>
            </w:pPr>
            <w:r w:rsidRPr="008251E9">
              <w:rPr>
                <w:rFonts w:ascii="Times New Roman" w:hAnsi="Times New Roman" w:cs="Times New Roman"/>
              </w:rPr>
              <w:t>Исполнитель:</w:t>
            </w:r>
          </w:p>
        </w:tc>
      </w:tr>
      <w:tr w:rsidR="008323E6" w14:paraId="76874AA2" w14:textId="77777777" w:rsidTr="0057584D">
        <w:trPr>
          <w:trHeight w:val="905"/>
        </w:trPr>
        <w:tc>
          <w:tcPr>
            <w:tcW w:w="4454" w:type="dxa"/>
          </w:tcPr>
          <w:p w14:paraId="0988FA17" w14:textId="77777777" w:rsidR="008323E6" w:rsidRDefault="008323E6" w:rsidP="0057584D">
            <w:pPr>
              <w:tabs>
                <w:tab w:val="left" w:pos="0"/>
              </w:tabs>
              <w:spacing w:after="0" w:line="240" w:lineRule="auto"/>
              <w:contextualSpacing/>
              <w:jc w:val="both"/>
              <w:outlineLvl w:val="4"/>
              <w:rPr>
                <w:rFonts w:ascii="Times New Roman" w:eastAsiaTheme="majorEastAsia" w:hAnsi="Times New Roman" w:cs="Times New Roman"/>
                <w:bCs/>
                <w:lang w:eastAsia="ru-RU"/>
              </w:rPr>
            </w:pPr>
          </w:p>
          <w:p w14:paraId="66EF0A0A" w14:textId="4D24CFEA" w:rsidR="008323E6" w:rsidRDefault="008323E6" w:rsidP="0057584D">
            <w:pPr>
              <w:tabs>
                <w:tab w:val="left" w:pos="0"/>
              </w:tabs>
              <w:spacing w:after="0" w:line="240" w:lineRule="auto"/>
              <w:contextualSpacing/>
              <w:jc w:val="both"/>
              <w:outlineLvl w:val="4"/>
              <w:rPr>
                <w:rFonts w:ascii="Times New Roman" w:eastAsiaTheme="majorEastAsia" w:hAnsi="Times New Roman" w:cs="Times New Roman"/>
                <w:bCs/>
                <w:lang w:eastAsia="ru-RU"/>
              </w:rPr>
            </w:pPr>
            <w:r>
              <w:rPr>
                <w:rFonts w:ascii="Times New Roman" w:eastAsiaTheme="majorEastAsia" w:hAnsi="Times New Roman" w:cs="Times New Roman"/>
                <w:bCs/>
                <w:lang w:eastAsia="ru-RU"/>
              </w:rPr>
              <w:t>___________________/</w:t>
            </w:r>
            <w:r w:rsidR="005C08C2">
              <w:t xml:space="preserve"> </w:t>
            </w:r>
            <w:r w:rsidR="00F442F2">
              <w:rPr>
                <w:rFonts w:ascii="Times New Roman" w:eastAsiaTheme="majorEastAsia" w:hAnsi="Times New Roman" w:cs="Times New Roman"/>
                <w:bCs/>
                <w:lang w:eastAsia="ru-RU"/>
              </w:rPr>
              <w:t>__________________/</w:t>
            </w:r>
          </w:p>
          <w:p w14:paraId="7B610F9D" w14:textId="77777777" w:rsidR="008323E6" w:rsidRDefault="008323E6" w:rsidP="0057584D">
            <w:pPr>
              <w:tabs>
                <w:tab w:val="left" w:pos="0"/>
              </w:tabs>
              <w:spacing w:after="0" w:line="240" w:lineRule="auto"/>
              <w:contextualSpacing/>
              <w:jc w:val="both"/>
              <w:outlineLvl w:val="4"/>
              <w:rPr>
                <w:rFonts w:ascii="Times New Roman" w:eastAsiaTheme="majorEastAsia" w:hAnsi="Times New Roman" w:cs="Times New Roman"/>
                <w:bCs/>
                <w:lang w:eastAsia="ru-RU"/>
              </w:rPr>
            </w:pPr>
            <w:r>
              <w:rPr>
                <w:rFonts w:ascii="Times New Roman" w:eastAsiaTheme="majorEastAsia" w:hAnsi="Times New Roman" w:cs="Times New Roman"/>
                <w:bCs/>
                <w:lang w:eastAsia="ru-RU"/>
              </w:rPr>
              <w:t>М.П.</w:t>
            </w:r>
          </w:p>
        </w:tc>
        <w:tc>
          <w:tcPr>
            <w:tcW w:w="4672" w:type="dxa"/>
          </w:tcPr>
          <w:p w14:paraId="55A103D4" w14:textId="77777777" w:rsidR="008323E6" w:rsidRDefault="008323E6" w:rsidP="0057584D">
            <w:pPr>
              <w:tabs>
                <w:tab w:val="left" w:pos="0"/>
              </w:tabs>
              <w:spacing w:after="0" w:line="240" w:lineRule="auto"/>
              <w:contextualSpacing/>
              <w:jc w:val="both"/>
              <w:outlineLvl w:val="4"/>
              <w:rPr>
                <w:rFonts w:ascii="Times New Roman" w:eastAsiaTheme="majorEastAsia" w:hAnsi="Times New Roman" w:cs="Times New Roman"/>
                <w:bCs/>
                <w:lang w:eastAsia="ru-RU"/>
              </w:rPr>
            </w:pPr>
          </w:p>
          <w:p w14:paraId="1D1CB75B" w14:textId="77777777" w:rsidR="008323E6" w:rsidRDefault="008323E6" w:rsidP="0057584D">
            <w:pPr>
              <w:tabs>
                <w:tab w:val="left" w:pos="0"/>
              </w:tabs>
              <w:spacing w:after="0" w:line="240" w:lineRule="auto"/>
              <w:contextualSpacing/>
              <w:jc w:val="both"/>
              <w:outlineLvl w:val="4"/>
              <w:rPr>
                <w:rFonts w:ascii="Times New Roman" w:eastAsiaTheme="majorEastAsia" w:hAnsi="Times New Roman" w:cs="Times New Roman"/>
                <w:bCs/>
                <w:lang w:eastAsia="ru-RU"/>
              </w:rPr>
            </w:pPr>
            <w:r>
              <w:rPr>
                <w:rFonts w:ascii="Times New Roman" w:eastAsiaTheme="majorEastAsia" w:hAnsi="Times New Roman" w:cs="Times New Roman"/>
                <w:bCs/>
                <w:lang w:eastAsia="ru-RU"/>
              </w:rPr>
              <w:t>____________________/_________________/</w:t>
            </w:r>
          </w:p>
          <w:p w14:paraId="71B2E1A4" w14:textId="77777777" w:rsidR="008323E6" w:rsidRDefault="008323E6" w:rsidP="0057584D">
            <w:pPr>
              <w:tabs>
                <w:tab w:val="left" w:pos="0"/>
              </w:tabs>
              <w:spacing w:after="0" w:line="240" w:lineRule="auto"/>
              <w:contextualSpacing/>
              <w:jc w:val="both"/>
              <w:outlineLvl w:val="4"/>
              <w:rPr>
                <w:rFonts w:ascii="Times New Roman" w:eastAsiaTheme="majorEastAsia" w:hAnsi="Times New Roman" w:cs="Times New Roman"/>
                <w:bCs/>
                <w:lang w:eastAsia="ru-RU"/>
              </w:rPr>
            </w:pPr>
            <w:r>
              <w:rPr>
                <w:rFonts w:ascii="Times New Roman" w:eastAsiaTheme="majorEastAsia" w:hAnsi="Times New Roman" w:cs="Times New Roman"/>
                <w:bCs/>
                <w:lang w:eastAsia="ru-RU"/>
              </w:rPr>
              <w:t>М.П.</w:t>
            </w:r>
          </w:p>
        </w:tc>
      </w:tr>
    </w:tbl>
    <w:p w14:paraId="5B45F077" w14:textId="77777777" w:rsidR="00927CC5" w:rsidRPr="008251E9" w:rsidRDefault="00927CC5" w:rsidP="004C1305">
      <w:pPr>
        <w:spacing w:after="0" w:line="240" w:lineRule="auto"/>
        <w:contextualSpacing/>
        <w:rPr>
          <w:rFonts w:ascii="Times New Roman" w:hAnsi="Times New Roman" w:cs="Times New Roman"/>
        </w:rPr>
      </w:pPr>
    </w:p>
    <w:sectPr w:rsidR="00927CC5" w:rsidRPr="008251E9">
      <w:head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EA95B0" w14:textId="77777777" w:rsidR="00E30EA9" w:rsidRDefault="00E30EA9" w:rsidP="00F5630A">
      <w:pPr>
        <w:spacing w:after="0" w:line="240" w:lineRule="auto"/>
      </w:pPr>
      <w:r>
        <w:separator/>
      </w:r>
    </w:p>
  </w:endnote>
  <w:endnote w:type="continuationSeparator" w:id="0">
    <w:p w14:paraId="783E53E4" w14:textId="77777777" w:rsidR="00E30EA9" w:rsidRDefault="00E30EA9" w:rsidP="00F563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B2E357" w14:textId="77777777" w:rsidR="00E30EA9" w:rsidRDefault="00E30EA9" w:rsidP="00F5630A">
      <w:pPr>
        <w:spacing w:after="0" w:line="240" w:lineRule="auto"/>
      </w:pPr>
      <w:r>
        <w:separator/>
      </w:r>
    </w:p>
  </w:footnote>
  <w:footnote w:type="continuationSeparator" w:id="0">
    <w:p w14:paraId="0729684B" w14:textId="77777777" w:rsidR="00E30EA9" w:rsidRDefault="00E30EA9" w:rsidP="00F563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0AB0F8" w14:textId="1C562142" w:rsidR="00CA6014" w:rsidRDefault="00CA6014">
    <w:pPr>
      <w:pStyle w:val="a7"/>
    </w:pPr>
    <w:r>
      <w:t>Проект договора</w:t>
    </w:r>
  </w:p>
  <w:p w14:paraId="2C60D35F" w14:textId="77777777" w:rsidR="00CA6014" w:rsidRDefault="00CA6014">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CB3D21"/>
    <w:multiLevelType w:val="multilevel"/>
    <w:tmpl w:val="375AC5A2"/>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1B320DC3"/>
    <w:multiLevelType w:val="multilevel"/>
    <w:tmpl w:val="2FAA1A82"/>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CFB7523"/>
    <w:multiLevelType w:val="multilevel"/>
    <w:tmpl w:val="4476D0D6"/>
    <w:lvl w:ilvl="0">
      <w:start w:val="9"/>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F0D5ACA"/>
    <w:multiLevelType w:val="multilevel"/>
    <w:tmpl w:val="8152C300"/>
    <w:lvl w:ilvl="0">
      <w:start w:val="5"/>
      <w:numFmt w:val="decimal"/>
      <w:lvlText w:val="%1."/>
      <w:lvlJc w:val="left"/>
      <w:pPr>
        <w:ind w:left="2487"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2487" w:hanging="36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2847" w:hanging="720"/>
      </w:pPr>
      <w:rPr>
        <w:rFonts w:hint="default"/>
      </w:rPr>
    </w:lvl>
    <w:lvl w:ilvl="5">
      <w:start w:val="1"/>
      <w:numFmt w:val="decimal"/>
      <w:lvlText w:val="%1.%2.%3.%4.%5.%6."/>
      <w:lvlJc w:val="left"/>
      <w:pPr>
        <w:ind w:left="2847" w:hanging="720"/>
      </w:pPr>
      <w:rPr>
        <w:rFonts w:hint="default"/>
      </w:rPr>
    </w:lvl>
    <w:lvl w:ilvl="6">
      <w:start w:val="1"/>
      <w:numFmt w:val="decimal"/>
      <w:lvlText w:val="%1.%2.%3.%4.%5.%6.%7."/>
      <w:lvlJc w:val="left"/>
      <w:pPr>
        <w:ind w:left="3207" w:hanging="1080"/>
      </w:pPr>
      <w:rPr>
        <w:rFonts w:hint="default"/>
      </w:rPr>
    </w:lvl>
    <w:lvl w:ilvl="7">
      <w:start w:val="1"/>
      <w:numFmt w:val="decimal"/>
      <w:lvlText w:val="%1.%2.%3.%4.%5.%6.%7.%8."/>
      <w:lvlJc w:val="left"/>
      <w:pPr>
        <w:ind w:left="3207" w:hanging="1080"/>
      </w:pPr>
      <w:rPr>
        <w:rFonts w:hint="default"/>
      </w:rPr>
    </w:lvl>
    <w:lvl w:ilvl="8">
      <w:start w:val="1"/>
      <w:numFmt w:val="decimal"/>
      <w:lvlText w:val="%1.%2.%3.%4.%5.%6.%7.%8.%9."/>
      <w:lvlJc w:val="left"/>
      <w:pPr>
        <w:ind w:left="3207" w:hanging="1080"/>
      </w:pPr>
      <w:rPr>
        <w:rFonts w:hint="default"/>
      </w:rPr>
    </w:lvl>
  </w:abstractNum>
  <w:abstractNum w:abstractNumId="4" w15:restartNumberingAfterBreak="0">
    <w:nsid w:val="20B1655C"/>
    <w:multiLevelType w:val="multilevel"/>
    <w:tmpl w:val="069606BE"/>
    <w:lvl w:ilvl="0">
      <w:start w:val="1"/>
      <w:numFmt w:val="decimal"/>
      <w:lvlText w:val="%1."/>
      <w:lvlJc w:val="left"/>
      <w:pPr>
        <w:ind w:left="502" w:hanging="360"/>
      </w:pPr>
      <w:rPr>
        <w:b/>
      </w:rPr>
    </w:lvl>
    <w:lvl w:ilvl="1">
      <w:start w:val="1"/>
      <w:numFmt w:val="decimal"/>
      <w:isLgl/>
      <w:lvlText w:val="%1.%2."/>
      <w:lvlJc w:val="left"/>
      <w:pPr>
        <w:ind w:left="982" w:hanging="480"/>
      </w:pPr>
      <w:rPr>
        <w:b/>
        <w:color w:val="auto"/>
      </w:rPr>
    </w:lvl>
    <w:lvl w:ilvl="2">
      <w:start w:val="1"/>
      <w:numFmt w:val="decimal"/>
      <w:isLgl/>
      <w:lvlText w:val="%1.%2.%3."/>
      <w:lvlJc w:val="left"/>
      <w:pPr>
        <w:ind w:left="1582" w:hanging="720"/>
      </w:pPr>
      <w:rPr>
        <w:b/>
        <w:color w:val="auto"/>
      </w:rPr>
    </w:lvl>
    <w:lvl w:ilvl="3">
      <w:start w:val="1"/>
      <w:numFmt w:val="decimal"/>
      <w:isLgl/>
      <w:lvlText w:val="%1.%2.%3.%4."/>
      <w:lvlJc w:val="left"/>
      <w:pPr>
        <w:ind w:left="1942" w:hanging="720"/>
      </w:pPr>
      <w:rPr>
        <w:b/>
        <w:color w:val="auto"/>
      </w:rPr>
    </w:lvl>
    <w:lvl w:ilvl="4">
      <w:start w:val="1"/>
      <w:numFmt w:val="decimal"/>
      <w:isLgl/>
      <w:lvlText w:val="%1.%2.%3.%4.%5."/>
      <w:lvlJc w:val="left"/>
      <w:pPr>
        <w:ind w:left="2662" w:hanging="1080"/>
      </w:pPr>
      <w:rPr>
        <w:b/>
        <w:color w:val="auto"/>
      </w:rPr>
    </w:lvl>
    <w:lvl w:ilvl="5">
      <w:start w:val="1"/>
      <w:numFmt w:val="decimal"/>
      <w:isLgl/>
      <w:lvlText w:val="%1.%2.%3.%4.%5.%6."/>
      <w:lvlJc w:val="left"/>
      <w:pPr>
        <w:ind w:left="3022" w:hanging="1080"/>
      </w:pPr>
      <w:rPr>
        <w:b/>
        <w:color w:val="auto"/>
      </w:rPr>
    </w:lvl>
    <w:lvl w:ilvl="6">
      <w:start w:val="1"/>
      <w:numFmt w:val="decimal"/>
      <w:isLgl/>
      <w:lvlText w:val="%1.%2.%3.%4.%5.%6.%7."/>
      <w:lvlJc w:val="left"/>
      <w:pPr>
        <w:ind w:left="3742" w:hanging="1440"/>
      </w:pPr>
      <w:rPr>
        <w:b/>
        <w:color w:val="auto"/>
      </w:rPr>
    </w:lvl>
    <w:lvl w:ilvl="7">
      <w:start w:val="1"/>
      <w:numFmt w:val="decimal"/>
      <w:isLgl/>
      <w:lvlText w:val="%1.%2.%3.%4.%5.%6.%7.%8."/>
      <w:lvlJc w:val="left"/>
      <w:pPr>
        <w:ind w:left="4102" w:hanging="1440"/>
      </w:pPr>
      <w:rPr>
        <w:b/>
        <w:color w:val="auto"/>
      </w:rPr>
    </w:lvl>
    <w:lvl w:ilvl="8">
      <w:start w:val="1"/>
      <w:numFmt w:val="decimal"/>
      <w:isLgl/>
      <w:lvlText w:val="%1.%2.%3.%4.%5.%6.%7.%8.%9."/>
      <w:lvlJc w:val="left"/>
      <w:pPr>
        <w:ind w:left="4822" w:hanging="1800"/>
      </w:pPr>
      <w:rPr>
        <w:b/>
        <w:color w:val="auto"/>
      </w:rPr>
    </w:lvl>
  </w:abstractNum>
  <w:abstractNum w:abstractNumId="5" w15:restartNumberingAfterBreak="0">
    <w:nsid w:val="2128395A"/>
    <w:multiLevelType w:val="hybridMultilevel"/>
    <w:tmpl w:val="935473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3A63D2E"/>
    <w:multiLevelType w:val="multilevel"/>
    <w:tmpl w:val="35404D86"/>
    <w:lvl w:ilvl="0">
      <w:start w:val="1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DD21EFF"/>
    <w:multiLevelType w:val="hybridMultilevel"/>
    <w:tmpl w:val="59B4BA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7E931C8"/>
    <w:multiLevelType w:val="multilevel"/>
    <w:tmpl w:val="069606BE"/>
    <w:lvl w:ilvl="0">
      <w:start w:val="1"/>
      <w:numFmt w:val="decimal"/>
      <w:lvlText w:val="%1."/>
      <w:lvlJc w:val="left"/>
      <w:pPr>
        <w:ind w:left="502" w:hanging="360"/>
      </w:pPr>
      <w:rPr>
        <w:b/>
      </w:rPr>
    </w:lvl>
    <w:lvl w:ilvl="1">
      <w:start w:val="1"/>
      <w:numFmt w:val="decimal"/>
      <w:isLgl/>
      <w:lvlText w:val="%1.%2."/>
      <w:lvlJc w:val="left"/>
      <w:pPr>
        <w:ind w:left="982" w:hanging="480"/>
      </w:pPr>
      <w:rPr>
        <w:b/>
        <w:color w:val="auto"/>
      </w:rPr>
    </w:lvl>
    <w:lvl w:ilvl="2">
      <w:start w:val="1"/>
      <w:numFmt w:val="decimal"/>
      <w:isLgl/>
      <w:lvlText w:val="%1.%2.%3."/>
      <w:lvlJc w:val="left"/>
      <w:pPr>
        <w:ind w:left="1582" w:hanging="720"/>
      </w:pPr>
      <w:rPr>
        <w:b/>
        <w:color w:val="auto"/>
      </w:rPr>
    </w:lvl>
    <w:lvl w:ilvl="3">
      <w:start w:val="1"/>
      <w:numFmt w:val="decimal"/>
      <w:isLgl/>
      <w:lvlText w:val="%1.%2.%3.%4."/>
      <w:lvlJc w:val="left"/>
      <w:pPr>
        <w:ind w:left="1942" w:hanging="720"/>
      </w:pPr>
      <w:rPr>
        <w:b/>
        <w:color w:val="auto"/>
      </w:rPr>
    </w:lvl>
    <w:lvl w:ilvl="4">
      <w:start w:val="1"/>
      <w:numFmt w:val="decimal"/>
      <w:isLgl/>
      <w:lvlText w:val="%1.%2.%3.%4.%5."/>
      <w:lvlJc w:val="left"/>
      <w:pPr>
        <w:ind w:left="2662" w:hanging="1080"/>
      </w:pPr>
      <w:rPr>
        <w:b/>
        <w:color w:val="auto"/>
      </w:rPr>
    </w:lvl>
    <w:lvl w:ilvl="5">
      <w:start w:val="1"/>
      <w:numFmt w:val="decimal"/>
      <w:isLgl/>
      <w:lvlText w:val="%1.%2.%3.%4.%5.%6."/>
      <w:lvlJc w:val="left"/>
      <w:pPr>
        <w:ind w:left="3022" w:hanging="1080"/>
      </w:pPr>
      <w:rPr>
        <w:b/>
        <w:color w:val="auto"/>
      </w:rPr>
    </w:lvl>
    <w:lvl w:ilvl="6">
      <w:start w:val="1"/>
      <w:numFmt w:val="decimal"/>
      <w:isLgl/>
      <w:lvlText w:val="%1.%2.%3.%4.%5.%6.%7."/>
      <w:lvlJc w:val="left"/>
      <w:pPr>
        <w:ind w:left="3742" w:hanging="1440"/>
      </w:pPr>
      <w:rPr>
        <w:b/>
        <w:color w:val="auto"/>
      </w:rPr>
    </w:lvl>
    <w:lvl w:ilvl="7">
      <w:start w:val="1"/>
      <w:numFmt w:val="decimal"/>
      <w:isLgl/>
      <w:lvlText w:val="%1.%2.%3.%4.%5.%6.%7.%8."/>
      <w:lvlJc w:val="left"/>
      <w:pPr>
        <w:ind w:left="4102" w:hanging="1440"/>
      </w:pPr>
      <w:rPr>
        <w:b/>
        <w:color w:val="auto"/>
      </w:rPr>
    </w:lvl>
    <w:lvl w:ilvl="8">
      <w:start w:val="1"/>
      <w:numFmt w:val="decimal"/>
      <w:isLgl/>
      <w:lvlText w:val="%1.%2.%3.%4.%5.%6.%7.%8.%9."/>
      <w:lvlJc w:val="left"/>
      <w:pPr>
        <w:ind w:left="4822" w:hanging="1800"/>
      </w:pPr>
      <w:rPr>
        <w:b/>
        <w:color w:val="auto"/>
      </w:rPr>
    </w:lvl>
  </w:abstractNum>
  <w:abstractNum w:abstractNumId="9" w15:restartNumberingAfterBreak="0">
    <w:nsid w:val="42755684"/>
    <w:multiLevelType w:val="multilevel"/>
    <w:tmpl w:val="DFEC187A"/>
    <w:lvl w:ilvl="0">
      <w:start w:val="1"/>
      <w:numFmt w:val="decimal"/>
      <w:lvlText w:val="%1."/>
      <w:lvlJc w:val="left"/>
      <w:pPr>
        <w:ind w:left="144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1800" w:hanging="72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160" w:hanging="1080"/>
      </w:pPr>
      <w:rPr>
        <w:rFonts w:hint="default"/>
      </w:rPr>
    </w:lvl>
    <w:lvl w:ilvl="7">
      <w:start w:val="1"/>
      <w:numFmt w:val="decimal"/>
      <w:isLgl/>
      <w:lvlText w:val="%1.%2.%3.%4.%5.%6.%7.%8."/>
      <w:lvlJc w:val="left"/>
      <w:pPr>
        <w:ind w:left="2160" w:hanging="1080"/>
      </w:pPr>
      <w:rPr>
        <w:rFonts w:hint="default"/>
      </w:rPr>
    </w:lvl>
    <w:lvl w:ilvl="8">
      <w:start w:val="1"/>
      <w:numFmt w:val="decimal"/>
      <w:isLgl/>
      <w:lvlText w:val="%1.%2.%3.%4.%5.%6.%7.%8.%9."/>
      <w:lvlJc w:val="left"/>
      <w:pPr>
        <w:ind w:left="2520" w:hanging="1440"/>
      </w:pPr>
      <w:rPr>
        <w:rFonts w:hint="default"/>
      </w:rPr>
    </w:lvl>
  </w:abstractNum>
  <w:abstractNum w:abstractNumId="10" w15:restartNumberingAfterBreak="0">
    <w:nsid w:val="4522616B"/>
    <w:multiLevelType w:val="multilevel"/>
    <w:tmpl w:val="35404D8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48813ADC"/>
    <w:multiLevelType w:val="multilevel"/>
    <w:tmpl w:val="99BA1C34"/>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440" w:hanging="72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1800" w:hanging="1080"/>
      </w:pPr>
      <w:rPr>
        <w:rFonts w:hint="default"/>
      </w:rPr>
    </w:lvl>
    <w:lvl w:ilvl="8">
      <w:start w:val="1"/>
      <w:numFmt w:val="decimal"/>
      <w:isLgl/>
      <w:lvlText w:val="%1.%2.%3.%4.%5.%6.%7.%8.%9."/>
      <w:lvlJc w:val="left"/>
      <w:pPr>
        <w:ind w:left="2160" w:hanging="1440"/>
      </w:pPr>
      <w:rPr>
        <w:rFonts w:hint="default"/>
      </w:rPr>
    </w:lvl>
  </w:abstractNum>
  <w:abstractNum w:abstractNumId="12" w15:restartNumberingAfterBreak="0">
    <w:nsid w:val="4B9B3EEC"/>
    <w:multiLevelType w:val="multilevel"/>
    <w:tmpl w:val="1C124688"/>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4F22077E"/>
    <w:multiLevelType w:val="multilevel"/>
    <w:tmpl w:val="580C4F62"/>
    <w:lvl w:ilvl="0">
      <w:start w:val="8"/>
      <w:numFmt w:val="decimal"/>
      <w:lvlText w:val="%1."/>
      <w:lvlJc w:val="left"/>
      <w:pPr>
        <w:ind w:left="1070" w:hanging="360"/>
      </w:pPr>
      <w:rPr>
        <w:rFonts w:hint="default"/>
      </w:rPr>
    </w:lvl>
    <w:lvl w:ilvl="1">
      <w:start w:val="4"/>
      <w:numFmt w:val="decimal"/>
      <w:isLgl/>
      <w:lvlText w:val="%1.%2."/>
      <w:lvlJc w:val="left"/>
      <w:pPr>
        <w:ind w:left="1265" w:hanging="555"/>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14" w15:restartNumberingAfterBreak="0">
    <w:nsid w:val="50A225FE"/>
    <w:multiLevelType w:val="hybridMultilevel"/>
    <w:tmpl w:val="FA3A04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4226CEF"/>
    <w:multiLevelType w:val="hybridMultilevel"/>
    <w:tmpl w:val="069AB916"/>
    <w:lvl w:ilvl="0" w:tplc="0419000F">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61E7B9D"/>
    <w:multiLevelType w:val="multilevel"/>
    <w:tmpl w:val="35404D86"/>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A5D4DAB"/>
    <w:multiLevelType w:val="multilevel"/>
    <w:tmpl w:val="069606BE"/>
    <w:lvl w:ilvl="0">
      <w:start w:val="1"/>
      <w:numFmt w:val="decimal"/>
      <w:lvlText w:val="%1."/>
      <w:lvlJc w:val="left"/>
      <w:pPr>
        <w:ind w:left="502" w:hanging="360"/>
      </w:pPr>
      <w:rPr>
        <w:b/>
      </w:rPr>
    </w:lvl>
    <w:lvl w:ilvl="1">
      <w:start w:val="1"/>
      <w:numFmt w:val="decimal"/>
      <w:isLgl/>
      <w:lvlText w:val="%1.%2."/>
      <w:lvlJc w:val="left"/>
      <w:pPr>
        <w:ind w:left="982" w:hanging="480"/>
      </w:pPr>
      <w:rPr>
        <w:b/>
        <w:color w:val="auto"/>
      </w:rPr>
    </w:lvl>
    <w:lvl w:ilvl="2">
      <w:start w:val="1"/>
      <w:numFmt w:val="decimal"/>
      <w:isLgl/>
      <w:lvlText w:val="%1.%2.%3."/>
      <w:lvlJc w:val="left"/>
      <w:pPr>
        <w:ind w:left="1582" w:hanging="720"/>
      </w:pPr>
      <w:rPr>
        <w:b/>
        <w:color w:val="auto"/>
      </w:rPr>
    </w:lvl>
    <w:lvl w:ilvl="3">
      <w:start w:val="1"/>
      <w:numFmt w:val="decimal"/>
      <w:isLgl/>
      <w:lvlText w:val="%1.%2.%3.%4."/>
      <w:lvlJc w:val="left"/>
      <w:pPr>
        <w:ind w:left="1942" w:hanging="720"/>
      </w:pPr>
      <w:rPr>
        <w:b/>
        <w:color w:val="auto"/>
      </w:rPr>
    </w:lvl>
    <w:lvl w:ilvl="4">
      <w:start w:val="1"/>
      <w:numFmt w:val="decimal"/>
      <w:isLgl/>
      <w:lvlText w:val="%1.%2.%3.%4.%5."/>
      <w:lvlJc w:val="left"/>
      <w:pPr>
        <w:ind w:left="2662" w:hanging="1080"/>
      </w:pPr>
      <w:rPr>
        <w:b/>
        <w:color w:val="auto"/>
      </w:rPr>
    </w:lvl>
    <w:lvl w:ilvl="5">
      <w:start w:val="1"/>
      <w:numFmt w:val="decimal"/>
      <w:isLgl/>
      <w:lvlText w:val="%1.%2.%3.%4.%5.%6."/>
      <w:lvlJc w:val="left"/>
      <w:pPr>
        <w:ind w:left="3022" w:hanging="1080"/>
      </w:pPr>
      <w:rPr>
        <w:b/>
        <w:color w:val="auto"/>
      </w:rPr>
    </w:lvl>
    <w:lvl w:ilvl="6">
      <w:start w:val="1"/>
      <w:numFmt w:val="decimal"/>
      <w:isLgl/>
      <w:lvlText w:val="%1.%2.%3.%4.%5.%6.%7."/>
      <w:lvlJc w:val="left"/>
      <w:pPr>
        <w:ind w:left="3742" w:hanging="1440"/>
      </w:pPr>
      <w:rPr>
        <w:b/>
        <w:color w:val="auto"/>
      </w:rPr>
    </w:lvl>
    <w:lvl w:ilvl="7">
      <w:start w:val="1"/>
      <w:numFmt w:val="decimal"/>
      <w:isLgl/>
      <w:lvlText w:val="%1.%2.%3.%4.%5.%6.%7.%8."/>
      <w:lvlJc w:val="left"/>
      <w:pPr>
        <w:ind w:left="4102" w:hanging="1440"/>
      </w:pPr>
      <w:rPr>
        <w:b/>
        <w:color w:val="auto"/>
      </w:rPr>
    </w:lvl>
    <w:lvl w:ilvl="8">
      <w:start w:val="1"/>
      <w:numFmt w:val="decimal"/>
      <w:isLgl/>
      <w:lvlText w:val="%1.%2.%3.%4.%5.%6.%7.%8.%9."/>
      <w:lvlJc w:val="left"/>
      <w:pPr>
        <w:ind w:left="4822" w:hanging="1800"/>
      </w:pPr>
      <w:rPr>
        <w:b/>
        <w:color w:val="auto"/>
      </w:rPr>
    </w:lvl>
  </w:abstractNum>
  <w:abstractNum w:abstractNumId="18" w15:restartNumberingAfterBreak="0">
    <w:nsid w:val="71FC27C1"/>
    <w:multiLevelType w:val="hybridMultilevel"/>
    <w:tmpl w:val="75C0B2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C8B2B66"/>
    <w:multiLevelType w:val="hybridMultilevel"/>
    <w:tmpl w:val="D9A8C612"/>
    <w:lvl w:ilvl="0" w:tplc="4D504D90">
      <w:start w:val="5"/>
      <w:numFmt w:val="decimal"/>
      <w:lvlText w:val="%1."/>
      <w:lvlJc w:val="left"/>
      <w:pPr>
        <w:ind w:left="1070" w:hanging="360"/>
      </w:pPr>
      <w:rPr>
        <w:rFonts w:eastAsia="Times New Roman" w:hint="default"/>
        <w:b/>
        <w:bCs w:val="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num w:numId="1">
    <w:abstractNumId w:val="9"/>
  </w:num>
  <w:num w:numId="2">
    <w:abstractNumId w:val="18"/>
  </w:num>
  <w:num w:numId="3">
    <w:abstractNumId w:val="17"/>
  </w:num>
  <w:num w:numId="4">
    <w:abstractNumId w:val="0"/>
  </w:num>
  <w:num w:numId="5">
    <w:abstractNumId w:val="14"/>
  </w:num>
  <w:num w:numId="6">
    <w:abstractNumId w:val="10"/>
  </w:num>
  <w:num w:numId="7">
    <w:abstractNumId w:val="7"/>
  </w:num>
  <w:num w:numId="8">
    <w:abstractNumId w:val="2"/>
  </w:num>
  <w:num w:numId="9">
    <w:abstractNumId w:val="6"/>
  </w:num>
  <w:num w:numId="10">
    <w:abstractNumId w:val="12"/>
  </w:num>
  <w:num w:numId="11">
    <w:abstractNumId w:val="8"/>
  </w:num>
  <w:num w:numId="12">
    <w:abstractNumId w:val="11"/>
  </w:num>
  <w:num w:numId="13">
    <w:abstractNumId w:val="5"/>
  </w:num>
  <w:num w:numId="14">
    <w:abstractNumId w:val="16"/>
  </w:num>
  <w:num w:numId="15">
    <w:abstractNumId w:val="4"/>
  </w:num>
  <w:num w:numId="16">
    <w:abstractNumId w:val="1"/>
  </w:num>
  <w:num w:numId="17">
    <w:abstractNumId w:val="3"/>
  </w:num>
  <w:num w:numId="18">
    <w:abstractNumId w:val="15"/>
  </w:num>
  <w:num w:numId="19">
    <w:abstractNumId w:val="19"/>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636C"/>
    <w:rsid w:val="00001CF5"/>
    <w:rsid w:val="000364D3"/>
    <w:rsid w:val="000536C6"/>
    <w:rsid w:val="000801FA"/>
    <w:rsid w:val="00084866"/>
    <w:rsid w:val="00095251"/>
    <w:rsid w:val="000D20E7"/>
    <w:rsid w:val="000E4E0B"/>
    <w:rsid w:val="00121086"/>
    <w:rsid w:val="0013378D"/>
    <w:rsid w:val="00185FB2"/>
    <w:rsid w:val="001E1FFB"/>
    <w:rsid w:val="00215E56"/>
    <w:rsid w:val="00231895"/>
    <w:rsid w:val="002420C0"/>
    <w:rsid w:val="002521EB"/>
    <w:rsid w:val="0026154A"/>
    <w:rsid w:val="002645FC"/>
    <w:rsid w:val="0026636C"/>
    <w:rsid w:val="00287163"/>
    <w:rsid w:val="002B1F43"/>
    <w:rsid w:val="002D0536"/>
    <w:rsid w:val="00311BCD"/>
    <w:rsid w:val="003560A3"/>
    <w:rsid w:val="00357258"/>
    <w:rsid w:val="0036136E"/>
    <w:rsid w:val="003670FD"/>
    <w:rsid w:val="0038413E"/>
    <w:rsid w:val="003C5E7D"/>
    <w:rsid w:val="003D393E"/>
    <w:rsid w:val="003E3451"/>
    <w:rsid w:val="003F15F9"/>
    <w:rsid w:val="0040417F"/>
    <w:rsid w:val="004476F6"/>
    <w:rsid w:val="004C1305"/>
    <w:rsid w:val="004C786C"/>
    <w:rsid w:val="004E6A59"/>
    <w:rsid w:val="004E7C78"/>
    <w:rsid w:val="005017FF"/>
    <w:rsid w:val="005031DA"/>
    <w:rsid w:val="005231D2"/>
    <w:rsid w:val="00525FCD"/>
    <w:rsid w:val="00547902"/>
    <w:rsid w:val="005A0B36"/>
    <w:rsid w:val="005C037E"/>
    <w:rsid w:val="005C08C2"/>
    <w:rsid w:val="00602078"/>
    <w:rsid w:val="00614DD1"/>
    <w:rsid w:val="006478B7"/>
    <w:rsid w:val="00653358"/>
    <w:rsid w:val="0069699F"/>
    <w:rsid w:val="006A4A46"/>
    <w:rsid w:val="006B00EC"/>
    <w:rsid w:val="006D0264"/>
    <w:rsid w:val="006E59BD"/>
    <w:rsid w:val="006F3AD8"/>
    <w:rsid w:val="007058C4"/>
    <w:rsid w:val="007805FF"/>
    <w:rsid w:val="00780BA5"/>
    <w:rsid w:val="007A4AC7"/>
    <w:rsid w:val="007F5F9C"/>
    <w:rsid w:val="00803994"/>
    <w:rsid w:val="00816580"/>
    <w:rsid w:val="008251E9"/>
    <w:rsid w:val="00831151"/>
    <w:rsid w:val="0083227F"/>
    <w:rsid w:val="008323E6"/>
    <w:rsid w:val="00832F34"/>
    <w:rsid w:val="00870AD0"/>
    <w:rsid w:val="008724E7"/>
    <w:rsid w:val="008726D4"/>
    <w:rsid w:val="00890D97"/>
    <w:rsid w:val="008D384C"/>
    <w:rsid w:val="008D3E39"/>
    <w:rsid w:val="008E4A68"/>
    <w:rsid w:val="009173A9"/>
    <w:rsid w:val="009228B9"/>
    <w:rsid w:val="00927CC5"/>
    <w:rsid w:val="00977374"/>
    <w:rsid w:val="009A35E4"/>
    <w:rsid w:val="009C146C"/>
    <w:rsid w:val="00A2381D"/>
    <w:rsid w:val="00A255CC"/>
    <w:rsid w:val="00A26F9A"/>
    <w:rsid w:val="00A351A1"/>
    <w:rsid w:val="00A570A0"/>
    <w:rsid w:val="00A72E14"/>
    <w:rsid w:val="00A85869"/>
    <w:rsid w:val="00A9759D"/>
    <w:rsid w:val="00AB3E62"/>
    <w:rsid w:val="00AC28AD"/>
    <w:rsid w:val="00AD12A6"/>
    <w:rsid w:val="00B10F9D"/>
    <w:rsid w:val="00B512B9"/>
    <w:rsid w:val="00B83559"/>
    <w:rsid w:val="00B87064"/>
    <w:rsid w:val="00B90FB2"/>
    <w:rsid w:val="00BC4E80"/>
    <w:rsid w:val="00BC6EA3"/>
    <w:rsid w:val="00BE1278"/>
    <w:rsid w:val="00C1116A"/>
    <w:rsid w:val="00C261AB"/>
    <w:rsid w:val="00C46E1D"/>
    <w:rsid w:val="00C66DCD"/>
    <w:rsid w:val="00C748AD"/>
    <w:rsid w:val="00C74BD7"/>
    <w:rsid w:val="00C7549F"/>
    <w:rsid w:val="00C8614E"/>
    <w:rsid w:val="00CA6014"/>
    <w:rsid w:val="00CE158F"/>
    <w:rsid w:val="00CE74E2"/>
    <w:rsid w:val="00D00F0F"/>
    <w:rsid w:val="00D2138C"/>
    <w:rsid w:val="00DA7723"/>
    <w:rsid w:val="00DC7950"/>
    <w:rsid w:val="00E27769"/>
    <w:rsid w:val="00E30EA9"/>
    <w:rsid w:val="00E662A8"/>
    <w:rsid w:val="00E83D69"/>
    <w:rsid w:val="00E86757"/>
    <w:rsid w:val="00E87EA4"/>
    <w:rsid w:val="00EC06C9"/>
    <w:rsid w:val="00F32E44"/>
    <w:rsid w:val="00F442F2"/>
    <w:rsid w:val="00F5630A"/>
    <w:rsid w:val="00F56B6A"/>
    <w:rsid w:val="00F72B4C"/>
    <w:rsid w:val="00F842B2"/>
    <w:rsid w:val="00FA2555"/>
    <w:rsid w:val="00FE65C0"/>
    <w:rsid w:val="00FF1E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58297"/>
  <w15:chartTrackingRefBased/>
  <w15:docId w15:val="{BE15B58C-EA7C-46AF-9D5D-A80E595FB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nformat">
    <w:name w:val="ConsNonformat"/>
    <w:rsid w:val="00F5630A"/>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table" w:styleId="a3">
    <w:name w:val="Table Grid"/>
    <w:basedOn w:val="a1"/>
    <w:uiPriority w:val="59"/>
    <w:rsid w:val="00F563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F5630A"/>
    <w:rPr>
      <w:color w:val="0000FF"/>
      <w:u w:val="single"/>
    </w:rPr>
  </w:style>
  <w:style w:type="paragraph" w:styleId="a5">
    <w:name w:val="List Paragraph"/>
    <w:aliases w:val="it_List1,Bullet List,FooterText,numbered"/>
    <w:basedOn w:val="a"/>
    <w:link w:val="a6"/>
    <w:uiPriority w:val="34"/>
    <w:qFormat/>
    <w:rsid w:val="00F5630A"/>
    <w:pPr>
      <w:spacing w:after="200" w:line="276" w:lineRule="auto"/>
      <w:ind w:left="720"/>
      <w:contextualSpacing/>
    </w:pPr>
  </w:style>
  <w:style w:type="character" w:customStyle="1" w:styleId="a6">
    <w:name w:val="Абзац списка Знак"/>
    <w:aliases w:val="it_List1 Знак,Bullet List Знак,FooterText Знак,numbered Знак"/>
    <w:link w:val="a5"/>
    <w:uiPriority w:val="34"/>
    <w:locked/>
    <w:rsid w:val="00F5630A"/>
  </w:style>
  <w:style w:type="paragraph" w:styleId="a7">
    <w:name w:val="header"/>
    <w:basedOn w:val="a"/>
    <w:link w:val="a8"/>
    <w:uiPriority w:val="99"/>
    <w:unhideWhenUsed/>
    <w:rsid w:val="00F5630A"/>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F5630A"/>
  </w:style>
  <w:style w:type="paragraph" w:styleId="a9">
    <w:name w:val="footer"/>
    <w:basedOn w:val="a"/>
    <w:link w:val="aa"/>
    <w:uiPriority w:val="99"/>
    <w:unhideWhenUsed/>
    <w:rsid w:val="00F5630A"/>
    <w:pPr>
      <w:tabs>
        <w:tab w:val="center" w:pos="4677"/>
        <w:tab w:val="right" w:pos="9355"/>
      </w:tabs>
      <w:spacing w:after="0" w:line="240" w:lineRule="auto"/>
    </w:pPr>
  </w:style>
  <w:style w:type="character" w:customStyle="1" w:styleId="aa">
    <w:name w:val="Нижний колонтитул Знак"/>
    <w:basedOn w:val="a0"/>
    <w:link w:val="a9"/>
    <w:uiPriority w:val="99"/>
    <w:rsid w:val="00F5630A"/>
  </w:style>
  <w:style w:type="character" w:customStyle="1" w:styleId="1">
    <w:name w:val="Неразрешенное упоминание1"/>
    <w:basedOn w:val="a0"/>
    <w:uiPriority w:val="99"/>
    <w:semiHidden/>
    <w:unhideWhenUsed/>
    <w:rsid w:val="00F5630A"/>
    <w:rPr>
      <w:color w:val="605E5C"/>
      <w:shd w:val="clear" w:color="auto" w:fill="E1DFDD"/>
    </w:rPr>
  </w:style>
  <w:style w:type="paragraph" w:styleId="ab">
    <w:name w:val="Balloon Text"/>
    <w:basedOn w:val="a"/>
    <w:link w:val="ac"/>
    <w:uiPriority w:val="99"/>
    <w:semiHidden/>
    <w:unhideWhenUsed/>
    <w:rsid w:val="00BC4E80"/>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BC4E8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garantF1://1080020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9</Pages>
  <Words>4014</Words>
  <Characters>22880</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Кощеева Наталья Александровна</dc:creator>
  <cp:keywords/>
  <dc:description/>
  <cp:lastModifiedBy>Home</cp:lastModifiedBy>
  <cp:revision>15</cp:revision>
  <cp:lastPrinted>2025-03-14T09:17:00Z</cp:lastPrinted>
  <dcterms:created xsi:type="dcterms:W3CDTF">2025-05-15T06:45:00Z</dcterms:created>
  <dcterms:modified xsi:type="dcterms:W3CDTF">2026-05-11T20:41:00Z</dcterms:modified>
</cp:coreProperties>
</file>