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B93B7" w14:textId="77777777" w:rsidR="00AD1106" w:rsidRPr="009B6ABB" w:rsidRDefault="00AD1106" w:rsidP="009B6ABB">
      <w:pPr>
        <w:widowControl w:val="0"/>
        <w:tabs>
          <w:tab w:val="left" w:pos="851"/>
          <w:tab w:val="left" w:pos="993"/>
        </w:tabs>
        <w:ind w:right="44" w:firstLine="426"/>
        <w:jc w:val="right"/>
        <w:rPr>
          <w:b/>
          <w:bCs/>
          <w:sz w:val="20"/>
          <w:szCs w:val="20"/>
        </w:rPr>
      </w:pPr>
      <w:bookmarkStart w:id="0" w:name="_Hlk31201474"/>
      <w:bookmarkStart w:id="1" w:name="_Hlk46847910"/>
      <w:bookmarkStart w:id="2" w:name="_Hlk95297644"/>
      <w:bookmarkStart w:id="3" w:name="_Hlk233635647"/>
      <w:r w:rsidRPr="009B6ABB">
        <w:rPr>
          <w:b/>
          <w:bCs/>
          <w:sz w:val="20"/>
          <w:szCs w:val="20"/>
        </w:rPr>
        <w:t>Приложение №3 к извещению</w:t>
      </w:r>
    </w:p>
    <w:p w14:paraId="604EBC14" w14:textId="77777777" w:rsidR="00E50D4F" w:rsidRPr="009B6ABB" w:rsidRDefault="00E50D4F" w:rsidP="009B6ABB">
      <w:pPr>
        <w:widowControl w:val="0"/>
        <w:tabs>
          <w:tab w:val="left" w:pos="851"/>
          <w:tab w:val="left" w:pos="993"/>
        </w:tabs>
        <w:ind w:right="44" w:firstLine="426"/>
        <w:jc w:val="right"/>
        <w:rPr>
          <w:b/>
          <w:bCs/>
          <w:sz w:val="20"/>
          <w:szCs w:val="20"/>
          <w:u w:val="single"/>
        </w:rPr>
      </w:pPr>
    </w:p>
    <w:bookmarkEnd w:id="0"/>
    <w:bookmarkEnd w:id="1"/>
    <w:p w14:paraId="47923AFC" w14:textId="77777777" w:rsidR="00592BBF" w:rsidRPr="009B6ABB" w:rsidRDefault="00382F48" w:rsidP="009B6ABB">
      <w:pPr>
        <w:widowControl w:val="0"/>
        <w:tabs>
          <w:tab w:val="left" w:pos="851"/>
          <w:tab w:val="left" w:pos="993"/>
        </w:tabs>
        <w:ind w:right="44" w:firstLine="426"/>
        <w:jc w:val="center"/>
        <w:rPr>
          <w:b/>
          <w:sz w:val="20"/>
          <w:szCs w:val="20"/>
        </w:rPr>
      </w:pPr>
      <w:r w:rsidRPr="009B6ABB">
        <w:rPr>
          <w:b/>
          <w:sz w:val="20"/>
          <w:szCs w:val="20"/>
        </w:rPr>
        <w:t>Договор</w:t>
      </w:r>
      <w:r w:rsidR="00B77D46" w:rsidRPr="009B6ABB">
        <w:rPr>
          <w:b/>
          <w:sz w:val="20"/>
          <w:szCs w:val="20"/>
        </w:rPr>
        <w:t xml:space="preserve"> № _______</w:t>
      </w:r>
    </w:p>
    <w:p w14:paraId="6B6E6625" w14:textId="12382763" w:rsidR="00592BBF" w:rsidRPr="009B6ABB" w:rsidRDefault="00C12EE0" w:rsidP="009B6ABB">
      <w:pPr>
        <w:tabs>
          <w:tab w:val="left" w:pos="851"/>
          <w:tab w:val="left" w:pos="993"/>
        </w:tabs>
        <w:ind w:right="44" w:firstLine="426"/>
        <w:jc w:val="center"/>
        <w:outlineLvl w:val="0"/>
        <w:rPr>
          <w:b/>
          <w:sz w:val="20"/>
          <w:szCs w:val="20"/>
        </w:rPr>
      </w:pPr>
      <w:r w:rsidRPr="009B6ABB">
        <w:rPr>
          <w:b/>
          <w:sz w:val="20"/>
          <w:szCs w:val="20"/>
        </w:rPr>
        <w:t xml:space="preserve">на </w:t>
      </w:r>
      <w:r w:rsidR="006A517C">
        <w:rPr>
          <w:b/>
          <w:sz w:val="20"/>
          <w:szCs w:val="20"/>
        </w:rPr>
        <w:t>в</w:t>
      </w:r>
      <w:r w:rsidR="00FA1FBD" w:rsidRPr="009B6ABB">
        <w:rPr>
          <w:b/>
          <w:sz w:val="20"/>
          <w:szCs w:val="20"/>
        </w:rPr>
        <w:t xml:space="preserve">ыполнение работ по </w:t>
      </w:r>
      <w:proofErr w:type="spellStart"/>
      <w:r w:rsidR="00FA1FBD" w:rsidRPr="009B6ABB">
        <w:rPr>
          <w:b/>
          <w:sz w:val="20"/>
          <w:szCs w:val="20"/>
        </w:rPr>
        <w:t>безразборной</w:t>
      </w:r>
      <w:proofErr w:type="spellEnd"/>
      <w:r w:rsidR="00FA1FBD" w:rsidRPr="009B6ABB">
        <w:rPr>
          <w:b/>
          <w:sz w:val="20"/>
          <w:szCs w:val="20"/>
        </w:rPr>
        <w:t xml:space="preserve"> химической промывке 4-х теплообменников</w:t>
      </w:r>
    </w:p>
    <w:p w14:paraId="7EDE1455" w14:textId="77777777" w:rsidR="00FA1FBD" w:rsidRPr="009B6ABB" w:rsidRDefault="00FA1FBD" w:rsidP="009B6ABB">
      <w:pPr>
        <w:tabs>
          <w:tab w:val="left" w:pos="851"/>
          <w:tab w:val="left" w:pos="993"/>
        </w:tabs>
        <w:ind w:right="44" w:firstLine="426"/>
        <w:jc w:val="center"/>
        <w:outlineLvl w:val="0"/>
        <w:rPr>
          <w:sz w:val="20"/>
          <w:szCs w:val="20"/>
        </w:rPr>
      </w:pPr>
    </w:p>
    <w:p w14:paraId="05518857" w14:textId="37170D7A" w:rsidR="00AD1106" w:rsidRPr="009B6ABB" w:rsidRDefault="00AD1106" w:rsidP="009B6ABB">
      <w:pPr>
        <w:widowControl w:val="0"/>
        <w:tabs>
          <w:tab w:val="left" w:pos="851"/>
          <w:tab w:val="left" w:pos="993"/>
        </w:tabs>
        <w:ind w:right="44" w:firstLine="426"/>
        <w:jc w:val="both"/>
        <w:rPr>
          <w:sz w:val="20"/>
          <w:szCs w:val="20"/>
        </w:rPr>
      </w:pPr>
      <w:r w:rsidRPr="009B6ABB">
        <w:rPr>
          <w:sz w:val="20"/>
          <w:szCs w:val="20"/>
        </w:rPr>
        <w:t>с. Екатерининское</w:t>
      </w:r>
      <w:r w:rsidRPr="009B6ABB">
        <w:rPr>
          <w:sz w:val="20"/>
          <w:szCs w:val="20"/>
        </w:rPr>
        <w:tab/>
      </w:r>
      <w:r w:rsidRPr="009B6ABB">
        <w:rPr>
          <w:sz w:val="20"/>
          <w:szCs w:val="20"/>
        </w:rPr>
        <w:tab/>
      </w:r>
      <w:r w:rsidRPr="009B6ABB">
        <w:rPr>
          <w:sz w:val="20"/>
          <w:szCs w:val="20"/>
        </w:rPr>
        <w:tab/>
      </w:r>
      <w:r w:rsidRPr="009B6ABB">
        <w:rPr>
          <w:sz w:val="20"/>
          <w:szCs w:val="20"/>
        </w:rPr>
        <w:tab/>
      </w:r>
      <w:r w:rsidRPr="009B6ABB">
        <w:rPr>
          <w:sz w:val="20"/>
          <w:szCs w:val="20"/>
        </w:rPr>
        <w:tab/>
      </w:r>
      <w:r w:rsidRPr="009B6ABB">
        <w:rPr>
          <w:sz w:val="20"/>
          <w:szCs w:val="20"/>
        </w:rPr>
        <w:tab/>
      </w:r>
      <w:r w:rsidRPr="009B6ABB">
        <w:rPr>
          <w:sz w:val="20"/>
          <w:szCs w:val="20"/>
        </w:rPr>
        <w:tab/>
      </w:r>
      <w:r w:rsidRPr="009B6ABB">
        <w:rPr>
          <w:sz w:val="20"/>
          <w:szCs w:val="20"/>
        </w:rPr>
        <w:tab/>
      </w:r>
      <w:r w:rsidRPr="009B6ABB">
        <w:rPr>
          <w:sz w:val="20"/>
          <w:szCs w:val="20"/>
        </w:rPr>
        <w:tab/>
        <w:t xml:space="preserve">«___» ___________ </w:t>
      </w:r>
      <w:r w:rsidR="00E51676" w:rsidRPr="009B6ABB">
        <w:rPr>
          <w:sz w:val="20"/>
          <w:szCs w:val="20"/>
        </w:rPr>
        <w:t>2026</w:t>
      </w:r>
      <w:r w:rsidRPr="009B6ABB">
        <w:rPr>
          <w:sz w:val="20"/>
          <w:szCs w:val="20"/>
        </w:rPr>
        <w:t xml:space="preserve"> года</w:t>
      </w:r>
    </w:p>
    <w:p w14:paraId="23E81E7D" w14:textId="77777777" w:rsidR="00AD1106" w:rsidRPr="009B6ABB" w:rsidRDefault="00AD1106" w:rsidP="009B6ABB">
      <w:pPr>
        <w:widowControl w:val="0"/>
        <w:tabs>
          <w:tab w:val="left" w:pos="851"/>
          <w:tab w:val="left" w:pos="993"/>
        </w:tabs>
        <w:ind w:right="44" w:firstLine="426"/>
        <w:jc w:val="both"/>
        <w:rPr>
          <w:b/>
          <w:sz w:val="20"/>
          <w:szCs w:val="20"/>
        </w:rPr>
      </w:pPr>
    </w:p>
    <w:p w14:paraId="37CE8C21" w14:textId="78BDE164" w:rsidR="00E51676" w:rsidRPr="009B6ABB" w:rsidRDefault="00AD1106" w:rsidP="009B6ABB">
      <w:pPr>
        <w:widowControl w:val="0"/>
        <w:tabs>
          <w:tab w:val="left" w:pos="851"/>
          <w:tab w:val="left" w:pos="993"/>
        </w:tabs>
        <w:ind w:right="44" w:firstLine="426"/>
        <w:jc w:val="both"/>
        <w:rPr>
          <w:bCs/>
          <w:i/>
          <w:spacing w:val="-6"/>
          <w:sz w:val="20"/>
          <w:szCs w:val="20"/>
        </w:rPr>
      </w:pPr>
      <w:r w:rsidRPr="009B6ABB">
        <w:rPr>
          <w:b/>
          <w:sz w:val="20"/>
          <w:szCs w:val="20"/>
        </w:rPr>
        <w:t xml:space="preserve">Автономное стационарное учреждение социального обслуживания Омской области «Екатерининский дом-интернат имени В.П. Ярушкина» </w:t>
      </w:r>
      <w:r w:rsidRPr="009B6ABB">
        <w:rPr>
          <w:sz w:val="20"/>
          <w:szCs w:val="20"/>
        </w:rPr>
        <w:t xml:space="preserve">(АСУСО "Екатерининский ДИ"), именуемое в дальнейшем «Заказчик», в лице директора </w:t>
      </w:r>
      <w:proofErr w:type="spellStart"/>
      <w:r w:rsidRPr="009B6ABB">
        <w:rPr>
          <w:sz w:val="20"/>
          <w:szCs w:val="20"/>
        </w:rPr>
        <w:t>Буториной</w:t>
      </w:r>
      <w:proofErr w:type="spellEnd"/>
      <w:r w:rsidRPr="009B6ABB">
        <w:rPr>
          <w:sz w:val="20"/>
          <w:szCs w:val="20"/>
        </w:rPr>
        <w:t xml:space="preserve"> Ирины Михайловны, действующего на основании </w:t>
      </w:r>
      <w:r w:rsidR="00E51676" w:rsidRPr="009B6ABB">
        <w:rPr>
          <w:sz w:val="20"/>
          <w:szCs w:val="20"/>
        </w:rPr>
        <w:t>Устава</w:t>
      </w:r>
      <w:r w:rsidR="00E51676" w:rsidRPr="009B6ABB">
        <w:rPr>
          <w:bCs/>
          <w:iCs/>
          <w:spacing w:val="-6"/>
          <w:sz w:val="20"/>
          <w:szCs w:val="20"/>
        </w:rPr>
        <w:t>, с одной стороны</w:t>
      </w:r>
      <w:r w:rsidR="00E51676" w:rsidRPr="009B6ABB">
        <w:rPr>
          <w:bCs/>
          <w:i/>
          <w:spacing w:val="-6"/>
          <w:sz w:val="20"/>
          <w:szCs w:val="20"/>
        </w:rPr>
        <w:t xml:space="preserve">, и </w:t>
      </w:r>
    </w:p>
    <w:p w14:paraId="1AE673AF" w14:textId="1E79E868" w:rsidR="00592BBF" w:rsidRPr="009B6ABB" w:rsidRDefault="00E51676" w:rsidP="009B6ABB">
      <w:pPr>
        <w:widowControl w:val="0"/>
        <w:tabs>
          <w:tab w:val="left" w:pos="851"/>
          <w:tab w:val="left" w:pos="993"/>
        </w:tabs>
        <w:ind w:right="44" w:firstLine="426"/>
        <w:jc w:val="both"/>
        <w:rPr>
          <w:bCs/>
          <w:iCs/>
          <w:spacing w:val="-6"/>
          <w:sz w:val="20"/>
          <w:szCs w:val="20"/>
        </w:rPr>
      </w:pPr>
      <w:r w:rsidRPr="009B6ABB">
        <w:rPr>
          <w:b/>
          <w:iCs/>
          <w:spacing w:val="-6"/>
          <w:sz w:val="20"/>
          <w:szCs w:val="20"/>
        </w:rPr>
        <w:t>__________________</w:t>
      </w:r>
      <w:r w:rsidRPr="009B6ABB">
        <w:rPr>
          <w:bCs/>
          <w:iCs/>
          <w:spacing w:val="-6"/>
          <w:sz w:val="20"/>
          <w:szCs w:val="20"/>
        </w:rPr>
        <w:t xml:space="preserve"> (____________), именуемое в дальнейшем «Исполнитель», в лице  __________________, действующего на основании ________</w:t>
      </w:r>
      <w:r w:rsidR="00B77D46" w:rsidRPr="009B6ABB">
        <w:rPr>
          <w:bCs/>
          <w:iCs/>
          <w:spacing w:val="-6"/>
          <w:sz w:val="20"/>
          <w:szCs w:val="20"/>
        </w:rPr>
        <w:t xml:space="preserve">, с другой стороны, в дальнейшем вместе именуемые «Стороны», и каждый в отдельности «Сторона», с соблюдением требований Гражданского кодекса Российской Федерации, </w:t>
      </w:r>
      <w:hyperlink r:id="rId8" w:history="1">
        <w:r w:rsidR="00382F48" w:rsidRPr="009B6ABB">
          <w:rPr>
            <w:rStyle w:val="af5"/>
            <w:bCs/>
            <w:iCs/>
            <w:color w:val="auto"/>
            <w:spacing w:val="-6"/>
            <w:sz w:val="20"/>
            <w:szCs w:val="20"/>
            <w:u w:val="none"/>
          </w:rPr>
          <w:t>Федерального закон</w:t>
        </w:r>
      </w:hyperlink>
      <w:r w:rsidR="00382F48" w:rsidRPr="009B6ABB">
        <w:rPr>
          <w:bCs/>
          <w:iCs/>
          <w:spacing w:val="-6"/>
          <w:sz w:val="20"/>
          <w:szCs w:val="20"/>
        </w:rPr>
        <w:t>а от 18 июля 2011 г. № 223-ФЗ «О закупках товаров, работ, услуг отдельными видами юридических лиц»</w:t>
      </w:r>
      <w:r w:rsidR="00B77D46" w:rsidRPr="009B6ABB">
        <w:rPr>
          <w:bCs/>
          <w:iCs/>
          <w:spacing w:val="-6"/>
          <w:sz w:val="20"/>
          <w:szCs w:val="20"/>
        </w:rPr>
        <w:t xml:space="preserve"> (далее - Федеральный закон № </w:t>
      </w:r>
      <w:r w:rsidR="00382F48" w:rsidRPr="009B6ABB">
        <w:rPr>
          <w:bCs/>
          <w:iCs/>
          <w:spacing w:val="-6"/>
          <w:sz w:val="20"/>
          <w:szCs w:val="20"/>
        </w:rPr>
        <w:t>223</w:t>
      </w:r>
      <w:r w:rsidR="00B77D46" w:rsidRPr="009B6ABB">
        <w:rPr>
          <w:bCs/>
          <w:iCs/>
          <w:spacing w:val="-6"/>
          <w:sz w:val="20"/>
          <w:szCs w:val="20"/>
        </w:rPr>
        <w:t xml:space="preserve">-ФЗ), заключили настоящий </w:t>
      </w:r>
      <w:r w:rsidR="00382F48" w:rsidRPr="009B6ABB">
        <w:rPr>
          <w:bCs/>
          <w:iCs/>
          <w:spacing w:val="-6"/>
          <w:sz w:val="20"/>
          <w:szCs w:val="20"/>
        </w:rPr>
        <w:t>договор</w:t>
      </w:r>
      <w:r w:rsidR="00B77D46" w:rsidRPr="009B6ABB">
        <w:rPr>
          <w:bCs/>
          <w:iCs/>
          <w:spacing w:val="-6"/>
          <w:sz w:val="20"/>
          <w:szCs w:val="20"/>
        </w:rPr>
        <w:t xml:space="preserve"> (далее – </w:t>
      </w:r>
      <w:r w:rsidR="00382F48" w:rsidRPr="009B6ABB">
        <w:rPr>
          <w:bCs/>
          <w:iCs/>
          <w:spacing w:val="-6"/>
          <w:sz w:val="20"/>
          <w:szCs w:val="20"/>
        </w:rPr>
        <w:t>договор</w:t>
      </w:r>
      <w:r w:rsidR="00B77D46" w:rsidRPr="009B6ABB">
        <w:rPr>
          <w:bCs/>
          <w:iCs/>
          <w:spacing w:val="-6"/>
          <w:sz w:val="20"/>
          <w:szCs w:val="20"/>
        </w:rPr>
        <w:t>) о нижеследующем:</w:t>
      </w:r>
    </w:p>
    <w:bookmarkEnd w:id="3"/>
    <w:p w14:paraId="15F0C4FD" w14:textId="77777777" w:rsidR="00592BBF" w:rsidRPr="009B6ABB" w:rsidRDefault="00592BBF" w:rsidP="009B6ABB">
      <w:pPr>
        <w:widowControl w:val="0"/>
        <w:tabs>
          <w:tab w:val="left" w:pos="851"/>
          <w:tab w:val="left" w:pos="993"/>
        </w:tabs>
        <w:ind w:right="44" w:firstLine="426"/>
        <w:jc w:val="both"/>
        <w:rPr>
          <w:bCs/>
          <w:iCs/>
          <w:spacing w:val="-6"/>
          <w:sz w:val="20"/>
          <w:szCs w:val="20"/>
        </w:rPr>
      </w:pPr>
    </w:p>
    <w:p w14:paraId="50C1CB2B" w14:textId="77777777" w:rsidR="00592BBF" w:rsidRPr="009B6ABB" w:rsidRDefault="00B77D46" w:rsidP="009B6ABB">
      <w:pPr>
        <w:widowControl w:val="0"/>
        <w:tabs>
          <w:tab w:val="left" w:pos="851"/>
          <w:tab w:val="left" w:pos="993"/>
        </w:tabs>
        <w:ind w:right="44" w:firstLine="426"/>
        <w:jc w:val="center"/>
        <w:rPr>
          <w:b/>
          <w:bCs/>
          <w:sz w:val="20"/>
          <w:szCs w:val="20"/>
        </w:rPr>
      </w:pPr>
      <w:r w:rsidRPr="009B6ABB">
        <w:rPr>
          <w:b/>
          <w:bCs/>
          <w:sz w:val="20"/>
          <w:szCs w:val="20"/>
        </w:rPr>
        <w:t xml:space="preserve">1. ПРЕДМЕТ </w:t>
      </w:r>
      <w:r w:rsidR="00382F48" w:rsidRPr="009B6ABB">
        <w:rPr>
          <w:b/>
          <w:bCs/>
          <w:sz w:val="20"/>
          <w:szCs w:val="20"/>
        </w:rPr>
        <w:t>ДОГОВОРА</w:t>
      </w:r>
    </w:p>
    <w:p w14:paraId="359BFF5F" w14:textId="715FD89B" w:rsidR="00592BBF" w:rsidRPr="009B6ABB" w:rsidRDefault="00B77D46" w:rsidP="009B6ABB">
      <w:pPr>
        <w:tabs>
          <w:tab w:val="left" w:pos="851"/>
          <w:tab w:val="left" w:pos="993"/>
        </w:tabs>
        <w:ind w:right="44" w:firstLine="426"/>
        <w:jc w:val="both"/>
        <w:rPr>
          <w:sz w:val="20"/>
          <w:szCs w:val="20"/>
        </w:rPr>
      </w:pPr>
      <w:r w:rsidRPr="009B6ABB">
        <w:rPr>
          <w:sz w:val="20"/>
          <w:szCs w:val="20"/>
        </w:rPr>
        <w:t xml:space="preserve">1.1. </w:t>
      </w:r>
      <w:bookmarkStart w:id="4" w:name="_Hlk33779264"/>
      <w:bookmarkStart w:id="5" w:name="_Hlk233635698"/>
      <w:r w:rsidRPr="009B6ABB">
        <w:rPr>
          <w:sz w:val="20"/>
          <w:szCs w:val="20"/>
        </w:rPr>
        <w:t xml:space="preserve">Заказчик поручает, а Исполнитель принимает на себя обязательства </w:t>
      </w:r>
      <w:r w:rsidR="00FA1FBD" w:rsidRPr="009B6ABB">
        <w:rPr>
          <w:sz w:val="20"/>
          <w:szCs w:val="20"/>
        </w:rPr>
        <w:t xml:space="preserve">по </w:t>
      </w:r>
      <w:r w:rsidR="00FA1FBD" w:rsidRPr="009B6ABB">
        <w:rPr>
          <w:b/>
          <w:bCs/>
          <w:sz w:val="20"/>
          <w:szCs w:val="20"/>
        </w:rPr>
        <w:t>в</w:t>
      </w:r>
      <w:r w:rsidR="00FA1FBD" w:rsidRPr="009B6ABB">
        <w:rPr>
          <w:b/>
          <w:bCs/>
          <w:sz w:val="20"/>
          <w:szCs w:val="20"/>
        </w:rPr>
        <w:t>ыполнени</w:t>
      </w:r>
      <w:r w:rsidR="00FA1FBD" w:rsidRPr="009B6ABB">
        <w:rPr>
          <w:b/>
          <w:bCs/>
          <w:sz w:val="20"/>
          <w:szCs w:val="20"/>
        </w:rPr>
        <w:t>ю</w:t>
      </w:r>
      <w:r w:rsidR="00FA1FBD" w:rsidRPr="009B6ABB">
        <w:rPr>
          <w:b/>
          <w:bCs/>
          <w:sz w:val="20"/>
          <w:szCs w:val="20"/>
        </w:rPr>
        <w:t xml:space="preserve"> работ по </w:t>
      </w:r>
      <w:proofErr w:type="spellStart"/>
      <w:r w:rsidR="00FA1FBD" w:rsidRPr="009B6ABB">
        <w:rPr>
          <w:b/>
          <w:bCs/>
          <w:sz w:val="20"/>
          <w:szCs w:val="20"/>
        </w:rPr>
        <w:t>безразборной</w:t>
      </w:r>
      <w:proofErr w:type="spellEnd"/>
      <w:r w:rsidR="00FA1FBD" w:rsidRPr="009B6ABB">
        <w:rPr>
          <w:b/>
          <w:bCs/>
          <w:sz w:val="20"/>
          <w:szCs w:val="20"/>
        </w:rPr>
        <w:t xml:space="preserve"> химической промывке 4-х теплообменников</w:t>
      </w:r>
      <w:r w:rsidR="00FA1FBD" w:rsidRPr="009B6ABB">
        <w:rPr>
          <w:sz w:val="20"/>
          <w:szCs w:val="20"/>
        </w:rPr>
        <w:t xml:space="preserve"> </w:t>
      </w:r>
      <w:r w:rsidRPr="009B6ABB">
        <w:rPr>
          <w:sz w:val="20"/>
          <w:szCs w:val="20"/>
          <w:lang w:eastAsia="zh-CN"/>
        </w:rPr>
        <w:t xml:space="preserve">(далее – </w:t>
      </w:r>
      <w:r w:rsidR="00FA1FBD" w:rsidRPr="009B6ABB">
        <w:rPr>
          <w:sz w:val="20"/>
          <w:szCs w:val="20"/>
          <w:lang w:eastAsia="zh-CN"/>
        </w:rPr>
        <w:t>работы</w:t>
      </w:r>
      <w:r w:rsidRPr="009B6ABB">
        <w:rPr>
          <w:sz w:val="20"/>
          <w:szCs w:val="20"/>
          <w:lang w:eastAsia="zh-CN"/>
        </w:rPr>
        <w:t xml:space="preserve">) </w:t>
      </w:r>
      <w:r w:rsidRPr="009B6ABB">
        <w:rPr>
          <w:sz w:val="20"/>
          <w:szCs w:val="20"/>
        </w:rPr>
        <w:t xml:space="preserve">в соответствии с </w:t>
      </w:r>
      <w:r w:rsidR="00FA1FBD" w:rsidRPr="009B6ABB">
        <w:rPr>
          <w:sz w:val="20"/>
          <w:szCs w:val="20"/>
        </w:rPr>
        <w:t>Локальным сметным расчетом</w:t>
      </w:r>
      <w:r w:rsidR="000139AA">
        <w:rPr>
          <w:sz w:val="20"/>
          <w:szCs w:val="20"/>
        </w:rPr>
        <w:t xml:space="preserve"> (сметой)</w:t>
      </w:r>
      <w:r w:rsidRPr="009B6ABB">
        <w:rPr>
          <w:sz w:val="20"/>
          <w:szCs w:val="20"/>
        </w:rPr>
        <w:t xml:space="preserve"> (Приложение 1 к </w:t>
      </w:r>
      <w:r w:rsidR="00220517" w:rsidRPr="009B6ABB">
        <w:rPr>
          <w:sz w:val="20"/>
          <w:szCs w:val="20"/>
        </w:rPr>
        <w:t>договору</w:t>
      </w:r>
      <w:r w:rsidRPr="009B6ABB">
        <w:rPr>
          <w:sz w:val="20"/>
          <w:szCs w:val="20"/>
        </w:rPr>
        <w:t>) и Техническ</w:t>
      </w:r>
      <w:r w:rsidR="000139AA">
        <w:rPr>
          <w:sz w:val="20"/>
          <w:szCs w:val="20"/>
        </w:rPr>
        <w:t>им заданием</w:t>
      </w:r>
      <w:r w:rsidRPr="009B6ABB">
        <w:rPr>
          <w:sz w:val="20"/>
          <w:szCs w:val="20"/>
        </w:rPr>
        <w:t xml:space="preserve"> (Приложение 2 к </w:t>
      </w:r>
      <w:r w:rsidR="00220517" w:rsidRPr="009B6ABB">
        <w:rPr>
          <w:sz w:val="20"/>
          <w:szCs w:val="20"/>
        </w:rPr>
        <w:t>договору</w:t>
      </w:r>
      <w:r w:rsidRPr="009B6ABB">
        <w:rPr>
          <w:sz w:val="20"/>
          <w:szCs w:val="20"/>
        </w:rPr>
        <w:t xml:space="preserve">), являющимися неотъемлемыми частями </w:t>
      </w:r>
      <w:r w:rsidR="00220517" w:rsidRPr="009B6ABB">
        <w:rPr>
          <w:sz w:val="20"/>
          <w:szCs w:val="20"/>
        </w:rPr>
        <w:t>договора</w:t>
      </w:r>
      <w:r w:rsidRPr="009B6ABB">
        <w:rPr>
          <w:sz w:val="20"/>
          <w:szCs w:val="20"/>
        </w:rPr>
        <w:t>.</w:t>
      </w:r>
    </w:p>
    <w:p w14:paraId="3CA0B5AE" w14:textId="70CE8445" w:rsidR="00592BBF" w:rsidRPr="009B6ABB" w:rsidRDefault="00B77D46" w:rsidP="009B6ABB">
      <w:pPr>
        <w:tabs>
          <w:tab w:val="left" w:pos="851"/>
          <w:tab w:val="left" w:pos="993"/>
        </w:tabs>
        <w:ind w:right="44" w:firstLine="426"/>
        <w:jc w:val="both"/>
        <w:rPr>
          <w:sz w:val="20"/>
          <w:szCs w:val="20"/>
        </w:rPr>
      </w:pPr>
      <w:r w:rsidRPr="009B6ABB">
        <w:rPr>
          <w:sz w:val="20"/>
          <w:szCs w:val="20"/>
        </w:rPr>
        <w:t xml:space="preserve">1.2. При исполнении </w:t>
      </w:r>
      <w:r w:rsidR="00220517" w:rsidRPr="009B6ABB">
        <w:rPr>
          <w:sz w:val="20"/>
          <w:szCs w:val="20"/>
        </w:rPr>
        <w:t>договора</w:t>
      </w:r>
      <w:r w:rsidRPr="009B6ABB">
        <w:rPr>
          <w:sz w:val="20"/>
          <w:szCs w:val="20"/>
        </w:rPr>
        <w:t xml:space="preserve"> по согласованию Заказчика с Исполнителем допускается </w:t>
      </w:r>
      <w:r w:rsidR="00FA1FBD" w:rsidRPr="009B6ABB">
        <w:rPr>
          <w:sz w:val="20"/>
          <w:szCs w:val="20"/>
        </w:rPr>
        <w:t>выполнение работ</w:t>
      </w:r>
      <w:r w:rsidRPr="009B6ABB">
        <w:rPr>
          <w:sz w:val="20"/>
          <w:szCs w:val="20"/>
        </w:rPr>
        <w:t xml:space="preserve">,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220517" w:rsidRPr="009B6ABB">
        <w:rPr>
          <w:sz w:val="20"/>
          <w:szCs w:val="20"/>
        </w:rPr>
        <w:t>договоре</w:t>
      </w:r>
      <w:r w:rsidRPr="009B6ABB">
        <w:rPr>
          <w:sz w:val="20"/>
          <w:szCs w:val="20"/>
        </w:rPr>
        <w:t xml:space="preserve">. </w:t>
      </w:r>
    </w:p>
    <w:p w14:paraId="7C66A9B3" w14:textId="13684172" w:rsidR="00592BBF" w:rsidRPr="009B6ABB" w:rsidRDefault="00B77D46" w:rsidP="009B6ABB">
      <w:pPr>
        <w:tabs>
          <w:tab w:val="left" w:pos="851"/>
          <w:tab w:val="left" w:pos="993"/>
        </w:tabs>
        <w:ind w:right="44" w:firstLine="426"/>
        <w:jc w:val="both"/>
        <w:rPr>
          <w:sz w:val="20"/>
          <w:szCs w:val="20"/>
        </w:rPr>
      </w:pPr>
      <w:r w:rsidRPr="009B6ABB">
        <w:rPr>
          <w:sz w:val="20"/>
          <w:szCs w:val="20"/>
        </w:rPr>
        <w:t xml:space="preserve">1.3. Объем </w:t>
      </w:r>
      <w:r w:rsidR="00FA1FBD" w:rsidRPr="009B6ABB">
        <w:rPr>
          <w:sz w:val="20"/>
          <w:szCs w:val="20"/>
        </w:rPr>
        <w:t>выполняемых работ</w:t>
      </w:r>
      <w:r w:rsidRPr="009B6ABB">
        <w:rPr>
          <w:sz w:val="20"/>
          <w:szCs w:val="20"/>
        </w:rPr>
        <w:t>: определен в Техническо</w:t>
      </w:r>
      <w:r w:rsidR="000139AA">
        <w:rPr>
          <w:sz w:val="20"/>
          <w:szCs w:val="20"/>
        </w:rPr>
        <w:t>м задании</w:t>
      </w:r>
      <w:r w:rsidRPr="009B6ABB">
        <w:rPr>
          <w:sz w:val="20"/>
          <w:szCs w:val="20"/>
        </w:rPr>
        <w:t xml:space="preserve"> (Приложение 2 к </w:t>
      </w:r>
      <w:r w:rsidR="00220517" w:rsidRPr="009B6ABB">
        <w:rPr>
          <w:sz w:val="20"/>
          <w:szCs w:val="20"/>
        </w:rPr>
        <w:t>договору</w:t>
      </w:r>
      <w:r w:rsidRPr="009B6ABB">
        <w:rPr>
          <w:sz w:val="20"/>
          <w:szCs w:val="20"/>
        </w:rPr>
        <w:t>).</w:t>
      </w:r>
      <w:bookmarkEnd w:id="4"/>
    </w:p>
    <w:bookmarkEnd w:id="5"/>
    <w:p w14:paraId="7FDED70E" w14:textId="77777777" w:rsidR="00592BBF" w:rsidRPr="009B6ABB" w:rsidRDefault="00592BBF" w:rsidP="009B6ABB">
      <w:pPr>
        <w:widowControl w:val="0"/>
        <w:tabs>
          <w:tab w:val="left" w:pos="851"/>
          <w:tab w:val="left" w:pos="993"/>
        </w:tabs>
        <w:ind w:right="44" w:firstLine="426"/>
        <w:jc w:val="center"/>
        <w:outlineLvl w:val="2"/>
        <w:rPr>
          <w:b/>
          <w:sz w:val="20"/>
          <w:szCs w:val="20"/>
        </w:rPr>
      </w:pPr>
    </w:p>
    <w:p w14:paraId="22ED3A36" w14:textId="77777777" w:rsidR="00592BBF" w:rsidRPr="009B6ABB" w:rsidRDefault="00B77D46" w:rsidP="009B6ABB">
      <w:pPr>
        <w:widowControl w:val="0"/>
        <w:tabs>
          <w:tab w:val="left" w:pos="851"/>
          <w:tab w:val="left" w:pos="993"/>
        </w:tabs>
        <w:ind w:right="44" w:firstLine="426"/>
        <w:jc w:val="center"/>
        <w:outlineLvl w:val="2"/>
        <w:rPr>
          <w:b/>
          <w:sz w:val="20"/>
          <w:szCs w:val="20"/>
        </w:rPr>
      </w:pPr>
      <w:r w:rsidRPr="009B6ABB">
        <w:rPr>
          <w:b/>
          <w:sz w:val="20"/>
          <w:szCs w:val="20"/>
        </w:rPr>
        <w:t xml:space="preserve">2. ЦЕНА </w:t>
      </w:r>
      <w:r w:rsidR="00220517" w:rsidRPr="009B6ABB">
        <w:rPr>
          <w:b/>
          <w:sz w:val="20"/>
          <w:szCs w:val="20"/>
        </w:rPr>
        <w:t>ДОГОВОРА</w:t>
      </w:r>
    </w:p>
    <w:p w14:paraId="01DEE27E" w14:textId="77777777" w:rsidR="00592BBF" w:rsidRPr="009B6ABB" w:rsidRDefault="00B77D46" w:rsidP="009B6ABB">
      <w:pPr>
        <w:widowControl w:val="0"/>
        <w:tabs>
          <w:tab w:val="left" w:pos="851"/>
          <w:tab w:val="left" w:pos="993"/>
        </w:tabs>
        <w:ind w:right="44" w:firstLine="426"/>
        <w:jc w:val="both"/>
        <w:rPr>
          <w:i/>
          <w:iCs/>
          <w:sz w:val="20"/>
          <w:szCs w:val="20"/>
        </w:rPr>
      </w:pPr>
      <w:r w:rsidRPr="009B6ABB">
        <w:rPr>
          <w:sz w:val="20"/>
          <w:szCs w:val="20"/>
        </w:rPr>
        <w:t xml:space="preserve">2.1. Цена </w:t>
      </w:r>
      <w:r w:rsidR="00220517" w:rsidRPr="009B6ABB">
        <w:rPr>
          <w:sz w:val="20"/>
          <w:szCs w:val="20"/>
        </w:rPr>
        <w:t>договора</w:t>
      </w:r>
      <w:r w:rsidRPr="009B6ABB">
        <w:rPr>
          <w:sz w:val="20"/>
          <w:szCs w:val="20"/>
        </w:rPr>
        <w:t xml:space="preserve"> составляет __________ (сумма прописью) руб. ___ коп., включая НДС – (_____ процентов) ____руб. ______ коп. </w:t>
      </w:r>
      <w:r w:rsidRPr="009B6ABB">
        <w:rPr>
          <w:i/>
          <w:iCs/>
          <w:sz w:val="20"/>
          <w:szCs w:val="20"/>
        </w:rPr>
        <w:t xml:space="preserve">(в случае, если </w:t>
      </w:r>
      <w:r w:rsidR="00220517" w:rsidRPr="009B6ABB">
        <w:rPr>
          <w:i/>
          <w:iCs/>
          <w:sz w:val="20"/>
          <w:szCs w:val="20"/>
        </w:rPr>
        <w:t>договор</w:t>
      </w:r>
      <w:r w:rsidRPr="009B6ABB">
        <w:rPr>
          <w:i/>
          <w:iCs/>
          <w:sz w:val="20"/>
          <w:szCs w:val="20"/>
        </w:rPr>
        <w:t xml:space="preserve"> заключается с Исполнителем, не являющимся плательщиком НДС, указывается «НДС не облагается»).</w:t>
      </w:r>
    </w:p>
    <w:p w14:paraId="5EA3AA14" w14:textId="77777777" w:rsidR="00592BBF" w:rsidRPr="009B6ABB" w:rsidRDefault="00B77D46" w:rsidP="009B6ABB">
      <w:pPr>
        <w:widowControl w:val="0"/>
        <w:tabs>
          <w:tab w:val="left" w:pos="851"/>
          <w:tab w:val="left" w:pos="993"/>
        </w:tabs>
        <w:ind w:right="44" w:firstLine="426"/>
        <w:jc w:val="both"/>
        <w:rPr>
          <w:sz w:val="20"/>
          <w:szCs w:val="20"/>
        </w:rPr>
      </w:pPr>
      <w:r w:rsidRPr="009B6ABB">
        <w:rPr>
          <w:sz w:val="20"/>
          <w:szCs w:val="20"/>
        </w:rPr>
        <w:t xml:space="preserve">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220517" w:rsidRPr="009B6ABB">
        <w:rPr>
          <w:sz w:val="20"/>
          <w:szCs w:val="20"/>
        </w:rPr>
        <w:t>договора</w:t>
      </w:r>
      <w:r w:rsidRPr="009B6ABB">
        <w:rPr>
          <w:sz w:val="20"/>
          <w:szCs w:val="2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7C0A4D9" w14:textId="4FCB7705" w:rsidR="00592BBF" w:rsidRPr="009B6ABB" w:rsidRDefault="00B77D46" w:rsidP="009B6ABB">
      <w:pPr>
        <w:widowControl w:val="0"/>
        <w:tabs>
          <w:tab w:val="left" w:pos="851"/>
          <w:tab w:val="left" w:pos="993"/>
        </w:tabs>
        <w:ind w:right="44" w:firstLine="426"/>
        <w:jc w:val="both"/>
        <w:rPr>
          <w:sz w:val="20"/>
          <w:szCs w:val="20"/>
        </w:rPr>
      </w:pPr>
      <w:r w:rsidRPr="009B6ABB">
        <w:rPr>
          <w:sz w:val="20"/>
          <w:szCs w:val="20"/>
        </w:rPr>
        <w:t xml:space="preserve">2.2. </w:t>
      </w:r>
      <w:bookmarkStart w:id="6" w:name="_Hlk83372662"/>
      <w:bookmarkStart w:id="7" w:name="_Hlk56757960"/>
      <w:r w:rsidRPr="009B6ABB">
        <w:rPr>
          <w:sz w:val="20"/>
          <w:szCs w:val="20"/>
        </w:rPr>
        <w:t xml:space="preserve">Цена </w:t>
      </w:r>
      <w:r w:rsidR="00220517" w:rsidRPr="009B6ABB">
        <w:rPr>
          <w:sz w:val="20"/>
          <w:szCs w:val="20"/>
        </w:rPr>
        <w:t>договора</w:t>
      </w:r>
      <w:r w:rsidRPr="009B6ABB">
        <w:rPr>
          <w:sz w:val="20"/>
          <w:szCs w:val="20"/>
        </w:rPr>
        <w:t xml:space="preserve"> включает в себя стоимость </w:t>
      </w:r>
      <w:r w:rsidR="00FA1FBD" w:rsidRPr="009B6ABB">
        <w:rPr>
          <w:sz w:val="20"/>
          <w:szCs w:val="20"/>
        </w:rPr>
        <w:t>выполненных работ</w:t>
      </w:r>
      <w:r w:rsidRPr="009B6ABB">
        <w:rPr>
          <w:sz w:val="20"/>
          <w:szCs w:val="20"/>
        </w:rPr>
        <w:t xml:space="preserve">, все затраты и издержки, </w:t>
      </w:r>
      <w:r w:rsidR="00304AB4" w:rsidRPr="009B6ABB">
        <w:rPr>
          <w:sz w:val="20"/>
          <w:szCs w:val="20"/>
        </w:rPr>
        <w:t xml:space="preserve">стоимость материалов, </w:t>
      </w:r>
      <w:r w:rsidRPr="009B6ABB">
        <w:rPr>
          <w:sz w:val="20"/>
          <w:szCs w:val="20"/>
        </w:rPr>
        <w:t xml:space="preserve">а также налоги, сборы и другие обязательные платежи, взимаемые с Исполнителя в связи с исполнением </w:t>
      </w:r>
      <w:bookmarkEnd w:id="6"/>
      <w:r w:rsidR="00220517" w:rsidRPr="009B6ABB">
        <w:rPr>
          <w:sz w:val="20"/>
          <w:szCs w:val="20"/>
        </w:rPr>
        <w:t>договора</w:t>
      </w:r>
      <w:r w:rsidRPr="009B6ABB">
        <w:rPr>
          <w:sz w:val="20"/>
          <w:szCs w:val="20"/>
        </w:rPr>
        <w:t>.</w:t>
      </w:r>
      <w:bookmarkEnd w:id="7"/>
    </w:p>
    <w:p w14:paraId="4480F2AC" w14:textId="77777777" w:rsidR="00592BBF" w:rsidRPr="009B6ABB" w:rsidRDefault="00B77D46" w:rsidP="009B6ABB">
      <w:pPr>
        <w:widowControl w:val="0"/>
        <w:tabs>
          <w:tab w:val="left" w:pos="709"/>
          <w:tab w:val="left" w:pos="851"/>
          <w:tab w:val="left" w:pos="993"/>
        </w:tabs>
        <w:ind w:right="44" w:firstLine="426"/>
        <w:jc w:val="both"/>
        <w:rPr>
          <w:sz w:val="20"/>
          <w:szCs w:val="20"/>
        </w:rPr>
      </w:pPr>
      <w:r w:rsidRPr="009B6ABB">
        <w:rPr>
          <w:sz w:val="20"/>
          <w:szCs w:val="20"/>
        </w:rPr>
        <w:t xml:space="preserve">2.3. Валютой для установления цены </w:t>
      </w:r>
      <w:r w:rsidR="00220517" w:rsidRPr="009B6ABB">
        <w:rPr>
          <w:sz w:val="20"/>
          <w:szCs w:val="20"/>
        </w:rPr>
        <w:t>договора</w:t>
      </w:r>
      <w:r w:rsidRPr="009B6ABB">
        <w:rPr>
          <w:sz w:val="20"/>
          <w:szCs w:val="20"/>
        </w:rPr>
        <w:t xml:space="preserve"> и расчетов с Исполнителем является рубль Российской Федерации.</w:t>
      </w:r>
    </w:p>
    <w:p w14:paraId="21EA8229" w14:textId="77777777" w:rsidR="00592BBF" w:rsidRPr="009B6ABB" w:rsidRDefault="00B77D46" w:rsidP="009B6ABB">
      <w:pPr>
        <w:widowControl w:val="0"/>
        <w:tabs>
          <w:tab w:val="left" w:pos="851"/>
          <w:tab w:val="left" w:pos="993"/>
        </w:tabs>
        <w:ind w:right="44" w:firstLine="426"/>
        <w:jc w:val="both"/>
        <w:rPr>
          <w:sz w:val="20"/>
          <w:szCs w:val="20"/>
        </w:rPr>
      </w:pPr>
      <w:r w:rsidRPr="009B6ABB">
        <w:rPr>
          <w:sz w:val="20"/>
          <w:szCs w:val="20"/>
        </w:rPr>
        <w:t xml:space="preserve">2.4. Источник финансирования </w:t>
      </w:r>
      <w:r w:rsidR="00220517" w:rsidRPr="009B6ABB">
        <w:rPr>
          <w:sz w:val="20"/>
          <w:szCs w:val="20"/>
        </w:rPr>
        <w:t>договора</w:t>
      </w:r>
      <w:r w:rsidRPr="009B6ABB">
        <w:rPr>
          <w:sz w:val="20"/>
          <w:szCs w:val="20"/>
        </w:rPr>
        <w:t xml:space="preserve"> -</w:t>
      </w:r>
      <w:r w:rsidR="00C12EE0" w:rsidRPr="009B6ABB">
        <w:rPr>
          <w:sz w:val="20"/>
          <w:szCs w:val="20"/>
        </w:rPr>
        <w:t>_______________________</w:t>
      </w:r>
      <w:r w:rsidR="00E50D4F" w:rsidRPr="009B6ABB">
        <w:rPr>
          <w:sz w:val="20"/>
          <w:szCs w:val="20"/>
        </w:rPr>
        <w:t>____________________________________</w:t>
      </w:r>
      <w:r w:rsidR="00C12EE0" w:rsidRPr="009B6ABB">
        <w:rPr>
          <w:sz w:val="20"/>
          <w:szCs w:val="20"/>
        </w:rPr>
        <w:t>___</w:t>
      </w:r>
      <w:r w:rsidRPr="009B6ABB">
        <w:rPr>
          <w:sz w:val="20"/>
          <w:szCs w:val="20"/>
        </w:rPr>
        <w:t>.</w:t>
      </w:r>
    </w:p>
    <w:p w14:paraId="3C9011EC" w14:textId="77777777" w:rsidR="00220517" w:rsidRPr="009B6ABB" w:rsidRDefault="00B77D46" w:rsidP="009B6ABB">
      <w:pPr>
        <w:widowControl w:val="0"/>
        <w:tabs>
          <w:tab w:val="left" w:pos="851"/>
          <w:tab w:val="left" w:pos="993"/>
        </w:tabs>
        <w:ind w:right="44" w:firstLine="426"/>
        <w:jc w:val="both"/>
        <w:rPr>
          <w:bCs/>
          <w:sz w:val="20"/>
          <w:szCs w:val="20"/>
        </w:rPr>
      </w:pPr>
      <w:r w:rsidRPr="009B6ABB">
        <w:rPr>
          <w:sz w:val="20"/>
          <w:szCs w:val="20"/>
        </w:rPr>
        <w:t xml:space="preserve">2.5. </w:t>
      </w:r>
      <w:r w:rsidRPr="009B6ABB">
        <w:rPr>
          <w:bCs/>
          <w:sz w:val="20"/>
          <w:szCs w:val="20"/>
        </w:rPr>
        <w:t xml:space="preserve">Цена </w:t>
      </w:r>
      <w:r w:rsidR="00220517" w:rsidRPr="009B6ABB">
        <w:rPr>
          <w:bCs/>
          <w:sz w:val="20"/>
          <w:szCs w:val="20"/>
        </w:rPr>
        <w:t>договора</w:t>
      </w:r>
      <w:r w:rsidRPr="009B6ABB">
        <w:rPr>
          <w:bCs/>
          <w:sz w:val="20"/>
          <w:szCs w:val="20"/>
        </w:rPr>
        <w:t xml:space="preserve"> является твердой, определяется на весь срок исполнения </w:t>
      </w:r>
      <w:r w:rsidR="003A46D9" w:rsidRPr="009B6ABB">
        <w:rPr>
          <w:bCs/>
          <w:sz w:val="20"/>
          <w:szCs w:val="20"/>
        </w:rPr>
        <w:t>договора</w:t>
      </w:r>
      <w:r w:rsidRPr="009B6ABB">
        <w:rPr>
          <w:bCs/>
          <w:sz w:val="20"/>
          <w:szCs w:val="20"/>
        </w:rPr>
        <w:t xml:space="preserve"> и не может изменяться в ходе его исполнения за исключением случаев, предусмотренных пунктами 2.6 и 2.7 настоящего </w:t>
      </w:r>
      <w:r w:rsidR="003A46D9" w:rsidRPr="009B6ABB">
        <w:rPr>
          <w:bCs/>
          <w:sz w:val="20"/>
          <w:szCs w:val="20"/>
        </w:rPr>
        <w:t>договора</w:t>
      </w:r>
      <w:r w:rsidRPr="009B6ABB">
        <w:rPr>
          <w:bCs/>
          <w:sz w:val="20"/>
          <w:szCs w:val="20"/>
        </w:rPr>
        <w:t xml:space="preserve">. </w:t>
      </w:r>
    </w:p>
    <w:p w14:paraId="7E0C58F5" w14:textId="4CECE4E3" w:rsidR="00592BBF" w:rsidRPr="009B6ABB" w:rsidRDefault="00B77D46" w:rsidP="009B6ABB">
      <w:pPr>
        <w:widowControl w:val="0"/>
        <w:tabs>
          <w:tab w:val="left" w:pos="851"/>
          <w:tab w:val="left" w:pos="993"/>
        </w:tabs>
        <w:ind w:right="44" w:firstLine="426"/>
        <w:jc w:val="both"/>
        <w:rPr>
          <w:bCs/>
          <w:color w:val="000000" w:themeColor="text1"/>
          <w:sz w:val="20"/>
          <w:szCs w:val="20"/>
        </w:rPr>
      </w:pPr>
      <w:r w:rsidRPr="009B6ABB">
        <w:rPr>
          <w:bCs/>
          <w:sz w:val="20"/>
          <w:szCs w:val="20"/>
        </w:rPr>
        <w:t xml:space="preserve">2.6. Цена </w:t>
      </w:r>
      <w:r w:rsidR="003A46D9" w:rsidRPr="009B6ABB">
        <w:rPr>
          <w:bCs/>
          <w:sz w:val="20"/>
          <w:szCs w:val="20"/>
        </w:rPr>
        <w:t xml:space="preserve">договора </w:t>
      </w:r>
      <w:r w:rsidRPr="009B6ABB">
        <w:rPr>
          <w:bCs/>
          <w:sz w:val="20"/>
          <w:szCs w:val="20"/>
        </w:rPr>
        <w:t>может быть снижена по соглашению</w:t>
      </w:r>
      <w:r w:rsidRPr="009B6ABB">
        <w:rPr>
          <w:bCs/>
          <w:color w:val="000000" w:themeColor="text1"/>
          <w:sz w:val="20"/>
          <w:szCs w:val="20"/>
        </w:rPr>
        <w:t xml:space="preserve"> Сторон, без изменения предусмотренных </w:t>
      </w:r>
      <w:r w:rsidR="003A46D9" w:rsidRPr="009B6ABB">
        <w:rPr>
          <w:bCs/>
          <w:color w:val="000000" w:themeColor="text1"/>
          <w:sz w:val="20"/>
          <w:szCs w:val="20"/>
        </w:rPr>
        <w:t>договором</w:t>
      </w:r>
      <w:r w:rsidRPr="009B6ABB">
        <w:rPr>
          <w:bCs/>
          <w:color w:val="000000" w:themeColor="text1"/>
          <w:sz w:val="20"/>
          <w:szCs w:val="20"/>
        </w:rPr>
        <w:t xml:space="preserve"> объема </w:t>
      </w:r>
      <w:r w:rsidR="00FA1FBD" w:rsidRPr="009B6ABB">
        <w:rPr>
          <w:bCs/>
          <w:color w:val="000000" w:themeColor="text1"/>
          <w:sz w:val="20"/>
          <w:szCs w:val="20"/>
        </w:rPr>
        <w:t>работ</w:t>
      </w:r>
      <w:r w:rsidRPr="009B6ABB">
        <w:rPr>
          <w:bCs/>
          <w:color w:val="000000" w:themeColor="text1"/>
          <w:sz w:val="20"/>
          <w:szCs w:val="20"/>
        </w:rPr>
        <w:t xml:space="preserve">, качества </w:t>
      </w:r>
      <w:r w:rsidR="00FA1FBD" w:rsidRPr="009B6ABB">
        <w:rPr>
          <w:bCs/>
          <w:color w:val="000000" w:themeColor="text1"/>
          <w:sz w:val="20"/>
          <w:szCs w:val="20"/>
        </w:rPr>
        <w:t>выполненных работ</w:t>
      </w:r>
      <w:r w:rsidRPr="009B6ABB">
        <w:rPr>
          <w:bCs/>
          <w:color w:val="000000" w:themeColor="text1"/>
          <w:sz w:val="20"/>
          <w:szCs w:val="20"/>
        </w:rPr>
        <w:t xml:space="preserve"> и иных условий </w:t>
      </w:r>
      <w:r w:rsidR="003A46D9" w:rsidRPr="009B6ABB">
        <w:rPr>
          <w:bCs/>
          <w:color w:val="000000" w:themeColor="text1"/>
          <w:sz w:val="20"/>
          <w:szCs w:val="20"/>
        </w:rPr>
        <w:t>договора</w:t>
      </w:r>
      <w:r w:rsidRPr="009B6ABB">
        <w:rPr>
          <w:bCs/>
          <w:color w:val="000000" w:themeColor="text1"/>
          <w:sz w:val="20"/>
          <w:szCs w:val="20"/>
        </w:rPr>
        <w:t>.</w:t>
      </w:r>
    </w:p>
    <w:p w14:paraId="3ABDA11F" w14:textId="2127C972" w:rsidR="00592BBF" w:rsidRPr="009B6ABB" w:rsidRDefault="00B77D46" w:rsidP="009B6ABB">
      <w:pPr>
        <w:widowControl w:val="0"/>
        <w:tabs>
          <w:tab w:val="left" w:pos="709"/>
          <w:tab w:val="left" w:pos="851"/>
          <w:tab w:val="left" w:pos="993"/>
        </w:tabs>
        <w:ind w:right="44" w:firstLine="426"/>
        <w:jc w:val="both"/>
        <w:rPr>
          <w:sz w:val="20"/>
          <w:szCs w:val="20"/>
        </w:rPr>
      </w:pPr>
      <w:r w:rsidRPr="009B6ABB">
        <w:rPr>
          <w:sz w:val="20"/>
          <w:szCs w:val="20"/>
        </w:rPr>
        <w:t xml:space="preserve">2.7. Настоящий </w:t>
      </w:r>
      <w:r w:rsidR="003A46D9" w:rsidRPr="009B6ABB">
        <w:rPr>
          <w:sz w:val="20"/>
          <w:szCs w:val="20"/>
        </w:rPr>
        <w:t xml:space="preserve">договор </w:t>
      </w:r>
      <w:r w:rsidRPr="009B6ABB">
        <w:rPr>
          <w:sz w:val="20"/>
          <w:szCs w:val="20"/>
        </w:rPr>
        <w:t xml:space="preserve">предусматривает право Заказчика по согласованию с Исполнителем в ходе исполнения </w:t>
      </w:r>
      <w:r w:rsidR="003A46D9" w:rsidRPr="009B6ABB">
        <w:rPr>
          <w:sz w:val="20"/>
          <w:szCs w:val="20"/>
        </w:rPr>
        <w:t>договора</w:t>
      </w:r>
      <w:r w:rsidRPr="009B6ABB">
        <w:rPr>
          <w:sz w:val="20"/>
          <w:szCs w:val="20"/>
        </w:rPr>
        <w:t xml:space="preserve"> изменить не более чем на десять процентов предусмотренный </w:t>
      </w:r>
      <w:r w:rsidR="003A46D9" w:rsidRPr="009B6ABB">
        <w:rPr>
          <w:sz w:val="20"/>
          <w:szCs w:val="20"/>
        </w:rPr>
        <w:t>договора</w:t>
      </w:r>
      <w:r w:rsidRPr="009B6ABB">
        <w:rPr>
          <w:sz w:val="20"/>
          <w:szCs w:val="20"/>
        </w:rPr>
        <w:t xml:space="preserve"> объем услуг.</w:t>
      </w:r>
      <w:r w:rsidR="00136566" w:rsidRPr="009B6ABB">
        <w:rPr>
          <w:sz w:val="20"/>
          <w:szCs w:val="20"/>
        </w:rPr>
        <w:t xml:space="preserve"> </w:t>
      </w:r>
      <w:r w:rsidRPr="009B6ABB">
        <w:rPr>
          <w:sz w:val="20"/>
          <w:szCs w:val="20"/>
        </w:rPr>
        <w:t xml:space="preserve">При этом по соглашению Сторон допускается изменение с учетом положений бюджетного законодательства Российской Федерации цены </w:t>
      </w:r>
      <w:r w:rsidR="003A46D9" w:rsidRPr="009B6ABB">
        <w:rPr>
          <w:sz w:val="20"/>
          <w:szCs w:val="20"/>
        </w:rPr>
        <w:t>договора</w:t>
      </w:r>
      <w:r w:rsidRPr="009B6ABB">
        <w:rPr>
          <w:sz w:val="20"/>
          <w:szCs w:val="20"/>
        </w:rPr>
        <w:t xml:space="preserve"> пропорционально дополнительному объему таких </w:t>
      </w:r>
      <w:r w:rsidR="009B6ABB" w:rsidRPr="009B6ABB">
        <w:rPr>
          <w:sz w:val="20"/>
          <w:szCs w:val="20"/>
        </w:rPr>
        <w:t>работ</w:t>
      </w:r>
      <w:r w:rsidRPr="009B6ABB">
        <w:rPr>
          <w:sz w:val="20"/>
          <w:szCs w:val="20"/>
        </w:rPr>
        <w:t xml:space="preserve"> исходя из установленной в </w:t>
      </w:r>
      <w:r w:rsidR="003A46D9" w:rsidRPr="009B6ABB">
        <w:rPr>
          <w:sz w:val="20"/>
          <w:szCs w:val="20"/>
        </w:rPr>
        <w:t>договоре</w:t>
      </w:r>
      <w:r w:rsidRPr="009B6ABB">
        <w:rPr>
          <w:sz w:val="20"/>
          <w:szCs w:val="20"/>
        </w:rPr>
        <w:t xml:space="preserve"> цены единицы услуги, но не более чем на десять процентов цены </w:t>
      </w:r>
      <w:r w:rsidR="003A46D9" w:rsidRPr="009B6ABB">
        <w:rPr>
          <w:sz w:val="20"/>
          <w:szCs w:val="20"/>
        </w:rPr>
        <w:t>договора</w:t>
      </w:r>
      <w:r w:rsidRPr="009B6ABB">
        <w:rPr>
          <w:sz w:val="20"/>
          <w:szCs w:val="20"/>
        </w:rPr>
        <w:t xml:space="preserve">. При уменьшении предусмотренного </w:t>
      </w:r>
      <w:r w:rsidR="003A46D9" w:rsidRPr="009B6ABB">
        <w:rPr>
          <w:sz w:val="20"/>
          <w:szCs w:val="20"/>
        </w:rPr>
        <w:t>договором</w:t>
      </w:r>
      <w:r w:rsidRPr="009B6ABB">
        <w:rPr>
          <w:sz w:val="20"/>
          <w:szCs w:val="20"/>
        </w:rPr>
        <w:t xml:space="preserve"> объема </w:t>
      </w:r>
      <w:r w:rsidR="009B6ABB" w:rsidRPr="009B6ABB">
        <w:rPr>
          <w:sz w:val="20"/>
          <w:szCs w:val="20"/>
        </w:rPr>
        <w:t>выполняемых работ</w:t>
      </w:r>
      <w:r w:rsidRPr="009B6ABB">
        <w:rPr>
          <w:sz w:val="20"/>
          <w:szCs w:val="20"/>
        </w:rPr>
        <w:t xml:space="preserve">, Стороны </w:t>
      </w:r>
      <w:r w:rsidR="003A46D9" w:rsidRPr="009B6ABB">
        <w:rPr>
          <w:sz w:val="20"/>
          <w:szCs w:val="20"/>
        </w:rPr>
        <w:t>договора</w:t>
      </w:r>
      <w:r w:rsidRPr="009B6ABB">
        <w:rPr>
          <w:sz w:val="20"/>
          <w:szCs w:val="20"/>
        </w:rPr>
        <w:t xml:space="preserve"> обязаны уменьшить цену </w:t>
      </w:r>
      <w:r w:rsidR="003A46D9" w:rsidRPr="009B6ABB">
        <w:rPr>
          <w:sz w:val="20"/>
          <w:szCs w:val="20"/>
        </w:rPr>
        <w:t>договора</w:t>
      </w:r>
      <w:r w:rsidRPr="009B6ABB">
        <w:rPr>
          <w:sz w:val="20"/>
          <w:szCs w:val="20"/>
        </w:rPr>
        <w:t xml:space="preserve"> исходя из цены единицы </w:t>
      </w:r>
      <w:r w:rsidR="009B6ABB" w:rsidRPr="009B6ABB">
        <w:rPr>
          <w:sz w:val="20"/>
          <w:szCs w:val="20"/>
        </w:rPr>
        <w:t>работы</w:t>
      </w:r>
      <w:r w:rsidRPr="009B6ABB">
        <w:rPr>
          <w:sz w:val="20"/>
          <w:szCs w:val="20"/>
        </w:rPr>
        <w:t>.</w:t>
      </w:r>
    </w:p>
    <w:p w14:paraId="17DAEE51" w14:textId="77777777" w:rsidR="00C12EE0" w:rsidRPr="009B6ABB" w:rsidRDefault="00C12EE0" w:rsidP="009B6ABB">
      <w:pPr>
        <w:tabs>
          <w:tab w:val="left" w:pos="851"/>
          <w:tab w:val="left" w:pos="993"/>
        </w:tabs>
        <w:ind w:right="44" w:firstLine="426"/>
        <w:jc w:val="both"/>
        <w:rPr>
          <w:bCs/>
          <w:sz w:val="20"/>
          <w:szCs w:val="20"/>
        </w:rPr>
      </w:pPr>
    </w:p>
    <w:p w14:paraId="44F55AEA" w14:textId="77777777" w:rsidR="00592BBF" w:rsidRPr="009B6ABB" w:rsidRDefault="00B77D46" w:rsidP="009B6ABB">
      <w:pPr>
        <w:pStyle w:val="af1"/>
        <w:widowControl w:val="0"/>
        <w:tabs>
          <w:tab w:val="left" w:pos="426"/>
          <w:tab w:val="left" w:pos="851"/>
          <w:tab w:val="left" w:pos="993"/>
        </w:tabs>
        <w:ind w:left="0" w:right="44" w:firstLine="426"/>
        <w:jc w:val="center"/>
        <w:rPr>
          <w:rFonts w:ascii="Times New Roman" w:eastAsia="Times New Roman" w:hAnsi="Times New Roman"/>
          <w:b/>
        </w:rPr>
      </w:pPr>
      <w:r w:rsidRPr="009B6ABB">
        <w:rPr>
          <w:rFonts w:ascii="Times New Roman" w:eastAsia="Times New Roman" w:hAnsi="Times New Roman"/>
          <w:b/>
        </w:rPr>
        <w:t>3. ПОРЯДОК РАСЧЕТОВ</w:t>
      </w:r>
    </w:p>
    <w:p w14:paraId="754B6873" w14:textId="00253D5B" w:rsidR="009B6ABB" w:rsidRPr="009B6ABB" w:rsidRDefault="00B77D46" w:rsidP="009B6ABB">
      <w:pPr>
        <w:widowControl w:val="0"/>
        <w:shd w:val="clear" w:color="auto" w:fill="FFFFFF"/>
        <w:tabs>
          <w:tab w:val="left" w:pos="851"/>
          <w:tab w:val="left" w:pos="993"/>
        </w:tabs>
        <w:ind w:right="44" w:firstLine="426"/>
        <w:jc w:val="both"/>
        <w:rPr>
          <w:sz w:val="20"/>
          <w:szCs w:val="20"/>
        </w:rPr>
      </w:pPr>
      <w:r w:rsidRPr="009B6ABB">
        <w:rPr>
          <w:sz w:val="20"/>
          <w:szCs w:val="20"/>
        </w:rPr>
        <w:t xml:space="preserve">3.1. </w:t>
      </w:r>
      <w:r w:rsidR="00455522" w:rsidRPr="009B6ABB">
        <w:rPr>
          <w:sz w:val="20"/>
          <w:szCs w:val="20"/>
        </w:rPr>
        <w:t xml:space="preserve">Оплата </w:t>
      </w:r>
      <w:r w:rsidR="009B6ABB" w:rsidRPr="009B6ABB">
        <w:rPr>
          <w:sz w:val="20"/>
          <w:szCs w:val="20"/>
        </w:rPr>
        <w:t>выполненных работ</w:t>
      </w:r>
      <w:r w:rsidR="00455522" w:rsidRPr="009B6ABB">
        <w:rPr>
          <w:sz w:val="20"/>
          <w:szCs w:val="20"/>
        </w:rPr>
        <w:t xml:space="preserve"> осуществляется Заказчиком в безналичной форме путем перечисления денежных средств на счет Исполнителя за фактически оказанные услуги </w:t>
      </w:r>
      <w:r w:rsidR="00455522" w:rsidRPr="009B6ABB">
        <w:rPr>
          <w:b/>
          <w:bCs/>
          <w:sz w:val="20"/>
          <w:szCs w:val="20"/>
        </w:rPr>
        <w:t>в течение 7 (семи) рабочих  дней</w:t>
      </w:r>
      <w:r w:rsidR="00455522" w:rsidRPr="009B6ABB">
        <w:rPr>
          <w:sz w:val="20"/>
          <w:szCs w:val="20"/>
        </w:rPr>
        <w:t xml:space="preserve"> с момента подписания Заказчиком </w:t>
      </w:r>
      <w:r w:rsidR="009B6ABB" w:rsidRPr="009B6ABB">
        <w:rPr>
          <w:sz w:val="20"/>
          <w:szCs w:val="20"/>
        </w:rPr>
        <w:t xml:space="preserve">акта </w:t>
      </w:r>
      <w:r w:rsidR="009B6ABB" w:rsidRPr="009B6ABB">
        <w:rPr>
          <w:sz w:val="20"/>
          <w:szCs w:val="20"/>
        </w:rPr>
        <w:t xml:space="preserve">о приемке выполненных работ (форма № КС-2), справки о стоимости выполненных работ и затрат (форма № КС-3), на основании выставленного Исполнителем счет-фактуры (счета) путём безналичного перечисления денежных средств на расчётный счёт Исполнителя. Гарантийный срок на выполненные работы </w:t>
      </w:r>
      <w:r w:rsidR="009B6ABB" w:rsidRPr="009B6ABB">
        <w:rPr>
          <w:sz w:val="20"/>
          <w:szCs w:val="20"/>
        </w:rPr>
        <w:t>составляет 12</w:t>
      </w:r>
      <w:r w:rsidR="009B6ABB" w:rsidRPr="009B6ABB">
        <w:rPr>
          <w:sz w:val="20"/>
          <w:szCs w:val="20"/>
        </w:rPr>
        <w:t xml:space="preserve"> (двенадцать) месяцев и исчисляется с момента приёмки Заказчиком оказанных услуг.  </w:t>
      </w:r>
    </w:p>
    <w:p w14:paraId="722FCA07" w14:textId="77777777" w:rsidR="00592BBF" w:rsidRPr="009B6ABB" w:rsidRDefault="00455522" w:rsidP="009B6ABB">
      <w:pPr>
        <w:widowControl w:val="0"/>
        <w:tabs>
          <w:tab w:val="left" w:pos="851"/>
          <w:tab w:val="left" w:pos="993"/>
        </w:tabs>
        <w:ind w:right="44" w:firstLine="426"/>
        <w:jc w:val="both"/>
        <w:rPr>
          <w:sz w:val="20"/>
          <w:szCs w:val="20"/>
        </w:rPr>
      </w:pPr>
      <w:r w:rsidRPr="009B6ABB">
        <w:rPr>
          <w:sz w:val="20"/>
          <w:szCs w:val="20"/>
        </w:rPr>
        <w:t xml:space="preserve">3.1.1. </w:t>
      </w:r>
      <w:r w:rsidR="00B77D46" w:rsidRPr="009B6ABB">
        <w:rPr>
          <w:sz w:val="20"/>
          <w:szCs w:val="20"/>
        </w:rPr>
        <w:t xml:space="preserve">В случае изменения расчетного счета Исполнитель обязан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0F6932" w:rsidRPr="009B6ABB">
        <w:rPr>
          <w:sz w:val="20"/>
          <w:szCs w:val="20"/>
        </w:rPr>
        <w:t>договоре</w:t>
      </w:r>
      <w:r w:rsidR="00B77D46" w:rsidRPr="009B6ABB">
        <w:rPr>
          <w:sz w:val="20"/>
          <w:szCs w:val="20"/>
        </w:rPr>
        <w:t xml:space="preserve"> счет Исполнителя, несет Исполнитель.</w:t>
      </w:r>
    </w:p>
    <w:p w14:paraId="2E665A4B" w14:textId="77777777" w:rsidR="00592BBF" w:rsidRPr="009B6ABB" w:rsidRDefault="00B77D46" w:rsidP="009B6ABB">
      <w:pPr>
        <w:tabs>
          <w:tab w:val="left" w:pos="851"/>
          <w:tab w:val="left" w:pos="993"/>
        </w:tabs>
        <w:ind w:right="44" w:firstLine="426"/>
        <w:jc w:val="both"/>
        <w:rPr>
          <w:bCs/>
          <w:sz w:val="20"/>
          <w:szCs w:val="20"/>
        </w:rPr>
      </w:pPr>
      <w:r w:rsidRPr="009B6ABB">
        <w:rPr>
          <w:sz w:val="20"/>
          <w:szCs w:val="20"/>
        </w:rPr>
        <w:t xml:space="preserve">3.2. </w:t>
      </w:r>
      <w:r w:rsidRPr="009B6ABB">
        <w:rPr>
          <w:bCs/>
          <w:sz w:val="20"/>
          <w:szCs w:val="20"/>
        </w:rPr>
        <w:t>Авансовый платеж не предусмотрен.</w:t>
      </w:r>
    </w:p>
    <w:p w14:paraId="27A2AA84" w14:textId="77777777" w:rsidR="00592BBF" w:rsidRPr="009B6ABB" w:rsidRDefault="00B77D46" w:rsidP="009B6ABB">
      <w:pPr>
        <w:widowControl w:val="0"/>
        <w:tabs>
          <w:tab w:val="left" w:pos="851"/>
          <w:tab w:val="left" w:pos="993"/>
        </w:tabs>
        <w:ind w:right="44" w:firstLine="426"/>
        <w:jc w:val="both"/>
        <w:rPr>
          <w:rFonts w:eastAsia="Calibri"/>
          <w:sz w:val="20"/>
          <w:szCs w:val="20"/>
          <w:lang w:eastAsia="en-US"/>
        </w:rPr>
      </w:pPr>
      <w:r w:rsidRPr="009B6ABB">
        <w:rPr>
          <w:sz w:val="20"/>
          <w:szCs w:val="20"/>
        </w:rPr>
        <w:t xml:space="preserve">3.3. Обязательство Заказчика по оплате за оказанные услуги считается исполненным с момента списания денежных средств со счета Заказчика. </w:t>
      </w:r>
    </w:p>
    <w:p w14:paraId="2674576E" w14:textId="77777777" w:rsidR="00592BBF" w:rsidRPr="009B6ABB" w:rsidRDefault="00592BBF" w:rsidP="009B6ABB">
      <w:pPr>
        <w:widowControl w:val="0"/>
        <w:tabs>
          <w:tab w:val="left" w:pos="851"/>
          <w:tab w:val="left" w:pos="993"/>
          <w:tab w:val="num" w:pos="1134"/>
        </w:tabs>
        <w:ind w:right="44" w:firstLine="426"/>
        <w:jc w:val="both"/>
        <w:rPr>
          <w:color w:val="000000"/>
          <w:sz w:val="20"/>
          <w:szCs w:val="20"/>
        </w:rPr>
      </w:pPr>
    </w:p>
    <w:p w14:paraId="584AE9C1" w14:textId="77777777" w:rsidR="00592BBF" w:rsidRPr="009B6ABB" w:rsidRDefault="00B77D46" w:rsidP="009B6ABB">
      <w:pPr>
        <w:widowControl w:val="0"/>
        <w:tabs>
          <w:tab w:val="left" w:pos="851"/>
          <w:tab w:val="left" w:pos="993"/>
        </w:tabs>
        <w:ind w:right="44" w:firstLine="426"/>
        <w:jc w:val="center"/>
        <w:rPr>
          <w:b/>
          <w:sz w:val="20"/>
          <w:szCs w:val="20"/>
        </w:rPr>
      </w:pPr>
      <w:r w:rsidRPr="009B6ABB">
        <w:rPr>
          <w:b/>
          <w:sz w:val="20"/>
          <w:szCs w:val="20"/>
        </w:rPr>
        <w:t>4. ПРАВА И ОБЯЗАННОСТИ СТОРОН</w:t>
      </w:r>
    </w:p>
    <w:p w14:paraId="4CF6864D" w14:textId="77777777" w:rsidR="00592BBF" w:rsidRPr="009B6ABB" w:rsidRDefault="00B77D46" w:rsidP="009B6ABB">
      <w:pPr>
        <w:widowControl w:val="0"/>
        <w:tabs>
          <w:tab w:val="left" w:pos="851"/>
          <w:tab w:val="left" w:pos="993"/>
        </w:tabs>
        <w:ind w:right="44" w:firstLine="426"/>
        <w:jc w:val="both"/>
        <w:rPr>
          <w:b/>
          <w:sz w:val="20"/>
          <w:szCs w:val="20"/>
        </w:rPr>
      </w:pPr>
      <w:r w:rsidRPr="009B6ABB">
        <w:rPr>
          <w:b/>
          <w:sz w:val="20"/>
          <w:szCs w:val="20"/>
        </w:rPr>
        <w:t>4.1. Заказчик вправе:</w:t>
      </w:r>
    </w:p>
    <w:p w14:paraId="288B151C" w14:textId="77777777" w:rsidR="00592BBF" w:rsidRPr="009B6ABB" w:rsidRDefault="00B77D46" w:rsidP="009B6ABB">
      <w:pPr>
        <w:widowControl w:val="0"/>
        <w:tabs>
          <w:tab w:val="left" w:pos="851"/>
          <w:tab w:val="left" w:pos="993"/>
        </w:tabs>
        <w:ind w:right="44" w:firstLine="426"/>
        <w:jc w:val="both"/>
        <w:rPr>
          <w:sz w:val="20"/>
          <w:szCs w:val="20"/>
        </w:rPr>
      </w:pPr>
      <w:r w:rsidRPr="009B6ABB">
        <w:rPr>
          <w:sz w:val="20"/>
          <w:szCs w:val="20"/>
        </w:rPr>
        <w:lastRenderedPageBreak/>
        <w:t xml:space="preserve">4.1.1. Требовать от Исполнителя надлежащего исполнения обязательств в соответствии с условиями </w:t>
      </w:r>
      <w:bookmarkStart w:id="8" w:name="_Hlk199162069"/>
      <w:r w:rsidR="000F6932" w:rsidRPr="009B6ABB">
        <w:rPr>
          <w:sz w:val="20"/>
          <w:szCs w:val="20"/>
        </w:rPr>
        <w:t>договора</w:t>
      </w:r>
      <w:bookmarkEnd w:id="8"/>
      <w:r w:rsidRPr="009B6ABB">
        <w:rPr>
          <w:sz w:val="20"/>
          <w:szCs w:val="20"/>
        </w:rPr>
        <w:t>.</w:t>
      </w:r>
    </w:p>
    <w:p w14:paraId="7AB5A48A" w14:textId="77777777" w:rsidR="00592BBF" w:rsidRPr="009B6ABB" w:rsidRDefault="00B77D46" w:rsidP="009B6ABB">
      <w:pPr>
        <w:widowControl w:val="0"/>
        <w:tabs>
          <w:tab w:val="left" w:pos="851"/>
          <w:tab w:val="left" w:pos="993"/>
        </w:tabs>
        <w:ind w:right="44" w:firstLine="426"/>
        <w:jc w:val="both"/>
        <w:rPr>
          <w:sz w:val="20"/>
          <w:szCs w:val="20"/>
        </w:rPr>
      </w:pPr>
      <w:r w:rsidRPr="009B6ABB">
        <w:rPr>
          <w:sz w:val="20"/>
          <w:szCs w:val="20"/>
        </w:rPr>
        <w:t xml:space="preserve">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sidR="005D19C4" w:rsidRPr="009B6ABB">
        <w:rPr>
          <w:sz w:val="20"/>
          <w:szCs w:val="20"/>
        </w:rPr>
        <w:t>договора</w:t>
      </w:r>
      <w:r w:rsidRPr="009B6ABB">
        <w:rPr>
          <w:sz w:val="20"/>
          <w:szCs w:val="20"/>
        </w:rPr>
        <w:t>.</w:t>
      </w:r>
    </w:p>
    <w:p w14:paraId="25764C61" w14:textId="77777777" w:rsidR="00592BBF" w:rsidRPr="009B6ABB" w:rsidRDefault="00B77D46" w:rsidP="009B6ABB">
      <w:pPr>
        <w:widowControl w:val="0"/>
        <w:tabs>
          <w:tab w:val="left" w:pos="851"/>
          <w:tab w:val="left" w:pos="993"/>
        </w:tabs>
        <w:ind w:right="44" w:firstLine="426"/>
        <w:jc w:val="both"/>
        <w:rPr>
          <w:sz w:val="20"/>
          <w:szCs w:val="20"/>
        </w:rPr>
      </w:pPr>
      <w:r w:rsidRPr="009B6ABB">
        <w:rPr>
          <w:sz w:val="20"/>
          <w:szCs w:val="20"/>
        </w:rPr>
        <w:t xml:space="preserve">4.1.3. Запрашивать у Исполнителя информацию о ходе и состоянии исполнения обязательств Исполнителя по настоящему </w:t>
      </w:r>
      <w:r w:rsidR="005D19C4" w:rsidRPr="009B6ABB">
        <w:rPr>
          <w:sz w:val="20"/>
          <w:szCs w:val="20"/>
        </w:rPr>
        <w:t>договору</w:t>
      </w:r>
      <w:r w:rsidRPr="009B6ABB">
        <w:rPr>
          <w:sz w:val="20"/>
          <w:szCs w:val="20"/>
        </w:rPr>
        <w:t>.</w:t>
      </w:r>
    </w:p>
    <w:p w14:paraId="465CDDA9" w14:textId="77777777" w:rsidR="00592BBF" w:rsidRPr="009B6ABB" w:rsidRDefault="00B77D46"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rPr>
        <w:t>4.1.4. Проверять ход и качество оказываемых Исполнителем услуг, не вмешиваясь в его деятельность.</w:t>
      </w:r>
    </w:p>
    <w:p w14:paraId="73B06D9D" w14:textId="77777777" w:rsidR="00592BBF" w:rsidRPr="009B6ABB" w:rsidRDefault="00B77D46" w:rsidP="009B6ABB">
      <w:pPr>
        <w:widowControl w:val="0"/>
        <w:tabs>
          <w:tab w:val="left" w:pos="851"/>
          <w:tab w:val="left" w:pos="993"/>
        </w:tabs>
        <w:ind w:right="44" w:firstLine="426"/>
        <w:jc w:val="both"/>
        <w:rPr>
          <w:b/>
          <w:sz w:val="20"/>
          <w:szCs w:val="20"/>
        </w:rPr>
      </w:pPr>
      <w:r w:rsidRPr="009B6ABB">
        <w:rPr>
          <w:b/>
          <w:sz w:val="20"/>
          <w:szCs w:val="20"/>
        </w:rPr>
        <w:t>4.2. Заказчик обязан:</w:t>
      </w:r>
    </w:p>
    <w:p w14:paraId="526A1C57" w14:textId="12D7B094" w:rsidR="00592BBF" w:rsidRPr="009B6ABB" w:rsidRDefault="00B77D46"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shd w:val="clear" w:color="auto" w:fill="FFFFFF"/>
        </w:rPr>
        <w:t>4.2.1.</w:t>
      </w:r>
      <w:r w:rsidRPr="009B6ABB">
        <w:rPr>
          <w:sz w:val="20"/>
          <w:szCs w:val="20"/>
        </w:rPr>
        <w:t xml:space="preserve"> Своевременно принять и оплатить </w:t>
      </w:r>
      <w:r w:rsidR="009B6ABB" w:rsidRPr="009B6ABB">
        <w:rPr>
          <w:sz w:val="20"/>
          <w:szCs w:val="20"/>
        </w:rPr>
        <w:t>выполненные работы</w:t>
      </w:r>
      <w:r w:rsidRPr="009B6ABB">
        <w:rPr>
          <w:sz w:val="20"/>
          <w:szCs w:val="20"/>
        </w:rPr>
        <w:t xml:space="preserve"> в соответствии с условиями настоящего </w:t>
      </w:r>
      <w:r w:rsidR="005D19C4" w:rsidRPr="009B6ABB">
        <w:rPr>
          <w:sz w:val="20"/>
          <w:szCs w:val="20"/>
        </w:rPr>
        <w:t>договора</w:t>
      </w:r>
      <w:r w:rsidRPr="009B6ABB">
        <w:rPr>
          <w:sz w:val="20"/>
          <w:szCs w:val="20"/>
        </w:rPr>
        <w:t>.</w:t>
      </w:r>
    </w:p>
    <w:p w14:paraId="4BCE1CA2" w14:textId="2FC3501E" w:rsidR="00592BBF" w:rsidRPr="009B6ABB" w:rsidRDefault="00B77D46"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shd w:val="clear" w:color="auto" w:fill="FFFFFF"/>
        </w:rPr>
        <w:t>4.2.2.</w:t>
      </w:r>
      <w:r w:rsidRPr="009B6ABB">
        <w:rPr>
          <w:sz w:val="20"/>
          <w:szCs w:val="20"/>
        </w:rPr>
        <w:t xml:space="preserve"> Своевременно предоставлять разъяснения и уточнения по запросам Исполнителя в части </w:t>
      </w:r>
      <w:r w:rsidR="009B6ABB" w:rsidRPr="009B6ABB">
        <w:rPr>
          <w:sz w:val="20"/>
          <w:szCs w:val="20"/>
        </w:rPr>
        <w:t>выполняемых работ</w:t>
      </w:r>
      <w:r w:rsidRPr="009B6ABB">
        <w:rPr>
          <w:sz w:val="20"/>
          <w:szCs w:val="20"/>
        </w:rPr>
        <w:t xml:space="preserve"> в соответствии с условиями настоящего </w:t>
      </w:r>
      <w:r w:rsidR="005D19C4" w:rsidRPr="009B6ABB">
        <w:rPr>
          <w:sz w:val="20"/>
          <w:szCs w:val="20"/>
        </w:rPr>
        <w:t>договора</w:t>
      </w:r>
      <w:r w:rsidRPr="009B6ABB">
        <w:rPr>
          <w:sz w:val="20"/>
          <w:szCs w:val="20"/>
        </w:rPr>
        <w:t>.</w:t>
      </w:r>
    </w:p>
    <w:p w14:paraId="3D2D4353" w14:textId="77777777" w:rsidR="00592BBF" w:rsidRPr="009B6ABB" w:rsidRDefault="00B77D46"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shd w:val="clear" w:color="auto" w:fill="FFFFFF"/>
        </w:rPr>
        <w:t>4.2.3.</w:t>
      </w:r>
      <w:r w:rsidRPr="009B6ABB">
        <w:rPr>
          <w:sz w:val="20"/>
          <w:szCs w:val="20"/>
        </w:rPr>
        <w:t xml:space="preserve"> В случае просрочки исполнения Исполнителем обязательств (в том числе гарантийного обязательства), предусмотренных </w:t>
      </w:r>
      <w:r w:rsidR="005D19C4" w:rsidRPr="009B6ABB">
        <w:rPr>
          <w:sz w:val="20"/>
          <w:szCs w:val="20"/>
        </w:rPr>
        <w:t>договор</w:t>
      </w:r>
      <w:r w:rsidRPr="009B6ABB">
        <w:rPr>
          <w:sz w:val="20"/>
          <w:szCs w:val="20"/>
        </w:rPr>
        <w:t xml:space="preserve">ом, а также в иных случаях неисполнения или ненадлежащего исполнения Исполнителем обязательств, предусмотренных </w:t>
      </w:r>
      <w:r w:rsidR="005D19C4" w:rsidRPr="009B6ABB">
        <w:rPr>
          <w:sz w:val="20"/>
          <w:szCs w:val="20"/>
        </w:rPr>
        <w:t>договор</w:t>
      </w:r>
      <w:r w:rsidRPr="009B6ABB">
        <w:rPr>
          <w:sz w:val="20"/>
          <w:szCs w:val="20"/>
        </w:rPr>
        <w:t xml:space="preserve">ом, направлять Исполнителю требование об уплате в добровольном порядке сумм неустойки, предусмотренных настоящим </w:t>
      </w:r>
      <w:r w:rsidR="005D19C4" w:rsidRPr="009B6ABB">
        <w:rPr>
          <w:sz w:val="20"/>
          <w:szCs w:val="20"/>
        </w:rPr>
        <w:t>договор</w:t>
      </w:r>
      <w:r w:rsidRPr="009B6ABB">
        <w:rPr>
          <w:sz w:val="20"/>
          <w:szCs w:val="20"/>
        </w:rPr>
        <w:t xml:space="preserve">ом, за неисполнение (ненадлежащее исполнение) Исполнителем своих обязательств (в том числе гарантийного) по настоящему </w:t>
      </w:r>
      <w:r w:rsidR="005D19C4" w:rsidRPr="009B6ABB">
        <w:rPr>
          <w:sz w:val="20"/>
          <w:szCs w:val="20"/>
        </w:rPr>
        <w:t>договор</w:t>
      </w:r>
      <w:r w:rsidRPr="009B6ABB">
        <w:rPr>
          <w:sz w:val="20"/>
          <w:szCs w:val="20"/>
        </w:rPr>
        <w:t>у.</w:t>
      </w:r>
    </w:p>
    <w:p w14:paraId="0C7CA424" w14:textId="77777777" w:rsidR="00592BBF" w:rsidRPr="009B6ABB" w:rsidRDefault="00B77D46"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shd w:val="clear" w:color="auto" w:fill="FFFFFF"/>
        </w:rPr>
        <w:t>4.2.4.</w:t>
      </w:r>
      <w:r w:rsidRPr="009B6ABB">
        <w:rPr>
          <w:sz w:val="20"/>
          <w:szCs w:val="20"/>
        </w:rPr>
        <w:t xml:space="preserve"> В случае неуплаты Исполнителем в добровольном порядке предусмотренных настоящим </w:t>
      </w:r>
      <w:r w:rsidR="005D19C4" w:rsidRPr="009B6ABB">
        <w:rPr>
          <w:sz w:val="20"/>
          <w:szCs w:val="20"/>
        </w:rPr>
        <w:t>договор</w:t>
      </w:r>
      <w:r w:rsidRPr="009B6ABB">
        <w:rPr>
          <w:sz w:val="20"/>
          <w:szCs w:val="20"/>
        </w:rPr>
        <w:t>ом сумм неустойки за неисполнение своих обязательств взыскивать их в судебном порядке.</w:t>
      </w:r>
    </w:p>
    <w:p w14:paraId="24B1BC84" w14:textId="77777777" w:rsidR="00592BBF" w:rsidRPr="009B6ABB" w:rsidRDefault="00B77D46"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shd w:val="clear" w:color="auto" w:fill="FFFFFF"/>
        </w:rPr>
        <w:t>4.2.5.</w:t>
      </w:r>
      <w:r w:rsidRPr="009B6ABB">
        <w:rPr>
          <w:sz w:val="20"/>
          <w:szCs w:val="20"/>
        </w:rPr>
        <w:t xml:space="preserve"> При направлении в суд искового заявления с требованиями о расторжении </w:t>
      </w:r>
      <w:r w:rsidR="005D19C4" w:rsidRPr="009B6ABB">
        <w:rPr>
          <w:sz w:val="20"/>
          <w:szCs w:val="20"/>
        </w:rPr>
        <w:t>договора</w:t>
      </w:r>
      <w:r w:rsidRPr="009B6ABB">
        <w:rPr>
          <w:sz w:val="20"/>
          <w:szCs w:val="20"/>
        </w:rPr>
        <w:t xml:space="preserve"> одновременно заявлять требования об оплате неустойки, рассчитанной в соответствии с положениями законодательства Российской Федерации и условиями </w:t>
      </w:r>
      <w:r w:rsidR="005D19C4" w:rsidRPr="009B6ABB">
        <w:rPr>
          <w:sz w:val="20"/>
          <w:szCs w:val="20"/>
        </w:rPr>
        <w:t>договора</w:t>
      </w:r>
      <w:r w:rsidRPr="009B6ABB">
        <w:rPr>
          <w:sz w:val="20"/>
          <w:szCs w:val="20"/>
        </w:rPr>
        <w:t>, если на момент подачи такого заявления имелись основания для взыскания неустойки.</w:t>
      </w:r>
    </w:p>
    <w:p w14:paraId="5199D9B6" w14:textId="77777777" w:rsidR="00592BBF" w:rsidRPr="009B6ABB" w:rsidRDefault="00B77D46" w:rsidP="009B6ABB">
      <w:pPr>
        <w:widowControl w:val="0"/>
        <w:shd w:val="clear" w:color="auto" w:fill="FFFFFF" w:themeFill="background1"/>
        <w:tabs>
          <w:tab w:val="left" w:pos="709"/>
          <w:tab w:val="left" w:pos="851"/>
          <w:tab w:val="left" w:pos="993"/>
        </w:tabs>
        <w:ind w:right="44" w:firstLine="426"/>
        <w:jc w:val="both"/>
        <w:rPr>
          <w:sz w:val="20"/>
          <w:szCs w:val="20"/>
        </w:rPr>
      </w:pPr>
      <w:r w:rsidRPr="009B6ABB">
        <w:rPr>
          <w:sz w:val="20"/>
          <w:szCs w:val="20"/>
          <w:shd w:val="clear" w:color="auto" w:fill="FFFFFF"/>
        </w:rPr>
        <w:t>4.2.6.</w:t>
      </w:r>
      <w:r w:rsidRPr="009B6ABB">
        <w:rPr>
          <w:sz w:val="20"/>
          <w:szCs w:val="20"/>
        </w:rPr>
        <w:t xml:space="preserve"> Не допускать расторжения </w:t>
      </w:r>
      <w:r w:rsidR="005D19C4" w:rsidRPr="009B6ABB">
        <w:rPr>
          <w:sz w:val="20"/>
          <w:szCs w:val="20"/>
        </w:rPr>
        <w:t>договор</w:t>
      </w:r>
      <w:r w:rsidRPr="009B6ABB">
        <w:rPr>
          <w:sz w:val="20"/>
          <w:szCs w:val="20"/>
        </w:rPr>
        <w:t xml:space="preserve">а по соглашению сторон,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 предусмотренных </w:t>
      </w:r>
      <w:r w:rsidR="005D19C4" w:rsidRPr="009B6ABB">
        <w:rPr>
          <w:sz w:val="20"/>
          <w:szCs w:val="20"/>
        </w:rPr>
        <w:t>договор</w:t>
      </w:r>
      <w:r w:rsidRPr="009B6ABB">
        <w:rPr>
          <w:sz w:val="20"/>
          <w:szCs w:val="20"/>
        </w:rPr>
        <w:t>ом, и Исполнителем такая неустойка не оплачена.</w:t>
      </w:r>
    </w:p>
    <w:p w14:paraId="1641F915" w14:textId="77777777" w:rsidR="00592BBF" w:rsidRPr="009B6ABB" w:rsidRDefault="00B77D46"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shd w:val="clear" w:color="auto" w:fill="FFFFFF"/>
        </w:rPr>
        <w:t>4.2.7.</w:t>
      </w:r>
      <w:r w:rsidRPr="009B6ABB">
        <w:rPr>
          <w:sz w:val="20"/>
          <w:szCs w:val="20"/>
        </w:rPr>
        <w:t xml:space="preserve"> В случае если окончание срока действия </w:t>
      </w:r>
      <w:r w:rsidR="005D19C4" w:rsidRPr="009B6ABB">
        <w:rPr>
          <w:sz w:val="20"/>
          <w:szCs w:val="20"/>
        </w:rPr>
        <w:t>договора</w:t>
      </w:r>
      <w:r w:rsidRPr="009B6ABB">
        <w:rPr>
          <w:sz w:val="20"/>
          <w:szCs w:val="20"/>
        </w:rPr>
        <w:t xml:space="preserve"> повлекло прекращение обязательств Сторон по </w:t>
      </w:r>
      <w:r w:rsidR="005D19C4" w:rsidRPr="009B6ABB">
        <w:rPr>
          <w:sz w:val="20"/>
          <w:szCs w:val="20"/>
        </w:rPr>
        <w:t>договор</w:t>
      </w:r>
      <w:r w:rsidRPr="009B6ABB">
        <w:rPr>
          <w:sz w:val="20"/>
          <w:szCs w:val="20"/>
        </w:rPr>
        <w:t xml:space="preserve">у, но при этом имеются основания требовать от Исполнителя оплаты неустойки за неисполнение или ненадлежащее исполнение обязательств по </w:t>
      </w:r>
      <w:r w:rsidR="005D19C4" w:rsidRPr="009B6ABB">
        <w:rPr>
          <w:sz w:val="20"/>
          <w:szCs w:val="20"/>
        </w:rPr>
        <w:t>договор</w:t>
      </w:r>
      <w:r w:rsidRPr="009B6ABB">
        <w:rPr>
          <w:sz w:val="20"/>
          <w:szCs w:val="20"/>
        </w:rPr>
        <w:t>у:</w:t>
      </w:r>
    </w:p>
    <w:p w14:paraId="7BFD458F" w14:textId="77777777" w:rsidR="00592BBF" w:rsidRPr="009B6ABB" w:rsidRDefault="00B77D46"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shd w:val="clear" w:color="auto" w:fill="FFFFFF"/>
        </w:rPr>
        <w:t>4.2.7.1.</w:t>
      </w:r>
      <w:r w:rsidRPr="009B6ABB">
        <w:rPr>
          <w:sz w:val="20"/>
          <w:szCs w:val="20"/>
        </w:rPr>
        <w:t xml:space="preserve"> В течение 10 (десяти) дней с даты окончания срока действия </w:t>
      </w:r>
      <w:r w:rsidR="005D19C4" w:rsidRPr="009B6ABB">
        <w:rPr>
          <w:sz w:val="20"/>
          <w:szCs w:val="20"/>
        </w:rPr>
        <w:t>договора</w:t>
      </w:r>
      <w:r w:rsidRPr="009B6ABB">
        <w:rPr>
          <w:sz w:val="20"/>
          <w:szCs w:val="20"/>
        </w:rPr>
        <w:t xml:space="preserve"> направить Исполнителю претензионное письмо с требованием оплаты в течение 30 (тридцати) дней с даты получения претензионного письма неустойки, рассчитанной в соответствии с требованиями законодательства Российской Федерации и условиями </w:t>
      </w:r>
      <w:r w:rsidR="005D19C4" w:rsidRPr="009B6ABB">
        <w:rPr>
          <w:sz w:val="20"/>
          <w:szCs w:val="20"/>
        </w:rPr>
        <w:t>договора</w:t>
      </w:r>
      <w:r w:rsidRPr="009B6ABB">
        <w:rPr>
          <w:sz w:val="20"/>
          <w:szCs w:val="20"/>
        </w:rPr>
        <w:t xml:space="preserve"> за весь период просрочки исполнения.</w:t>
      </w:r>
    </w:p>
    <w:p w14:paraId="3E628239" w14:textId="61FC19DA" w:rsidR="00592BBF" w:rsidRPr="009B6ABB" w:rsidRDefault="00B77D46"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shd w:val="clear" w:color="auto" w:fill="FFFFFF"/>
        </w:rPr>
        <w:t>4.2.7.2.</w:t>
      </w:r>
      <w:r w:rsidRPr="009B6ABB">
        <w:rPr>
          <w:sz w:val="20"/>
          <w:szCs w:val="20"/>
        </w:rPr>
        <w:t xml:space="preserve"> При неоплате в установленный срок Исполнителем неустойки не позднее</w:t>
      </w:r>
      <w:r w:rsidR="009B6ABB" w:rsidRPr="009B6ABB">
        <w:rPr>
          <w:sz w:val="20"/>
          <w:szCs w:val="20"/>
        </w:rPr>
        <w:t xml:space="preserve"> </w:t>
      </w:r>
      <w:r w:rsidRPr="009B6ABB">
        <w:rPr>
          <w:sz w:val="20"/>
          <w:szCs w:val="20"/>
        </w:rPr>
        <w:t xml:space="preserve">10 (десяти) дней с даты истечения срока для оплаты неустойки, указанного в претензионном письме, направить в суд исковое заявление с требованием об оплате неустойки, рассчитанной в соответствии с требованиями законодательства Российской Федерации и условиями </w:t>
      </w:r>
      <w:r w:rsidR="005D19C4" w:rsidRPr="009B6ABB">
        <w:rPr>
          <w:sz w:val="20"/>
          <w:szCs w:val="20"/>
        </w:rPr>
        <w:t>договора</w:t>
      </w:r>
      <w:r w:rsidRPr="009B6ABB">
        <w:rPr>
          <w:sz w:val="20"/>
          <w:szCs w:val="20"/>
        </w:rPr>
        <w:t>.</w:t>
      </w:r>
    </w:p>
    <w:p w14:paraId="642AA789" w14:textId="77777777" w:rsidR="00592BBF" w:rsidRPr="009B6ABB" w:rsidRDefault="00B77D46"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rPr>
        <w:t>4.2.</w:t>
      </w:r>
      <w:r w:rsidR="00C12EE0" w:rsidRPr="009B6ABB">
        <w:rPr>
          <w:sz w:val="20"/>
          <w:szCs w:val="20"/>
        </w:rPr>
        <w:t>8</w:t>
      </w:r>
      <w:r w:rsidRPr="009B6ABB">
        <w:rPr>
          <w:sz w:val="20"/>
          <w:szCs w:val="20"/>
        </w:rPr>
        <w:t xml:space="preserve">. Осуществлять контроль за исполнением Исполнителем условий </w:t>
      </w:r>
      <w:r w:rsidR="005D19C4" w:rsidRPr="009B6ABB">
        <w:rPr>
          <w:sz w:val="20"/>
          <w:szCs w:val="20"/>
        </w:rPr>
        <w:t>договор</w:t>
      </w:r>
      <w:r w:rsidRPr="009B6ABB">
        <w:rPr>
          <w:sz w:val="20"/>
          <w:szCs w:val="20"/>
        </w:rPr>
        <w:t xml:space="preserve">а в соответствии с законодательством Российской Федерации. </w:t>
      </w:r>
    </w:p>
    <w:p w14:paraId="536A2303" w14:textId="77777777" w:rsidR="00592BBF" w:rsidRPr="009B6ABB" w:rsidRDefault="00B77D46" w:rsidP="009B6ABB">
      <w:pPr>
        <w:widowControl w:val="0"/>
        <w:tabs>
          <w:tab w:val="left" w:pos="851"/>
          <w:tab w:val="left" w:pos="993"/>
        </w:tabs>
        <w:ind w:right="44" w:firstLine="426"/>
        <w:jc w:val="both"/>
        <w:rPr>
          <w:b/>
          <w:sz w:val="20"/>
          <w:szCs w:val="20"/>
        </w:rPr>
      </w:pPr>
      <w:r w:rsidRPr="009B6ABB">
        <w:rPr>
          <w:b/>
          <w:sz w:val="20"/>
          <w:szCs w:val="20"/>
        </w:rPr>
        <w:t>4.3. Исполнитель вправе:</w:t>
      </w:r>
    </w:p>
    <w:p w14:paraId="29CE07AD" w14:textId="5C1B5964" w:rsidR="00592BBF" w:rsidRPr="009B6ABB" w:rsidRDefault="00B77D46"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rPr>
        <w:t xml:space="preserve">4.3.1. Требовать подписания в соответствии с условиями </w:t>
      </w:r>
      <w:r w:rsidR="003F00CA" w:rsidRPr="009B6ABB">
        <w:rPr>
          <w:sz w:val="20"/>
          <w:szCs w:val="20"/>
        </w:rPr>
        <w:t>договора</w:t>
      </w:r>
      <w:r w:rsidRPr="009B6ABB">
        <w:rPr>
          <w:sz w:val="20"/>
          <w:szCs w:val="20"/>
        </w:rPr>
        <w:t xml:space="preserve"> Заказчиком документа о приемке, предусмотренного п</w:t>
      </w:r>
      <w:r w:rsidR="00917E91" w:rsidRPr="009B6ABB">
        <w:rPr>
          <w:sz w:val="20"/>
          <w:szCs w:val="20"/>
        </w:rPr>
        <w:t>унктом</w:t>
      </w:r>
      <w:r w:rsidRPr="009B6ABB">
        <w:rPr>
          <w:sz w:val="20"/>
          <w:szCs w:val="20"/>
        </w:rPr>
        <w:t xml:space="preserve"> </w:t>
      </w:r>
      <w:r w:rsidR="009B6ABB" w:rsidRPr="009B6ABB">
        <w:rPr>
          <w:sz w:val="20"/>
          <w:szCs w:val="20"/>
        </w:rPr>
        <w:t>3</w:t>
      </w:r>
      <w:r w:rsidRPr="009B6ABB">
        <w:rPr>
          <w:sz w:val="20"/>
          <w:szCs w:val="20"/>
        </w:rPr>
        <w:t xml:space="preserve">.1 </w:t>
      </w:r>
      <w:r w:rsidR="003F00CA" w:rsidRPr="009B6ABB">
        <w:rPr>
          <w:sz w:val="20"/>
          <w:szCs w:val="20"/>
        </w:rPr>
        <w:t>договора</w:t>
      </w:r>
      <w:r w:rsidRPr="009B6ABB">
        <w:rPr>
          <w:sz w:val="20"/>
          <w:szCs w:val="20"/>
        </w:rPr>
        <w:t>.</w:t>
      </w:r>
    </w:p>
    <w:p w14:paraId="60094CAA" w14:textId="77777777" w:rsidR="00592BBF" w:rsidRPr="009B6ABB" w:rsidRDefault="00B77D46"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rPr>
        <w:t xml:space="preserve">4.3.2. Требовать своевременной оплаты за оказанные услуги в соответствии с условиями настоящего </w:t>
      </w:r>
      <w:r w:rsidR="003F00CA" w:rsidRPr="009B6ABB">
        <w:rPr>
          <w:sz w:val="20"/>
          <w:szCs w:val="20"/>
        </w:rPr>
        <w:t>договор</w:t>
      </w:r>
      <w:r w:rsidRPr="009B6ABB">
        <w:rPr>
          <w:sz w:val="20"/>
          <w:szCs w:val="20"/>
        </w:rPr>
        <w:t>а.</w:t>
      </w:r>
    </w:p>
    <w:p w14:paraId="5FCF0746" w14:textId="2EB4D175" w:rsidR="00592BBF" w:rsidRPr="009B6ABB" w:rsidRDefault="00B77D46"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rPr>
        <w:t xml:space="preserve">4.3.3. Направлять Заказчику запросы и получать от него разъяснения и уточнения по вопросам </w:t>
      </w:r>
      <w:r w:rsidR="009B6ABB" w:rsidRPr="009B6ABB">
        <w:rPr>
          <w:sz w:val="20"/>
          <w:szCs w:val="20"/>
        </w:rPr>
        <w:t>выполнения работ</w:t>
      </w:r>
      <w:r w:rsidRPr="009B6ABB">
        <w:rPr>
          <w:sz w:val="20"/>
          <w:szCs w:val="20"/>
        </w:rPr>
        <w:t xml:space="preserve"> в рамках настоящего </w:t>
      </w:r>
      <w:r w:rsidR="003F00CA" w:rsidRPr="009B6ABB">
        <w:rPr>
          <w:sz w:val="20"/>
          <w:szCs w:val="20"/>
        </w:rPr>
        <w:t>договора</w:t>
      </w:r>
      <w:r w:rsidRPr="009B6ABB">
        <w:rPr>
          <w:sz w:val="20"/>
          <w:szCs w:val="20"/>
        </w:rPr>
        <w:t>.</w:t>
      </w:r>
    </w:p>
    <w:p w14:paraId="2456E964" w14:textId="77777777" w:rsidR="00592BBF" w:rsidRPr="009B6ABB" w:rsidRDefault="00B77D46" w:rsidP="009B6ABB">
      <w:pPr>
        <w:widowControl w:val="0"/>
        <w:tabs>
          <w:tab w:val="left" w:pos="851"/>
          <w:tab w:val="left" w:pos="993"/>
        </w:tabs>
        <w:ind w:right="44" w:firstLine="426"/>
        <w:jc w:val="both"/>
        <w:rPr>
          <w:b/>
          <w:sz w:val="20"/>
          <w:szCs w:val="20"/>
        </w:rPr>
      </w:pPr>
      <w:r w:rsidRPr="009B6ABB">
        <w:rPr>
          <w:b/>
          <w:sz w:val="20"/>
          <w:szCs w:val="20"/>
        </w:rPr>
        <w:t>4.4. Исполнитель обязан:</w:t>
      </w:r>
    </w:p>
    <w:p w14:paraId="35445674" w14:textId="5736C3DE" w:rsidR="00592BBF" w:rsidRPr="009B6ABB" w:rsidRDefault="00B77D46" w:rsidP="009B6ABB">
      <w:pPr>
        <w:widowControl w:val="0"/>
        <w:tabs>
          <w:tab w:val="left" w:pos="851"/>
          <w:tab w:val="left" w:pos="993"/>
        </w:tabs>
        <w:ind w:right="44" w:firstLine="426"/>
        <w:jc w:val="both"/>
        <w:rPr>
          <w:sz w:val="20"/>
          <w:szCs w:val="20"/>
        </w:rPr>
      </w:pPr>
      <w:r w:rsidRPr="009B6ABB">
        <w:rPr>
          <w:sz w:val="20"/>
          <w:szCs w:val="20"/>
        </w:rPr>
        <w:t xml:space="preserve">4.4.1. </w:t>
      </w:r>
      <w:r w:rsidR="009B6ABB" w:rsidRPr="009B6ABB">
        <w:rPr>
          <w:sz w:val="20"/>
          <w:szCs w:val="20"/>
        </w:rPr>
        <w:t>Выполнить работы</w:t>
      </w:r>
      <w:r w:rsidRPr="009B6ABB">
        <w:rPr>
          <w:sz w:val="20"/>
          <w:szCs w:val="20"/>
        </w:rPr>
        <w:t xml:space="preserve">, предусмотренные настоящим </w:t>
      </w:r>
      <w:r w:rsidR="003F00CA" w:rsidRPr="009B6ABB">
        <w:rPr>
          <w:sz w:val="20"/>
          <w:szCs w:val="20"/>
        </w:rPr>
        <w:t>договором</w:t>
      </w:r>
      <w:r w:rsidRPr="009B6ABB">
        <w:rPr>
          <w:sz w:val="20"/>
          <w:szCs w:val="20"/>
        </w:rPr>
        <w:t>, в</w:t>
      </w:r>
      <w:r w:rsidRPr="009B6ABB">
        <w:rPr>
          <w:color w:val="000000"/>
          <w:sz w:val="20"/>
          <w:szCs w:val="20"/>
        </w:rPr>
        <w:t xml:space="preserve"> соответствии </w:t>
      </w:r>
      <w:r w:rsidRPr="009B6ABB">
        <w:rPr>
          <w:sz w:val="20"/>
          <w:szCs w:val="20"/>
        </w:rPr>
        <w:t>с Техническ</w:t>
      </w:r>
      <w:r w:rsidR="000139AA">
        <w:rPr>
          <w:sz w:val="20"/>
          <w:szCs w:val="20"/>
        </w:rPr>
        <w:t>им заданием</w:t>
      </w:r>
      <w:r w:rsidRPr="009B6ABB">
        <w:rPr>
          <w:sz w:val="20"/>
          <w:szCs w:val="20"/>
        </w:rPr>
        <w:t xml:space="preserve"> (Приложение 2 к </w:t>
      </w:r>
      <w:r w:rsidR="003F00CA" w:rsidRPr="009B6ABB">
        <w:rPr>
          <w:sz w:val="20"/>
          <w:szCs w:val="20"/>
        </w:rPr>
        <w:t>договор</w:t>
      </w:r>
      <w:r w:rsidRPr="009B6ABB">
        <w:rPr>
          <w:sz w:val="20"/>
          <w:szCs w:val="20"/>
        </w:rPr>
        <w:t xml:space="preserve">у) и в сроки, установленные пунктом 5.1 Раздела 5 «Сроки, место и условия </w:t>
      </w:r>
      <w:r w:rsidR="009B6ABB" w:rsidRPr="009B6ABB">
        <w:rPr>
          <w:sz w:val="20"/>
          <w:szCs w:val="20"/>
        </w:rPr>
        <w:t>выполнения работ</w:t>
      </w:r>
      <w:r w:rsidRPr="009B6ABB">
        <w:rPr>
          <w:sz w:val="20"/>
          <w:szCs w:val="20"/>
        </w:rPr>
        <w:t xml:space="preserve">» </w:t>
      </w:r>
      <w:r w:rsidR="003F00CA" w:rsidRPr="009B6ABB">
        <w:rPr>
          <w:sz w:val="20"/>
          <w:szCs w:val="20"/>
        </w:rPr>
        <w:t>договора</w:t>
      </w:r>
      <w:r w:rsidRPr="009B6ABB">
        <w:rPr>
          <w:sz w:val="20"/>
          <w:szCs w:val="20"/>
        </w:rPr>
        <w:t>.</w:t>
      </w:r>
    </w:p>
    <w:p w14:paraId="19B571AA" w14:textId="77777777" w:rsidR="00592BBF" w:rsidRPr="009B6ABB" w:rsidRDefault="00B77D46" w:rsidP="009B6ABB">
      <w:pPr>
        <w:widowControl w:val="0"/>
        <w:tabs>
          <w:tab w:val="left" w:pos="851"/>
          <w:tab w:val="left" w:pos="993"/>
        </w:tabs>
        <w:ind w:right="44" w:firstLine="426"/>
        <w:jc w:val="both"/>
        <w:rPr>
          <w:sz w:val="20"/>
          <w:szCs w:val="20"/>
        </w:rPr>
      </w:pPr>
      <w:r w:rsidRPr="009B6ABB">
        <w:rPr>
          <w:sz w:val="20"/>
          <w:szCs w:val="20"/>
        </w:rPr>
        <w:t xml:space="preserve">4.4.2. Своевременно представить Заказчику достоверную информацию о ходе исполнения своих обязательств по </w:t>
      </w:r>
      <w:r w:rsidR="003F00CA" w:rsidRPr="009B6ABB">
        <w:rPr>
          <w:sz w:val="20"/>
          <w:szCs w:val="20"/>
        </w:rPr>
        <w:t>договор</w:t>
      </w:r>
      <w:r w:rsidRPr="009B6ABB">
        <w:rPr>
          <w:sz w:val="20"/>
          <w:szCs w:val="20"/>
        </w:rPr>
        <w:t xml:space="preserve">у, в том числе о сложностях, возникших при исполнении </w:t>
      </w:r>
      <w:r w:rsidR="003F00CA" w:rsidRPr="009B6ABB">
        <w:rPr>
          <w:sz w:val="20"/>
          <w:szCs w:val="20"/>
        </w:rPr>
        <w:t>договора</w:t>
      </w:r>
      <w:r w:rsidRPr="009B6ABB">
        <w:rPr>
          <w:sz w:val="20"/>
          <w:szCs w:val="20"/>
        </w:rPr>
        <w:t>.</w:t>
      </w:r>
    </w:p>
    <w:p w14:paraId="60D65235" w14:textId="04B3663D" w:rsidR="00592BBF" w:rsidRPr="009B6ABB" w:rsidRDefault="00B77D46" w:rsidP="009B6ABB">
      <w:pPr>
        <w:widowControl w:val="0"/>
        <w:tabs>
          <w:tab w:val="left" w:pos="851"/>
          <w:tab w:val="left" w:pos="993"/>
        </w:tabs>
        <w:ind w:right="44" w:firstLine="426"/>
        <w:jc w:val="both"/>
        <w:rPr>
          <w:sz w:val="20"/>
          <w:szCs w:val="20"/>
        </w:rPr>
      </w:pPr>
      <w:r w:rsidRPr="009B6ABB">
        <w:rPr>
          <w:sz w:val="20"/>
          <w:szCs w:val="20"/>
        </w:rPr>
        <w:t xml:space="preserve">4.4.3. По окончании </w:t>
      </w:r>
      <w:r w:rsidR="009B6ABB" w:rsidRPr="009B6ABB">
        <w:rPr>
          <w:sz w:val="20"/>
          <w:szCs w:val="20"/>
        </w:rPr>
        <w:t>выполнения работ</w:t>
      </w:r>
      <w:r w:rsidRPr="009B6ABB">
        <w:rPr>
          <w:sz w:val="20"/>
          <w:szCs w:val="20"/>
        </w:rPr>
        <w:t xml:space="preserve"> передать результаты </w:t>
      </w:r>
      <w:r w:rsidR="009B6ABB" w:rsidRPr="009B6ABB">
        <w:rPr>
          <w:sz w:val="20"/>
          <w:szCs w:val="20"/>
        </w:rPr>
        <w:t>выполненных работ</w:t>
      </w:r>
      <w:r w:rsidRPr="009B6ABB">
        <w:rPr>
          <w:sz w:val="20"/>
          <w:szCs w:val="20"/>
        </w:rPr>
        <w:t xml:space="preserve"> Заказчику в порядке и в сроки, определенные Разделом 6 «Порядок сдачи-приемки услуг» настоящего </w:t>
      </w:r>
      <w:r w:rsidR="003F00CA" w:rsidRPr="009B6ABB">
        <w:rPr>
          <w:sz w:val="20"/>
          <w:szCs w:val="20"/>
        </w:rPr>
        <w:t>договора</w:t>
      </w:r>
      <w:r w:rsidRPr="009B6ABB">
        <w:rPr>
          <w:sz w:val="20"/>
          <w:szCs w:val="20"/>
        </w:rPr>
        <w:t>.</w:t>
      </w:r>
    </w:p>
    <w:p w14:paraId="191CB816" w14:textId="77777777" w:rsidR="00592BBF" w:rsidRPr="009B6ABB" w:rsidRDefault="00B77D46" w:rsidP="009B6ABB">
      <w:pPr>
        <w:widowControl w:val="0"/>
        <w:tabs>
          <w:tab w:val="left" w:pos="-2977"/>
          <w:tab w:val="left" w:pos="0"/>
          <w:tab w:val="left" w:pos="851"/>
          <w:tab w:val="left" w:pos="993"/>
        </w:tabs>
        <w:ind w:right="44" w:firstLine="426"/>
        <w:jc w:val="both"/>
        <w:rPr>
          <w:color w:val="000000"/>
          <w:sz w:val="20"/>
          <w:szCs w:val="20"/>
        </w:rPr>
      </w:pPr>
      <w:r w:rsidRPr="009B6ABB">
        <w:rPr>
          <w:sz w:val="20"/>
          <w:szCs w:val="20"/>
        </w:rPr>
        <w:t xml:space="preserve">4.4.4. </w:t>
      </w:r>
      <w:r w:rsidRPr="009B6ABB">
        <w:rPr>
          <w:color w:val="000000"/>
          <w:sz w:val="20"/>
          <w:szCs w:val="20"/>
        </w:rPr>
        <w:t>За свой счет устранить выявленные недостатки в сроки, определенные Заказчиком, а если срок не определен, то в течение 10 (десяти) дней с момента получения письменного извещения от Заказчика об устранении недостатков.</w:t>
      </w:r>
    </w:p>
    <w:p w14:paraId="7DCEEEFE" w14:textId="623925F2" w:rsidR="00592BBF" w:rsidRPr="009B6ABB" w:rsidRDefault="00B77D46" w:rsidP="009B6ABB">
      <w:pPr>
        <w:widowControl w:val="0"/>
        <w:tabs>
          <w:tab w:val="left" w:pos="851"/>
          <w:tab w:val="left" w:pos="993"/>
        </w:tabs>
        <w:ind w:right="44" w:firstLine="426"/>
        <w:jc w:val="both"/>
        <w:rPr>
          <w:sz w:val="20"/>
          <w:szCs w:val="20"/>
        </w:rPr>
      </w:pPr>
      <w:r w:rsidRPr="009B6ABB">
        <w:rPr>
          <w:sz w:val="20"/>
          <w:szCs w:val="20"/>
        </w:rPr>
        <w:t xml:space="preserve">4.4.5. Выполнить в полном объеме свои обязательства, предусмотренные настоящим </w:t>
      </w:r>
      <w:r w:rsidR="003F00CA" w:rsidRPr="009B6ABB">
        <w:rPr>
          <w:sz w:val="20"/>
          <w:szCs w:val="20"/>
        </w:rPr>
        <w:t>договор</w:t>
      </w:r>
      <w:r w:rsidRPr="009B6ABB">
        <w:rPr>
          <w:sz w:val="20"/>
          <w:szCs w:val="20"/>
        </w:rPr>
        <w:t>ом.</w:t>
      </w:r>
      <w:r w:rsidR="0083010C" w:rsidRPr="009B6ABB">
        <w:rPr>
          <w:sz w:val="20"/>
          <w:szCs w:val="20"/>
        </w:rPr>
        <w:t xml:space="preserve"> </w:t>
      </w:r>
      <w:r w:rsidR="009B6ABB" w:rsidRPr="009B6ABB">
        <w:rPr>
          <w:sz w:val="20"/>
          <w:szCs w:val="20"/>
        </w:rPr>
        <w:t>Выполнение работ</w:t>
      </w:r>
      <w:r w:rsidR="0083010C" w:rsidRPr="009B6ABB">
        <w:rPr>
          <w:sz w:val="20"/>
          <w:szCs w:val="20"/>
        </w:rPr>
        <w:t xml:space="preserve"> должно осуществляться в соответствии с действующими нормами и правилами. Исполнитель обеспечивает соответствие результатов </w:t>
      </w:r>
      <w:r w:rsidR="009B6ABB" w:rsidRPr="009B6ABB">
        <w:rPr>
          <w:sz w:val="20"/>
          <w:szCs w:val="20"/>
        </w:rPr>
        <w:t>выполнения работ</w:t>
      </w:r>
      <w:r w:rsidR="0083010C" w:rsidRPr="009B6ABB">
        <w:rPr>
          <w:sz w:val="20"/>
          <w:szCs w:val="20"/>
        </w:rPr>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w:t>
      </w:r>
    </w:p>
    <w:p w14:paraId="06B37FA9" w14:textId="213946B6" w:rsidR="00592BBF" w:rsidRPr="009B6ABB" w:rsidRDefault="00B77D46" w:rsidP="009B6ABB">
      <w:pPr>
        <w:widowControl w:val="0"/>
        <w:tabs>
          <w:tab w:val="left" w:pos="851"/>
          <w:tab w:val="left" w:pos="993"/>
        </w:tabs>
        <w:ind w:right="44" w:firstLine="426"/>
        <w:jc w:val="both"/>
        <w:rPr>
          <w:sz w:val="20"/>
          <w:szCs w:val="20"/>
        </w:rPr>
      </w:pPr>
      <w:r w:rsidRPr="009B6ABB">
        <w:rPr>
          <w:sz w:val="20"/>
          <w:szCs w:val="20"/>
        </w:rPr>
        <w:t xml:space="preserve">4.4.6. </w:t>
      </w:r>
      <w:r w:rsidR="009B6ABB" w:rsidRPr="009B6ABB">
        <w:rPr>
          <w:sz w:val="20"/>
          <w:szCs w:val="20"/>
        </w:rPr>
        <w:t>Работы</w:t>
      </w:r>
      <w:r w:rsidR="004948B8" w:rsidRPr="009B6ABB">
        <w:rPr>
          <w:sz w:val="20"/>
          <w:szCs w:val="20"/>
        </w:rPr>
        <w:t xml:space="preserve"> должны быть </w:t>
      </w:r>
      <w:r w:rsidR="009B6ABB" w:rsidRPr="009B6ABB">
        <w:rPr>
          <w:sz w:val="20"/>
          <w:szCs w:val="20"/>
        </w:rPr>
        <w:t>выполнены</w:t>
      </w:r>
      <w:r w:rsidR="004948B8" w:rsidRPr="009B6ABB">
        <w:rPr>
          <w:sz w:val="20"/>
          <w:szCs w:val="20"/>
        </w:rPr>
        <w:t xml:space="preserve"> в условиях действующего учреждения без остановки и нарушения лечебного процесса. </w:t>
      </w:r>
      <w:r w:rsidR="009B6ABB" w:rsidRPr="009B6ABB">
        <w:rPr>
          <w:sz w:val="20"/>
          <w:szCs w:val="20"/>
        </w:rPr>
        <w:t>Выполнение работ</w:t>
      </w:r>
      <w:r w:rsidR="004948B8" w:rsidRPr="009B6ABB">
        <w:rPr>
          <w:sz w:val="20"/>
          <w:szCs w:val="20"/>
        </w:rPr>
        <w:t xml:space="preserve"> не должно создавать неудобства в работе учреждения или представлять угрозу для сотрудников.</w:t>
      </w:r>
    </w:p>
    <w:p w14:paraId="059FFC2F" w14:textId="77777777" w:rsidR="00592BBF" w:rsidRPr="009B6ABB" w:rsidRDefault="00B77D46" w:rsidP="009B6ABB">
      <w:pPr>
        <w:tabs>
          <w:tab w:val="left" w:pos="851"/>
          <w:tab w:val="left" w:pos="993"/>
        </w:tabs>
        <w:ind w:right="44" w:firstLine="426"/>
        <w:jc w:val="both"/>
        <w:rPr>
          <w:b/>
          <w:bCs/>
          <w:sz w:val="20"/>
          <w:szCs w:val="20"/>
        </w:rPr>
      </w:pPr>
      <w:r w:rsidRPr="009B6ABB">
        <w:rPr>
          <w:b/>
          <w:bCs/>
          <w:sz w:val="20"/>
          <w:szCs w:val="20"/>
        </w:rPr>
        <w:t>4.5. Стороны обязаны:</w:t>
      </w:r>
    </w:p>
    <w:p w14:paraId="659A4348" w14:textId="77777777" w:rsidR="00592BBF" w:rsidRPr="009B6ABB" w:rsidRDefault="00B77D46" w:rsidP="009B6ABB">
      <w:pPr>
        <w:tabs>
          <w:tab w:val="left" w:pos="851"/>
          <w:tab w:val="left" w:pos="993"/>
        </w:tabs>
        <w:ind w:right="44" w:firstLine="426"/>
        <w:jc w:val="both"/>
        <w:rPr>
          <w:sz w:val="20"/>
          <w:szCs w:val="20"/>
        </w:rPr>
      </w:pPr>
      <w:r w:rsidRPr="009B6ABB">
        <w:rPr>
          <w:sz w:val="20"/>
          <w:szCs w:val="20"/>
        </w:rPr>
        <w:t>4.5.1. В случае изменения банковских реквизитов, почтового или электронного адреса либо предстоящей реорганизации или ликвидации Сторона обязана письменно уведомить об этом другую Сторону в течение 3 (трех) рабочих дней со дня принятия соответствующего решения, либо внесения соответствующих изменений.</w:t>
      </w:r>
    </w:p>
    <w:p w14:paraId="6A140170" w14:textId="77777777" w:rsidR="00592BBF" w:rsidRPr="009B6ABB" w:rsidRDefault="00592BBF" w:rsidP="009B6ABB">
      <w:pPr>
        <w:widowControl w:val="0"/>
        <w:shd w:val="clear" w:color="auto" w:fill="FFFFFF" w:themeFill="background1"/>
        <w:tabs>
          <w:tab w:val="left" w:pos="851"/>
          <w:tab w:val="left" w:pos="993"/>
        </w:tabs>
        <w:ind w:right="44" w:firstLine="426"/>
        <w:jc w:val="center"/>
        <w:rPr>
          <w:b/>
          <w:sz w:val="20"/>
          <w:szCs w:val="20"/>
        </w:rPr>
      </w:pPr>
    </w:p>
    <w:p w14:paraId="1C880F30" w14:textId="4D32F684" w:rsidR="00592BBF" w:rsidRPr="009B6ABB" w:rsidRDefault="00B77D46" w:rsidP="009B6ABB">
      <w:pPr>
        <w:widowControl w:val="0"/>
        <w:shd w:val="clear" w:color="auto" w:fill="FFFFFF" w:themeFill="background1"/>
        <w:tabs>
          <w:tab w:val="left" w:pos="851"/>
          <w:tab w:val="left" w:pos="993"/>
        </w:tabs>
        <w:ind w:right="44" w:firstLine="426"/>
        <w:jc w:val="center"/>
        <w:rPr>
          <w:b/>
          <w:bCs/>
          <w:sz w:val="20"/>
          <w:szCs w:val="20"/>
        </w:rPr>
      </w:pPr>
      <w:r w:rsidRPr="009B6ABB">
        <w:rPr>
          <w:b/>
          <w:sz w:val="20"/>
          <w:szCs w:val="20"/>
        </w:rPr>
        <w:t xml:space="preserve">5. </w:t>
      </w:r>
      <w:r w:rsidRPr="009B6ABB">
        <w:rPr>
          <w:b/>
          <w:bCs/>
          <w:sz w:val="20"/>
          <w:szCs w:val="20"/>
        </w:rPr>
        <w:t xml:space="preserve">СРОК, МЕСТО И УСЛОВИЯ </w:t>
      </w:r>
      <w:r w:rsidR="009B6ABB" w:rsidRPr="009B6ABB">
        <w:rPr>
          <w:b/>
          <w:bCs/>
          <w:sz w:val="20"/>
          <w:szCs w:val="20"/>
        </w:rPr>
        <w:t>ВЫПОЛНЕНИЯ РАБОТ</w:t>
      </w:r>
    </w:p>
    <w:p w14:paraId="2ABB74B0" w14:textId="4E65B1DA" w:rsidR="00592BBF" w:rsidRPr="009B6ABB" w:rsidRDefault="00B77D46"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rPr>
        <w:lastRenderedPageBreak/>
        <w:t xml:space="preserve">5.1. Срок </w:t>
      </w:r>
      <w:r w:rsidR="009B6ABB" w:rsidRPr="009B6ABB">
        <w:rPr>
          <w:sz w:val="20"/>
          <w:szCs w:val="20"/>
        </w:rPr>
        <w:t>выполнения работ</w:t>
      </w:r>
      <w:r w:rsidRPr="009B6ABB">
        <w:rPr>
          <w:sz w:val="20"/>
          <w:szCs w:val="20"/>
        </w:rPr>
        <w:t xml:space="preserve">: </w:t>
      </w:r>
      <w:r w:rsidR="009B6ABB" w:rsidRPr="009B6ABB">
        <w:rPr>
          <w:sz w:val="20"/>
          <w:szCs w:val="20"/>
        </w:rPr>
        <w:t xml:space="preserve">в течении 30 календарных дней с момента заключения </w:t>
      </w:r>
      <w:r w:rsidR="009B6ABB" w:rsidRPr="009B6ABB">
        <w:rPr>
          <w:sz w:val="20"/>
          <w:szCs w:val="20"/>
        </w:rPr>
        <w:t xml:space="preserve">настоящего </w:t>
      </w:r>
      <w:r w:rsidR="009B6ABB" w:rsidRPr="009B6ABB">
        <w:rPr>
          <w:sz w:val="20"/>
          <w:szCs w:val="20"/>
        </w:rPr>
        <w:t>договора</w:t>
      </w:r>
      <w:r w:rsidR="009B6ABB" w:rsidRPr="009B6ABB">
        <w:rPr>
          <w:sz w:val="20"/>
          <w:szCs w:val="20"/>
        </w:rPr>
        <w:t>.</w:t>
      </w:r>
    </w:p>
    <w:p w14:paraId="74784C04" w14:textId="38ECFA83" w:rsidR="008F38E9" w:rsidRPr="009B6ABB" w:rsidRDefault="00B77D46"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rPr>
        <w:t xml:space="preserve">5.2. Место </w:t>
      </w:r>
      <w:r w:rsidR="009B6ABB" w:rsidRPr="009B6ABB">
        <w:rPr>
          <w:sz w:val="20"/>
          <w:szCs w:val="20"/>
        </w:rPr>
        <w:t>выполнения работ</w:t>
      </w:r>
      <w:r w:rsidR="009B6ABB" w:rsidRPr="009B6ABB">
        <w:rPr>
          <w:sz w:val="20"/>
          <w:szCs w:val="20"/>
        </w:rPr>
        <w:t>:</w:t>
      </w:r>
      <w:r w:rsidR="009B6ABB" w:rsidRPr="009B6ABB">
        <w:rPr>
          <w:bCs/>
          <w:sz w:val="20"/>
          <w:szCs w:val="20"/>
        </w:rPr>
        <w:t xml:space="preserve"> </w:t>
      </w:r>
      <w:r w:rsidR="009B6ABB" w:rsidRPr="009B6ABB">
        <w:rPr>
          <w:bCs/>
          <w:sz w:val="20"/>
          <w:szCs w:val="20"/>
        </w:rPr>
        <w:t>Котельная</w:t>
      </w:r>
      <w:r w:rsidR="009B6ABB" w:rsidRPr="009B6ABB">
        <w:rPr>
          <w:bCs/>
          <w:sz w:val="20"/>
          <w:szCs w:val="20"/>
        </w:rPr>
        <w:t xml:space="preserve"> АСУСО «Екатерининский ДИ», расположенная по адресу</w:t>
      </w:r>
      <w:r w:rsidR="009B6ABB" w:rsidRPr="009B6ABB">
        <w:rPr>
          <w:bCs/>
          <w:sz w:val="20"/>
          <w:szCs w:val="20"/>
        </w:rPr>
        <w:t xml:space="preserve">: Омская область, Тарский район, с. Екатерининское, ул. </w:t>
      </w:r>
      <w:proofErr w:type="spellStart"/>
      <w:r w:rsidR="009B6ABB" w:rsidRPr="009B6ABB">
        <w:rPr>
          <w:bCs/>
          <w:sz w:val="20"/>
          <w:szCs w:val="20"/>
        </w:rPr>
        <w:t>Интернатовская</w:t>
      </w:r>
      <w:proofErr w:type="spellEnd"/>
      <w:r w:rsidR="009B6ABB" w:rsidRPr="009B6ABB">
        <w:rPr>
          <w:bCs/>
          <w:sz w:val="20"/>
          <w:szCs w:val="20"/>
        </w:rPr>
        <w:t>, д. 6/3</w:t>
      </w:r>
      <w:r w:rsidR="009B6ABB" w:rsidRPr="009B6ABB">
        <w:rPr>
          <w:sz w:val="20"/>
          <w:szCs w:val="20"/>
        </w:rPr>
        <w:t>.</w:t>
      </w:r>
    </w:p>
    <w:p w14:paraId="568B499C" w14:textId="307EE641" w:rsidR="00592BBF" w:rsidRPr="009B6ABB" w:rsidRDefault="00B77D46" w:rsidP="009B6ABB">
      <w:pPr>
        <w:tabs>
          <w:tab w:val="left" w:pos="851"/>
          <w:tab w:val="left" w:pos="993"/>
        </w:tabs>
        <w:ind w:right="44" w:firstLine="426"/>
        <w:contextualSpacing/>
        <w:jc w:val="both"/>
        <w:rPr>
          <w:sz w:val="20"/>
          <w:szCs w:val="20"/>
        </w:rPr>
      </w:pPr>
      <w:r w:rsidRPr="009B6ABB">
        <w:rPr>
          <w:sz w:val="20"/>
          <w:szCs w:val="20"/>
        </w:rPr>
        <w:t xml:space="preserve">5.3. Условия </w:t>
      </w:r>
      <w:r w:rsidR="009B6ABB" w:rsidRPr="009B6ABB">
        <w:rPr>
          <w:sz w:val="20"/>
          <w:szCs w:val="20"/>
        </w:rPr>
        <w:t>выполнения работ</w:t>
      </w:r>
      <w:r w:rsidRPr="009B6ABB">
        <w:rPr>
          <w:sz w:val="20"/>
          <w:szCs w:val="20"/>
        </w:rPr>
        <w:t>:</w:t>
      </w:r>
      <w:r w:rsidR="00867D63" w:rsidRPr="009B6ABB">
        <w:rPr>
          <w:sz w:val="20"/>
          <w:szCs w:val="20"/>
        </w:rPr>
        <w:t xml:space="preserve"> в соответствии с Техническ</w:t>
      </w:r>
      <w:r w:rsidR="009B6ABB" w:rsidRPr="009B6ABB">
        <w:rPr>
          <w:sz w:val="20"/>
          <w:szCs w:val="20"/>
        </w:rPr>
        <w:t>им заданием</w:t>
      </w:r>
      <w:r w:rsidR="00867D63" w:rsidRPr="009B6ABB">
        <w:rPr>
          <w:sz w:val="20"/>
          <w:szCs w:val="20"/>
        </w:rPr>
        <w:t xml:space="preserve"> (Приложение 2 к </w:t>
      </w:r>
      <w:r w:rsidR="003F00CA" w:rsidRPr="009B6ABB">
        <w:rPr>
          <w:sz w:val="20"/>
          <w:szCs w:val="20"/>
        </w:rPr>
        <w:t>договор</w:t>
      </w:r>
      <w:r w:rsidR="00867D63" w:rsidRPr="009B6ABB">
        <w:rPr>
          <w:sz w:val="20"/>
          <w:szCs w:val="20"/>
        </w:rPr>
        <w:t>у</w:t>
      </w:r>
      <w:r w:rsidR="003F00CA" w:rsidRPr="009B6ABB">
        <w:rPr>
          <w:sz w:val="20"/>
          <w:szCs w:val="20"/>
        </w:rPr>
        <w:t>)</w:t>
      </w:r>
      <w:r w:rsidR="00867D63" w:rsidRPr="009B6ABB">
        <w:rPr>
          <w:sz w:val="20"/>
          <w:szCs w:val="20"/>
        </w:rPr>
        <w:t>.</w:t>
      </w:r>
    </w:p>
    <w:p w14:paraId="3893D371" w14:textId="77777777" w:rsidR="00592BBF" w:rsidRPr="009B6ABB" w:rsidRDefault="00592BBF" w:rsidP="009B6ABB">
      <w:pPr>
        <w:tabs>
          <w:tab w:val="left" w:pos="851"/>
          <w:tab w:val="left" w:pos="993"/>
        </w:tabs>
        <w:ind w:right="44" w:firstLine="426"/>
        <w:contextualSpacing/>
        <w:jc w:val="both"/>
        <w:rPr>
          <w:sz w:val="20"/>
          <w:szCs w:val="20"/>
        </w:rPr>
      </w:pPr>
    </w:p>
    <w:p w14:paraId="1A2373DD" w14:textId="77777777" w:rsidR="00592BBF" w:rsidRPr="009B6ABB" w:rsidRDefault="00B77D46" w:rsidP="009B6ABB">
      <w:pPr>
        <w:widowControl w:val="0"/>
        <w:shd w:val="clear" w:color="auto" w:fill="FFFFFF" w:themeFill="background1"/>
        <w:tabs>
          <w:tab w:val="left" w:pos="0"/>
          <w:tab w:val="left" w:pos="851"/>
          <w:tab w:val="left" w:pos="993"/>
        </w:tabs>
        <w:ind w:right="44" w:firstLine="426"/>
        <w:jc w:val="center"/>
        <w:rPr>
          <w:b/>
          <w:sz w:val="20"/>
          <w:szCs w:val="20"/>
        </w:rPr>
      </w:pPr>
      <w:r w:rsidRPr="009B6ABB">
        <w:rPr>
          <w:b/>
          <w:sz w:val="20"/>
          <w:szCs w:val="20"/>
        </w:rPr>
        <w:t>6. ПОРЯДОК СДАЧИ-ПРИЕМКИ УСЛУГ</w:t>
      </w:r>
    </w:p>
    <w:p w14:paraId="6510360C" w14:textId="77777777" w:rsidR="009B6ABB" w:rsidRPr="009B6ABB" w:rsidRDefault="009B6ABB" w:rsidP="00565264">
      <w:pPr>
        <w:pStyle w:val="afffffff2"/>
        <w:tabs>
          <w:tab w:val="left" w:pos="851"/>
          <w:tab w:val="left" w:pos="993"/>
        </w:tabs>
        <w:ind w:firstLine="426"/>
        <w:jc w:val="both"/>
        <w:rPr>
          <w:rFonts w:ascii="Times New Roman" w:hAnsi="Times New Roman" w:cs="Times New Roman"/>
          <w:sz w:val="20"/>
          <w:szCs w:val="20"/>
        </w:rPr>
      </w:pPr>
      <w:r w:rsidRPr="009B6ABB">
        <w:rPr>
          <w:rFonts w:ascii="Times New Roman" w:hAnsi="Times New Roman" w:cs="Times New Roman"/>
          <w:spacing w:val="1"/>
          <w:sz w:val="20"/>
          <w:szCs w:val="20"/>
        </w:rPr>
        <w:t xml:space="preserve">6.1. Приёмка работ производится в течение 3-х дней с момента получения Заказчиком извещения Исполнителя об их </w:t>
      </w:r>
      <w:r w:rsidRPr="009B6ABB">
        <w:rPr>
          <w:rFonts w:ascii="Times New Roman" w:hAnsi="Times New Roman" w:cs="Times New Roman"/>
          <w:sz w:val="20"/>
          <w:szCs w:val="20"/>
        </w:rPr>
        <w:t>готовности. В течение 3-х дней Заказчик передаёт Исполнителю подписанный акт выполненных работ или письменный мотивированный отказ. В случае если Заказчик в течение указанного срока не передаёт Исполнителю подписанный акт или письменный мотивированный отказ, работы считаются принятыми.</w:t>
      </w:r>
    </w:p>
    <w:p w14:paraId="39F660BF" w14:textId="77777777" w:rsidR="009B6ABB" w:rsidRPr="009B6ABB" w:rsidRDefault="009B6ABB" w:rsidP="00565264">
      <w:pPr>
        <w:pStyle w:val="afffffff2"/>
        <w:tabs>
          <w:tab w:val="left" w:pos="851"/>
          <w:tab w:val="left" w:pos="993"/>
        </w:tabs>
        <w:ind w:firstLine="426"/>
        <w:jc w:val="both"/>
        <w:rPr>
          <w:rFonts w:ascii="Times New Roman" w:hAnsi="Times New Roman" w:cs="Times New Roman"/>
          <w:spacing w:val="-5"/>
          <w:sz w:val="20"/>
          <w:szCs w:val="20"/>
        </w:rPr>
      </w:pPr>
      <w:r w:rsidRPr="009B6ABB">
        <w:rPr>
          <w:rFonts w:ascii="Times New Roman" w:hAnsi="Times New Roman" w:cs="Times New Roman"/>
          <w:spacing w:val="3"/>
          <w:sz w:val="20"/>
          <w:szCs w:val="20"/>
        </w:rPr>
        <w:t>6.2. Если в процессе приёмки работ Заказчиком будут обнаружены отступления от условий настоящего договора</w:t>
      </w:r>
      <w:r w:rsidRPr="009B6ABB">
        <w:rPr>
          <w:rFonts w:ascii="Times New Roman" w:hAnsi="Times New Roman" w:cs="Times New Roman"/>
          <w:spacing w:val="1"/>
          <w:sz w:val="20"/>
          <w:szCs w:val="20"/>
        </w:rPr>
        <w:t xml:space="preserve"> либо некачественно выполненные работы, то Исполнитель своими силами и средствами, </w:t>
      </w:r>
      <w:r w:rsidRPr="009B6ABB">
        <w:rPr>
          <w:rFonts w:ascii="Times New Roman" w:hAnsi="Times New Roman" w:cs="Times New Roman"/>
          <w:spacing w:val="7"/>
          <w:sz w:val="20"/>
          <w:szCs w:val="20"/>
        </w:rPr>
        <w:t xml:space="preserve">за свой счёт, обязан в согласованный с Заказчиком срок переделать эти работы для обеспечения надлежащего </w:t>
      </w:r>
      <w:r w:rsidRPr="009B6ABB">
        <w:rPr>
          <w:rFonts w:ascii="Times New Roman" w:hAnsi="Times New Roman" w:cs="Times New Roman"/>
          <w:spacing w:val="-3"/>
          <w:sz w:val="20"/>
          <w:szCs w:val="20"/>
        </w:rPr>
        <w:t>качества.</w:t>
      </w:r>
    </w:p>
    <w:p w14:paraId="3BEA58ED" w14:textId="77777777" w:rsidR="009B6ABB" w:rsidRPr="009B6ABB" w:rsidRDefault="009B6ABB" w:rsidP="00565264">
      <w:pPr>
        <w:pStyle w:val="afffffff2"/>
        <w:tabs>
          <w:tab w:val="left" w:pos="851"/>
          <w:tab w:val="left" w:pos="993"/>
        </w:tabs>
        <w:ind w:firstLine="426"/>
        <w:jc w:val="both"/>
        <w:rPr>
          <w:rFonts w:ascii="Times New Roman" w:hAnsi="Times New Roman" w:cs="Times New Roman"/>
          <w:spacing w:val="-5"/>
          <w:sz w:val="20"/>
          <w:szCs w:val="20"/>
        </w:rPr>
      </w:pPr>
      <w:r w:rsidRPr="009B6ABB">
        <w:rPr>
          <w:rFonts w:ascii="Times New Roman" w:hAnsi="Times New Roman" w:cs="Times New Roman"/>
          <w:spacing w:val="8"/>
          <w:sz w:val="20"/>
          <w:szCs w:val="20"/>
        </w:rPr>
        <w:t xml:space="preserve">В случае невозможности выполнения работ Исполнителем по вине Заказчика, о чем 6.3. Исполнитель сообщает </w:t>
      </w:r>
      <w:r w:rsidRPr="009B6ABB">
        <w:rPr>
          <w:rFonts w:ascii="Times New Roman" w:hAnsi="Times New Roman" w:cs="Times New Roman"/>
          <w:spacing w:val="3"/>
          <w:sz w:val="20"/>
          <w:szCs w:val="20"/>
        </w:rPr>
        <w:t xml:space="preserve">Заказчику в письменной форме в течение 24 часов, срок окончания работ сдвигается на время устранения причин, </w:t>
      </w:r>
      <w:r w:rsidRPr="009B6ABB">
        <w:rPr>
          <w:rFonts w:ascii="Times New Roman" w:hAnsi="Times New Roman" w:cs="Times New Roman"/>
          <w:sz w:val="20"/>
          <w:szCs w:val="20"/>
        </w:rPr>
        <w:t>препятствующих выполнению своих обязательств Исполнителем, что оформляется актом, подписанным сторонами. В этом случае Заказчик оплачивает фактически выполненные работы.</w:t>
      </w:r>
    </w:p>
    <w:p w14:paraId="17A1F362" w14:textId="77777777" w:rsidR="00592BBF" w:rsidRPr="009B6ABB" w:rsidRDefault="00592BBF" w:rsidP="00565264">
      <w:pPr>
        <w:widowControl w:val="0"/>
        <w:tabs>
          <w:tab w:val="left" w:pos="851"/>
          <w:tab w:val="left" w:pos="993"/>
        </w:tabs>
        <w:ind w:right="44" w:firstLine="426"/>
        <w:jc w:val="both"/>
        <w:rPr>
          <w:sz w:val="20"/>
          <w:szCs w:val="20"/>
        </w:rPr>
      </w:pPr>
    </w:p>
    <w:p w14:paraId="3B02AB64" w14:textId="77777777" w:rsidR="002627B2" w:rsidRPr="009B6ABB" w:rsidRDefault="00B77D46" w:rsidP="009B6ABB">
      <w:pPr>
        <w:widowControl w:val="0"/>
        <w:tabs>
          <w:tab w:val="left" w:pos="709"/>
          <w:tab w:val="left" w:pos="851"/>
          <w:tab w:val="left" w:pos="993"/>
        </w:tabs>
        <w:ind w:right="44" w:firstLine="426"/>
        <w:jc w:val="center"/>
        <w:outlineLvl w:val="1"/>
        <w:rPr>
          <w:b/>
          <w:sz w:val="20"/>
          <w:szCs w:val="20"/>
        </w:rPr>
      </w:pPr>
      <w:r w:rsidRPr="009B6ABB">
        <w:rPr>
          <w:b/>
          <w:sz w:val="20"/>
          <w:szCs w:val="20"/>
        </w:rPr>
        <w:t xml:space="preserve">7. ОБЕСПЕЧЕНИЕ ИСПОЛНЕНИЯ </w:t>
      </w:r>
      <w:r w:rsidR="00963BC9" w:rsidRPr="009B6ABB">
        <w:rPr>
          <w:b/>
          <w:sz w:val="20"/>
          <w:szCs w:val="20"/>
        </w:rPr>
        <w:t>ДОГОВОРА</w:t>
      </w:r>
    </w:p>
    <w:p w14:paraId="7075E0AC" w14:textId="77777777" w:rsidR="009407CD" w:rsidRPr="009B6ABB" w:rsidRDefault="00B77D46" w:rsidP="009B6ABB">
      <w:pPr>
        <w:widowControl w:val="0"/>
        <w:tabs>
          <w:tab w:val="left" w:pos="709"/>
          <w:tab w:val="left" w:pos="851"/>
          <w:tab w:val="left" w:pos="993"/>
        </w:tabs>
        <w:ind w:right="44" w:firstLine="426"/>
        <w:jc w:val="both"/>
        <w:rPr>
          <w:rFonts w:eastAsia="Calibri"/>
          <w:sz w:val="20"/>
          <w:szCs w:val="20"/>
          <w:lang w:eastAsia="en-US"/>
        </w:rPr>
      </w:pPr>
      <w:r w:rsidRPr="009B6ABB">
        <w:rPr>
          <w:sz w:val="20"/>
          <w:szCs w:val="20"/>
        </w:rPr>
        <w:t xml:space="preserve">7.1. </w:t>
      </w:r>
      <w:r w:rsidR="001004E4" w:rsidRPr="009B6ABB">
        <w:rPr>
          <w:sz w:val="20"/>
          <w:szCs w:val="20"/>
        </w:rPr>
        <w:t>не установлено договором.</w:t>
      </w:r>
    </w:p>
    <w:p w14:paraId="753917A0" w14:textId="77777777" w:rsidR="00592BBF" w:rsidRPr="009B6ABB" w:rsidRDefault="00592BBF" w:rsidP="009B6ABB">
      <w:pPr>
        <w:widowControl w:val="0"/>
        <w:tabs>
          <w:tab w:val="left" w:pos="851"/>
          <w:tab w:val="left" w:pos="993"/>
        </w:tabs>
        <w:ind w:right="44" w:firstLine="426"/>
        <w:jc w:val="both"/>
        <w:rPr>
          <w:sz w:val="20"/>
          <w:szCs w:val="20"/>
        </w:rPr>
      </w:pPr>
    </w:p>
    <w:p w14:paraId="2A4C39C1" w14:textId="77777777" w:rsidR="00592BBF" w:rsidRPr="009B6ABB" w:rsidRDefault="00B77D46" w:rsidP="009B6ABB">
      <w:pPr>
        <w:widowControl w:val="0"/>
        <w:shd w:val="clear" w:color="auto" w:fill="FFFFFF" w:themeFill="background1"/>
        <w:tabs>
          <w:tab w:val="left" w:pos="851"/>
          <w:tab w:val="left" w:pos="993"/>
        </w:tabs>
        <w:ind w:right="44" w:firstLine="426"/>
        <w:jc w:val="center"/>
        <w:rPr>
          <w:b/>
          <w:spacing w:val="-3"/>
          <w:sz w:val="20"/>
          <w:szCs w:val="20"/>
        </w:rPr>
      </w:pPr>
      <w:r w:rsidRPr="009B6ABB">
        <w:rPr>
          <w:b/>
          <w:spacing w:val="-3"/>
          <w:sz w:val="20"/>
          <w:szCs w:val="20"/>
        </w:rPr>
        <w:t>8. ОТВЕТСТВЕННОСТЬ СТОРОН</w:t>
      </w:r>
    </w:p>
    <w:p w14:paraId="495078DB" w14:textId="4A354F84" w:rsidR="00592BBF" w:rsidRPr="009B6ABB" w:rsidRDefault="00B77D46"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rPr>
        <w:t xml:space="preserve">8.1. За неисполнение или ненадлежащее исполнение своих обязательств </w:t>
      </w:r>
      <w:proofErr w:type="gramStart"/>
      <w:r w:rsidR="00B33FA1" w:rsidRPr="009B6ABB">
        <w:rPr>
          <w:sz w:val="20"/>
          <w:szCs w:val="20"/>
        </w:rPr>
        <w:t>по</w:t>
      </w:r>
      <w:r w:rsidR="00B33FA1">
        <w:rPr>
          <w:sz w:val="20"/>
          <w:szCs w:val="20"/>
        </w:rPr>
        <w:t xml:space="preserve"> </w:t>
      </w:r>
      <w:r w:rsidR="00B33FA1" w:rsidRPr="009B6ABB">
        <w:rPr>
          <w:sz w:val="20"/>
          <w:szCs w:val="20"/>
        </w:rPr>
        <w:t>настоящему</w:t>
      </w:r>
      <w:proofErr w:type="gramEnd"/>
      <w:r w:rsidRPr="009B6ABB">
        <w:rPr>
          <w:sz w:val="20"/>
          <w:szCs w:val="20"/>
        </w:rPr>
        <w:t xml:space="preserve"> </w:t>
      </w:r>
      <w:r w:rsidR="00C605C8" w:rsidRPr="009B6ABB">
        <w:rPr>
          <w:sz w:val="20"/>
          <w:szCs w:val="20"/>
        </w:rPr>
        <w:t xml:space="preserve">договора </w:t>
      </w:r>
      <w:r w:rsidRPr="009B6ABB">
        <w:rPr>
          <w:sz w:val="20"/>
          <w:szCs w:val="20"/>
        </w:rPr>
        <w:t>Стороны несут ответственность в соответствии с действующим законодательством Российской Федерации.</w:t>
      </w:r>
    </w:p>
    <w:p w14:paraId="2F3937EF" w14:textId="77777777" w:rsidR="00592BBF" w:rsidRPr="009B6ABB" w:rsidRDefault="00B77D46"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rPr>
        <w:t xml:space="preserve">8.2. В случае просрочки исполнения Заказчиком обязательств, предусмотренных настоящим </w:t>
      </w:r>
      <w:r w:rsidR="00C605C8" w:rsidRPr="009B6ABB">
        <w:rPr>
          <w:sz w:val="20"/>
          <w:szCs w:val="20"/>
        </w:rPr>
        <w:t>договор</w:t>
      </w:r>
      <w:r w:rsidRPr="009B6ABB">
        <w:rPr>
          <w:sz w:val="20"/>
          <w:szCs w:val="20"/>
        </w:rPr>
        <w:t xml:space="preserve">ом, а также в иных случаях неисполнения или ненадлежащего исполнения Заказчиком обязательств, предусмотренных </w:t>
      </w:r>
      <w:r w:rsidR="00C605C8" w:rsidRPr="009B6ABB">
        <w:rPr>
          <w:sz w:val="20"/>
          <w:szCs w:val="20"/>
        </w:rPr>
        <w:t>договор</w:t>
      </w:r>
      <w:r w:rsidRPr="009B6ABB">
        <w:rPr>
          <w:sz w:val="20"/>
          <w:szCs w:val="20"/>
        </w:rPr>
        <w:t>ом, Исполнитель вправе потребовать уплаты неустоек (штрафов, пеней).</w:t>
      </w:r>
    </w:p>
    <w:p w14:paraId="4123A583" w14:textId="77777777" w:rsidR="00592BBF" w:rsidRPr="009B6ABB" w:rsidRDefault="00B77D46"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rPr>
        <w:t xml:space="preserve">8.2.1. Пеня начисляется за каждый день просрочки исполнения Заказчиком обязательства, предусмотренного настоящим </w:t>
      </w:r>
      <w:r w:rsidR="00C605C8" w:rsidRPr="009B6ABB">
        <w:rPr>
          <w:sz w:val="20"/>
          <w:szCs w:val="20"/>
        </w:rPr>
        <w:t>договор</w:t>
      </w:r>
      <w:r w:rsidRPr="009B6ABB">
        <w:rPr>
          <w:sz w:val="20"/>
          <w:szCs w:val="20"/>
        </w:rPr>
        <w:t xml:space="preserve">ом, начиная со дня, следующего после дня истечения установленного настоящим </w:t>
      </w:r>
      <w:r w:rsidR="00C605C8" w:rsidRPr="009B6ABB">
        <w:rPr>
          <w:sz w:val="20"/>
          <w:szCs w:val="20"/>
        </w:rPr>
        <w:t>договор</w:t>
      </w:r>
      <w:r w:rsidRPr="009B6ABB">
        <w:rPr>
          <w:sz w:val="20"/>
          <w:szCs w:val="20"/>
        </w:rPr>
        <w:t xml:space="preserve">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F917CB1" w14:textId="77777777" w:rsidR="00592BBF" w:rsidRPr="009B6ABB" w:rsidRDefault="00B77D46"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rPr>
        <w:t xml:space="preserve">8.2.2. Штрафы начисляются за ненадлежащее исполнение Заказчиком обязательств, предусмотренных настоящим </w:t>
      </w:r>
      <w:r w:rsidR="00C605C8" w:rsidRPr="009B6ABB">
        <w:rPr>
          <w:sz w:val="20"/>
          <w:szCs w:val="20"/>
        </w:rPr>
        <w:t>договор</w:t>
      </w:r>
      <w:r w:rsidRPr="009B6ABB">
        <w:rPr>
          <w:sz w:val="20"/>
          <w:szCs w:val="20"/>
        </w:rPr>
        <w:t xml:space="preserve">ом, за исключением просрочки исполнения обязательств, предусмотренных настоящим </w:t>
      </w:r>
      <w:r w:rsidR="00C605C8" w:rsidRPr="009B6ABB">
        <w:rPr>
          <w:sz w:val="20"/>
          <w:szCs w:val="20"/>
        </w:rPr>
        <w:t>договор</w:t>
      </w:r>
      <w:r w:rsidRPr="009B6ABB">
        <w:rPr>
          <w:sz w:val="20"/>
          <w:szCs w:val="20"/>
        </w:rPr>
        <w:t xml:space="preserve">ом. </w:t>
      </w:r>
    </w:p>
    <w:p w14:paraId="5B694D91" w14:textId="77777777" w:rsidR="00592BBF" w:rsidRPr="009B6ABB" w:rsidRDefault="00B77D46" w:rsidP="009B6ABB">
      <w:pPr>
        <w:widowControl w:val="0"/>
        <w:tabs>
          <w:tab w:val="left" w:pos="851"/>
          <w:tab w:val="left" w:pos="993"/>
        </w:tabs>
        <w:ind w:right="44" w:firstLine="426"/>
        <w:jc w:val="both"/>
        <w:rPr>
          <w:sz w:val="20"/>
          <w:szCs w:val="20"/>
        </w:rPr>
      </w:pPr>
      <w:bookmarkStart w:id="9" w:name="_Hlk44685501"/>
      <w:r w:rsidRPr="009B6ABB">
        <w:rPr>
          <w:sz w:val="20"/>
          <w:szCs w:val="20"/>
        </w:rPr>
        <w:t xml:space="preserve">Размер штрафа устанавливается </w:t>
      </w:r>
      <w:r w:rsidR="00C605C8" w:rsidRPr="009B6ABB">
        <w:rPr>
          <w:sz w:val="20"/>
          <w:szCs w:val="20"/>
        </w:rPr>
        <w:t>договор</w:t>
      </w:r>
      <w:r w:rsidRPr="009B6ABB">
        <w:rPr>
          <w:sz w:val="20"/>
          <w:szCs w:val="20"/>
        </w:rPr>
        <w:t xml:space="preserve">ом в порядке, установленном </w:t>
      </w:r>
      <w:r w:rsidRPr="009B6ABB">
        <w:rPr>
          <w:rFonts w:eastAsia="Calibri"/>
          <w:sz w:val="20"/>
          <w:szCs w:val="20"/>
        </w:rPr>
        <w:t xml:space="preserve">Правилами </w:t>
      </w:r>
      <w:r w:rsidRPr="009B6ABB">
        <w:rPr>
          <w:rFonts w:eastAsia="Calibri"/>
          <w:sz w:val="20"/>
          <w:szCs w:val="20"/>
          <w:lang w:eastAsia="en-US"/>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C605C8" w:rsidRPr="009B6ABB">
        <w:rPr>
          <w:rFonts w:eastAsia="Calibri"/>
          <w:sz w:val="20"/>
          <w:szCs w:val="20"/>
          <w:lang w:eastAsia="en-US"/>
        </w:rPr>
        <w:t>договор</w:t>
      </w:r>
      <w:r w:rsidRPr="009B6ABB">
        <w:rPr>
          <w:rFonts w:eastAsia="Calibri"/>
          <w:sz w:val="20"/>
          <w:szCs w:val="20"/>
          <w:lang w:eastAsia="en-US"/>
        </w:rPr>
        <w:t>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r w:rsidRPr="009B6ABB">
        <w:rPr>
          <w:sz w:val="20"/>
          <w:szCs w:val="20"/>
        </w:rPr>
        <w:t>.</w:t>
      </w:r>
      <w:bookmarkEnd w:id="9"/>
    </w:p>
    <w:p w14:paraId="71D1A783" w14:textId="77777777" w:rsidR="00592BBF" w:rsidRPr="009B6ABB" w:rsidRDefault="00B77D46"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rPr>
        <w:t xml:space="preserve">За каждый факт неисполнения Заказчиком обязательств, предусмотренных настоящим </w:t>
      </w:r>
      <w:r w:rsidR="00C605C8" w:rsidRPr="009B6ABB">
        <w:rPr>
          <w:sz w:val="20"/>
          <w:szCs w:val="20"/>
        </w:rPr>
        <w:t>договор</w:t>
      </w:r>
      <w:r w:rsidRPr="009B6ABB">
        <w:rPr>
          <w:sz w:val="20"/>
          <w:szCs w:val="20"/>
        </w:rPr>
        <w:t xml:space="preserve">ом, за исключением просрочки исполнения обязательств, предусмотренных настоящим </w:t>
      </w:r>
      <w:r w:rsidR="00C605C8" w:rsidRPr="009B6ABB">
        <w:rPr>
          <w:sz w:val="20"/>
          <w:szCs w:val="20"/>
        </w:rPr>
        <w:t>договор</w:t>
      </w:r>
      <w:r w:rsidRPr="009B6ABB">
        <w:rPr>
          <w:sz w:val="20"/>
          <w:szCs w:val="20"/>
        </w:rPr>
        <w:t>ом, размер штрафа устанавливается в следующем порядке:</w:t>
      </w:r>
    </w:p>
    <w:p w14:paraId="131445C1" w14:textId="77777777" w:rsidR="00592BBF" w:rsidRPr="009B6ABB" w:rsidRDefault="00B77D46"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rPr>
        <w:t xml:space="preserve">1 000 рублей, если цена </w:t>
      </w:r>
      <w:r w:rsidR="00C605C8" w:rsidRPr="009B6ABB">
        <w:rPr>
          <w:sz w:val="20"/>
          <w:szCs w:val="20"/>
        </w:rPr>
        <w:t>договора</w:t>
      </w:r>
      <w:r w:rsidRPr="009B6ABB">
        <w:rPr>
          <w:sz w:val="20"/>
          <w:szCs w:val="20"/>
        </w:rPr>
        <w:t xml:space="preserve"> не превышает 3 млн. рублей (включительно);</w:t>
      </w:r>
    </w:p>
    <w:p w14:paraId="0BC4A5A7" w14:textId="77777777" w:rsidR="00592BBF" w:rsidRPr="009B6ABB" w:rsidRDefault="00B77D46" w:rsidP="009B6ABB">
      <w:pPr>
        <w:tabs>
          <w:tab w:val="left" w:pos="851"/>
          <w:tab w:val="left" w:pos="993"/>
        </w:tabs>
        <w:ind w:right="44" w:firstLine="426"/>
        <w:jc w:val="both"/>
        <w:rPr>
          <w:rFonts w:eastAsia="Calibri"/>
          <w:sz w:val="20"/>
          <w:szCs w:val="20"/>
        </w:rPr>
      </w:pPr>
      <w:r w:rsidRPr="009B6ABB">
        <w:rPr>
          <w:rFonts w:eastAsia="Calibri"/>
          <w:sz w:val="20"/>
          <w:szCs w:val="20"/>
        </w:rPr>
        <w:t xml:space="preserve">5 000 рублей, если цена </w:t>
      </w:r>
      <w:r w:rsidR="00C605C8" w:rsidRPr="009B6ABB">
        <w:rPr>
          <w:rFonts w:eastAsia="Calibri"/>
          <w:sz w:val="20"/>
          <w:szCs w:val="20"/>
        </w:rPr>
        <w:t>договор</w:t>
      </w:r>
      <w:r w:rsidRPr="009B6ABB">
        <w:rPr>
          <w:rFonts w:eastAsia="Calibri"/>
          <w:sz w:val="20"/>
          <w:szCs w:val="20"/>
        </w:rPr>
        <w:t>а составляет от 3 млн. рублей до 50 млн. рублей (включительно).</w:t>
      </w:r>
    </w:p>
    <w:p w14:paraId="1213B569" w14:textId="77777777" w:rsidR="00592BBF" w:rsidRPr="009B6ABB" w:rsidRDefault="00B77D46"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rPr>
        <w:t xml:space="preserve">8.2.3. Общая сумма начисленных штрафов за ненадлежащее исполнение Заказчиком обязательств, предусмотренных настоящим </w:t>
      </w:r>
      <w:r w:rsidR="00C605C8" w:rsidRPr="009B6ABB">
        <w:rPr>
          <w:sz w:val="20"/>
          <w:szCs w:val="20"/>
        </w:rPr>
        <w:t>договор</w:t>
      </w:r>
      <w:r w:rsidRPr="009B6ABB">
        <w:rPr>
          <w:sz w:val="20"/>
          <w:szCs w:val="20"/>
        </w:rPr>
        <w:t xml:space="preserve">ом, не может превышать цену </w:t>
      </w:r>
      <w:r w:rsidR="00C605C8" w:rsidRPr="009B6ABB">
        <w:rPr>
          <w:sz w:val="20"/>
          <w:szCs w:val="20"/>
        </w:rPr>
        <w:t>договора</w:t>
      </w:r>
      <w:r w:rsidRPr="009B6ABB">
        <w:rPr>
          <w:sz w:val="20"/>
          <w:szCs w:val="20"/>
        </w:rPr>
        <w:t>.</w:t>
      </w:r>
    </w:p>
    <w:p w14:paraId="19234A66" w14:textId="77777777" w:rsidR="00592BBF" w:rsidRPr="009B6ABB" w:rsidRDefault="00B77D46"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rPr>
        <w:t xml:space="preserve">8.3. В случае просрочки исполнения Исполнителем обязательств (в том числе гарантийного обязательства), предусмотренных настоящим </w:t>
      </w:r>
      <w:r w:rsidR="00C605C8" w:rsidRPr="009B6ABB">
        <w:rPr>
          <w:sz w:val="20"/>
          <w:szCs w:val="20"/>
        </w:rPr>
        <w:t>договор</w:t>
      </w:r>
      <w:r w:rsidRPr="009B6ABB">
        <w:rPr>
          <w:sz w:val="20"/>
          <w:szCs w:val="20"/>
        </w:rPr>
        <w:t xml:space="preserve">ом, а также в иных случаях неисполнения или ненадлежащего исполнения Исполнителем обязательств, предусмотренных настоящим </w:t>
      </w:r>
      <w:r w:rsidR="00C605C8" w:rsidRPr="009B6ABB">
        <w:rPr>
          <w:sz w:val="20"/>
          <w:szCs w:val="20"/>
        </w:rPr>
        <w:t>договор</w:t>
      </w:r>
      <w:r w:rsidRPr="009B6ABB">
        <w:rPr>
          <w:sz w:val="20"/>
          <w:szCs w:val="20"/>
        </w:rPr>
        <w:t>ом, Заказчик направляет Исполнителю требование об уплате неустоек (штрафов, пеней).</w:t>
      </w:r>
    </w:p>
    <w:p w14:paraId="79E9E8F1" w14:textId="77777777" w:rsidR="00592BBF" w:rsidRPr="009B6ABB" w:rsidRDefault="00B77D46" w:rsidP="009B6ABB">
      <w:pPr>
        <w:tabs>
          <w:tab w:val="left" w:pos="851"/>
          <w:tab w:val="left" w:pos="993"/>
        </w:tabs>
        <w:ind w:right="44" w:firstLine="426"/>
        <w:jc w:val="both"/>
        <w:rPr>
          <w:sz w:val="20"/>
          <w:szCs w:val="20"/>
        </w:rPr>
      </w:pPr>
      <w:r w:rsidRPr="009B6ABB">
        <w:rPr>
          <w:sz w:val="20"/>
          <w:szCs w:val="20"/>
        </w:rPr>
        <w:t xml:space="preserve">8.3.1. Пеня начисляется за каждый день просрочки исполнения Исполнителем обязательства, предусмотренного настоящим </w:t>
      </w:r>
      <w:r w:rsidR="005E6176" w:rsidRPr="009B6ABB">
        <w:rPr>
          <w:sz w:val="20"/>
          <w:szCs w:val="20"/>
        </w:rPr>
        <w:t>договор</w:t>
      </w:r>
      <w:r w:rsidRPr="009B6ABB">
        <w:rPr>
          <w:sz w:val="20"/>
          <w:szCs w:val="20"/>
        </w:rPr>
        <w:t xml:space="preserve">ом, в том числе </w:t>
      </w:r>
      <w:r w:rsidRPr="009B6ABB">
        <w:rPr>
          <w:rFonts w:eastAsia="Calibri"/>
          <w:sz w:val="20"/>
          <w:szCs w:val="20"/>
          <w:lang w:eastAsia="en-US"/>
        </w:rPr>
        <w:t xml:space="preserve">просрочки исполнения Исполнителем обязательства, предусмотренного пунктом 4.4.6 настоящего </w:t>
      </w:r>
      <w:r w:rsidR="005E6176" w:rsidRPr="009B6ABB">
        <w:rPr>
          <w:rFonts w:eastAsia="Calibri"/>
          <w:sz w:val="20"/>
          <w:szCs w:val="20"/>
          <w:lang w:eastAsia="en-US"/>
        </w:rPr>
        <w:t>договора</w:t>
      </w:r>
      <w:r w:rsidRPr="009B6ABB">
        <w:rPr>
          <w:rFonts w:eastAsia="Calibri"/>
          <w:sz w:val="20"/>
          <w:szCs w:val="20"/>
          <w:lang w:eastAsia="en-US"/>
        </w:rPr>
        <w:t>,</w:t>
      </w:r>
      <w:r w:rsidRPr="009B6ABB">
        <w:rPr>
          <w:sz w:val="20"/>
          <w:szCs w:val="20"/>
        </w:rPr>
        <w:t xml:space="preserve"> </w:t>
      </w:r>
      <w:r w:rsidRPr="009B6ABB">
        <w:rPr>
          <w:rFonts w:eastAsia="Calibri"/>
          <w:sz w:val="20"/>
          <w:szCs w:val="20"/>
          <w:lang w:eastAsia="en-US"/>
        </w:rPr>
        <w:t xml:space="preserve">начиная со дня, следующего после дня истечения установленного </w:t>
      </w:r>
      <w:r w:rsidR="005E6176" w:rsidRPr="009B6ABB">
        <w:rPr>
          <w:rFonts w:eastAsia="Calibri"/>
          <w:sz w:val="20"/>
          <w:szCs w:val="20"/>
          <w:lang w:eastAsia="en-US"/>
        </w:rPr>
        <w:t>договор</w:t>
      </w:r>
      <w:r w:rsidRPr="009B6ABB">
        <w:rPr>
          <w:rFonts w:eastAsia="Calibri"/>
          <w:sz w:val="20"/>
          <w:szCs w:val="20"/>
          <w:lang w:eastAsia="en-US"/>
        </w:rPr>
        <w:t xml:space="preserve">ом срока исполнения обязательства, и устанавливается </w:t>
      </w:r>
      <w:r w:rsidRPr="009B6ABB">
        <w:rPr>
          <w:sz w:val="20"/>
          <w:szCs w:val="20"/>
        </w:rPr>
        <w:t xml:space="preserve">в размере одной трехсотой действующей на дату уплаты пени ключевой ставки Центрального банка Российской Федерации от цены </w:t>
      </w:r>
      <w:r w:rsidR="005E6176" w:rsidRPr="009B6ABB">
        <w:rPr>
          <w:sz w:val="20"/>
          <w:szCs w:val="20"/>
        </w:rPr>
        <w:t>договора</w:t>
      </w:r>
      <w:r w:rsidRPr="009B6ABB">
        <w:rPr>
          <w:sz w:val="20"/>
          <w:szCs w:val="20"/>
        </w:rPr>
        <w:t xml:space="preserve"> (отдельного этапа исполнения </w:t>
      </w:r>
      <w:r w:rsidR="005E6176" w:rsidRPr="009B6ABB">
        <w:rPr>
          <w:sz w:val="20"/>
          <w:szCs w:val="20"/>
        </w:rPr>
        <w:t>договора</w:t>
      </w:r>
      <w:r w:rsidRPr="009B6ABB">
        <w:rPr>
          <w:sz w:val="20"/>
          <w:szCs w:val="20"/>
        </w:rPr>
        <w:t xml:space="preserve">), уменьшенной на сумму, пропорциональную объему обязательств, предусмотренных </w:t>
      </w:r>
      <w:r w:rsidR="005E6176" w:rsidRPr="009B6ABB">
        <w:rPr>
          <w:sz w:val="20"/>
          <w:szCs w:val="20"/>
        </w:rPr>
        <w:t>договор</w:t>
      </w:r>
      <w:r w:rsidRPr="009B6ABB">
        <w:rPr>
          <w:sz w:val="20"/>
          <w:szCs w:val="20"/>
        </w:rPr>
        <w:t xml:space="preserve">ом (соответствующим отдельным этапом исполнения </w:t>
      </w:r>
      <w:r w:rsidR="005E6176" w:rsidRPr="009B6ABB">
        <w:rPr>
          <w:sz w:val="20"/>
          <w:szCs w:val="20"/>
        </w:rPr>
        <w:t>договора</w:t>
      </w:r>
      <w:r w:rsidRPr="009B6ABB">
        <w:rPr>
          <w:sz w:val="20"/>
          <w:szCs w:val="20"/>
        </w:rPr>
        <w:t>)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D9A671B" w14:textId="77777777" w:rsidR="00592BBF" w:rsidRPr="009B6ABB" w:rsidRDefault="00B77D46"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rPr>
        <w:t xml:space="preserve">8.3.2. Штрафы начисляются за неисполнение или ненадлежащее исполнение Исполнителем обязательств, предусмотренных настоящим </w:t>
      </w:r>
      <w:r w:rsidR="005E6176" w:rsidRPr="009B6ABB">
        <w:rPr>
          <w:sz w:val="20"/>
          <w:szCs w:val="20"/>
        </w:rPr>
        <w:t>договор</w:t>
      </w:r>
      <w:r w:rsidRPr="009B6ABB">
        <w:rPr>
          <w:sz w:val="20"/>
          <w:szCs w:val="20"/>
        </w:rPr>
        <w:t xml:space="preserve">ом, за исключением просрочки исполнения Исполнителем обязательств (в том числе гарантийного обязательства), предусмотренных настоящим </w:t>
      </w:r>
      <w:r w:rsidR="005E6176" w:rsidRPr="009B6ABB">
        <w:rPr>
          <w:sz w:val="20"/>
          <w:szCs w:val="20"/>
        </w:rPr>
        <w:t>договор</w:t>
      </w:r>
      <w:r w:rsidRPr="009B6ABB">
        <w:rPr>
          <w:sz w:val="20"/>
          <w:szCs w:val="20"/>
        </w:rPr>
        <w:t xml:space="preserve">ом. </w:t>
      </w:r>
    </w:p>
    <w:p w14:paraId="47722C88" w14:textId="77777777" w:rsidR="00592BBF" w:rsidRPr="009B6ABB" w:rsidRDefault="00B77D46" w:rsidP="009B6ABB">
      <w:pPr>
        <w:tabs>
          <w:tab w:val="left" w:pos="851"/>
          <w:tab w:val="left" w:pos="993"/>
        </w:tabs>
        <w:ind w:right="44" w:firstLine="426"/>
        <w:jc w:val="both"/>
        <w:rPr>
          <w:sz w:val="20"/>
          <w:szCs w:val="20"/>
        </w:rPr>
      </w:pPr>
      <w:r w:rsidRPr="009B6ABB">
        <w:rPr>
          <w:sz w:val="20"/>
          <w:szCs w:val="20"/>
        </w:rPr>
        <w:t xml:space="preserve">Размер штрафа устанавливается </w:t>
      </w:r>
      <w:r w:rsidR="005E6176" w:rsidRPr="009B6ABB">
        <w:rPr>
          <w:sz w:val="20"/>
          <w:szCs w:val="20"/>
        </w:rPr>
        <w:t>договор</w:t>
      </w:r>
      <w:r w:rsidRPr="009B6ABB">
        <w:rPr>
          <w:sz w:val="20"/>
          <w:szCs w:val="20"/>
        </w:rPr>
        <w:t>ом в порядке, установленном Правилами, за исключением случаев, если законодательством Российской Федерации установлен иной порядок начисления штрафов.</w:t>
      </w:r>
    </w:p>
    <w:p w14:paraId="02234051" w14:textId="77777777" w:rsidR="005E6176" w:rsidRPr="009B6ABB" w:rsidRDefault="00B77D46" w:rsidP="009B6ABB">
      <w:pPr>
        <w:shd w:val="clear" w:color="auto" w:fill="FFFFFF"/>
        <w:tabs>
          <w:tab w:val="left" w:pos="851"/>
          <w:tab w:val="left" w:pos="993"/>
        </w:tabs>
        <w:ind w:right="44" w:firstLine="426"/>
        <w:jc w:val="both"/>
        <w:rPr>
          <w:sz w:val="20"/>
          <w:szCs w:val="20"/>
        </w:rPr>
      </w:pPr>
      <w:r w:rsidRPr="009B6ABB">
        <w:rPr>
          <w:sz w:val="20"/>
          <w:szCs w:val="20"/>
        </w:rPr>
        <w:t xml:space="preserve">8.3.3. </w:t>
      </w:r>
      <w:r w:rsidR="00CF2B8C" w:rsidRPr="009B6ABB">
        <w:rPr>
          <w:rFonts w:eastAsia="Calibri"/>
          <w:sz w:val="20"/>
          <w:szCs w:val="20"/>
          <w:lang w:eastAsia="en-US"/>
        </w:rPr>
        <w:t xml:space="preserve">За каждый факт </w:t>
      </w:r>
      <w:r w:rsidR="00CF2B8C" w:rsidRPr="009B6ABB">
        <w:rPr>
          <w:rFonts w:eastAsia="Arial"/>
          <w:kern w:val="2"/>
          <w:sz w:val="20"/>
          <w:szCs w:val="20"/>
        </w:rPr>
        <w:t>неисполнения</w:t>
      </w:r>
      <w:r w:rsidR="00CF2B8C" w:rsidRPr="009B6ABB">
        <w:rPr>
          <w:rFonts w:eastAsia="Calibri"/>
          <w:sz w:val="20"/>
          <w:szCs w:val="20"/>
          <w:lang w:eastAsia="en-US"/>
        </w:rPr>
        <w:t xml:space="preserve"> или ненадлежащего исполнения </w:t>
      </w:r>
      <w:r w:rsidR="00CF2B8C" w:rsidRPr="009B6ABB">
        <w:rPr>
          <w:sz w:val="20"/>
          <w:szCs w:val="20"/>
        </w:rPr>
        <w:t>Подрядчиком</w:t>
      </w:r>
      <w:r w:rsidR="00CF2B8C" w:rsidRPr="009B6ABB">
        <w:rPr>
          <w:rFonts w:eastAsia="Calibri"/>
          <w:sz w:val="20"/>
          <w:szCs w:val="20"/>
          <w:lang w:eastAsia="en-US"/>
        </w:rPr>
        <w:t xml:space="preserve"> обязательств, предусмотренных настоящим </w:t>
      </w:r>
      <w:r w:rsidR="005E6176" w:rsidRPr="009B6ABB">
        <w:rPr>
          <w:rFonts w:eastAsia="Calibri"/>
          <w:sz w:val="20"/>
          <w:szCs w:val="20"/>
          <w:lang w:eastAsia="en-US"/>
        </w:rPr>
        <w:t>договор</w:t>
      </w:r>
      <w:r w:rsidR="00CF2B8C" w:rsidRPr="009B6ABB">
        <w:rPr>
          <w:rFonts w:eastAsia="Calibri"/>
          <w:sz w:val="20"/>
          <w:szCs w:val="20"/>
          <w:lang w:eastAsia="en-US"/>
        </w:rPr>
        <w:t xml:space="preserve">ом, за исключением просрочки исполнения обязательств (в том числе гарантийного обязательства), предусмотренных настоящим </w:t>
      </w:r>
      <w:r w:rsidR="005E6176" w:rsidRPr="009B6ABB">
        <w:rPr>
          <w:rFonts w:eastAsia="Calibri"/>
          <w:sz w:val="20"/>
          <w:szCs w:val="20"/>
          <w:lang w:eastAsia="en-US"/>
        </w:rPr>
        <w:t>договор</w:t>
      </w:r>
      <w:r w:rsidR="00CF2B8C" w:rsidRPr="009B6ABB">
        <w:rPr>
          <w:rFonts w:eastAsia="Calibri"/>
          <w:sz w:val="20"/>
          <w:szCs w:val="20"/>
          <w:lang w:eastAsia="en-US"/>
        </w:rPr>
        <w:t xml:space="preserve">ом, размер штрафа устанавливается в следующем порядке </w:t>
      </w:r>
      <w:r w:rsidRPr="009B6ABB">
        <w:rPr>
          <w:sz w:val="20"/>
          <w:szCs w:val="20"/>
        </w:rPr>
        <w:t xml:space="preserve">(за исключением случаев, предусмотренных пунктами 8.3.4, 8.3.5 настоящего </w:t>
      </w:r>
      <w:r w:rsidR="005E6176" w:rsidRPr="009B6ABB">
        <w:rPr>
          <w:sz w:val="20"/>
          <w:szCs w:val="20"/>
        </w:rPr>
        <w:t>договора</w:t>
      </w:r>
      <w:r w:rsidRPr="009B6ABB">
        <w:rPr>
          <w:sz w:val="20"/>
          <w:szCs w:val="20"/>
        </w:rPr>
        <w:t>)</w:t>
      </w:r>
      <w:r w:rsidR="00CF2B8C" w:rsidRPr="009B6ABB">
        <w:rPr>
          <w:sz w:val="20"/>
          <w:szCs w:val="20"/>
        </w:rPr>
        <w:t>:</w:t>
      </w:r>
    </w:p>
    <w:p w14:paraId="1D670DEA" w14:textId="77777777" w:rsidR="00CF2B8C" w:rsidRPr="009B6ABB" w:rsidRDefault="00CF2B8C" w:rsidP="009B6ABB">
      <w:pPr>
        <w:shd w:val="clear" w:color="auto" w:fill="FFFFFF"/>
        <w:tabs>
          <w:tab w:val="left" w:pos="851"/>
          <w:tab w:val="left" w:pos="993"/>
        </w:tabs>
        <w:ind w:right="44" w:firstLine="426"/>
        <w:jc w:val="both"/>
        <w:rPr>
          <w:rFonts w:eastAsia="Calibri"/>
          <w:sz w:val="20"/>
          <w:szCs w:val="20"/>
          <w:lang w:eastAsia="en-US"/>
        </w:rPr>
      </w:pPr>
      <w:r w:rsidRPr="009B6ABB">
        <w:rPr>
          <w:rFonts w:eastAsia="Calibri"/>
          <w:sz w:val="20"/>
          <w:szCs w:val="20"/>
          <w:lang w:eastAsia="en-US"/>
        </w:rPr>
        <w:lastRenderedPageBreak/>
        <w:t xml:space="preserve">10 процентов цены </w:t>
      </w:r>
      <w:r w:rsidR="005E6176" w:rsidRPr="009B6ABB">
        <w:rPr>
          <w:rFonts w:eastAsia="Arial"/>
          <w:kern w:val="2"/>
          <w:sz w:val="20"/>
          <w:szCs w:val="20"/>
        </w:rPr>
        <w:t>договора</w:t>
      </w:r>
      <w:r w:rsidRPr="009B6ABB">
        <w:rPr>
          <w:rFonts w:eastAsia="Calibri"/>
          <w:sz w:val="20"/>
          <w:szCs w:val="20"/>
          <w:lang w:eastAsia="en-US"/>
        </w:rPr>
        <w:t xml:space="preserve"> (этапа) в случае, если </w:t>
      </w:r>
      <w:r w:rsidR="005E6176" w:rsidRPr="009B6ABB">
        <w:rPr>
          <w:rFonts w:eastAsia="Calibri"/>
          <w:sz w:val="20"/>
          <w:szCs w:val="20"/>
          <w:lang w:eastAsia="en-US"/>
        </w:rPr>
        <w:t xml:space="preserve">цена договора </w:t>
      </w:r>
      <w:r w:rsidRPr="009B6ABB">
        <w:rPr>
          <w:rFonts w:eastAsia="Calibri"/>
          <w:sz w:val="20"/>
          <w:szCs w:val="20"/>
          <w:lang w:eastAsia="en-US"/>
        </w:rPr>
        <w:t>(этапа) не превышает 3 млн. рублей;</w:t>
      </w:r>
    </w:p>
    <w:p w14:paraId="158D7D1D" w14:textId="77777777" w:rsidR="00CF2B8C" w:rsidRPr="009B6ABB" w:rsidRDefault="00CF2B8C" w:rsidP="009B6ABB">
      <w:pPr>
        <w:shd w:val="clear" w:color="auto" w:fill="FFFFFF"/>
        <w:tabs>
          <w:tab w:val="left" w:pos="851"/>
          <w:tab w:val="left" w:pos="993"/>
        </w:tabs>
        <w:ind w:right="44" w:firstLine="426"/>
        <w:jc w:val="both"/>
        <w:rPr>
          <w:sz w:val="20"/>
          <w:szCs w:val="20"/>
        </w:rPr>
      </w:pPr>
      <w:r w:rsidRPr="009B6ABB">
        <w:rPr>
          <w:rFonts w:eastAsia="Calibri"/>
          <w:sz w:val="20"/>
          <w:szCs w:val="20"/>
          <w:lang w:eastAsia="en-US"/>
        </w:rPr>
        <w:t xml:space="preserve">5 процентов цены </w:t>
      </w:r>
      <w:r w:rsidR="005E6176" w:rsidRPr="009B6ABB">
        <w:rPr>
          <w:rFonts w:eastAsia="Calibri"/>
          <w:sz w:val="20"/>
          <w:szCs w:val="20"/>
          <w:lang w:eastAsia="en-US"/>
        </w:rPr>
        <w:t xml:space="preserve">договора </w:t>
      </w:r>
      <w:r w:rsidRPr="009B6ABB">
        <w:rPr>
          <w:rFonts w:eastAsia="Calibri"/>
          <w:sz w:val="20"/>
          <w:szCs w:val="20"/>
          <w:lang w:eastAsia="en-US"/>
        </w:rPr>
        <w:t xml:space="preserve">(этапа) в случае, если цена </w:t>
      </w:r>
      <w:r w:rsidR="005E6176" w:rsidRPr="009B6ABB">
        <w:rPr>
          <w:rFonts w:eastAsia="Calibri"/>
          <w:sz w:val="20"/>
          <w:szCs w:val="20"/>
          <w:lang w:eastAsia="en-US"/>
        </w:rPr>
        <w:t>договора</w:t>
      </w:r>
      <w:r w:rsidRPr="009B6ABB">
        <w:rPr>
          <w:rFonts w:eastAsia="Calibri"/>
          <w:sz w:val="20"/>
          <w:szCs w:val="20"/>
          <w:lang w:eastAsia="en-US"/>
        </w:rPr>
        <w:t xml:space="preserve"> (этапа) составляет от </w:t>
      </w:r>
      <w:r w:rsidRPr="009B6ABB">
        <w:rPr>
          <w:rFonts w:eastAsia="Calibri"/>
          <w:sz w:val="20"/>
          <w:szCs w:val="20"/>
          <w:lang w:eastAsia="en-US"/>
        </w:rPr>
        <w:br/>
        <w:t>3 млн. рублей до 50 млн. рублей (включительно).</w:t>
      </w:r>
    </w:p>
    <w:p w14:paraId="7005875E" w14:textId="77777777" w:rsidR="00592BBF" w:rsidRPr="009B6ABB" w:rsidRDefault="00B77D46" w:rsidP="009B6ABB">
      <w:pPr>
        <w:widowControl w:val="0"/>
        <w:shd w:val="clear" w:color="auto" w:fill="FFFFFF" w:themeFill="background1"/>
        <w:tabs>
          <w:tab w:val="left" w:pos="851"/>
          <w:tab w:val="left" w:pos="993"/>
        </w:tabs>
        <w:ind w:right="44" w:firstLine="426"/>
        <w:jc w:val="both"/>
        <w:rPr>
          <w:rFonts w:eastAsia="Calibri"/>
          <w:sz w:val="20"/>
          <w:szCs w:val="20"/>
        </w:rPr>
      </w:pPr>
      <w:r w:rsidRPr="009B6ABB">
        <w:rPr>
          <w:sz w:val="20"/>
          <w:szCs w:val="20"/>
        </w:rPr>
        <w:t xml:space="preserve">8.3.4. </w:t>
      </w:r>
      <w:r w:rsidRPr="009B6ABB">
        <w:rPr>
          <w:rFonts w:eastAsia="Calibri"/>
          <w:sz w:val="20"/>
          <w:szCs w:val="20"/>
        </w:rPr>
        <w:t xml:space="preserve">За каждый факт неисполнения или ненадлежащего исполнения Исполнителем обязательств, предусмотренных </w:t>
      </w:r>
      <w:r w:rsidR="005E6176" w:rsidRPr="009B6ABB">
        <w:rPr>
          <w:rFonts w:eastAsia="Calibri"/>
          <w:sz w:val="20"/>
          <w:szCs w:val="20"/>
        </w:rPr>
        <w:t>договор</w:t>
      </w:r>
      <w:r w:rsidRPr="009B6ABB">
        <w:rPr>
          <w:rFonts w:eastAsia="Calibri"/>
          <w:sz w:val="20"/>
          <w:szCs w:val="20"/>
        </w:rPr>
        <w:t xml:space="preserve">ом, заключенным с победителем закупки (или с иным участником закупки в случаях, установленных </w:t>
      </w:r>
      <w:r w:rsidR="005E6176" w:rsidRPr="009B6ABB">
        <w:rPr>
          <w:rFonts w:eastAsia="Calibri"/>
          <w:sz w:val="20"/>
          <w:szCs w:val="20"/>
        </w:rPr>
        <w:t>Положением о закупке Заказчика</w:t>
      </w:r>
      <w:r w:rsidRPr="009B6ABB">
        <w:rPr>
          <w:rFonts w:eastAsia="Calibri"/>
          <w:sz w:val="20"/>
          <w:szCs w:val="20"/>
        </w:rPr>
        <w:t xml:space="preserve">), предложившим наиболее высокую цену за право заключения </w:t>
      </w:r>
      <w:r w:rsidR="005E6176" w:rsidRPr="009B6ABB">
        <w:rPr>
          <w:rFonts w:eastAsia="Calibri"/>
          <w:sz w:val="20"/>
          <w:szCs w:val="20"/>
        </w:rPr>
        <w:t>договора</w:t>
      </w:r>
      <w:r w:rsidRPr="009B6ABB">
        <w:rPr>
          <w:rFonts w:eastAsia="Calibri"/>
          <w:sz w:val="20"/>
          <w:szCs w:val="20"/>
        </w:rPr>
        <w:t xml:space="preserve">,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w:t>
      </w:r>
      <w:r w:rsidR="00CB1160" w:rsidRPr="009B6ABB">
        <w:rPr>
          <w:rFonts w:eastAsia="Calibri"/>
          <w:sz w:val="20"/>
          <w:szCs w:val="20"/>
        </w:rPr>
        <w:t>договором</w:t>
      </w:r>
      <w:r w:rsidRPr="009B6ABB">
        <w:rPr>
          <w:rFonts w:eastAsia="Calibri"/>
          <w:sz w:val="20"/>
          <w:szCs w:val="20"/>
        </w:rPr>
        <w:t>, и устанавливается в следующем порядке:</w:t>
      </w:r>
    </w:p>
    <w:p w14:paraId="1F270614" w14:textId="77777777" w:rsidR="00592BBF" w:rsidRPr="009B6ABB" w:rsidRDefault="00B77D46" w:rsidP="009B6ABB">
      <w:pPr>
        <w:tabs>
          <w:tab w:val="left" w:pos="851"/>
          <w:tab w:val="left" w:pos="993"/>
        </w:tabs>
        <w:ind w:right="44" w:firstLine="426"/>
        <w:jc w:val="both"/>
        <w:rPr>
          <w:rFonts w:eastAsia="Calibri"/>
          <w:sz w:val="20"/>
          <w:szCs w:val="20"/>
        </w:rPr>
      </w:pPr>
      <w:r w:rsidRPr="009B6ABB">
        <w:rPr>
          <w:rFonts w:eastAsia="Calibri"/>
          <w:sz w:val="20"/>
          <w:szCs w:val="20"/>
        </w:rPr>
        <w:t xml:space="preserve">а) в случае, если цена </w:t>
      </w:r>
      <w:r w:rsidR="00CB1160" w:rsidRPr="009B6ABB">
        <w:rPr>
          <w:rFonts w:eastAsia="Calibri"/>
          <w:sz w:val="20"/>
          <w:szCs w:val="20"/>
        </w:rPr>
        <w:t>договора</w:t>
      </w:r>
      <w:r w:rsidRPr="009B6ABB">
        <w:rPr>
          <w:rFonts w:eastAsia="Calibri"/>
          <w:sz w:val="20"/>
          <w:szCs w:val="20"/>
        </w:rPr>
        <w:t xml:space="preserve"> не превышает начальную (максимальную) цену </w:t>
      </w:r>
      <w:r w:rsidR="00CB1160" w:rsidRPr="009B6ABB">
        <w:rPr>
          <w:rFonts w:eastAsia="Calibri"/>
          <w:sz w:val="20"/>
          <w:szCs w:val="20"/>
        </w:rPr>
        <w:t>договора</w:t>
      </w:r>
      <w:r w:rsidRPr="009B6ABB">
        <w:rPr>
          <w:rFonts w:eastAsia="Calibri"/>
          <w:sz w:val="20"/>
          <w:szCs w:val="20"/>
        </w:rPr>
        <w:t>:</w:t>
      </w:r>
    </w:p>
    <w:p w14:paraId="3720FA84" w14:textId="77777777" w:rsidR="00592BBF" w:rsidRPr="009B6ABB" w:rsidRDefault="00B77D46" w:rsidP="009B6ABB">
      <w:pPr>
        <w:tabs>
          <w:tab w:val="left" w:pos="851"/>
          <w:tab w:val="left" w:pos="993"/>
        </w:tabs>
        <w:ind w:right="44" w:firstLine="426"/>
        <w:jc w:val="both"/>
        <w:rPr>
          <w:rFonts w:eastAsia="Calibri"/>
          <w:sz w:val="20"/>
          <w:szCs w:val="20"/>
        </w:rPr>
      </w:pPr>
      <w:r w:rsidRPr="009B6ABB">
        <w:rPr>
          <w:rFonts w:eastAsia="Calibri"/>
          <w:sz w:val="20"/>
          <w:szCs w:val="20"/>
        </w:rPr>
        <w:t xml:space="preserve">10 процентов начальной (максимальной) цены </w:t>
      </w:r>
      <w:r w:rsidR="00CB1160" w:rsidRPr="009B6ABB">
        <w:rPr>
          <w:rFonts w:eastAsia="Calibri"/>
          <w:sz w:val="20"/>
          <w:szCs w:val="20"/>
        </w:rPr>
        <w:t>договора</w:t>
      </w:r>
      <w:r w:rsidRPr="009B6ABB">
        <w:rPr>
          <w:rFonts w:eastAsia="Calibri"/>
          <w:sz w:val="20"/>
          <w:szCs w:val="20"/>
        </w:rPr>
        <w:t xml:space="preserve">, если цена </w:t>
      </w:r>
      <w:r w:rsidR="00CB1160" w:rsidRPr="009B6ABB">
        <w:rPr>
          <w:rFonts w:eastAsia="Calibri"/>
          <w:sz w:val="20"/>
          <w:szCs w:val="20"/>
        </w:rPr>
        <w:t>договора</w:t>
      </w:r>
      <w:r w:rsidRPr="009B6ABB">
        <w:rPr>
          <w:rFonts w:eastAsia="Calibri"/>
          <w:sz w:val="20"/>
          <w:szCs w:val="20"/>
        </w:rPr>
        <w:t xml:space="preserve"> не превышает 3 млн. рублей;</w:t>
      </w:r>
    </w:p>
    <w:p w14:paraId="07377E36" w14:textId="77777777" w:rsidR="00592BBF" w:rsidRPr="009B6ABB" w:rsidRDefault="00B77D46" w:rsidP="009B6ABB">
      <w:pPr>
        <w:tabs>
          <w:tab w:val="left" w:pos="851"/>
          <w:tab w:val="left" w:pos="993"/>
        </w:tabs>
        <w:ind w:right="44" w:firstLine="426"/>
        <w:jc w:val="both"/>
        <w:rPr>
          <w:rFonts w:eastAsia="Calibri"/>
          <w:sz w:val="20"/>
          <w:szCs w:val="20"/>
        </w:rPr>
      </w:pPr>
      <w:r w:rsidRPr="009B6ABB">
        <w:rPr>
          <w:rFonts w:eastAsia="Calibri"/>
          <w:sz w:val="20"/>
          <w:szCs w:val="20"/>
        </w:rPr>
        <w:t xml:space="preserve">5 процентов начальной (максимальной) цены </w:t>
      </w:r>
      <w:r w:rsidR="00CB1160" w:rsidRPr="009B6ABB">
        <w:rPr>
          <w:rFonts w:eastAsia="Calibri"/>
          <w:sz w:val="20"/>
          <w:szCs w:val="20"/>
        </w:rPr>
        <w:t>договора</w:t>
      </w:r>
      <w:r w:rsidRPr="009B6ABB">
        <w:rPr>
          <w:rFonts w:eastAsia="Calibri"/>
          <w:sz w:val="20"/>
          <w:szCs w:val="20"/>
        </w:rPr>
        <w:t xml:space="preserve">, если цена </w:t>
      </w:r>
      <w:r w:rsidR="00CB1160" w:rsidRPr="009B6ABB">
        <w:rPr>
          <w:rFonts w:eastAsia="Calibri"/>
          <w:sz w:val="20"/>
          <w:szCs w:val="20"/>
        </w:rPr>
        <w:t>договора</w:t>
      </w:r>
      <w:r w:rsidRPr="009B6ABB">
        <w:rPr>
          <w:rFonts w:eastAsia="Calibri"/>
          <w:sz w:val="20"/>
          <w:szCs w:val="20"/>
        </w:rPr>
        <w:t xml:space="preserve"> составляет от 3 млн. рублей до 50 млн. рублей (включительно).</w:t>
      </w:r>
    </w:p>
    <w:p w14:paraId="76F19270" w14:textId="77777777" w:rsidR="00592BBF" w:rsidRPr="009B6ABB" w:rsidRDefault="00B77D46" w:rsidP="009B6ABB">
      <w:pPr>
        <w:tabs>
          <w:tab w:val="left" w:pos="851"/>
          <w:tab w:val="left" w:pos="993"/>
        </w:tabs>
        <w:ind w:right="44" w:firstLine="426"/>
        <w:jc w:val="both"/>
        <w:rPr>
          <w:rFonts w:eastAsia="Calibri"/>
          <w:sz w:val="20"/>
          <w:szCs w:val="20"/>
        </w:rPr>
      </w:pPr>
      <w:r w:rsidRPr="009B6ABB">
        <w:rPr>
          <w:rFonts w:eastAsia="Calibri"/>
          <w:sz w:val="20"/>
          <w:szCs w:val="20"/>
        </w:rPr>
        <w:t xml:space="preserve">б) в случае, если цена </w:t>
      </w:r>
      <w:r w:rsidR="00CB1160" w:rsidRPr="009B6ABB">
        <w:rPr>
          <w:rFonts w:eastAsia="Calibri"/>
          <w:sz w:val="20"/>
          <w:szCs w:val="20"/>
        </w:rPr>
        <w:t>договора</w:t>
      </w:r>
      <w:r w:rsidRPr="009B6ABB">
        <w:rPr>
          <w:rFonts w:eastAsia="Calibri"/>
          <w:sz w:val="20"/>
          <w:szCs w:val="20"/>
        </w:rPr>
        <w:t xml:space="preserve"> превышает начальную (максимальную) цену </w:t>
      </w:r>
      <w:r w:rsidR="00CB1160" w:rsidRPr="009B6ABB">
        <w:rPr>
          <w:rFonts w:eastAsia="Calibri"/>
          <w:sz w:val="20"/>
          <w:szCs w:val="20"/>
        </w:rPr>
        <w:t>договора</w:t>
      </w:r>
      <w:r w:rsidRPr="009B6ABB">
        <w:rPr>
          <w:rFonts w:eastAsia="Calibri"/>
          <w:sz w:val="20"/>
          <w:szCs w:val="20"/>
        </w:rPr>
        <w:t>:</w:t>
      </w:r>
    </w:p>
    <w:p w14:paraId="2C8BD510" w14:textId="77777777" w:rsidR="00592BBF" w:rsidRPr="009B6ABB" w:rsidRDefault="00B77D46" w:rsidP="009B6ABB">
      <w:pPr>
        <w:tabs>
          <w:tab w:val="left" w:pos="851"/>
          <w:tab w:val="left" w:pos="993"/>
        </w:tabs>
        <w:ind w:right="44" w:firstLine="426"/>
        <w:jc w:val="both"/>
        <w:rPr>
          <w:rFonts w:eastAsia="Calibri"/>
          <w:sz w:val="20"/>
          <w:szCs w:val="20"/>
        </w:rPr>
      </w:pPr>
      <w:r w:rsidRPr="009B6ABB">
        <w:rPr>
          <w:rFonts w:eastAsia="Calibri"/>
          <w:sz w:val="20"/>
          <w:szCs w:val="20"/>
        </w:rPr>
        <w:t xml:space="preserve">10 процентов цены </w:t>
      </w:r>
      <w:r w:rsidR="00CB1160" w:rsidRPr="009B6ABB">
        <w:rPr>
          <w:rFonts w:eastAsia="Calibri"/>
          <w:sz w:val="20"/>
          <w:szCs w:val="20"/>
        </w:rPr>
        <w:t>договора</w:t>
      </w:r>
      <w:r w:rsidRPr="009B6ABB">
        <w:rPr>
          <w:rFonts w:eastAsia="Calibri"/>
          <w:sz w:val="20"/>
          <w:szCs w:val="20"/>
        </w:rPr>
        <w:t xml:space="preserve">, если цена </w:t>
      </w:r>
      <w:r w:rsidR="00CB1160" w:rsidRPr="009B6ABB">
        <w:rPr>
          <w:rFonts w:eastAsia="Calibri"/>
          <w:sz w:val="20"/>
          <w:szCs w:val="20"/>
        </w:rPr>
        <w:t>договора</w:t>
      </w:r>
      <w:r w:rsidRPr="009B6ABB">
        <w:rPr>
          <w:rFonts w:eastAsia="Calibri"/>
          <w:sz w:val="20"/>
          <w:szCs w:val="20"/>
        </w:rPr>
        <w:t xml:space="preserve"> не превышает 3 млн. рублей;</w:t>
      </w:r>
    </w:p>
    <w:p w14:paraId="0B79A2C1" w14:textId="77777777" w:rsidR="00592BBF" w:rsidRPr="009B6ABB" w:rsidRDefault="00B77D46" w:rsidP="009B6ABB">
      <w:pPr>
        <w:tabs>
          <w:tab w:val="left" w:pos="851"/>
          <w:tab w:val="left" w:pos="993"/>
        </w:tabs>
        <w:ind w:right="44" w:firstLine="426"/>
        <w:jc w:val="both"/>
        <w:rPr>
          <w:rFonts w:eastAsia="Calibri"/>
          <w:sz w:val="20"/>
          <w:szCs w:val="20"/>
        </w:rPr>
      </w:pPr>
      <w:r w:rsidRPr="009B6ABB">
        <w:rPr>
          <w:rFonts w:eastAsia="Calibri"/>
          <w:sz w:val="20"/>
          <w:szCs w:val="20"/>
        </w:rPr>
        <w:t xml:space="preserve">5 процентов цены </w:t>
      </w:r>
      <w:r w:rsidR="00CB1160" w:rsidRPr="009B6ABB">
        <w:rPr>
          <w:rFonts w:eastAsia="Calibri"/>
          <w:sz w:val="20"/>
          <w:szCs w:val="20"/>
        </w:rPr>
        <w:t>договора</w:t>
      </w:r>
      <w:r w:rsidRPr="009B6ABB">
        <w:rPr>
          <w:rFonts w:eastAsia="Calibri"/>
          <w:sz w:val="20"/>
          <w:szCs w:val="20"/>
        </w:rPr>
        <w:t xml:space="preserve">, если цена </w:t>
      </w:r>
      <w:r w:rsidR="00CB1160" w:rsidRPr="009B6ABB">
        <w:rPr>
          <w:rFonts w:eastAsia="Calibri"/>
          <w:sz w:val="20"/>
          <w:szCs w:val="20"/>
        </w:rPr>
        <w:t>договора</w:t>
      </w:r>
      <w:r w:rsidRPr="009B6ABB">
        <w:rPr>
          <w:rFonts w:eastAsia="Calibri"/>
          <w:sz w:val="20"/>
          <w:szCs w:val="20"/>
        </w:rPr>
        <w:t xml:space="preserve"> составляет от 3 млн. рублей до 50 млн. рублей (включительно);</w:t>
      </w:r>
    </w:p>
    <w:p w14:paraId="546574B8" w14:textId="77777777" w:rsidR="00592BBF" w:rsidRPr="009B6ABB" w:rsidRDefault="00B77D46" w:rsidP="009B6ABB">
      <w:pPr>
        <w:shd w:val="clear" w:color="auto" w:fill="FFFFFF"/>
        <w:tabs>
          <w:tab w:val="left" w:pos="851"/>
          <w:tab w:val="left" w:pos="993"/>
        </w:tabs>
        <w:ind w:right="44" w:firstLine="426"/>
        <w:jc w:val="both"/>
        <w:rPr>
          <w:sz w:val="20"/>
          <w:szCs w:val="20"/>
        </w:rPr>
      </w:pPr>
      <w:r w:rsidRPr="009B6ABB">
        <w:rPr>
          <w:sz w:val="20"/>
          <w:szCs w:val="20"/>
        </w:rPr>
        <w:t xml:space="preserve">1 процент цены </w:t>
      </w:r>
      <w:r w:rsidR="00CB1160" w:rsidRPr="009B6ABB">
        <w:rPr>
          <w:sz w:val="20"/>
          <w:szCs w:val="20"/>
        </w:rPr>
        <w:t>договора</w:t>
      </w:r>
      <w:r w:rsidRPr="009B6ABB">
        <w:rPr>
          <w:sz w:val="20"/>
          <w:szCs w:val="20"/>
        </w:rPr>
        <w:t xml:space="preserve">, если цена </w:t>
      </w:r>
      <w:r w:rsidR="00CB1160" w:rsidRPr="009B6ABB">
        <w:rPr>
          <w:sz w:val="20"/>
          <w:szCs w:val="20"/>
        </w:rPr>
        <w:t>договора</w:t>
      </w:r>
      <w:r w:rsidRPr="009B6ABB">
        <w:rPr>
          <w:sz w:val="20"/>
          <w:szCs w:val="20"/>
        </w:rPr>
        <w:t xml:space="preserve"> составляет от 50 млн. рублей до 100 млн. рублей (включительно).</w:t>
      </w:r>
    </w:p>
    <w:p w14:paraId="533B8FEF" w14:textId="77777777" w:rsidR="00592BBF" w:rsidRPr="009B6ABB" w:rsidRDefault="00B77D46"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rPr>
        <w:t xml:space="preserve">8.3.5. За каждый факт неисполнения или ненадлежащего исполнения Исполнителем обязательства, предусмотренного настоящим </w:t>
      </w:r>
      <w:r w:rsidR="00CB1160" w:rsidRPr="009B6ABB">
        <w:rPr>
          <w:sz w:val="20"/>
          <w:szCs w:val="20"/>
        </w:rPr>
        <w:t>договор</w:t>
      </w:r>
      <w:r w:rsidRPr="009B6ABB">
        <w:rPr>
          <w:sz w:val="20"/>
          <w:szCs w:val="20"/>
        </w:rPr>
        <w:t xml:space="preserve">ом, которое не имеет стоимостного выражения, размер штрафа устанавливается (при наличии в настоящем </w:t>
      </w:r>
      <w:r w:rsidR="00CB1160" w:rsidRPr="009B6ABB">
        <w:rPr>
          <w:sz w:val="20"/>
          <w:szCs w:val="20"/>
        </w:rPr>
        <w:t>договор</w:t>
      </w:r>
      <w:r w:rsidRPr="009B6ABB">
        <w:rPr>
          <w:sz w:val="20"/>
          <w:szCs w:val="20"/>
        </w:rPr>
        <w:t>е таких обязательств) в следующем порядке:</w:t>
      </w:r>
    </w:p>
    <w:p w14:paraId="2F0D9C8A" w14:textId="77777777" w:rsidR="00592BBF" w:rsidRPr="009B6ABB" w:rsidRDefault="00B77D46"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rPr>
        <w:t xml:space="preserve">1 000 рублей, если цена </w:t>
      </w:r>
      <w:r w:rsidR="00CB1160" w:rsidRPr="009B6ABB">
        <w:rPr>
          <w:sz w:val="20"/>
          <w:szCs w:val="20"/>
        </w:rPr>
        <w:t>договора</w:t>
      </w:r>
      <w:r w:rsidRPr="009B6ABB">
        <w:rPr>
          <w:sz w:val="20"/>
          <w:szCs w:val="20"/>
        </w:rPr>
        <w:t xml:space="preserve"> не превышает 3 млн. рублей;</w:t>
      </w:r>
    </w:p>
    <w:p w14:paraId="383B365F" w14:textId="77777777" w:rsidR="00592BBF" w:rsidRPr="009B6ABB" w:rsidRDefault="00B77D46" w:rsidP="009B6ABB">
      <w:pPr>
        <w:tabs>
          <w:tab w:val="left" w:pos="851"/>
          <w:tab w:val="left" w:pos="993"/>
        </w:tabs>
        <w:ind w:right="44" w:firstLine="426"/>
        <w:jc w:val="both"/>
        <w:rPr>
          <w:rFonts w:eastAsia="Calibri"/>
          <w:sz w:val="20"/>
          <w:szCs w:val="20"/>
        </w:rPr>
      </w:pPr>
      <w:r w:rsidRPr="009B6ABB">
        <w:rPr>
          <w:rFonts w:eastAsia="Calibri"/>
          <w:sz w:val="20"/>
          <w:szCs w:val="20"/>
        </w:rPr>
        <w:t xml:space="preserve">5 000 рублей, если цена </w:t>
      </w:r>
      <w:r w:rsidR="00CB1160" w:rsidRPr="009B6ABB">
        <w:rPr>
          <w:rFonts w:eastAsia="Calibri"/>
          <w:sz w:val="20"/>
          <w:szCs w:val="20"/>
        </w:rPr>
        <w:t>договора</w:t>
      </w:r>
      <w:r w:rsidRPr="009B6ABB">
        <w:rPr>
          <w:rFonts w:eastAsia="Calibri"/>
          <w:sz w:val="20"/>
          <w:szCs w:val="20"/>
        </w:rPr>
        <w:t xml:space="preserve"> составляет от 3 млн. рублей до 50 млн. рублей (включительно).</w:t>
      </w:r>
    </w:p>
    <w:p w14:paraId="52A1A4FD" w14:textId="77777777" w:rsidR="00592BBF" w:rsidRPr="009B6ABB" w:rsidRDefault="00B77D46"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rPr>
        <w:t xml:space="preserve">8.4. Общая сумма начисленных штрафов за неисполнение или ненадлежащее исполнение Исполнителем обязательств, предусмотренных настоящим </w:t>
      </w:r>
      <w:r w:rsidR="00CB1160" w:rsidRPr="009B6ABB">
        <w:rPr>
          <w:sz w:val="20"/>
          <w:szCs w:val="20"/>
        </w:rPr>
        <w:t>договор</w:t>
      </w:r>
      <w:r w:rsidRPr="009B6ABB">
        <w:rPr>
          <w:sz w:val="20"/>
          <w:szCs w:val="20"/>
        </w:rPr>
        <w:t xml:space="preserve">ом, не может превышать цену </w:t>
      </w:r>
      <w:r w:rsidR="00CB1160" w:rsidRPr="009B6ABB">
        <w:rPr>
          <w:sz w:val="20"/>
          <w:szCs w:val="20"/>
        </w:rPr>
        <w:t>договора</w:t>
      </w:r>
      <w:r w:rsidRPr="009B6ABB">
        <w:rPr>
          <w:sz w:val="20"/>
          <w:szCs w:val="20"/>
        </w:rPr>
        <w:t>.</w:t>
      </w:r>
    </w:p>
    <w:p w14:paraId="1E436CE2" w14:textId="77777777" w:rsidR="00592BBF" w:rsidRPr="009B6ABB" w:rsidRDefault="00B77D46"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rPr>
        <w:t xml:space="preserve">8.5. В случае если Заказчик понес убытки вследствие ненадлежащего исполнения Исполнителем своих обязательств по настоящему </w:t>
      </w:r>
      <w:r w:rsidR="00CB1160" w:rsidRPr="009B6ABB">
        <w:rPr>
          <w:sz w:val="20"/>
          <w:szCs w:val="20"/>
        </w:rPr>
        <w:t>договор</w:t>
      </w:r>
      <w:r w:rsidRPr="009B6ABB">
        <w:rPr>
          <w:sz w:val="20"/>
          <w:szCs w:val="20"/>
        </w:rPr>
        <w:t>у, Исполнитель обязан возместить такие убытки Заказчику независимо от уплаты неустойки.</w:t>
      </w:r>
    </w:p>
    <w:p w14:paraId="1BB4CDF4" w14:textId="77777777" w:rsidR="00592BBF" w:rsidRPr="009B6ABB" w:rsidRDefault="00B77D46"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rPr>
        <w:t xml:space="preserve">8.7. Уплата неустойки и возмещение убытков, связанных с ненадлежащим исполнением Сторонами своих обязательств по настоящему </w:t>
      </w:r>
      <w:r w:rsidR="00CB1160" w:rsidRPr="009B6ABB">
        <w:rPr>
          <w:sz w:val="20"/>
          <w:szCs w:val="20"/>
        </w:rPr>
        <w:t>договор</w:t>
      </w:r>
      <w:r w:rsidRPr="009B6ABB">
        <w:rPr>
          <w:sz w:val="20"/>
          <w:szCs w:val="20"/>
        </w:rPr>
        <w:t xml:space="preserve">у, не освобождают нарушившую условия </w:t>
      </w:r>
      <w:r w:rsidR="00CB1160" w:rsidRPr="009B6ABB">
        <w:rPr>
          <w:sz w:val="20"/>
          <w:szCs w:val="20"/>
        </w:rPr>
        <w:t>договора</w:t>
      </w:r>
      <w:r w:rsidRPr="009B6ABB">
        <w:rPr>
          <w:sz w:val="20"/>
          <w:szCs w:val="20"/>
        </w:rPr>
        <w:t xml:space="preserve"> Сторону от исполнения взятых на себя обязательств.</w:t>
      </w:r>
    </w:p>
    <w:p w14:paraId="024DD7CC" w14:textId="77777777" w:rsidR="00592BBF" w:rsidRPr="009B6ABB" w:rsidRDefault="00B77D46"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rPr>
        <w:t xml:space="preserve">8.8.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CB1160" w:rsidRPr="009B6ABB">
        <w:rPr>
          <w:sz w:val="20"/>
          <w:szCs w:val="20"/>
        </w:rPr>
        <w:t>договор</w:t>
      </w:r>
      <w:r w:rsidRPr="009B6ABB">
        <w:rPr>
          <w:sz w:val="20"/>
          <w:szCs w:val="20"/>
        </w:rPr>
        <w:t>ом, произошло вследствие непреодолимой силы или по вине другой Стороны.</w:t>
      </w:r>
    </w:p>
    <w:p w14:paraId="7F5C4B87" w14:textId="77777777" w:rsidR="00592BBF" w:rsidRPr="009B6ABB" w:rsidRDefault="00592BBF" w:rsidP="009B6ABB">
      <w:pPr>
        <w:widowControl w:val="0"/>
        <w:shd w:val="clear" w:color="auto" w:fill="FFFFFF" w:themeFill="background1"/>
        <w:tabs>
          <w:tab w:val="left" w:pos="709"/>
          <w:tab w:val="left" w:pos="851"/>
          <w:tab w:val="left" w:pos="993"/>
        </w:tabs>
        <w:ind w:right="44" w:firstLine="426"/>
        <w:jc w:val="both"/>
        <w:rPr>
          <w:sz w:val="20"/>
          <w:szCs w:val="20"/>
        </w:rPr>
      </w:pPr>
    </w:p>
    <w:p w14:paraId="12CA7083" w14:textId="77777777" w:rsidR="00592BBF" w:rsidRPr="009B6ABB" w:rsidRDefault="00B77D46" w:rsidP="009B6ABB">
      <w:pPr>
        <w:widowControl w:val="0"/>
        <w:shd w:val="clear" w:color="auto" w:fill="FFFFFF" w:themeFill="background1"/>
        <w:tabs>
          <w:tab w:val="left" w:pos="284"/>
          <w:tab w:val="left" w:pos="426"/>
          <w:tab w:val="left" w:pos="851"/>
          <w:tab w:val="left" w:pos="993"/>
          <w:tab w:val="left" w:pos="9498"/>
        </w:tabs>
        <w:ind w:right="44" w:firstLine="426"/>
        <w:jc w:val="center"/>
        <w:rPr>
          <w:b/>
          <w:bCs/>
          <w:sz w:val="20"/>
          <w:szCs w:val="20"/>
        </w:rPr>
      </w:pPr>
      <w:r w:rsidRPr="009B6ABB">
        <w:rPr>
          <w:b/>
          <w:bCs/>
          <w:spacing w:val="-8"/>
          <w:sz w:val="20"/>
          <w:szCs w:val="20"/>
        </w:rPr>
        <w:t xml:space="preserve">9. ОБСТОЯТЕЛЬСТВА </w:t>
      </w:r>
      <w:r w:rsidRPr="009B6ABB">
        <w:rPr>
          <w:b/>
          <w:bCs/>
          <w:sz w:val="20"/>
          <w:szCs w:val="20"/>
        </w:rPr>
        <w:t>НЕПРЕОДОЛИМОЙ СИЛЫ</w:t>
      </w:r>
    </w:p>
    <w:p w14:paraId="7B4AFC5F" w14:textId="77777777" w:rsidR="00592BBF" w:rsidRPr="009B6ABB" w:rsidRDefault="00B77D46" w:rsidP="009B6ABB">
      <w:pPr>
        <w:widowControl w:val="0"/>
        <w:tabs>
          <w:tab w:val="left" w:pos="851"/>
          <w:tab w:val="left" w:pos="993"/>
        </w:tabs>
        <w:ind w:right="44" w:firstLine="426"/>
        <w:jc w:val="both"/>
        <w:rPr>
          <w:sz w:val="20"/>
          <w:szCs w:val="20"/>
        </w:rPr>
      </w:pPr>
      <w:r w:rsidRPr="009B6ABB">
        <w:rPr>
          <w:sz w:val="20"/>
          <w:szCs w:val="20"/>
        </w:rPr>
        <w:t xml:space="preserve">9.1. Стороны освобождаются от ответственности за полное или частичное неисполнение своих обязательств по настоящему </w:t>
      </w:r>
      <w:r w:rsidR="00CB1160" w:rsidRPr="009B6ABB">
        <w:rPr>
          <w:sz w:val="20"/>
          <w:szCs w:val="20"/>
        </w:rPr>
        <w:t>договор</w:t>
      </w:r>
      <w:r w:rsidRPr="009B6ABB">
        <w:rPr>
          <w:sz w:val="20"/>
          <w:szCs w:val="20"/>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CB1160" w:rsidRPr="009B6ABB">
        <w:rPr>
          <w:sz w:val="20"/>
          <w:szCs w:val="20"/>
        </w:rPr>
        <w:t>договор</w:t>
      </w:r>
      <w:r w:rsidRPr="009B6ABB">
        <w:rPr>
          <w:sz w:val="20"/>
          <w:szCs w:val="20"/>
        </w:rPr>
        <w:t xml:space="preserve">у, а также других чрезвычайных обстоятельств, подтвержденных в установленном законодательством порядке, которые возникли после заключения настоящего </w:t>
      </w:r>
      <w:r w:rsidR="00CB1160" w:rsidRPr="009B6ABB">
        <w:rPr>
          <w:sz w:val="20"/>
          <w:szCs w:val="20"/>
        </w:rPr>
        <w:t>договора</w:t>
      </w:r>
      <w:r w:rsidRPr="009B6ABB">
        <w:rPr>
          <w:sz w:val="20"/>
          <w:szCs w:val="20"/>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6C0BDDA" w14:textId="77777777" w:rsidR="00592BBF" w:rsidRPr="009B6ABB" w:rsidRDefault="00B77D46" w:rsidP="009B6ABB">
      <w:pPr>
        <w:widowControl w:val="0"/>
        <w:tabs>
          <w:tab w:val="left" w:pos="851"/>
          <w:tab w:val="left" w:pos="993"/>
        </w:tabs>
        <w:ind w:right="44" w:firstLine="426"/>
        <w:jc w:val="both"/>
        <w:rPr>
          <w:sz w:val="20"/>
          <w:szCs w:val="20"/>
        </w:rPr>
      </w:pPr>
      <w:r w:rsidRPr="009B6ABB">
        <w:rPr>
          <w:sz w:val="20"/>
          <w:szCs w:val="20"/>
        </w:rPr>
        <w:t xml:space="preserve">9.2. Сторона, которая не исполняет свои обязательства вследствие действия обстоятельств непреодолимой силы, должна не позднее 10 (десяти) дней известить другую сторону о наступлении таких обстоятельств и их влиянии на исполнение обязательств по </w:t>
      </w:r>
      <w:r w:rsidR="00CB1160" w:rsidRPr="009B6ABB">
        <w:rPr>
          <w:sz w:val="20"/>
          <w:szCs w:val="20"/>
        </w:rPr>
        <w:t>договор</w:t>
      </w:r>
      <w:r w:rsidRPr="009B6ABB">
        <w:rPr>
          <w:sz w:val="20"/>
          <w:szCs w:val="20"/>
        </w:rPr>
        <w:t>у.</w:t>
      </w:r>
    </w:p>
    <w:p w14:paraId="2B40190E" w14:textId="77777777" w:rsidR="00592BBF" w:rsidRPr="009B6ABB" w:rsidRDefault="00B77D46" w:rsidP="009B6ABB">
      <w:pPr>
        <w:widowControl w:val="0"/>
        <w:tabs>
          <w:tab w:val="left" w:pos="851"/>
          <w:tab w:val="left" w:pos="993"/>
        </w:tabs>
        <w:ind w:right="44" w:firstLine="426"/>
        <w:jc w:val="both"/>
        <w:rPr>
          <w:sz w:val="20"/>
          <w:szCs w:val="20"/>
        </w:rPr>
      </w:pPr>
      <w:r w:rsidRPr="009B6ABB">
        <w:rPr>
          <w:sz w:val="20"/>
          <w:szCs w:val="20"/>
        </w:rPr>
        <w:t xml:space="preserve">9.3. При наступлении таких обстоятельств срок исполнения обязательств по настоящему </w:t>
      </w:r>
      <w:r w:rsidR="00CB1160" w:rsidRPr="009B6ABB">
        <w:rPr>
          <w:sz w:val="20"/>
          <w:szCs w:val="20"/>
        </w:rPr>
        <w:t>договор</w:t>
      </w:r>
      <w:r w:rsidRPr="009B6ABB">
        <w:rPr>
          <w:sz w:val="20"/>
          <w:szCs w:val="20"/>
        </w:rPr>
        <w:t xml:space="preserve">у отодвигается соразмерно времени действия данных обстоятельств, поскольку эти обстоятельства значительно влияют на исполнение настоящего </w:t>
      </w:r>
      <w:r w:rsidR="00CB1160" w:rsidRPr="009B6ABB">
        <w:rPr>
          <w:sz w:val="20"/>
          <w:szCs w:val="20"/>
        </w:rPr>
        <w:t>договора</w:t>
      </w:r>
      <w:r w:rsidRPr="009B6ABB">
        <w:rPr>
          <w:sz w:val="20"/>
          <w:szCs w:val="20"/>
        </w:rPr>
        <w:t xml:space="preserve"> в срок.</w:t>
      </w:r>
    </w:p>
    <w:p w14:paraId="550E0527" w14:textId="77777777" w:rsidR="00592BBF" w:rsidRPr="009B6ABB" w:rsidRDefault="00B77D46" w:rsidP="009B6ABB">
      <w:pPr>
        <w:widowControl w:val="0"/>
        <w:tabs>
          <w:tab w:val="left" w:pos="851"/>
          <w:tab w:val="left" w:pos="993"/>
        </w:tabs>
        <w:ind w:right="44" w:firstLine="426"/>
        <w:jc w:val="both"/>
        <w:rPr>
          <w:sz w:val="20"/>
          <w:szCs w:val="20"/>
        </w:rPr>
      </w:pPr>
      <w:r w:rsidRPr="009B6ABB">
        <w:rPr>
          <w:sz w:val="20"/>
          <w:szCs w:val="20"/>
        </w:rPr>
        <w:t xml:space="preserve">9.4. Если обстоятельства, указанные в </w:t>
      </w:r>
      <w:hyperlink r:id="rId9" w:tooltip="consultantplus://offline/main?base=MLAW;n=129338;fld=134;dst=100180" w:history="1">
        <w:r w:rsidRPr="009B6ABB">
          <w:rPr>
            <w:sz w:val="20"/>
            <w:szCs w:val="20"/>
          </w:rPr>
          <w:t>п</w:t>
        </w:r>
        <w:r w:rsidR="00D2083C" w:rsidRPr="009B6ABB">
          <w:rPr>
            <w:sz w:val="20"/>
            <w:szCs w:val="20"/>
          </w:rPr>
          <w:t>ункте</w:t>
        </w:r>
        <w:r w:rsidRPr="009B6ABB">
          <w:rPr>
            <w:sz w:val="20"/>
            <w:szCs w:val="20"/>
          </w:rPr>
          <w:t xml:space="preserve"> 9.1</w:t>
        </w:r>
      </w:hyperlink>
      <w:r w:rsidRPr="009B6ABB">
        <w:rPr>
          <w:sz w:val="20"/>
          <w:szCs w:val="20"/>
        </w:rPr>
        <w:t xml:space="preserve"> настоящего </w:t>
      </w:r>
      <w:r w:rsidR="00CB1160" w:rsidRPr="009B6ABB">
        <w:rPr>
          <w:sz w:val="20"/>
          <w:szCs w:val="20"/>
        </w:rPr>
        <w:t>договора</w:t>
      </w:r>
      <w:r w:rsidRPr="009B6ABB">
        <w:rPr>
          <w:sz w:val="20"/>
          <w:szCs w:val="20"/>
        </w:rPr>
        <w:t xml:space="preserve">, будут длиться более 2 (двух) месяцев с даты соответствующего уведомления, каждая из Сторон вправе расторгнуть настоящий </w:t>
      </w:r>
      <w:r w:rsidR="00CB1160" w:rsidRPr="009B6ABB">
        <w:rPr>
          <w:sz w:val="20"/>
          <w:szCs w:val="20"/>
        </w:rPr>
        <w:t>договор</w:t>
      </w:r>
      <w:r w:rsidRPr="009B6ABB">
        <w:rPr>
          <w:sz w:val="20"/>
          <w:szCs w:val="20"/>
        </w:rPr>
        <w:t xml:space="preserve"> без требования возмещения убытков, понесенных в связи с наступлением таких обстоятельств.</w:t>
      </w:r>
    </w:p>
    <w:p w14:paraId="15E8858F" w14:textId="77777777" w:rsidR="00592BBF" w:rsidRPr="009B6ABB" w:rsidRDefault="00B77D46" w:rsidP="009B6ABB">
      <w:pPr>
        <w:widowControl w:val="0"/>
        <w:tabs>
          <w:tab w:val="left" w:pos="851"/>
          <w:tab w:val="left" w:pos="993"/>
        </w:tabs>
        <w:ind w:right="44" w:firstLine="426"/>
        <w:jc w:val="both"/>
        <w:rPr>
          <w:sz w:val="20"/>
          <w:szCs w:val="20"/>
        </w:rPr>
      </w:pPr>
      <w:r w:rsidRPr="009B6ABB">
        <w:rPr>
          <w:sz w:val="20"/>
          <w:szCs w:val="20"/>
        </w:rPr>
        <w:t xml:space="preserve">9.5. </w:t>
      </w:r>
      <w:proofErr w:type="spellStart"/>
      <w:r w:rsidRPr="009B6ABB">
        <w:rPr>
          <w:sz w:val="20"/>
          <w:szCs w:val="20"/>
        </w:rPr>
        <w:t>Неуведомление</w:t>
      </w:r>
      <w:proofErr w:type="spellEnd"/>
      <w:r w:rsidRPr="009B6ABB">
        <w:rPr>
          <w:sz w:val="20"/>
          <w:szCs w:val="20"/>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14587101" w14:textId="77777777" w:rsidR="00592BBF" w:rsidRPr="009B6ABB" w:rsidRDefault="00592BBF" w:rsidP="009B6ABB">
      <w:pPr>
        <w:widowControl w:val="0"/>
        <w:shd w:val="clear" w:color="auto" w:fill="FFFFFF" w:themeFill="background1"/>
        <w:tabs>
          <w:tab w:val="left" w:pos="851"/>
          <w:tab w:val="left" w:pos="993"/>
        </w:tabs>
        <w:ind w:right="44" w:firstLine="426"/>
        <w:jc w:val="center"/>
        <w:rPr>
          <w:b/>
          <w:sz w:val="20"/>
          <w:szCs w:val="20"/>
        </w:rPr>
      </w:pPr>
    </w:p>
    <w:p w14:paraId="1FF3F3BB" w14:textId="77777777" w:rsidR="00592BBF" w:rsidRPr="009B6ABB" w:rsidRDefault="00B77D46" w:rsidP="009B6ABB">
      <w:pPr>
        <w:widowControl w:val="0"/>
        <w:shd w:val="clear" w:color="auto" w:fill="FFFFFF" w:themeFill="background1"/>
        <w:tabs>
          <w:tab w:val="left" w:pos="851"/>
          <w:tab w:val="left" w:pos="993"/>
        </w:tabs>
        <w:ind w:right="44" w:firstLine="426"/>
        <w:jc w:val="center"/>
        <w:rPr>
          <w:b/>
          <w:sz w:val="20"/>
          <w:szCs w:val="20"/>
        </w:rPr>
      </w:pPr>
      <w:r w:rsidRPr="009B6ABB">
        <w:rPr>
          <w:b/>
          <w:sz w:val="20"/>
          <w:szCs w:val="20"/>
        </w:rPr>
        <w:t xml:space="preserve">10. СРОК ДЕЙСТВИЯ И ПОРЯДОК ИЗМЕНЕНИЯ </w:t>
      </w:r>
      <w:r w:rsidR="00682FB4" w:rsidRPr="009B6ABB">
        <w:rPr>
          <w:b/>
          <w:sz w:val="20"/>
          <w:szCs w:val="20"/>
        </w:rPr>
        <w:t>ДОГОВОРА</w:t>
      </w:r>
    </w:p>
    <w:p w14:paraId="6CDA0188" w14:textId="0E7AC9CD" w:rsidR="00592BBF" w:rsidRPr="009B6ABB" w:rsidRDefault="00B77D46" w:rsidP="009B6ABB">
      <w:pPr>
        <w:pStyle w:val="ConsNormal"/>
        <w:tabs>
          <w:tab w:val="left" w:pos="851"/>
          <w:tab w:val="left" w:pos="993"/>
        </w:tabs>
        <w:ind w:right="44" w:firstLine="426"/>
        <w:jc w:val="both"/>
        <w:rPr>
          <w:rFonts w:ascii="Times New Roman" w:hAnsi="Times New Roman"/>
          <w:sz w:val="20"/>
          <w:szCs w:val="20"/>
        </w:rPr>
      </w:pPr>
      <w:r w:rsidRPr="009B6ABB">
        <w:rPr>
          <w:rFonts w:ascii="Times New Roman" w:hAnsi="Times New Roman"/>
          <w:sz w:val="20"/>
          <w:szCs w:val="20"/>
        </w:rPr>
        <w:t xml:space="preserve">10.1. Настоящий </w:t>
      </w:r>
      <w:r w:rsidR="00CB1160" w:rsidRPr="009B6ABB">
        <w:rPr>
          <w:rFonts w:ascii="Times New Roman" w:hAnsi="Times New Roman"/>
          <w:sz w:val="20"/>
          <w:szCs w:val="20"/>
        </w:rPr>
        <w:t>договор</w:t>
      </w:r>
      <w:r w:rsidRPr="009B6ABB">
        <w:rPr>
          <w:rFonts w:ascii="Times New Roman" w:hAnsi="Times New Roman"/>
          <w:sz w:val="20"/>
          <w:szCs w:val="20"/>
        </w:rPr>
        <w:t xml:space="preserve"> вступает в действие с даты его подписания Сторонами и действует по </w:t>
      </w:r>
      <w:r w:rsidR="001004E4" w:rsidRPr="009B6ABB">
        <w:rPr>
          <w:rFonts w:ascii="Times New Roman" w:hAnsi="Times New Roman"/>
          <w:sz w:val="20"/>
          <w:szCs w:val="20"/>
        </w:rPr>
        <w:t>31</w:t>
      </w:r>
      <w:r w:rsidRPr="009B6ABB">
        <w:rPr>
          <w:rFonts w:ascii="Times New Roman" w:hAnsi="Times New Roman"/>
          <w:sz w:val="20"/>
          <w:szCs w:val="20"/>
        </w:rPr>
        <w:t>.12.</w:t>
      </w:r>
      <w:r w:rsidR="00E51676" w:rsidRPr="009B6ABB">
        <w:rPr>
          <w:rFonts w:ascii="Times New Roman" w:hAnsi="Times New Roman"/>
          <w:sz w:val="20"/>
          <w:szCs w:val="20"/>
        </w:rPr>
        <w:t>2026</w:t>
      </w:r>
      <w:r w:rsidRPr="009B6ABB">
        <w:rPr>
          <w:rFonts w:ascii="Times New Roman" w:hAnsi="Times New Roman"/>
          <w:sz w:val="20"/>
          <w:szCs w:val="20"/>
        </w:rPr>
        <w:t xml:space="preserve">, в части расчетов - до полного исполнения Сторонами обязательств по </w:t>
      </w:r>
      <w:r w:rsidR="00CB1160" w:rsidRPr="009B6ABB">
        <w:rPr>
          <w:rFonts w:ascii="Times New Roman" w:hAnsi="Times New Roman"/>
          <w:sz w:val="20"/>
          <w:szCs w:val="20"/>
        </w:rPr>
        <w:t>договор</w:t>
      </w:r>
      <w:r w:rsidRPr="009B6ABB">
        <w:rPr>
          <w:rFonts w:ascii="Times New Roman" w:hAnsi="Times New Roman"/>
          <w:sz w:val="20"/>
          <w:szCs w:val="20"/>
        </w:rPr>
        <w:t xml:space="preserve">у. Окончание срока действия </w:t>
      </w:r>
      <w:r w:rsidR="00CB1160" w:rsidRPr="009B6ABB">
        <w:rPr>
          <w:rFonts w:ascii="Times New Roman" w:hAnsi="Times New Roman"/>
          <w:sz w:val="20"/>
          <w:szCs w:val="20"/>
        </w:rPr>
        <w:t>договора</w:t>
      </w:r>
      <w:r w:rsidRPr="009B6ABB">
        <w:rPr>
          <w:rFonts w:ascii="Times New Roman" w:hAnsi="Times New Roman"/>
          <w:sz w:val="20"/>
          <w:szCs w:val="20"/>
        </w:rPr>
        <w:t xml:space="preserve"> не освобождает Стороны от ответственности за нарушение условий </w:t>
      </w:r>
      <w:r w:rsidR="00CB1160" w:rsidRPr="009B6ABB">
        <w:rPr>
          <w:rFonts w:ascii="Times New Roman" w:hAnsi="Times New Roman"/>
          <w:sz w:val="20"/>
          <w:szCs w:val="20"/>
        </w:rPr>
        <w:t>договора</w:t>
      </w:r>
      <w:r w:rsidRPr="009B6ABB">
        <w:rPr>
          <w:rFonts w:ascii="Times New Roman" w:hAnsi="Times New Roman"/>
          <w:sz w:val="20"/>
          <w:szCs w:val="20"/>
        </w:rPr>
        <w:t>.</w:t>
      </w:r>
    </w:p>
    <w:p w14:paraId="0279ABE1" w14:textId="77777777" w:rsidR="0060035C" w:rsidRPr="009B6ABB" w:rsidRDefault="0060035C" w:rsidP="009B6ABB">
      <w:pPr>
        <w:shd w:val="clear" w:color="auto" w:fill="FFFFFF"/>
        <w:tabs>
          <w:tab w:val="left" w:pos="851"/>
          <w:tab w:val="left" w:pos="993"/>
        </w:tabs>
        <w:ind w:right="44" w:firstLine="426"/>
        <w:jc w:val="both"/>
        <w:rPr>
          <w:bCs/>
          <w:sz w:val="20"/>
          <w:szCs w:val="20"/>
        </w:rPr>
      </w:pPr>
      <w:r w:rsidRPr="009B6ABB">
        <w:rPr>
          <w:bCs/>
          <w:sz w:val="20"/>
          <w:szCs w:val="20"/>
        </w:rPr>
        <w:t>10.2.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10C398C1" w14:textId="04F1F0C0" w:rsidR="0060035C" w:rsidRPr="009B6ABB" w:rsidRDefault="0060035C" w:rsidP="009B6ABB">
      <w:pPr>
        <w:shd w:val="clear" w:color="auto" w:fill="FFFFFF"/>
        <w:tabs>
          <w:tab w:val="left" w:pos="851"/>
          <w:tab w:val="left" w:pos="993"/>
        </w:tabs>
        <w:ind w:right="44" w:firstLine="426"/>
        <w:jc w:val="both"/>
        <w:rPr>
          <w:bCs/>
          <w:sz w:val="20"/>
          <w:szCs w:val="20"/>
        </w:rPr>
      </w:pPr>
      <w:r w:rsidRPr="009B6ABB">
        <w:rPr>
          <w:bCs/>
          <w:sz w:val="20"/>
          <w:szCs w:val="20"/>
        </w:rPr>
        <w:t xml:space="preserve">10.3. При заключении и исполнении договора Заказчик по согласованию с участником, с которым заключается договор, вправе увеличить количество </w:t>
      </w:r>
      <w:r w:rsidR="009B6ABB" w:rsidRPr="009B6ABB">
        <w:rPr>
          <w:bCs/>
          <w:sz w:val="20"/>
          <w:szCs w:val="20"/>
        </w:rPr>
        <w:t>выполняемых работ</w:t>
      </w:r>
      <w:r w:rsidRPr="009B6ABB">
        <w:rPr>
          <w:bCs/>
          <w:sz w:val="20"/>
          <w:szCs w:val="20"/>
        </w:rPr>
        <w:t xml:space="preserve">, если это предусмотрено документацией о закупке. Цена единицы </w:t>
      </w:r>
      <w:r w:rsidR="009B6ABB" w:rsidRPr="009B6ABB">
        <w:rPr>
          <w:bCs/>
          <w:sz w:val="20"/>
          <w:szCs w:val="20"/>
        </w:rPr>
        <w:t>выполняемых работ</w:t>
      </w:r>
      <w:r w:rsidR="009B6ABB" w:rsidRPr="009B6ABB">
        <w:rPr>
          <w:bCs/>
          <w:sz w:val="20"/>
          <w:szCs w:val="20"/>
        </w:rPr>
        <w:t xml:space="preserve"> </w:t>
      </w:r>
      <w:r w:rsidRPr="009B6ABB">
        <w:rPr>
          <w:bCs/>
          <w:sz w:val="20"/>
          <w:szCs w:val="20"/>
        </w:rPr>
        <w:t>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3AC7D891" w14:textId="77777777" w:rsidR="0060035C" w:rsidRPr="009B6ABB" w:rsidRDefault="0060035C" w:rsidP="009B6ABB">
      <w:pPr>
        <w:shd w:val="clear" w:color="auto" w:fill="FFFFFF"/>
        <w:tabs>
          <w:tab w:val="left" w:pos="851"/>
          <w:tab w:val="left" w:pos="993"/>
        </w:tabs>
        <w:ind w:right="44" w:firstLine="426"/>
        <w:jc w:val="both"/>
        <w:rPr>
          <w:bCs/>
          <w:sz w:val="20"/>
          <w:szCs w:val="20"/>
        </w:rPr>
      </w:pPr>
      <w:r w:rsidRPr="009B6ABB">
        <w:rPr>
          <w:bCs/>
          <w:sz w:val="20"/>
          <w:szCs w:val="20"/>
        </w:rPr>
        <w:lastRenderedPageBreak/>
        <w:t>10.4.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1FCC02DA" w14:textId="77777777" w:rsidR="0060035C" w:rsidRPr="009B6ABB" w:rsidRDefault="0060035C" w:rsidP="009B6ABB">
      <w:pPr>
        <w:shd w:val="clear" w:color="auto" w:fill="FFFFFF"/>
        <w:tabs>
          <w:tab w:val="left" w:pos="851"/>
          <w:tab w:val="left" w:pos="993"/>
        </w:tabs>
        <w:ind w:right="44" w:firstLine="426"/>
        <w:jc w:val="both"/>
        <w:rPr>
          <w:bCs/>
          <w:sz w:val="20"/>
          <w:szCs w:val="20"/>
        </w:rPr>
      </w:pPr>
      <w:r w:rsidRPr="009B6ABB">
        <w:rPr>
          <w:bCs/>
          <w:sz w:val="20"/>
          <w:szCs w:val="20"/>
        </w:rPr>
        <w:t>10.5.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7096264E" w14:textId="77777777" w:rsidR="0060035C" w:rsidRPr="009B6ABB" w:rsidRDefault="0060035C" w:rsidP="009B6ABB">
      <w:pPr>
        <w:shd w:val="clear" w:color="auto" w:fill="FFFFFF"/>
        <w:tabs>
          <w:tab w:val="left" w:pos="851"/>
          <w:tab w:val="left" w:pos="993"/>
        </w:tabs>
        <w:ind w:right="44" w:firstLine="426"/>
        <w:jc w:val="both"/>
        <w:rPr>
          <w:bCs/>
          <w:sz w:val="20"/>
          <w:szCs w:val="20"/>
        </w:rPr>
      </w:pPr>
      <w:r w:rsidRPr="009B6ABB">
        <w:rPr>
          <w:bCs/>
          <w:sz w:val="20"/>
          <w:szCs w:val="20"/>
        </w:rPr>
        <w:t>10.6.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4B48789E" w14:textId="77777777" w:rsidR="0060035C" w:rsidRPr="009B6ABB" w:rsidRDefault="0060035C" w:rsidP="009B6ABB">
      <w:pPr>
        <w:shd w:val="clear" w:color="auto" w:fill="FFFFFF"/>
        <w:tabs>
          <w:tab w:val="left" w:pos="851"/>
          <w:tab w:val="left" w:pos="993"/>
        </w:tabs>
        <w:ind w:right="44" w:firstLine="426"/>
        <w:jc w:val="both"/>
        <w:rPr>
          <w:bCs/>
          <w:sz w:val="20"/>
          <w:szCs w:val="20"/>
        </w:rPr>
      </w:pPr>
      <w:r w:rsidRPr="009B6ABB">
        <w:rPr>
          <w:bCs/>
          <w:sz w:val="20"/>
          <w:szCs w:val="20"/>
        </w:rPr>
        <w:t>10.7.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36483006" w14:textId="4C12C18C" w:rsidR="0060035C" w:rsidRPr="009B6ABB" w:rsidRDefault="0060035C" w:rsidP="009B6ABB">
      <w:pPr>
        <w:shd w:val="clear" w:color="auto" w:fill="FFFFFF"/>
        <w:tabs>
          <w:tab w:val="left" w:pos="851"/>
          <w:tab w:val="left" w:pos="993"/>
        </w:tabs>
        <w:ind w:right="44" w:firstLine="426"/>
        <w:jc w:val="both"/>
        <w:rPr>
          <w:bCs/>
          <w:sz w:val="20"/>
          <w:szCs w:val="20"/>
        </w:rPr>
      </w:pPr>
      <w:r w:rsidRPr="009B6ABB">
        <w:rPr>
          <w:bCs/>
          <w:sz w:val="20"/>
          <w:szCs w:val="20"/>
        </w:rPr>
        <w:t xml:space="preserve">10.8. Заказчик обязан принять решение об одностороннем отказе от исполнения договора в случае, если в ходе исполнения договора установлено, что Поставщик и </w:t>
      </w:r>
      <w:r w:rsidR="009B6ABB" w:rsidRPr="009B6ABB">
        <w:rPr>
          <w:bCs/>
          <w:sz w:val="20"/>
          <w:szCs w:val="20"/>
        </w:rPr>
        <w:t>выполняемы</w:t>
      </w:r>
      <w:r w:rsidR="009B6ABB" w:rsidRPr="009B6ABB">
        <w:rPr>
          <w:bCs/>
          <w:sz w:val="20"/>
          <w:szCs w:val="20"/>
        </w:rPr>
        <w:t>е</w:t>
      </w:r>
      <w:r w:rsidR="009B6ABB" w:rsidRPr="009B6ABB">
        <w:rPr>
          <w:bCs/>
          <w:sz w:val="20"/>
          <w:szCs w:val="20"/>
        </w:rPr>
        <w:t xml:space="preserve"> работ</w:t>
      </w:r>
      <w:r w:rsidR="009B6ABB" w:rsidRPr="009B6ABB">
        <w:rPr>
          <w:bCs/>
          <w:sz w:val="20"/>
          <w:szCs w:val="20"/>
        </w:rPr>
        <w:t xml:space="preserve">ы </w:t>
      </w:r>
      <w:r w:rsidRPr="009B6ABB">
        <w:rPr>
          <w:bCs/>
          <w:sz w:val="20"/>
          <w:szCs w:val="20"/>
        </w:rPr>
        <w:t xml:space="preserve">не соответствуют установленным в извещении об осуществлении закупки и (или) документации о закупке требованиям к участникам закупки и (или) </w:t>
      </w:r>
      <w:r w:rsidR="009B6ABB" w:rsidRPr="009B6ABB">
        <w:rPr>
          <w:bCs/>
          <w:sz w:val="20"/>
          <w:szCs w:val="20"/>
        </w:rPr>
        <w:t>выполняемы</w:t>
      </w:r>
      <w:r w:rsidR="009B6ABB" w:rsidRPr="009B6ABB">
        <w:rPr>
          <w:bCs/>
          <w:sz w:val="20"/>
          <w:szCs w:val="20"/>
        </w:rPr>
        <w:t>м</w:t>
      </w:r>
      <w:r w:rsidR="009B6ABB" w:rsidRPr="009B6ABB">
        <w:rPr>
          <w:bCs/>
          <w:sz w:val="20"/>
          <w:szCs w:val="20"/>
        </w:rPr>
        <w:t xml:space="preserve"> работ</w:t>
      </w:r>
      <w:r w:rsidR="009B6ABB" w:rsidRPr="009B6ABB">
        <w:rPr>
          <w:bCs/>
          <w:sz w:val="20"/>
          <w:szCs w:val="20"/>
        </w:rPr>
        <w:t>ам</w:t>
      </w:r>
      <w:r w:rsidRPr="009B6ABB">
        <w:rPr>
          <w:bCs/>
          <w:sz w:val="20"/>
          <w:szCs w:val="20"/>
        </w:rPr>
        <w:t xml:space="preserve">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0A671BDE" w14:textId="77777777" w:rsidR="00592BBF" w:rsidRPr="009B6ABB" w:rsidRDefault="00592BBF" w:rsidP="009B6ABB">
      <w:pPr>
        <w:widowControl w:val="0"/>
        <w:shd w:val="clear" w:color="auto" w:fill="FFFFFF" w:themeFill="background1"/>
        <w:tabs>
          <w:tab w:val="left" w:pos="142"/>
          <w:tab w:val="left" w:pos="426"/>
          <w:tab w:val="left" w:pos="851"/>
          <w:tab w:val="left" w:pos="993"/>
          <w:tab w:val="left" w:pos="1152"/>
        </w:tabs>
        <w:ind w:right="44" w:firstLine="426"/>
        <w:rPr>
          <w:b/>
          <w:bCs/>
          <w:sz w:val="20"/>
          <w:szCs w:val="20"/>
        </w:rPr>
      </w:pPr>
    </w:p>
    <w:p w14:paraId="30A4C447" w14:textId="77777777" w:rsidR="00592BBF" w:rsidRPr="009B6ABB" w:rsidRDefault="00B77D46" w:rsidP="009B6ABB">
      <w:pPr>
        <w:widowControl w:val="0"/>
        <w:shd w:val="clear" w:color="auto" w:fill="FFFFFF" w:themeFill="background1"/>
        <w:tabs>
          <w:tab w:val="left" w:pos="142"/>
          <w:tab w:val="left" w:pos="426"/>
          <w:tab w:val="left" w:pos="851"/>
          <w:tab w:val="left" w:pos="993"/>
          <w:tab w:val="left" w:pos="1152"/>
        </w:tabs>
        <w:ind w:right="44" w:firstLine="426"/>
        <w:jc w:val="center"/>
        <w:rPr>
          <w:b/>
          <w:bCs/>
          <w:sz w:val="20"/>
          <w:szCs w:val="20"/>
        </w:rPr>
      </w:pPr>
      <w:r w:rsidRPr="009B6ABB">
        <w:rPr>
          <w:b/>
          <w:bCs/>
          <w:sz w:val="20"/>
          <w:szCs w:val="20"/>
        </w:rPr>
        <w:t>11. ПОРЯДОК УРЕГУЛИРОВАНИЯ СПОРОВ</w:t>
      </w:r>
    </w:p>
    <w:p w14:paraId="3C0AAD36" w14:textId="77777777" w:rsidR="00E85940" w:rsidRPr="009B6ABB" w:rsidRDefault="00B77D46" w:rsidP="009B6ABB">
      <w:pPr>
        <w:widowControl w:val="0"/>
        <w:tabs>
          <w:tab w:val="left" w:pos="851"/>
          <w:tab w:val="left" w:pos="993"/>
        </w:tabs>
        <w:ind w:right="44" w:firstLine="426"/>
        <w:jc w:val="both"/>
        <w:outlineLvl w:val="1"/>
        <w:rPr>
          <w:sz w:val="20"/>
          <w:szCs w:val="20"/>
        </w:rPr>
      </w:pPr>
      <w:r w:rsidRPr="009B6ABB">
        <w:rPr>
          <w:sz w:val="20"/>
          <w:szCs w:val="20"/>
        </w:rPr>
        <w:t xml:space="preserve">11.1. Споры и разногласия, возникающие при исполнении настоящего </w:t>
      </w:r>
      <w:r w:rsidR="00D31211" w:rsidRPr="009B6ABB">
        <w:rPr>
          <w:sz w:val="20"/>
          <w:szCs w:val="20"/>
        </w:rPr>
        <w:t>договора</w:t>
      </w:r>
      <w:r w:rsidRPr="009B6ABB">
        <w:rPr>
          <w:sz w:val="20"/>
          <w:szCs w:val="20"/>
        </w:rPr>
        <w:t xml:space="preserve">, разрешаются путем переговоров между </w:t>
      </w:r>
      <w:r w:rsidR="00E85940" w:rsidRPr="009B6ABB">
        <w:rPr>
          <w:sz w:val="20"/>
          <w:szCs w:val="20"/>
        </w:rPr>
        <w:t>Сторонами, в том числе в претензионном порядке.</w:t>
      </w:r>
    </w:p>
    <w:p w14:paraId="00A3CD28" w14:textId="77777777" w:rsidR="00E85940" w:rsidRPr="009B6ABB" w:rsidRDefault="00E85940" w:rsidP="009B6ABB">
      <w:pPr>
        <w:widowControl w:val="0"/>
        <w:tabs>
          <w:tab w:val="left" w:pos="851"/>
          <w:tab w:val="left" w:pos="993"/>
        </w:tabs>
        <w:ind w:right="44" w:firstLine="426"/>
        <w:jc w:val="both"/>
        <w:outlineLvl w:val="1"/>
        <w:rPr>
          <w:sz w:val="20"/>
          <w:szCs w:val="20"/>
        </w:rPr>
      </w:pPr>
      <w:r w:rsidRPr="009B6ABB">
        <w:rPr>
          <w:sz w:val="20"/>
          <w:szCs w:val="20"/>
        </w:rPr>
        <w:t xml:space="preserve">11.2. Претензионный порядок досудебного урегулирования споров является для Сторон обязательным. Претензионная переписка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 В претензии перечисляются допущенные при исполнении </w:t>
      </w:r>
      <w:r w:rsidR="00D31211" w:rsidRPr="009B6ABB">
        <w:rPr>
          <w:sz w:val="20"/>
          <w:szCs w:val="20"/>
        </w:rPr>
        <w:t>договора</w:t>
      </w:r>
      <w:r w:rsidRPr="009B6ABB">
        <w:rPr>
          <w:sz w:val="20"/>
          <w:szCs w:val="20"/>
        </w:rPr>
        <w:t xml:space="preserve"> нарушения со ссылкой на соответствующие положения </w:t>
      </w:r>
      <w:r w:rsidR="00D31211" w:rsidRPr="009B6ABB">
        <w:rPr>
          <w:sz w:val="20"/>
          <w:szCs w:val="20"/>
        </w:rPr>
        <w:t>договора</w:t>
      </w:r>
      <w:r w:rsidRPr="009B6ABB">
        <w:rPr>
          <w:sz w:val="20"/>
          <w:szCs w:val="20"/>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7023786" w14:textId="77777777" w:rsidR="00E85940" w:rsidRPr="009B6ABB" w:rsidRDefault="00E85940" w:rsidP="009B6ABB">
      <w:pPr>
        <w:widowControl w:val="0"/>
        <w:tabs>
          <w:tab w:val="left" w:pos="851"/>
          <w:tab w:val="left" w:pos="993"/>
        </w:tabs>
        <w:ind w:right="44" w:firstLine="426"/>
        <w:jc w:val="both"/>
        <w:outlineLvl w:val="1"/>
        <w:rPr>
          <w:sz w:val="20"/>
          <w:szCs w:val="20"/>
        </w:rPr>
      </w:pPr>
      <w:r w:rsidRPr="009B6ABB">
        <w:rPr>
          <w:sz w:val="20"/>
          <w:szCs w:val="20"/>
        </w:rPr>
        <w:t>11.3. Срок рассмотрения претензии не может превышать 10 (десяти) дней.</w:t>
      </w:r>
    </w:p>
    <w:p w14:paraId="1B18C7CE" w14:textId="77777777" w:rsidR="00592BBF" w:rsidRPr="009B6ABB" w:rsidRDefault="00B77D46" w:rsidP="009B6ABB">
      <w:pPr>
        <w:widowControl w:val="0"/>
        <w:tabs>
          <w:tab w:val="left" w:pos="851"/>
          <w:tab w:val="left" w:pos="993"/>
        </w:tabs>
        <w:ind w:right="44" w:firstLine="426"/>
        <w:jc w:val="both"/>
        <w:rPr>
          <w:sz w:val="20"/>
          <w:szCs w:val="20"/>
        </w:rPr>
      </w:pPr>
      <w:r w:rsidRPr="009B6ABB">
        <w:rPr>
          <w:sz w:val="20"/>
          <w:szCs w:val="20"/>
        </w:rPr>
        <w:t xml:space="preserve">11.4. В случае невозможности разрешения спора путем переговоров Стороны, после предусмотренной действующим законодательством Российской Федерации процедуры досудебного урегулирования разногласий, передают его на рассмотрение в Арбитражный суд </w:t>
      </w:r>
      <w:r w:rsidR="001004E4" w:rsidRPr="009B6ABB">
        <w:rPr>
          <w:sz w:val="20"/>
          <w:szCs w:val="20"/>
        </w:rPr>
        <w:t>по месту нахождения заказчика.</w:t>
      </w:r>
    </w:p>
    <w:p w14:paraId="20B5EAB0" w14:textId="77777777" w:rsidR="00592BBF" w:rsidRPr="009B6ABB" w:rsidRDefault="00592BBF" w:rsidP="009B6ABB">
      <w:pPr>
        <w:widowControl w:val="0"/>
        <w:tabs>
          <w:tab w:val="left" w:pos="851"/>
          <w:tab w:val="left" w:pos="993"/>
        </w:tabs>
        <w:ind w:right="44" w:firstLine="426"/>
        <w:jc w:val="both"/>
        <w:rPr>
          <w:sz w:val="20"/>
          <w:szCs w:val="20"/>
        </w:rPr>
      </w:pPr>
    </w:p>
    <w:p w14:paraId="7DF930A5" w14:textId="77777777" w:rsidR="00023524" w:rsidRPr="009B6ABB" w:rsidRDefault="00B77D46" w:rsidP="009B6ABB">
      <w:pPr>
        <w:widowControl w:val="0"/>
        <w:tabs>
          <w:tab w:val="left" w:pos="851"/>
          <w:tab w:val="left" w:pos="993"/>
        </w:tabs>
        <w:ind w:right="44" w:firstLine="426"/>
        <w:jc w:val="center"/>
        <w:rPr>
          <w:b/>
          <w:bCs/>
          <w:sz w:val="20"/>
          <w:szCs w:val="20"/>
        </w:rPr>
      </w:pPr>
      <w:r w:rsidRPr="009B6ABB">
        <w:rPr>
          <w:b/>
          <w:bCs/>
          <w:sz w:val="20"/>
          <w:szCs w:val="20"/>
        </w:rPr>
        <w:t xml:space="preserve">12. </w:t>
      </w:r>
      <w:r w:rsidR="00023524" w:rsidRPr="009B6ABB">
        <w:rPr>
          <w:b/>
          <w:bCs/>
          <w:sz w:val="20"/>
          <w:szCs w:val="20"/>
        </w:rPr>
        <w:t>АНТИКОРУПЦИОННАЯ ОГОВОРКА</w:t>
      </w:r>
    </w:p>
    <w:p w14:paraId="5BCC362B" w14:textId="77777777" w:rsidR="00023524" w:rsidRPr="009B6ABB" w:rsidRDefault="00023524" w:rsidP="009B6ABB">
      <w:pPr>
        <w:tabs>
          <w:tab w:val="left" w:pos="851"/>
          <w:tab w:val="left" w:pos="993"/>
        </w:tabs>
        <w:ind w:right="44" w:firstLine="426"/>
        <w:jc w:val="both"/>
        <w:rPr>
          <w:rFonts w:eastAsia="Calibri"/>
          <w:kern w:val="26"/>
          <w:sz w:val="20"/>
          <w:szCs w:val="20"/>
          <w:lang w:eastAsia="en-US"/>
        </w:rPr>
      </w:pPr>
      <w:r w:rsidRPr="009B6ABB">
        <w:rPr>
          <w:rFonts w:eastAsia="Calibri"/>
          <w:kern w:val="26"/>
          <w:sz w:val="20"/>
          <w:szCs w:val="20"/>
          <w:lang w:eastAsia="en-US"/>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446FA65" w14:textId="77777777" w:rsidR="00023524" w:rsidRPr="009B6ABB" w:rsidRDefault="00023524" w:rsidP="009B6ABB">
      <w:pPr>
        <w:tabs>
          <w:tab w:val="left" w:pos="851"/>
          <w:tab w:val="left" w:pos="993"/>
        </w:tabs>
        <w:ind w:right="44" w:firstLine="426"/>
        <w:jc w:val="both"/>
        <w:rPr>
          <w:rFonts w:eastAsia="Calibri"/>
          <w:kern w:val="26"/>
          <w:sz w:val="20"/>
          <w:szCs w:val="20"/>
          <w:lang w:eastAsia="en-US"/>
        </w:rPr>
      </w:pPr>
      <w:r w:rsidRPr="009B6ABB">
        <w:rPr>
          <w:rFonts w:eastAsia="Calibri"/>
          <w:kern w:val="26"/>
          <w:sz w:val="20"/>
          <w:szCs w:val="20"/>
          <w:lang w:eastAsia="en-US"/>
        </w:rPr>
        <w:t>12.2.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200C84F" w14:textId="77777777" w:rsidR="00023524" w:rsidRPr="009B6ABB" w:rsidRDefault="00023524" w:rsidP="009B6ABB">
      <w:pPr>
        <w:tabs>
          <w:tab w:val="left" w:pos="851"/>
          <w:tab w:val="left" w:pos="993"/>
        </w:tabs>
        <w:ind w:right="44" w:firstLine="426"/>
        <w:jc w:val="both"/>
        <w:rPr>
          <w:rFonts w:eastAsia="Calibri"/>
          <w:kern w:val="26"/>
          <w:sz w:val="20"/>
          <w:szCs w:val="20"/>
          <w:lang w:eastAsia="en-US"/>
        </w:rPr>
      </w:pPr>
      <w:r w:rsidRPr="009B6ABB">
        <w:rPr>
          <w:rFonts w:eastAsia="Calibri"/>
          <w:kern w:val="26"/>
          <w:sz w:val="20"/>
          <w:szCs w:val="20"/>
          <w:lang w:eastAsia="en-US"/>
        </w:rPr>
        <w:t>12.3.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231173D0" w14:textId="77777777" w:rsidR="00023524" w:rsidRPr="009B6ABB" w:rsidRDefault="00023524" w:rsidP="009B6ABB">
      <w:pPr>
        <w:tabs>
          <w:tab w:val="left" w:pos="851"/>
          <w:tab w:val="left" w:pos="993"/>
        </w:tabs>
        <w:ind w:right="44" w:firstLine="426"/>
        <w:jc w:val="both"/>
        <w:rPr>
          <w:rFonts w:eastAsia="Calibri"/>
          <w:kern w:val="26"/>
          <w:sz w:val="20"/>
          <w:szCs w:val="20"/>
          <w:lang w:eastAsia="en-US"/>
        </w:rPr>
      </w:pPr>
      <w:r w:rsidRPr="009B6ABB">
        <w:rPr>
          <w:rFonts w:eastAsia="Calibri"/>
          <w:kern w:val="26"/>
          <w:sz w:val="20"/>
          <w:szCs w:val="20"/>
          <w:lang w:eastAsia="en-US"/>
        </w:rPr>
        <w:t>12.4.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F94C8CD" w14:textId="77777777" w:rsidR="00023524" w:rsidRPr="009B6ABB" w:rsidRDefault="00023524" w:rsidP="009B6ABB">
      <w:pPr>
        <w:tabs>
          <w:tab w:val="left" w:pos="851"/>
          <w:tab w:val="left" w:pos="993"/>
        </w:tabs>
        <w:ind w:right="44" w:firstLine="426"/>
        <w:jc w:val="both"/>
        <w:rPr>
          <w:rFonts w:eastAsia="Calibri"/>
          <w:kern w:val="26"/>
          <w:sz w:val="20"/>
          <w:szCs w:val="20"/>
          <w:lang w:eastAsia="en-US"/>
        </w:rPr>
      </w:pPr>
      <w:r w:rsidRPr="009B6ABB">
        <w:rPr>
          <w:rFonts w:eastAsia="Calibri"/>
          <w:kern w:val="26"/>
          <w:sz w:val="20"/>
          <w:szCs w:val="20"/>
          <w:lang w:eastAsia="en-US"/>
        </w:rPr>
        <w:t>12.5. В случае нарушения одной Стороной обязательств воздерживаться от запрещенных в разделе 12 настоящего Договора действий и/или неполучения другой Стороной в установленный в разделе 12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39E8634C" w14:textId="77777777" w:rsidR="00592BBF" w:rsidRPr="009B6ABB" w:rsidRDefault="00592BBF" w:rsidP="009B6ABB">
      <w:pPr>
        <w:widowControl w:val="0"/>
        <w:tabs>
          <w:tab w:val="left" w:pos="851"/>
          <w:tab w:val="left" w:pos="993"/>
        </w:tabs>
        <w:ind w:right="44" w:firstLine="426"/>
        <w:jc w:val="both"/>
        <w:rPr>
          <w:sz w:val="20"/>
          <w:szCs w:val="20"/>
        </w:rPr>
      </w:pPr>
    </w:p>
    <w:p w14:paraId="23363A25" w14:textId="77777777" w:rsidR="00592BBF" w:rsidRPr="009B6ABB" w:rsidRDefault="00B77D46" w:rsidP="009B6ABB">
      <w:pPr>
        <w:widowControl w:val="0"/>
        <w:shd w:val="clear" w:color="auto" w:fill="FFFFFF" w:themeFill="background1"/>
        <w:tabs>
          <w:tab w:val="left" w:pos="284"/>
          <w:tab w:val="left" w:pos="426"/>
          <w:tab w:val="left" w:pos="851"/>
          <w:tab w:val="left" w:pos="993"/>
          <w:tab w:val="left" w:pos="1147"/>
        </w:tabs>
        <w:ind w:right="44" w:firstLine="426"/>
        <w:jc w:val="center"/>
        <w:rPr>
          <w:b/>
          <w:bCs/>
          <w:spacing w:val="-5"/>
          <w:sz w:val="20"/>
          <w:szCs w:val="20"/>
        </w:rPr>
      </w:pPr>
      <w:r w:rsidRPr="009B6ABB">
        <w:rPr>
          <w:b/>
          <w:bCs/>
          <w:spacing w:val="-13"/>
          <w:sz w:val="20"/>
          <w:szCs w:val="20"/>
        </w:rPr>
        <w:t>13</w:t>
      </w:r>
      <w:r w:rsidRPr="009B6ABB">
        <w:rPr>
          <w:b/>
          <w:bCs/>
          <w:spacing w:val="-5"/>
          <w:sz w:val="20"/>
          <w:szCs w:val="20"/>
        </w:rPr>
        <w:t xml:space="preserve">. </w:t>
      </w:r>
      <w:r w:rsidRPr="009B6ABB">
        <w:rPr>
          <w:b/>
          <w:bCs/>
          <w:sz w:val="20"/>
          <w:szCs w:val="20"/>
        </w:rPr>
        <w:t>ПРОЧИЕ</w:t>
      </w:r>
      <w:r w:rsidRPr="009B6ABB">
        <w:rPr>
          <w:b/>
          <w:bCs/>
          <w:spacing w:val="-5"/>
          <w:sz w:val="20"/>
          <w:szCs w:val="20"/>
        </w:rPr>
        <w:t xml:space="preserve"> УСЛОВИЯ</w:t>
      </w:r>
    </w:p>
    <w:p w14:paraId="7261679E" w14:textId="77777777" w:rsidR="00592BBF" w:rsidRPr="009B6ABB" w:rsidRDefault="00B77D46" w:rsidP="009B6ABB">
      <w:pPr>
        <w:tabs>
          <w:tab w:val="left" w:pos="851"/>
          <w:tab w:val="left" w:pos="993"/>
        </w:tabs>
        <w:ind w:right="44" w:firstLine="426"/>
        <w:jc w:val="both"/>
        <w:rPr>
          <w:sz w:val="20"/>
          <w:szCs w:val="20"/>
        </w:rPr>
      </w:pPr>
      <w:r w:rsidRPr="009B6ABB">
        <w:rPr>
          <w:sz w:val="20"/>
          <w:szCs w:val="20"/>
        </w:rPr>
        <w:t xml:space="preserve">13.1. Все Приложения к </w:t>
      </w:r>
      <w:r w:rsidR="00D31211" w:rsidRPr="009B6ABB">
        <w:rPr>
          <w:sz w:val="20"/>
          <w:szCs w:val="20"/>
        </w:rPr>
        <w:t>договору</w:t>
      </w:r>
      <w:r w:rsidRPr="009B6ABB">
        <w:rPr>
          <w:sz w:val="20"/>
          <w:szCs w:val="20"/>
        </w:rPr>
        <w:t xml:space="preserve"> являются его неотъемлемыми частями.</w:t>
      </w:r>
    </w:p>
    <w:p w14:paraId="1DD111DC" w14:textId="77777777" w:rsidR="00592BBF" w:rsidRPr="009B6ABB" w:rsidRDefault="00B77D46"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rPr>
        <w:t xml:space="preserve">13.2. Все уведомления Сторон, связанные с исполнением настоящего </w:t>
      </w:r>
      <w:r w:rsidR="00D31211" w:rsidRPr="009B6ABB">
        <w:rPr>
          <w:sz w:val="20"/>
          <w:szCs w:val="20"/>
        </w:rPr>
        <w:t>договора</w:t>
      </w:r>
      <w:r w:rsidRPr="009B6ABB">
        <w:rPr>
          <w:sz w:val="20"/>
          <w:szCs w:val="20"/>
        </w:rPr>
        <w:t xml:space="preserve">, направляются в письменной форме по почте заказным письмом по фактическому адресу Стороны, указанному в настоящем </w:t>
      </w:r>
      <w:r w:rsidR="00D31211" w:rsidRPr="009B6ABB">
        <w:rPr>
          <w:sz w:val="20"/>
          <w:szCs w:val="20"/>
        </w:rPr>
        <w:t>договоре</w:t>
      </w:r>
      <w:r w:rsidRPr="009B6ABB">
        <w:rPr>
          <w:sz w:val="20"/>
          <w:szCs w:val="20"/>
        </w:rPr>
        <w:t xml:space="preserve">, а также могут быть </w:t>
      </w:r>
      <w:r w:rsidRPr="009B6ABB">
        <w:rPr>
          <w:sz w:val="20"/>
          <w:szCs w:val="20"/>
        </w:rPr>
        <w:lastRenderedPageBreak/>
        <w:t>направлены с использованием факсимильной связи, электронной почты с последующим предоставлением оригинала или в электронной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78A6E954" w14:textId="77777777" w:rsidR="00592BBF" w:rsidRPr="009B6ABB" w:rsidRDefault="00B77D46" w:rsidP="009B6ABB">
      <w:pPr>
        <w:widowControl w:val="0"/>
        <w:tabs>
          <w:tab w:val="left" w:pos="851"/>
          <w:tab w:val="left" w:pos="993"/>
        </w:tabs>
        <w:ind w:right="44" w:firstLine="426"/>
        <w:jc w:val="both"/>
        <w:rPr>
          <w:sz w:val="20"/>
          <w:szCs w:val="20"/>
        </w:rPr>
      </w:pPr>
      <w:r w:rsidRPr="009B6ABB">
        <w:rPr>
          <w:sz w:val="20"/>
          <w:szCs w:val="20"/>
        </w:rPr>
        <w:t xml:space="preserve">13.3. Во всем, что не предусмотрено настоящим </w:t>
      </w:r>
      <w:r w:rsidR="00105F50" w:rsidRPr="009B6ABB">
        <w:rPr>
          <w:sz w:val="20"/>
          <w:szCs w:val="20"/>
        </w:rPr>
        <w:t>договор</w:t>
      </w:r>
      <w:r w:rsidRPr="009B6ABB">
        <w:rPr>
          <w:sz w:val="20"/>
          <w:szCs w:val="20"/>
        </w:rPr>
        <w:t>ом, Стороны руководствуются действующим законодательством Российской Федерации.</w:t>
      </w:r>
    </w:p>
    <w:p w14:paraId="36523580" w14:textId="77777777" w:rsidR="00592BBF" w:rsidRPr="009B6ABB" w:rsidRDefault="00B77D46"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rPr>
        <w:t xml:space="preserve">13.4. </w:t>
      </w:r>
      <w:r w:rsidR="00105F50" w:rsidRPr="009B6ABB">
        <w:rPr>
          <w:sz w:val="20"/>
          <w:szCs w:val="20"/>
        </w:rPr>
        <w:t>Договор</w:t>
      </w:r>
      <w:r w:rsidRPr="009B6ABB">
        <w:rPr>
          <w:sz w:val="20"/>
          <w:szCs w:val="20"/>
        </w:rPr>
        <w:t xml:space="preserve"> составлен в форме электронного документа, подписан усиленными электронными подписями Сторон.</w:t>
      </w:r>
    </w:p>
    <w:p w14:paraId="0ADB3E41" w14:textId="77777777" w:rsidR="003B0350" w:rsidRPr="009B6ABB" w:rsidRDefault="003B0350"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rPr>
        <w:t>13.5. Официальным языком Договора является русский язык. Настоящий Договор составлен и заключен в электронном виде, имеющем силу юридически равнозначную Договора, подписанным в бумажном виде. Юридическую значимость электронного Договора регулирует регламент применения электронной цифровой подписи, Федеральный закон от 06.04.2011г. №63-ФЗ «Об электронной подписи» и иные нормативные акты Российской Федерации</w:t>
      </w:r>
    </w:p>
    <w:p w14:paraId="17EFF36C" w14:textId="77777777" w:rsidR="003B0350" w:rsidRPr="009B6ABB" w:rsidRDefault="003B0350" w:rsidP="009B6ABB">
      <w:pPr>
        <w:widowControl w:val="0"/>
        <w:shd w:val="clear" w:color="auto" w:fill="FFFFFF" w:themeFill="background1"/>
        <w:tabs>
          <w:tab w:val="left" w:pos="851"/>
          <w:tab w:val="left" w:pos="993"/>
        </w:tabs>
        <w:ind w:right="44" w:firstLine="426"/>
        <w:jc w:val="both"/>
        <w:rPr>
          <w:sz w:val="20"/>
          <w:szCs w:val="20"/>
        </w:rPr>
      </w:pPr>
      <w:r w:rsidRPr="009B6ABB">
        <w:rPr>
          <w:sz w:val="20"/>
          <w:szCs w:val="20"/>
        </w:rPr>
        <w:t xml:space="preserve">В случае разночтений в текстах, написанных на разных языках, официальный язык </w:t>
      </w:r>
      <w:r w:rsidR="004A0744" w:rsidRPr="009B6ABB">
        <w:rPr>
          <w:sz w:val="20"/>
          <w:szCs w:val="20"/>
        </w:rPr>
        <w:t>Договора</w:t>
      </w:r>
      <w:r w:rsidRPr="009B6ABB">
        <w:rPr>
          <w:sz w:val="20"/>
          <w:szCs w:val="20"/>
        </w:rPr>
        <w:t xml:space="preserve"> признается основным для решения всех вопросов, касающихся значения или интерпретации </w:t>
      </w:r>
      <w:r w:rsidR="004A0744" w:rsidRPr="009B6ABB">
        <w:rPr>
          <w:sz w:val="20"/>
          <w:szCs w:val="20"/>
        </w:rPr>
        <w:t>Договора</w:t>
      </w:r>
      <w:r w:rsidRPr="009B6ABB">
        <w:rPr>
          <w:sz w:val="20"/>
          <w:szCs w:val="20"/>
        </w:rPr>
        <w:t>.</w:t>
      </w:r>
    </w:p>
    <w:p w14:paraId="6B5A255D" w14:textId="77777777" w:rsidR="00592BBF" w:rsidRPr="009B6ABB" w:rsidRDefault="00592BBF" w:rsidP="009B6ABB">
      <w:pPr>
        <w:widowControl w:val="0"/>
        <w:shd w:val="clear" w:color="auto" w:fill="FFFFFF" w:themeFill="background1"/>
        <w:tabs>
          <w:tab w:val="left" w:pos="709"/>
          <w:tab w:val="left" w:pos="851"/>
          <w:tab w:val="left" w:pos="993"/>
        </w:tabs>
        <w:ind w:right="44" w:firstLine="426"/>
        <w:jc w:val="both"/>
        <w:rPr>
          <w:sz w:val="20"/>
          <w:szCs w:val="20"/>
        </w:rPr>
      </w:pPr>
    </w:p>
    <w:p w14:paraId="7C584449" w14:textId="77777777" w:rsidR="00592BBF" w:rsidRPr="009B6ABB" w:rsidRDefault="00B77D46" w:rsidP="009B6ABB">
      <w:pPr>
        <w:widowControl w:val="0"/>
        <w:shd w:val="clear" w:color="auto" w:fill="FFFFFF" w:themeFill="background1"/>
        <w:tabs>
          <w:tab w:val="left" w:pos="709"/>
          <w:tab w:val="left" w:pos="851"/>
          <w:tab w:val="left" w:pos="993"/>
        </w:tabs>
        <w:ind w:right="44" w:firstLine="426"/>
        <w:jc w:val="center"/>
        <w:rPr>
          <w:b/>
          <w:sz w:val="20"/>
          <w:szCs w:val="20"/>
        </w:rPr>
      </w:pPr>
      <w:r w:rsidRPr="009B6ABB">
        <w:rPr>
          <w:b/>
          <w:sz w:val="20"/>
          <w:szCs w:val="20"/>
        </w:rPr>
        <w:t xml:space="preserve">14. ПРИЛОЖЕНИЯ К </w:t>
      </w:r>
      <w:r w:rsidR="00105F50" w:rsidRPr="009B6ABB">
        <w:rPr>
          <w:b/>
          <w:sz w:val="20"/>
          <w:szCs w:val="20"/>
        </w:rPr>
        <w:t>ДОГОВОРУ</w:t>
      </w:r>
    </w:p>
    <w:p w14:paraId="6140AD1D" w14:textId="4C325672" w:rsidR="00592BBF" w:rsidRPr="009B6ABB" w:rsidRDefault="00B77D46" w:rsidP="009B6ABB">
      <w:pPr>
        <w:widowControl w:val="0"/>
        <w:shd w:val="clear" w:color="auto" w:fill="FFFFFF" w:themeFill="background1"/>
        <w:tabs>
          <w:tab w:val="left" w:pos="851"/>
          <w:tab w:val="left" w:pos="993"/>
        </w:tabs>
        <w:ind w:right="44" w:firstLine="426"/>
        <w:rPr>
          <w:sz w:val="20"/>
          <w:szCs w:val="20"/>
        </w:rPr>
      </w:pPr>
      <w:r w:rsidRPr="009B6ABB">
        <w:rPr>
          <w:sz w:val="20"/>
          <w:szCs w:val="20"/>
        </w:rPr>
        <w:t>14.1. Приложение</w:t>
      </w:r>
      <w:r w:rsidR="003112CC" w:rsidRPr="009B6ABB">
        <w:rPr>
          <w:sz w:val="20"/>
          <w:szCs w:val="20"/>
        </w:rPr>
        <w:t xml:space="preserve"> №</w:t>
      </w:r>
      <w:r w:rsidRPr="009B6ABB">
        <w:rPr>
          <w:sz w:val="20"/>
          <w:szCs w:val="20"/>
        </w:rPr>
        <w:t xml:space="preserve"> 1. </w:t>
      </w:r>
      <w:r w:rsidR="0023080C">
        <w:rPr>
          <w:sz w:val="20"/>
          <w:szCs w:val="20"/>
        </w:rPr>
        <w:t>Локальный сметный расчет (смета)</w:t>
      </w:r>
      <w:r w:rsidR="003112CC" w:rsidRPr="009B6ABB">
        <w:rPr>
          <w:sz w:val="20"/>
          <w:szCs w:val="20"/>
        </w:rPr>
        <w:t>;</w:t>
      </w:r>
      <w:r w:rsidRPr="009B6ABB">
        <w:rPr>
          <w:sz w:val="20"/>
          <w:szCs w:val="20"/>
        </w:rPr>
        <w:t xml:space="preserve"> </w:t>
      </w:r>
    </w:p>
    <w:p w14:paraId="093E1079" w14:textId="77777777" w:rsidR="00592BBF" w:rsidRPr="009B6ABB" w:rsidRDefault="00B77D46" w:rsidP="009B6ABB">
      <w:pPr>
        <w:widowControl w:val="0"/>
        <w:shd w:val="clear" w:color="auto" w:fill="FFFFFF" w:themeFill="background1"/>
        <w:tabs>
          <w:tab w:val="left" w:pos="851"/>
          <w:tab w:val="left" w:pos="993"/>
        </w:tabs>
        <w:ind w:right="44" w:firstLine="426"/>
        <w:rPr>
          <w:sz w:val="20"/>
          <w:szCs w:val="20"/>
        </w:rPr>
      </w:pPr>
      <w:r w:rsidRPr="009B6ABB">
        <w:rPr>
          <w:sz w:val="20"/>
          <w:szCs w:val="20"/>
        </w:rPr>
        <w:t>14.2. Приложение</w:t>
      </w:r>
      <w:r w:rsidR="003112CC" w:rsidRPr="009B6ABB">
        <w:rPr>
          <w:sz w:val="20"/>
          <w:szCs w:val="20"/>
        </w:rPr>
        <w:t xml:space="preserve"> №</w:t>
      </w:r>
      <w:r w:rsidRPr="009B6ABB">
        <w:rPr>
          <w:sz w:val="20"/>
          <w:szCs w:val="20"/>
        </w:rPr>
        <w:t xml:space="preserve"> 2. Техническ</w:t>
      </w:r>
      <w:r w:rsidR="002E151C" w:rsidRPr="009B6ABB">
        <w:rPr>
          <w:sz w:val="20"/>
          <w:szCs w:val="20"/>
        </w:rPr>
        <w:t>ое задание</w:t>
      </w:r>
      <w:r w:rsidR="003112CC" w:rsidRPr="009B6ABB">
        <w:rPr>
          <w:sz w:val="20"/>
          <w:szCs w:val="20"/>
        </w:rPr>
        <w:t>;</w:t>
      </w:r>
    </w:p>
    <w:p w14:paraId="0D457BD1" w14:textId="77777777" w:rsidR="003112CC" w:rsidRPr="00AD1106" w:rsidRDefault="003112CC" w:rsidP="00AD1106">
      <w:pPr>
        <w:widowControl w:val="0"/>
        <w:shd w:val="clear" w:color="auto" w:fill="FFFFFF" w:themeFill="background1"/>
        <w:tabs>
          <w:tab w:val="left" w:pos="709"/>
        </w:tabs>
        <w:ind w:right="-285" w:firstLine="709"/>
        <w:rPr>
          <w:sz w:val="20"/>
          <w:szCs w:val="20"/>
        </w:rPr>
      </w:pPr>
    </w:p>
    <w:p w14:paraId="3DABC244" w14:textId="77777777" w:rsidR="00592BBF" w:rsidRPr="00AD1106" w:rsidRDefault="00592BBF" w:rsidP="00AD1106">
      <w:pPr>
        <w:pStyle w:val="ConsNormal"/>
        <w:tabs>
          <w:tab w:val="left" w:pos="709"/>
        </w:tabs>
        <w:ind w:right="-285" w:firstLine="0"/>
        <w:jc w:val="center"/>
        <w:rPr>
          <w:rFonts w:ascii="Times New Roman" w:hAnsi="Times New Roman"/>
          <w:b/>
          <w:sz w:val="20"/>
          <w:szCs w:val="20"/>
        </w:rPr>
      </w:pPr>
    </w:p>
    <w:p w14:paraId="01486D2B" w14:textId="77777777" w:rsidR="00592BBF" w:rsidRPr="00AD1106" w:rsidRDefault="00B77D46" w:rsidP="00AD1106">
      <w:pPr>
        <w:widowControl w:val="0"/>
        <w:ind w:right="-285" w:firstLine="709"/>
        <w:jc w:val="center"/>
        <w:rPr>
          <w:b/>
          <w:sz w:val="20"/>
          <w:szCs w:val="20"/>
        </w:rPr>
      </w:pPr>
      <w:r w:rsidRPr="00AD1106">
        <w:rPr>
          <w:b/>
          <w:sz w:val="20"/>
          <w:szCs w:val="20"/>
        </w:rPr>
        <w:t>15. МЕСТОНАХОЖДЕНИЕ И БАНКОВСКИЕ РЕКВИЗИТЫ СТОРОН</w:t>
      </w:r>
    </w:p>
    <w:tbl>
      <w:tblPr>
        <w:tblW w:w="5000" w:type="pct"/>
        <w:tblLook w:val="01E0" w:firstRow="1" w:lastRow="1" w:firstColumn="1" w:lastColumn="1" w:noHBand="0" w:noVBand="0"/>
      </w:tblPr>
      <w:tblGrid>
        <w:gridCol w:w="5146"/>
        <w:gridCol w:w="5344"/>
      </w:tblGrid>
      <w:tr w:rsidR="00E50D4F" w:rsidRPr="00AD1106" w14:paraId="308B8C80" w14:textId="77777777" w:rsidTr="00E50D4F">
        <w:tc>
          <w:tcPr>
            <w:tcW w:w="5043" w:type="dxa"/>
          </w:tcPr>
          <w:p w14:paraId="5290C284" w14:textId="77777777" w:rsidR="00E50D4F" w:rsidRPr="008A6CE1" w:rsidRDefault="00E50D4F" w:rsidP="00B83AE1">
            <w:pPr>
              <w:pStyle w:val="TableParagraph"/>
              <w:spacing w:line="204" w:lineRule="exact"/>
              <w:jc w:val="center"/>
              <w:rPr>
                <w:b/>
                <w:sz w:val="20"/>
              </w:rPr>
            </w:pPr>
            <w:r w:rsidRPr="008A6CE1">
              <w:rPr>
                <w:b/>
                <w:sz w:val="20"/>
              </w:rPr>
              <w:t>Заказчик</w:t>
            </w:r>
          </w:p>
          <w:p w14:paraId="16832F21" w14:textId="77777777" w:rsidR="00E50D4F" w:rsidRDefault="00E50D4F" w:rsidP="00B83AE1">
            <w:pPr>
              <w:pStyle w:val="TableParagraph"/>
              <w:spacing w:line="210" w:lineRule="exact"/>
              <w:jc w:val="center"/>
              <w:rPr>
                <w:b/>
                <w:sz w:val="20"/>
              </w:rPr>
            </w:pPr>
            <w:r w:rsidRPr="008A6CE1">
              <w:rPr>
                <w:b/>
                <w:sz w:val="20"/>
              </w:rPr>
              <w:t xml:space="preserve">Автономное стационарное учреждение социального обслуживания Омской области «Екатерининский дом-интернат </w:t>
            </w:r>
          </w:p>
          <w:p w14:paraId="41B3B684" w14:textId="77777777" w:rsidR="00E50D4F" w:rsidRPr="008A6CE1" w:rsidRDefault="00E50D4F" w:rsidP="00B83AE1">
            <w:pPr>
              <w:pStyle w:val="TableParagraph"/>
              <w:spacing w:line="210" w:lineRule="exact"/>
              <w:jc w:val="center"/>
              <w:rPr>
                <w:b/>
                <w:sz w:val="20"/>
              </w:rPr>
            </w:pPr>
            <w:r w:rsidRPr="008A6CE1">
              <w:rPr>
                <w:b/>
                <w:sz w:val="20"/>
              </w:rPr>
              <w:t>имени В.П. Ярушкина»</w:t>
            </w:r>
          </w:p>
          <w:p w14:paraId="266DC244" w14:textId="77777777" w:rsidR="00E50D4F" w:rsidRPr="008A6CE1" w:rsidRDefault="00E50D4F" w:rsidP="00B83AE1">
            <w:pPr>
              <w:pStyle w:val="TableParagraph"/>
              <w:spacing w:line="210" w:lineRule="exact"/>
              <w:rPr>
                <w:sz w:val="20"/>
              </w:rPr>
            </w:pPr>
            <w:r w:rsidRPr="008A6CE1">
              <w:rPr>
                <w:sz w:val="20"/>
              </w:rPr>
              <w:t>ИНН 5535003240</w:t>
            </w:r>
          </w:p>
          <w:p w14:paraId="5BC27C26" w14:textId="77777777" w:rsidR="00E50D4F" w:rsidRPr="008A6CE1" w:rsidRDefault="00E50D4F" w:rsidP="00B83AE1">
            <w:pPr>
              <w:pStyle w:val="TableParagraph"/>
              <w:spacing w:line="210" w:lineRule="exact"/>
              <w:rPr>
                <w:sz w:val="20"/>
              </w:rPr>
            </w:pPr>
            <w:r w:rsidRPr="008A6CE1">
              <w:rPr>
                <w:sz w:val="20"/>
              </w:rPr>
              <w:t>КПП 553501001</w:t>
            </w:r>
          </w:p>
          <w:p w14:paraId="4F21A8A7" w14:textId="77777777" w:rsidR="00E50D4F" w:rsidRPr="008A6CE1" w:rsidRDefault="00E50D4F" w:rsidP="00B83AE1">
            <w:pPr>
              <w:pStyle w:val="TableParagraph"/>
              <w:spacing w:line="209" w:lineRule="exact"/>
              <w:rPr>
                <w:sz w:val="20"/>
              </w:rPr>
            </w:pPr>
            <w:r w:rsidRPr="008A6CE1">
              <w:rPr>
                <w:sz w:val="20"/>
              </w:rPr>
              <w:t xml:space="preserve">Адрес: 646510, Омская область, Тарский р-н, с Екатерининское, </w:t>
            </w:r>
            <w:proofErr w:type="spellStart"/>
            <w:r w:rsidRPr="008A6CE1">
              <w:rPr>
                <w:sz w:val="20"/>
              </w:rPr>
              <w:t>Интернатовская</w:t>
            </w:r>
            <w:proofErr w:type="spellEnd"/>
            <w:r w:rsidRPr="008A6CE1">
              <w:rPr>
                <w:sz w:val="20"/>
              </w:rPr>
              <w:t xml:space="preserve"> </w:t>
            </w:r>
            <w:proofErr w:type="spellStart"/>
            <w:r w:rsidRPr="008A6CE1">
              <w:rPr>
                <w:sz w:val="20"/>
              </w:rPr>
              <w:t>ул</w:t>
            </w:r>
            <w:proofErr w:type="spellEnd"/>
            <w:r w:rsidRPr="008A6CE1">
              <w:rPr>
                <w:sz w:val="20"/>
              </w:rPr>
              <w:t xml:space="preserve">, д. 6 </w:t>
            </w:r>
          </w:p>
          <w:p w14:paraId="594FE941" w14:textId="77777777" w:rsidR="00E50D4F" w:rsidRPr="008A6CE1" w:rsidRDefault="00E50D4F" w:rsidP="00B83AE1">
            <w:pPr>
              <w:pStyle w:val="TableParagraph"/>
              <w:spacing w:line="209" w:lineRule="exact"/>
              <w:rPr>
                <w:sz w:val="20"/>
              </w:rPr>
            </w:pPr>
            <w:r w:rsidRPr="008A6CE1">
              <w:rPr>
                <w:sz w:val="20"/>
              </w:rPr>
              <w:t xml:space="preserve">Телефон: </w:t>
            </w:r>
            <w:r w:rsidRPr="008A6CE1">
              <w:rPr>
                <w:sz w:val="20"/>
                <w:szCs w:val="20"/>
              </w:rPr>
              <w:t>8-381-7131228</w:t>
            </w:r>
          </w:p>
          <w:p w14:paraId="69B4539A" w14:textId="77777777" w:rsidR="00E50D4F" w:rsidRPr="008A6CE1" w:rsidRDefault="00E50D4F" w:rsidP="00B83AE1">
            <w:pPr>
              <w:pStyle w:val="TableParagraph"/>
              <w:spacing w:line="210" w:lineRule="exact"/>
              <w:rPr>
                <w:sz w:val="20"/>
              </w:rPr>
            </w:pPr>
            <w:r w:rsidRPr="008A6CE1">
              <w:rPr>
                <w:sz w:val="20"/>
              </w:rPr>
              <w:t>E-</w:t>
            </w:r>
            <w:proofErr w:type="spellStart"/>
            <w:r w:rsidRPr="008A6CE1">
              <w:rPr>
                <w:sz w:val="20"/>
              </w:rPr>
              <w:t>mail</w:t>
            </w:r>
            <w:proofErr w:type="spellEnd"/>
            <w:r w:rsidRPr="008A6CE1">
              <w:rPr>
                <w:sz w:val="20"/>
              </w:rPr>
              <w:t xml:space="preserve">: </w:t>
            </w:r>
            <w:proofErr w:type="spellStart"/>
            <w:r w:rsidRPr="008A6CE1">
              <w:rPr>
                <w:sz w:val="20"/>
                <w:szCs w:val="20"/>
                <w:lang w:val="en-US" w:eastAsia="zh-CN"/>
              </w:rPr>
              <w:t>ekaterin</w:t>
            </w:r>
            <w:proofErr w:type="spellEnd"/>
            <w:r w:rsidRPr="008A6CE1">
              <w:rPr>
                <w:sz w:val="20"/>
                <w:szCs w:val="20"/>
                <w:lang w:eastAsia="zh-CN"/>
              </w:rPr>
              <w:t>_</w:t>
            </w:r>
            <w:proofErr w:type="spellStart"/>
            <w:r w:rsidRPr="008A6CE1">
              <w:rPr>
                <w:sz w:val="20"/>
                <w:szCs w:val="20"/>
                <w:lang w:val="en-US" w:eastAsia="zh-CN"/>
              </w:rPr>
              <w:t>internat</w:t>
            </w:r>
            <w:proofErr w:type="spellEnd"/>
            <w:r w:rsidRPr="008A6CE1">
              <w:rPr>
                <w:sz w:val="20"/>
                <w:szCs w:val="20"/>
                <w:lang w:eastAsia="zh-CN"/>
              </w:rPr>
              <w:t>@</w:t>
            </w:r>
            <w:proofErr w:type="spellStart"/>
            <w:r w:rsidRPr="008A6CE1">
              <w:rPr>
                <w:sz w:val="20"/>
                <w:szCs w:val="20"/>
                <w:lang w:val="en-US" w:eastAsia="zh-CN"/>
              </w:rPr>
              <w:t>mtsr</w:t>
            </w:r>
            <w:proofErr w:type="spellEnd"/>
            <w:r w:rsidRPr="008A6CE1">
              <w:rPr>
                <w:sz w:val="20"/>
                <w:szCs w:val="20"/>
                <w:lang w:eastAsia="zh-CN"/>
              </w:rPr>
              <w:t>.</w:t>
            </w:r>
            <w:proofErr w:type="spellStart"/>
            <w:r w:rsidRPr="008A6CE1">
              <w:rPr>
                <w:sz w:val="20"/>
                <w:szCs w:val="20"/>
                <w:lang w:val="en-US" w:eastAsia="zh-CN"/>
              </w:rPr>
              <w:t>omskportal</w:t>
            </w:r>
            <w:proofErr w:type="spellEnd"/>
            <w:r w:rsidRPr="008A6CE1">
              <w:rPr>
                <w:sz w:val="20"/>
                <w:szCs w:val="20"/>
                <w:lang w:eastAsia="zh-CN"/>
              </w:rPr>
              <w:t>.</w:t>
            </w:r>
            <w:proofErr w:type="spellStart"/>
            <w:r w:rsidRPr="008A6CE1">
              <w:rPr>
                <w:sz w:val="20"/>
                <w:szCs w:val="20"/>
                <w:lang w:val="en-US" w:eastAsia="zh-CN"/>
              </w:rPr>
              <w:t>ru</w:t>
            </w:r>
            <w:proofErr w:type="spellEnd"/>
          </w:p>
          <w:p w14:paraId="45F837DA" w14:textId="77777777" w:rsidR="00E50D4F" w:rsidRPr="008A6CE1" w:rsidRDefault="00E50D4F" w:rsidP="00B83AE1">
            <w:pPr>
              <w:pStyle w:val="TableParagraph"/>
              <w:spacing w:line="210" w:lineRule="exact"/>
              <w:rPr>
                <w:sz w:val="20"/>
              </w:rPr>
            </w:pPr>
            <w:r w:rsidRPr="008A6CE1">
              <w:rPr>
                <w:sz w:val="20"/>
              </w:rPr>
              <w:t>Получатель: АСУСО «Екатерининский ДИ»</w:t>
            </w:r>
          </w:p>
          <w:p w14:paraId="5E83782A" w14:textId="77777777" w:rsidR="00E50D4F" w:rsidRPr="008A6CE1" w:rsidRDefault="00E50D4F" w:rsidP="00B83AE1">
            <w:pPr>
              <w:pStyle w:val="TableParagraph"/>
              <w:spacing w:line="210" w:lineRule="exact"/>
              <w:rPr>
                <w:sz w:val="20"/>
              </w:rPr>
            </w:pPr>
            <w:r w:rsidRPr="008A6CE1">
              <w:rPr>
                <w:sz w:val="20"/>
              </w:rPr>
              <w:t xml:space="preserve">л/с </w:t>
            </w:r>
            <w:r w:rsidRPr="008A6CE1">
              <w:rPr>
                <w:sz w:val="20"/>
                <w:szCs w:val="20"/>
              </w:rPr>
              <w:t xml:space="preserve">015.33.088.8 </w:t>
            </w:r>
            <w:r w:rsidRPr="008A6CE1">
              <w:rPr>
                <w:sz w:val="20"/>
              </w:rPr>
              <w:t>в Министерстве финансов Омской</w:t>
            </w:r>
          </w:p>
          <w:p w14:paraId="74A5D885" w14:textId="77777777" w:rsidR="00E50D4F" w:rsidRPr="008A6CE1" w:rsidRDefault="00E50D4F" w:rsidP="00B83AE1">
            <w:pPr>
              <w:pStyle w:val="TableParagraph"/>
              <w:spacing w:line="209" w:lineRule="exact"/>
              <w:rPr>
                <w:sz w:val="20"/>
              </w:rPr>
            </w:pPr>
            <w:r w:rsidRPr="008A6CE1">
              <w:rPr>
                <w:sz w:val="20"/>
              </w:rPr>
              <w:t>области</w:t>
            </w:r>
          </w:p>
          <w:p w14:paraId="5604F6EC" w14:textId="77777777" w:rsidR="00E51676" w:rsidRPr="008A6CE1" w:rsidRDefault="00E50D4F" w:rsidP="00E51676">
            <w:pPr>
              <w:pStyle w:val="TableParagraph"/>
              <w:spacing w:line="209" w:lineRule="exact"/>
              <w:rPr>
                <w:sz w:val="20"/>
              </w:rPr>
            </w:pPr>
            <w:r w:rsidRPr="008A6CE1">
              <w:rPr>
                <w:sz w:val="20"/>
              </w:rPr>
              <w:t xml:space="preserve">Банк: </w:t>
            </w:r>
            <w:r w:rsidR="00E51676" w:rsidRPr="00201B92">
              <w:rPr>
                <w:sz w:val="20"/>
              </w:rPr>
              <w:t>ОКЦ №6 Сибирского ГУ Банка России //УФК по Омской области г. Омск</w:t>
            </w:r>
          </w:p>
          <w:p w14:paraId="03E3DE7D" w14:textId="1781A097" w:rsidR="00E50D4F" w:rsidRPr="008A6CE1" w:rsidRDefault="00E50D4F" w:rsidP="00B83AE1">
            <w:pPr>
              <w:pStyle w:val="TableParagraph"/>
              <w:spacing w:line="210" w:lineRule="exact"/>
              <w:rPr>
                <w:sz w:val="20"/>
              </w:rPr>
            </w:pPr>
            <w:r w:rsidRPr="008A6CE1">
              <w:rPr>
                <w:sz w:val="20"/>
              </w:rPr>
              <w:t>Р/</w:t>
            </w:r>
            <w:proofErr w:type="spellStart"/>
            <w:r w:rsidRPr="008A6CE1">
              <w:rPr>
                <w:sz w:val="20"/>
              </w:rPr>
              <w:t>сч</w:t>
            </w:r>
            <w:proofErr w:type="spellEnd"/>
            <w:r w:rsidRPr="008A6CE1">
              <w:rPr>
                <w:sz w:val="20"/>
              </w:rPr>
              <w:t>: 03224643520000005201</w:t>
            </w:r>
          </w:p>
          <w:p w14:paraId="57DB1F4D" w14:textId="77777777" w:rsidR="00E50D4F" w:rsidRPr="008A6CE1" w:rsidRDefault="00E50D4F" w:rsidP="00B83AE1">
            <w:pPr>
              <w:pStyle w:val="TableParagraph"/>
              <w:spacing w:line="211" w:lineRule="exact"/>
              <w:rPr>
                <w:sz w:val="20"/>
              </w:rPr>
            </w:pPr>
            <w:r w:rsidRPr="008A6CE1">
              <w:rPr>
                <w:sz w:val="20"/>
              </w:rPr>
              <w:t>БИК: 0156209001</w:t>
            </w:r>
          </w:p>
          <w:p w14:paraId="0C4CA82A" w14:textId="77777777" w:rsidR="00E50D4F" w:rsidRPr="008A6CE1" w:rsidRDefault="00E50D4F" w:rsidP="00B83AE1">
            <w:pPr>
              <w:pStyle w:val="TableParagraph"/>
              <w:spacing w:line="211" w:lineRule="exact"/>
              <w:rPr>
                <w:b/>
                <w:sz w:val="20"/>
              </w:rPr>
            </w:pPr>
          </w:p>
        </w:tc>
        <w:tc>
          <w:tcPr>
            <w:tcW w:w="5237" w:type="dxa"/>
          </w:tcPr>
          <w:p w14:paraId="73DC08E7" w14:textId="77777777" w:rsidR="00E50D4F" w:rsidRPr="00AD1106" w:rsidRDefault="00E50D4F" w:rsidP="00AD1106">
            <w:pPr>
              <w:widowControl w:val="0"/>
              <w:shd w:val="clear" w:color="auto" w:fill="FFFFFF" w:themeFill="background1"/>
              <w:ind w:right="-285"/>
              <w:rPr>
                <w:sz w:val="20"/>
                <w:szCs w:val="20"/>
              </w:rPr>
            </w:pPr>
            <w:r w:rsidRPr="00AD1106">
              <w:rPr>
                <w:b/>
                <w:bCs/>
                <w:sz w:val="20"/>
                <w:szCs w:val="20"/>
              </w:rPr>
              <w:t>Исполнитель</w:t>
            </w:r>
          </w:p>
          <w:p w14:paraId="5B4E8838" w14:textId="77777777" w:rsidR="00E50D4F" w:rsidRDefault="00E50D4F" w:rsidP="00E50D4F">
            <w:pPr>
              <w:widowControl w:val="0"/>
              <w:shd w:val="clear" w:color="auto" w:fill="FFFFFF" w:themeFill="background1"/>
              <w:ind w:right="-285"/>
              <w:rPr>
                <w:sz w:val="20"/>
                <w:szCs w:val="20"/>
              </w:rPr>
            </w:pPr>
            <w:r w:rsidRPr="00AD1106">
              <w:rPr>
                <w:bCs/>
                <w:sz w:val="20"/>
                <w:szCs w:val="20"/>
              </w:rPr>
              <w:t>(наименование Исполнителя)</w:t>
            </w:r>
            <w:r w:rsidRPr="00AD1106">
              <w:rPr>
                <w:sz w:val="20"/>
                <w:szCs w:val="20"/>
              </w:rPr>
              <w:t xml:space="preserve"> </w:t>
            </w:r>
          </w:p>
          <w:p w14:paraId="6ECCA163" w14:textId="77777777" w:rsidR="00E50D4F" w:rsidRDefault="00E50D4F" w:rsidP="00E50D4F">
            <w:pPr>
              <w:widowControl w:val="0"/>
              <w:shd w:val="clear" w:color="auto" w:fill="FFFFFF" w:themeFill="background1"/>
              <w:ind w:right="-285"/>
              <w:rPr>
                <w:sz w:val="20"/>
                <w:szCs w:val="20"/>
              </w:rPr>
            </w:pPr>
          </w:p>
          <w:p w14:paraId="3B583306" w14:textId="77777777" w:rsidR="00E50D4F" w:rsidRDefault="00E50D4F" w:rsidP="00E50D4F">
            <w:pPr>
              <w:widowControl w:val="0"/>
              <w:shd w:val="clear" w:color="auto" w:fill="FFFFFF" w:themeFill="background1"/>
              <w:ind w:right="-285"/>
              <w:rPr>
                <w:sz w:val="20"/>
                <w:szCs w:val="20"/>
              </w:rPr>
            </w:pPr>
          </w:p>
          <w:p w14:paraId="41AA41EC" w14:textId="77777777" w:rsidR="00E50D4F" w:rsidRDefault="00E50D4F" w:rsidP="00E50D4F">
            <w:pPr>
              <w:widowControl w:val="0"/>
              <w:shd w:val="clear" w:color="auto" w:fill="FFFFFF" w:themeFill="background1"/>
              <w:ind w:right="-285"/>
              <w:rPr>
                <w:sz w:val="20"/>
                <w:szCs w:val="20"/>
              </w:rPr>
            </w:pPr>
          </w:p>
          <w:p w14:paraId="3BAFE548" w14:textId="77777777" w:rsidR="00E50D4F" w:rsidRPr="00AD1106" w:rsidRDefault="00E50D4F" w:rsidP="00E50D4F">
            <w:pPr>
              <w:widowControl w:val="0"/>
              <w:shd w:val="clear" w:color="auto" w:fill="FFFFFF" w:themeFill="background1"/>
              <w:ind w:right="-285"/>
              <w:rPr>
                <w:sz w:val="20"/>
                <w:szCs w:val="20"/>
              </w:rPr>
            </w:pPr>
            <w:r w:rsidRPr="00AD1106">
              <w:rPr>
                <w:sz w:val="20"/>
                <w:szCs w:val="20"/>
              </w:rPr>
              <w:t>ИНН ___________, КПП ____________,</w:t>
            </w:r>
          </w:p>
          <w:p w14:paraId="65FBE03C" w14:textId="77777777" w:rsidR="00E50D4F" w:rsidRPr="00AD1106" w:rsidRDefault="00E50D4F" w:rsidP="00E50D4F">
            <w:pPr>
              <w:widowControl w:val="0"/>
              <w:shd w:val="clear" w:color="auto" w:fill="FFFFFF" w:themeFill="background1"/>
              <w:ind w:right="-285"/>
              <w:rPr>
                <w:sz w:val="20"/>
                <w:szCs w:val="20"/>
              </w:rPr>
            </w:pPr>
            <w:r w:rsidRPr="00AD1106">
              <w:rPr>
                <w:sz w:val="20"/>
                <w:szCs w:val="20"/>
              </w:rPr>
              <w:t>ОГРН ____________, ОКПО ___________</w:t>
            </w:r>
          </w:p>
          <w:p w14:paraId="0AD638EA" w14:textId="77777777" w:rsidR="00E50D4F" w:rsidRPr="00AD1106" w:rsidRDefault="00E50D4F" w:rsidP="00E50D4F">
            <w:pPr>
              <w:widowControl w:val="0"/>
              <w:shd w:val="clear" w:color="auto" w:fill="FFFFFF" w:themeFill="background1"/>
              <w:ind w:right="-285"/>
              <w:rPr>
                <w:sz w:val="20"/>
                <w:szCs w:val="20"/>
              </w:rPr>
            </w:pPr>
            <w:r w:rsidRPr="00AD1106">
              <w:rPr>
                <w:sz w:val="20"/>
                <w:szCs w:val="20"/>
              </w:rPr>
              <w:t xml:space="preserve">ОКТМО ___________, ОКФС ____, </w:t>
            </w:r>
          </w:p>
          <w:p w14:paraId="575217B0" w14:textId="77777777" w:rsidR="00E50D4F" w:rsidRPr="00AD1106" w:rsidRDefault="00E50D4F" w:rsidP="00E50D4F">
            <w:pPr>
              <w:widowControl w:val="0"/>
              <w:shd w:val="clear" w:color="auto" w:fill="FFFFFF" w:themeFill="background1"/>
              <w:ind w:right="-285"/>
              <w:rPr>
                <w:sz w:val="20"/>
                <w:szCs w:val="20"/>
              </w:rPr>
            </w:pPr>
            <w:r w:rsidRPr="00AD1106">
              <w:rPr>
                <w:sz w:val="20"/>
                <w:szCs w:val="20"/>
              </w:rPr>
              <w:t>ОКОПФ Место нахождения: _____________</w:t>
            </w:r>
          </w:p>
          <w:p w14:paraId="03639B00" w14:textId="77777777" w:rsidR="00E50D4F" w:rsidRPr="00AD1106" w:rsidRDefault="00E50D4F" w:rsidP="00E50D4F">
            <w:pPr>
              <w:widowControl w:val="0"/>
              <w:shd w:val="clear" w:color="auto" w:fill="FFFFFF" w:themeFill="background1"/>
              <w:ind w:right="-285"/>
              <w:rPr>
                <w:sz w:val="20"/>
                <w:szCs w:val="20"/>
              </w:rPr>
            </w:pPr>
            <w:r w:rsidRPr="00AD1106">
              <w:rPr>
                <w:sz w:val="20"/>
                <w:szCs w:val="20"/>
              </w:rPr>
              <w:t>Почтовый адрес: _______________</w:t>
            </w:r>
          </w:p>
          <w:p w14:paraId="1F3DFD3C" w14:textId="77777777" w:rsidR="00E50D4F" w:rsidRPr="00AD1106" w:rsidRDefault="00E50D4F" w:rsidP="00E50D4F">
            <w:pPr>
              <w:widowControl w:val="0"/>
              <w:shd w:val="clear" w:color="auto" w:fill="FFFFFF" w:themeFill="background1"/>
              <w:ind w:right="-285"/>
              <w:rPr>
                <w:sz w:val="20"/>
                <w:szCs w:val="20"/>
              </w:rPr>
            </w:pPr>
            <w:r w:rsidRPr="00AD1106">
              <w:rPr>
                <w:sz w:val="20"/>
                <w:szCs w:val="20"/>
              </w:rPr>
              <w:t>Телефон: ______________</w:t>
            </w:r>
          </w:p>
          <w:p w14:paraId="28289D0C" w14:textId="77777777" w:rsidR="00E50D4F" w:rsidRPr="00AD1106" w:rsidRDefault="00E50D4F" w:rsidP="00E50D4F">
            <w:pPr>
              <w:widowControl w:val="0"/>
              <w:shd w:val="clear" w:color="auto" w:fill="FFFFFF" w:themeFill="background1"/>
              <w:ind w:right="-285"/>
              <w:rPr>
                <w:sz w:val="20"/>
                <w:szCs w:val="20"/>
              </w:rPr>
            </w:pPr>
            <w:r w:rsidRPr="00AD1106">
              <w:rPr>
                <w:sz w:val="20"/>
                <w:szCs w:val="20"/>
              </w:rPr>
              <w:t>Факс: _________________</w:t>
            </w:r>
          </w:p>
          <w:p w14:paraId="391D9C51" w14:textId="77777777" w:rsidR="00E50D4F" w:rsidRPr="00AD1106" w:rsidRDefault="00E50D4F" w:rsidP="00E50D4F">
            <w:pPr>
              <w:widowControl w:val="0"/>
              <w:shd w:val="clear" w:color="auto" w:fill="FFFFFF" w:themeFill="background1"/>
              <w:ind w:right="-285"/>
              <w:rPr>
                <w:sz w:val="20"/>
                <w:szCs w:val="20"/>
              </w:rPr>
            </w:pPr>
            <w:r w:rsidRPr="00AD1106">
              <w:rPr>
                <w:sz w:val="20"/>
                <w:szCs w:val="20"/>
              </w:rPr>
              <w:t>Адрес электронной почты: ________________</w:t>
            </w:r>
          </w:p>
          <w:p w14:paraId="4002A9CA" w14:textId="77777777" w:rsidR="00E50D4F" w:rsidRPr="00AD1106" w:rsidRDefault="00E50D4F" w:rsidP="00E50D4F">
            <w:pPr>
              <w:widowControl w:val="0"/>
              <w:ind w:right="-285"/>
              <w:rPr>
                <w:sz w:val="20"/>
                <w:szCs w:val="20"/>
              </w:rPr>
            </w:pPr>
            <w:r w:rsidRPr="00AD1106">
              <w:rPr>
                <w:sz w:val="20"/>
                <w:szCs w:val="20"/>
              </w:rPr>
              <w:t>Банковские реквизиты: ______________</w:t>
            </w:r>
          </w:p>
          <w:p w14:paraId="41388678" w14:textId="77777777" w:rsidR="00E50D4F" w:rsidRPr="00AD1106" w:rsidRDefault="00E50D4F" w:rsidP="00AD1106">
            <w:pPr>
              <w:widowControl w:val="0"/>
              <w:shd w:val="clear" w:color="auto" w:fill="FFFFFF" w:themeFill="background1"/>
              <w:ind w:right="-285"/>
              <w:rPr>
                <w:bCs/>
                <w:sz w:val="20"/>
                <w:szCs w:val="20"/>
              </w:rPr>
            </w:pPr>
          </w:p>
        </w:tc>
      </w:tr>
      <w:tr w:rsidR="00E50D4F" w:rsidRPr="00AD1106" w14:paraId="5F246D73" w14:textId="77777777" w:rsidTr="00E50D4F">
        <w:tc>
          <w:tcPr>
            <w:tcW w:w="5043" w:type="dxa"/>
          </w:tcPr>
          <w:p w14:paraId="7499DB58" w14:textId="77777777" w:rsidR="00E50D4F" w:rsidRPr="008A6CE1" w:rsidRDefault="00E50D4F" w:rsidP="00B83AE1">
            <w:pPr>
              <w:pStyle w:val="TableParagraph"/>
              <w:tabs>
                <w:tab w:val="left" w:pos="2567"/>
              </w:tabs>
              <w:spacing w:line="221" w:lineRule="exact"/>
              <w:rPr>
                <w:sz w:val="20"/>
              </w:rPr>
            </w:pPr>
            <w:r w:rsidRPr="008A6CE1">
              <w:rPr>
                <w:sz w:val="20"/>
              </w:rPr>
              <w:t xml:space="preserve">Директор ЭЦП / </w:t>
            </w:r>
            <w:proofErr w:type="spellStart"/>
            <w:r w:rsidRPr="008A6CE1">
              <w:rPr>
                <w:sz w:val="20"/>
              </w:rPr>
              <w:t>И.М.Буторина</w:t>
            </w:r>
            <w:proofErr w:type="spellEnd"/>
          </w:p>
        </w:tc>
        <w:tc>
          <w:tcPr>
            <w:tcW w:w="5237" w:type="dxa"/>
          </w:tcPr>
          <w:p w14:paraId="4D80BECC" w14:textId="77777777" w:rsidR="00E50D4F" w:rsidRPr="00AD1106" w:rsidRDefault="00E50D4F" w:rsidP="00AD1106">
            <w:pPr>
              <w:widowControl w:val="0"/>
              <w:shd w:val="clear" w:color="auto" w:fill="FFFFFF" w:themeFill="background1"/>
              <w:ind w:right="-285"/>
              <w:rPr>
                <w:sz w:val="20"/>
                <w:szCs w:val="20"/>
              </w:rPr>
            </w:pPr>
          </w:p>
        </w:tc>
      </w:tr>
    </w:tbl>
    <w:p w14:paraId="1387D0B6" w14:textId="77777777" w:rsidR="00592BBF" w:rsidRPr="00AD1106" w:rsidRDefault="00592BBF" w:rsidP="00AD1106">
      <w:pPr>
        <w:widowControl w:val="0"/>
        <w:ind w:right="-285" w:firstLine="8080"/>
        <w:rPr>
          <w:sz w:val="20"/>
          <w:szCs w:val="20"/>
        </w:rPr>
        <w:sectPr w:rsidR="00592BBF" w:rsidRPr="00AD1106" w:rsidSect="00E51676">
          <w:headerReference w:type="even" r:id="rId10"/>
          <w:footerReference w:type="even" r:id="rId11"/>
          <w:headerReference w:type="first" r:id="rId12"/>
          <w:pgSz w:w="11906" w:h="16838"/>
          <w:pgMar w:top="851" w:right="707" w:bottom="709" w:left="709" w:header="113" w:footer="113" w:gutter="0"/>
          <w:cols w:space="708"/>
          <w:docGrid w:linePitch="360"/>
        </w:sectPr>
      </w:pPr>
      <w:bookmarkStart w:id="10" w:name="_Hlk34139452"/>
    </w:p>
    <w:p w14:paraId="5C5E9A3A" w14:textId="77777777" w:rsidR="00592BBF" w:rsidRPr="00E50D4F" w:rsidRDefault="00B77D46" w:rsidP="00E50D4F">
      <w:pPr>
        <w:widowControl w:val="0"/>
        <w:tabs>
          <w:tab w:val="left" w:pos="9781"/>
        </w:tabs>
        <w:ind w:left="7371"/>
        <w:rPr>
          <w:b/>
          <w:sz w:val="20"/>
          <w:szCs w:val="20"/>
        </w:rPr>
      </w:pPr>
      <w:r w:rsidRPr="00E50D4F">
        <w:rPr>
          <w:b/>
          <w:sz w:val="20"/>
          <w:szCs w:val="20"/>
        </w:rPr>
        <w:lastRenderedPageBreak/>
        <w:t xml:space="preserve">Приложение </w:t>
      </w:r>
      <w:r w:rsidR="00E50D4F">
        <w:rPr>
          <w:b/>
          <w:sz w:val="20"/>
          <w:szCs w:val="20"/>
        </w:rPr>
        <w:t>№</w:t>
      </w:r>
      <w:r w:rsidRPr="00E50D4F">
        <w:rPr>
          <w:b/>
          <w:sz w:val="20"/>
          <w:szCs w:val="20"/>
        </w:rPr>
        <w:t xml:space="preserve">1 </w:t>
      </w:r>
    </w:p>
    <w:p w14:paraId="344F812E" w14:textId="77777777" w:rsidR="00592BBF" w:rsidRPr="00E50D4F" w:rsidRDefault="00B77D46" w:rsidP="00E50D4F">
      <w:pPr>
        <w:widowControl w:val="0"/>
        <w:tabs>
          <w:tab w:val="left" w:pos="9781"/>
        </w:tabs>
        <w:ind w:left="7371"/>
        <w:rPr>
          <w:b/>
          <w:sz w:val="20"/>
          <w:szCs w:val="20"/>
        </w:rPr>
      </w:pPr>
      <w:r w:rsidRPr="00E50D4F">
        <w:rPr>
          <w:b/>
          <w:sz w:val="20"/>
          <w:szCs w:val="20"/>
        </w:rPr>
        <w:t xml:space="preserve">к </w:t>
      </w:r>
      <w:r w:rsidR="00105F50" w:rsidRPr="00E50D4F">
        <w:rPr>
          <w:b/>
          <w:sz w:val="20"/>
          <w:szCs w:val="20"/>
        </w:rPr>
        <w:t>договору</w:t>
      </w:r>
      <w:r w:rsidR="00E50D4F" w:rsidRPr="00E50D4F">
        <w:rPr>
          <w:b/>
          <w:sz w:val="20"/>
          <w:szCs w:val="20"/>
        </w:rPr>
        <w:t xml:space="preserve"> №__________</w:t>
      </w:r>
    </w:p>
    <w:p w14:paraId="691BA0F1" w14:textId="4D940A37" w:rsidR="00592BBF" w:rsidRPr="00E50D4F" w:rsidRDefault="00B77D46" w:rsidP="00E50D4F">
      <w:pPr>
        <w:widowControl w:val="0"/>
        <w:tabs>
          <w:tab w:val="left" w:pos="9781"/>
        </w:tabs>
        <w:ind w:left="7371"/>
        <w:rPr>
          <w:b/>
          <w:sz w:val="20"/>
          <w:szCs w:val="20"/>
        </w:rPr>
      </w:pPr>
      <w:r w:rsidRPr="00E50D4F">
        <w:rPr>
          <w:b/>
          <w:sz w:val="20"/>
          <w:szCs w:val="20"/>
        </w:rPr>
        <w:t xml:space="preserve">от «___» _________ </w:t>
      </w:r>
      <w:r w:rsidR="00E51676">
        <w:rPr>
          <w:b/>
          <w:sz w:val="20"/>
          <w:szCs w:val="20"/>
        </w:rPr>
        <w:t>2026</w:t>
      </w:r>
      <w:r w:rsidRPr="00E50D4F">
        <w:rPr>
          <w:b/>
          <w:sz w:val="20"/>
          <w:szCs w:val="20"/>
        </w:rPr>
        <w:t xml:space="preserve"> г. </w:t>
      </w:r>
      <w:bookmarkEnd w:id="10"/>
    </w:p>
    <w:p w14:paraId="63FA3895" w14:textId="67D2CA0E" w:rsidR="00592BBF" w:rsidRDefault="0023080C" w:rsidP="00AD1106">
      <w:pPr>
        <w:widowControl w:val="0"/>
        <w:tabs>
          <w:tab w:val="left" w:pos="9923"/>
        </w:tabs>
        <w:jc w:val="center"/>
        <w:rPr>
          <w:b/>
          <w:sz w:val="20"/>
          <w:szCs w:val="20"/>
        </w:rPr>
      </w:pPr>
      <w:r w:rsidRPr="0023080C">
        <w:rPr>
          <w:b/>
          <w:sz w:val="20"/>
          <w:szCs w:val="20"/>
        </w:rPr>
        <w:t>ЛОКАЛЬНЫЙ СМЕТНЫЙ РАСЧЕТ (СМЕТА)</w:t>
      </w:r>
    </w:p>
    <w:p w14:paraId="1C9E693C" w14:textId="0437E231" w:rsidR="0023080C" w:rsidRDefault="0023080C" w:rsidP="00AD1106">
      <w:pPr>
        <w:widowControl w:val="0"/>
        <w:tabs>
          <w:tab w:val="left" w:pos="9923"/>
        </w:tabs>
        <w:jc w:val="center"/>
        <w:rPr>
          <w:b/>
          <w:sz w:val="20"/>
          <w:szCs w:val="20"/>
        </w:rPr>
      </w:pPr>
    </w:p>
    <w:p w14:paraId="6EED1889" w14:textId="02F2FFC8" w:rsidR="0023080C" w:rsidRDefault="0023080C" w:rsidP="00AD1106">
      <w:pPr>
        <w:widowControl w:val="0"/>
        <w:tabs>
          <w:tab w:val="left" w:pos="9923"/>
        </w:tabs>
        <w:jc w:val="center"/>
        <w:rPr>
          <w:b/>
          <w:sz w:val="20"/>
          <w:szCs w:val="20"/>
        </w:rPr>
      </w:pPr>
      <w:r>
        <w:rPr>
          <w:b/>
          <w:sz w:val="20"/>
          <w:szCs w:val="20"/>
        </w:rPr>
        <w:t>Приложен отдельным файлом</w:t>
      </w:r>
    </w:p>
    <w:p w14:paraId="3F4B525B" w14:textId="77777777" w:rsidR="0023080C" w:rsidRPr="00AD1106" w:rsidRDefault="0023080C" w:rsidP="00AD1106">
      <w:pPr>
        <w:widowControl w:val="0"/>
        <w:tabs>
          <w:tab w:val="left" w:pos="9923"/>
        </w:tabs>
        <w:jc w:val="center"/>
        <w:rPr>
          <w:b/>
          <w:sz w:val="20"/>
          <w:szCs w:val="20"/>
          <w:highlight w:val="yellow"/>
        </w:rPr>
      </w:pPr>
    </w:p>
    <w:p w14:paraId="11598FB6" w14:textId="77777777" w:rsidR="00592BBF" w:rsidRPr="00AD1106" w:rsidRDefault="00592BBF" w:rsidP="00AD1106">
      <w:pPr>
        <w:jc w:val="center"/>
        <w:rPr>
          <w:b/>
          <w:sz w:val="20"/>
          <w:szCs w:val="20"/>
          <w:highlight w:val="yellow"/>
        </w:rPr>
      </w:pPr>
    </w:p>
    <w:p w14:paraId="61F2D30B" w14:textId="77777777" w:rsidR="00592BBF" w:rsidRPr="00AD1106" w:rsidRDefault="00592BBF" w:rsidP="00AD1106">
      <w:pPr>
        <w:widowControl w:val="0"/>
        <w:jc w:val="center"/>
        <w:rPr>
          <w:b/>
          <w:sz w:val="20"/>
          <w:szCs w:val="20"/>
          <w:highlight w:val="yellow"/>
        </w:rPr>
        <w:sectPr w:rsidR="00592BBF" w:rsidRPr="00AD1106" w:rsidSect="006B159A">
          <w:pgSz w:w="11906" w:h="16838"/>
          <w:pgMar w:top="851" w:right="707" w:bottom="709" w:left="1134" w:header="113" w:footer="113" w:gutter="0"/>
          <w:cols w:space="708"/>
          <w:docGrid w:linePitch="360"/>
        </w:sectPr>
      </w:pPr>
    </w:p>
    <w:p w14:paraId="3B973931" w14:textId="77777777" w:rsidR="00592BBF" w:rsidRPr="00E50D4F" w:rsidRDefault="00B77D46" w:rsidP="00E50D4F">
      <w:pPr>
        <w:ind w:left="7371" w:right="-427"/>
        <w:rPr>
          <w:b/>
          <w:sz w:val="20"/>
          <w:szCs w:val="20"/>
        </w:rPr>
      </w:pPr>
      <w:r w:rsidRPr="00E50D4F">
        <w:rPr>
          <w:b/>
          <w:sz w:val="20"/>
          <w:szCs w:val="20"/>
        </w:rPr>
        <w:lastRenderedPageBreak/>
        <w:t xml:space="preserve">Приложение </w:t>
      </w:r>
      <w:r w:rsidR="00E50D4F" w:rsidRPr="00E50D4F">
        <w:rPr>
          <w:b/>
          <w:sz w:val="20"/>
          <w:szCs w:val="20"/>
        </w:rPr>
        <w:t>№</w:t>
      </w:r>
      <w:r w:rsidRPr="00E50D4F">
        <w:rPr>
          <w:b/>
          <w:sz w:val="20"/>
          <w:szCs w:val="20"/>
        </w:rPr>
        <w:t xml:space="preserve">2 </w:t>
      </w:r>
    </w:p>
    <w:p w14:paraId="3379F1BB" w14:textId="77777777" w:rsidR="00592BBF" w:rsidRPr="00E50D4F" w:rsidRDefault="00B77D46" w:rsidP="00E50D4F">
      <w:pPr>
        <w:ind w:left="7371" w:right="-427"/>
        <w:rPr>
          <w:b/>
          <w:sz w:val="20"/>
          <w:szCs w:val="20"/>
        </w:rPr>
      </w:pPr>
      <w:r w:rsidRPr="00E50D4F">
        <w:rPr>
          <w:b/>
          <w:sz w:val="20"/>
          <w:szCs w:val="20"/>
        </w:rPr>
        <w:t xml:space="preserve">к </w:t>
      </w:r>
      <w:r w:rsidR="00105F50" w:rsidRPr="00E50D4F">
        <w:rPr>
          <w:b/>
          <w:sz w:val="20"/>
          <w:szCs w:val="20"/>
        </w:rPr>
        <w:t>договору</w:t>
      </w:r>
      <w:r w:rsidR="00E50D4F" w:rsidRPr="00E50D4F">
        <w:rPr>
          <w:b/>
          <w:sz w:val="20"/>
          <w:szCs w:val="20"/>
        </w:rPr>
        <w:t xml:space="preserve"> №__________</w:t>
      </w:r>
    </w:p>
    <w:p w14:paraId="683B601C" w14:textId="5921CADE" w:rsidR="00592BBF" w:rsidRPr="00E50D4F" w:rsidRDefault="00B77D46" w:rsidP="00E50D4F">
      <w:pPr>
        <w:widowControl w:val="0"/>
        <w:ind w:left="7371" w:right="-427"/>
        <w:rPr>
          <w:b/>
          <w:sz w:val="20"/>
          <w:szCs w:val="20"/>
        </w:rPr>
      </w:pPr>
      <w:r w:rsidRPr="00E50D4F">
        <w:rPr>
          <w:b/>
          <w:sz w:val="20"/>
          <w:szCs w:val="20"/>
        </w:rPr>
        <w:t xml:space="preserve">от «___» _________ </w:t>
      </w:r>
      <w:r w:rsidR="00E51676">
        <w:rPr>
          <w:b/>
          <w:sz w:val="20"/>
          <w:szCs w:val="20"/>
        </w:rPr>
        <w:t>2026</w:t>
      </w:r>
      <w:r w:rsidRPr="00E50D4F">
        <w:rPr>
          <w:b/>
          <w:sz w:val="20"/>
          <w:szCs w:val="20"/>
        </w:rPr>
        <w:t xml:space="preserve"> г. </w:t>
      </w:r>
    </w:p>
    <w:p w14:paraId="48E2EF75" w14:textId="77777777" w:rsidR="00E50D4F" w:rsidRPr="00B33FA1" w:rsidRDefault="00E50D4F" w:rsidP="00B33FA1">
      <w:pPr>
        <w:tabs>
          <w:tab w:val="left" w:pos="851"/>
        </w:tabs>
        <w:ind w:firstLine="426"/>
        <w:jc w:val="center"/>
        <w:outlineLvl w:val="0"/>
        <w:rPr>
          <w:b/>
          <w:sz w:val="20"/>
          <w:szCs w:val="20"/>
        </w:rPr>
      </w:pPr>
      <w:r w:rsidRPr="00B33FA1">
        <w:rPr>
          <w:b/>
          <w:sz w:val="20"/>
          <w:szCs w:val="20"/>
        </w:rPr>
        <w:t>ТЕХНИЧЕСКОЕ ЗАДАНИЕ</w:t>
      </w:r>
    </w:p>
    <w:bookmarkEnd w:id="2"/>
    <w:p w14:paraId="2A3733A1" w14:textId="6B050020" w:rsidR="009B6ABB" w:rsidRPr="00B33FA1" w:rsidRDefault="009B6ABB" w:rsidP="00B33FA1">
      <w:pPr>
        <w:jc w:val="center"/>
        <w:rPr>
          <w:b/>
          <w:sz w:val="20"/>
          <w:szCs w:val="20"/>
        </w:rPr>
      </w:pPr>
      <w:r w:rsidRPr="00B33FA1">
        <w:rPr>
          <w:b/>
          <w:sz w:val="20"/>
          <w:szCs w:val="20"/>
        </w:rPr>
        <w:t xml:space="preserve">на "Выполнение работ по </w:t>
      </w:r>
      <w:proofErr w:type="spellStart"/>
      <w:r w:rsidRPr="00B33FA1">
        <w:rPr>
          <w:b/>
          <w:sz w:val="20"/>
          <w:szCs w:val="20"/>
        </w:rPr>
        <w:t>безразборной</w:t>
      </w:r>
      <w:proofErr w:type="spellEnd"/>
      <w:r w:rsidRPr="00B33FA1">
        <w:rPr>
          <w:b/>
          <w:sz w:val="20"/>
          <w:szCs w:val="20"/>
        </w:rPr>
        <w:t xml:space="preserve"> химической промывке 4-х теплообменников "</w:t>
      </w:r>
    </w:p>
    <w:p w14:paraId="22C47ABC" w14:textId="77777777" w:rsidR="009B6ABB" w:rsidRPr="00B33FA1" w:rsidRDefault="009B6ABB" w:rsidP="00B33FA1">
      <w:pPr>
        <w:jc w:val="center"/>
        <w:rPr>
          <w:b/>
          <w:sz w:val="20"/>
          <w:szCs w:val="20"/>
        </w:rPr>
      </w:pPr>
    </w:p>
    <w:p w14:paraId="66A55091" w14:textId="77777777" w:rsidR="009B6ABB" w:rsidRPr="00B33FA1" w:rsidRDefault="009B6ABB" w:rsidP="00B33FA1">
      <w:pPr>
        <w:pStyle w:val="afffffff2"/>
        <w:numPr>
          <w:ilvl w:val="3"/>
          <w:numId w:val="25"/>
        </w:numPr>
        <w:ind w:left="0" w:firstLine="567"/>
        <w:jc w:val="both"/>
        <w:rPr>
          <w:rFonts w:ascii="Times New Roman" w:hAnsi="Times New Roman" w:cs="Times New Roman"/>
          <w:bCs/>
          <w:sz w:val="20"/>
          <w:szCs w:val="20"/>
        </w:rPr>
      </w:pPr>
      <w:r w:rsidRPr="00B33FA1">
        <w:rPr>
          <w:rFonts w:ascii="Times New Roman" w:hAnsi="Times New Roman" w:cs="Times New Roman"/>
          <w:b/>
          <w:sz w:val="20"/>
          <w:szCs w:val="20"/>
        </w:rPr>
        <w:t xml:space="preserve">Предмет Договора: </w:t>
      </w:r>
      <w:r w:rsidRPr="00B33FA1">
        <w:rPr>
          <w:rFonts w:ascii="Times New Roman" w:hAnsi="Times New Roman" w:cs="Times New Roman"/>
          <w:bCs/>
          <w:sz w:val="20"/>
          <w:szCs w:val="20"/>
        </w:rPr>
        <w:t xml:space="preserve">Выполнение </w:t>
      </w:r>
      <w:r w:rsidRPr="00B33FA1">
        <w:rPr>
          <w:rFonts w:ascii="Times New Roman" w:hAnsi="Times New Roman" w:cs="Times New Roman"/>
          <w:sz w:val="20"/>
          <w:szCs w:val="20"/>
        </w:rPr>
        <w:t xml:space="preserve">работ по </w:t>
      </w:r>
      <w:proofErr w:type="spellStart"/>
      <w:r w:rsidRPr="00B33FA1">
        <w:rPr>
          <w:rFonts w:ascii="Times New Roman" w:hAnsi="Times New Roman" w:cs="Times New Roman"/>
          <w:sz w:val="20"/>
          <w:szCs w:val="20"/>
        </w:rPr>
        <w:t>безразборной</w:t>
      </w:r>
      <w:proofErr w:type="spellEnd"/>
      <w:r w:rsidRPr="00B33FA1">
        <w:rPr>
          <w:rFonts w:ascii="Times New Roman" w:hAnsi="Times New Roman" w:cs="Times New Roman"/>
          <w:sz w:val="20"/>
          <w:szCs w:val="20"/>
        </w:rPr>
        <w:t xml:space="preserve"> химической промывке 4-х теплообменников "РИДАН"</w:t>
      </w:r>
    </w:p>
    <w:p w14:paraId="6F10B572" w14:textId="77777777" w:rsidR="009B6ABB" w:rsidRPr="00B33FA1" w:rsidRDefault="009B6ABB" w:rsidP="00B33FA1">
      <w:pPr>
        <w:pStyle w:val="afffffff2"/>
        <w:numPr>
          <w:ilvl w:val="3"/>
          <w:numId w:val="25"/>
        </w:numPr>
        <w:ind w:left="0" w:firstLine="567"/>
        <w:jc w:val="both"/>
        <w:rPr>
          <w:rFonts w:ascii="Times New Roman" w:hAnsi="Times New Roman" w:cs="Times New Roman"/>
          <w:sz w:val="20"/>
          <w:szCs w:val="20"/>
        </w:rPr>
      </w:pPr>
      <w:r w:rsidRPr="00B33FA1">
        <w:rPr>
          <w:rFonts w:ascii="Times New Roman" w:hAnsi="Times New Roman" w:cs="Times New Roman"/>
          <w:b/>
          <w:sz w:val="20"/>
          <w:szCs w:val="20"/>
        </w:rPr>
        <w:t xml:space="preserve">Описание предмета закупки </w:t>
      </w:r>
    </w:p>
    <w:tbl>
      <w:tblPr>
        <w:tblW w:w="544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1570"/>
        <w:gridCol w:w="1685"/>
        <w:gridCol w:w="1729"/>
        <w:gridCol w:w="1383"/>
        <w:gridCol w:w="1217"/>
        <w:gridCol w:w="2291"/>
      </w:tblGrid>
      <w:tr w:rsidR="009B6ABB" w:rsidRPr="00B33FA1" w14:paraId="16DABBBE" w14:textId="77777777" w:rsidTr="009B6ABB">
        <w:trPr>
          <w:trHeight w:val="889"/>
        </w:trPr>
        <w:tc>
          <w:tcPr>
            <w:tcW w:w="294" w:type="pct"/>
            <w:shd w:val="clear" w:color="auto" w:fill="auto"/>
            <w:vAlign w:val="center"/>
          </w:tcPr>
          <w:p w14:paraId="6F0DD065" w14:textId="77777777" w:rsidR="009B6ABB" w:rsidRPr="00B33FA1" w:rsidRDefault="009B6ABB" w:rsidP="00B33FA1">
            <w:pPr>
              <w:jc w:val="center"/>
              <w:rPr>
                <w:b/>
                <w:sz w:val="20"/>
                <w:szCs w:val="20"/>
              </w:rPr>
            </w:pPr>
            <w:r w:rsidRPr="00B33FA1">
              <w:rPr>
                <w:b/>
                <w:sz w:val="20"/>
                <w:szCs w:val="20"/>
              </w:rPr>
              <w:t>№</w:t>
            </w:r>
          </w:p>
          <w:p w14:paraId="0000A7CF" w14:textId="77777777" w:rsidR="009B6ABB" w:rsidRPr="00B33FA1" w:rsidRDefault="009B6ABB" w:rsidP="00B33FA1">
            <w:pPr>
              <w:jc w:val="center"/>
              <w:rPr>
                <w:b/>
                <w:sz w:val="20"/>
                <w:szCs w:val="20"/>
              </w:rPr>
            </w:pPr>
            <w:r w:rsidRPr="00B33FA1">
              <w:rPr>
                <w:b/>
                <w:sz w:val="20"/>
                <w:szCs w:val="20"/>
              </w:rPr>
              <w:t>п/п</w:t>
            </w:r>
          </w:p>
        </w:tc>
        <w:tc>
          <w:tcPr>
            <w:tcW w:w="748" w:type="pct"/>
            <w:shd w:val="clear" w:color="auto" w:fill="auto"/>
            <w:vAlign w:val="center"/>
          </w:tcPr>
          <w:p w14:paraId="34326014" w14:textId="77777777" w:rsidR="009B6ABB" w:rsidRPr="00B33FA1" w:rsidRDefault="009B6ABB" w:rsidP="00B33FA1">
            <w:pPr>
              <w:jc w:val="center"/>
              <w:rPr>
                <w:b/>
                <w:sz w:val="20"/>
                <w:szCs w:val="20"/>
              </w:rPr>
            </w:pPr>
            <w:r w:rsidRPr="00B33FA1">
              <w:rPr>
                <w:b/>
                <w:sz w:val="20"/>
                <w:szCs w:val="20"/>
              </w:rPr>
              <w:t>Перечень сведений и требований</w:t>
            </w:r>
          </w:p>
        </w:tc>
        <w:tc>
          <w:tcPr>
            <w:tcW w:w="3958" w:type="pct"/>
            <w:gridSpan w:val="5"/>
            <w:vAlign w:val="center"/>
          </w:tcPr>
          <w:p w14:paraId="0B9CBBBB" w14:textId="77777777" w:rsidR="009B6ABB" w:rsidRPr="00B33FA1" w:rsidRDefault="009B6ABB" w:rsidP="00B33FA1">
            <w:pPr>
              <w:jc w:val="center"/>
              <w:rPr>
                <w:sz w:val="20"/>
                <w:szCs w:val="20"/>
              </w:rPr>
            </w:pPr>
            <w:r w:rsidRPr="00B33FA1">
              <w:rPr>
                <w:b/>
                <w:sz w:val="20"/>
                <w:szCs w:val="20"/>
              </w:rPr>
              <w:t>Содержание основных сведений и требований</w:t>
            </w:r>
          </w:p>
        </w:tc>
      </w:tr>
      <w:tr w:rsidR="009B6ABB" w:rsidRPr="00B33FA1" w14:paraId="0C26041C" w14:textId="77777777" w:rsidTr="009B6ABB">
        <w:tc>
          <w:tcPr>
            <w:tcW w:w="5000" w:type="pct"/>
            <w:gridSpan w:val="7"/>
          </w:tcPr>
          <w:p w14:paraId="60613473" w14:textId="77777777" w:rsidR="009B6ABB" w:rsidRPr="00B33FA1" w:rsidRDefault="009B6ABB" w:rsidP="00B33FA1">
            <w:pPr>
              <w:rPr>
                <w:sz w:val="20"/>
                <w:szCs w:val="20"/>
              </w:rPr>
            </w:pPr>
            <w:r w:rsidRPr="00B33FA1">
              <w:rPr>
                <w:b/>
                <w:sz w:val="20"/>
                <w:szCs w:val="20"/>
              </w:rPr>
              <w:t>1. Общие данные</w:t>
            </w:r>
          </w:p>
        </w:tc>
      </w:tr>
      <w:tr w:rsidR="009B6ABB" w:rsidRPr="00B33FA1" w14:paraId="45797259" w14:textId="77777777" w:rsidTr="009B6ABB">
        <w:tc>
          <w:tcPr>
            <w:tcW w:w="294" w:type="pct"/>
            <w:shd w:val="clear" w:color="auto" w:fill="auto"/>
            <w:vAlign w:val="center"/>
          </w:tcPr>
          <w:p w14:paraId="297861F7" w14:textId="77777777" w:rsidR="009B6ABB" w:rsidRPr="00B33FA1" w:rsidRDefault="009B6ABB" w:rsidP="00B33FA1">
            <w:pPr>
              <w:rPr>
                <w:sz w:val="20"/>
                <w:szCs w:val="20"/>
              </w:rPr>
            </w:pPr>
            <w:r w:rsidRPr="00B33FA1">
              <w:rPr>
                <w:sz w:val="20"/>
                <w:szCs w:val="20"/>
              </w:rPr>
              <w:t>1.1</w:t>
            </w:r>
          </w:p>
        </w:tc>
        <w:tc>
          <w:tcPr>
            <w:tcW w:w="748" w:type="pct"/>
            <w:shd w:val="clear" w:color="auto" w:fill="auto"/>
          </w:tcPr>
          <w:p w14:paraId="0A5318A0" w14:textId="77777777" w:rsidR="009B6ABB" w:rsidRPr="00B33FA1" w:rsidRDefault="009B6ABB" w:rsidP="00B33FA1">
            <w:pPr>
              <w:rPr>
                <w:sz w:val="20"/>
                <w:szCs w:val="20"/>
              </w:rPr>
            </w:pPr>
            <w:r w:rsidRPr="00B33FA1">
              <w:rPr>
                <w:sz w:val="20"/>
                <w:szCs w:val="20"/>
              </w:rPr>
              <w:t>Наименование мероприятия</w:t>
            </w:r>
          </w:p>
        </w:tc>
        <w:tc>
          <w:tcPr>
            <w:tcW w:w="3958" w:type="pct"/>
            <w:gridSpan w:val="5"/>
          </w:tcPr>
          <w:p w14:paraId="30E46813" w14:textId="77777777" w:rsidR="009B6ABB" w:rsidRPr="00B33FA1" w:rsidRDefault="009B6ABB" w:rsidP="00B33FA1">
            <w:pPr>
              <w:rPr>
                <w:bCs/>
                <w:sz w:val="20"/>
                <w:szCs w:val="20"/>
              </w:rPr>
            </w:pPr>
            <w:r w:rsidRPr="00B33FA1">
              <w:rPr>
                <w:bCs/>
                <w:sz w:val="20"/>
                <w:szCs w:val="20"/>
              </w:rPr>
              <w:t xml:space="preserve">Выполнение </w:t>
            </w:r>
            <w:r w:rsidRPr="00B33FA1">
              <w:rPr>
                <w:sz w:val="20"/>
                <w:szCs w:val="20"/>
              </w:rPr>
              <w:t xml:space="preserve">работ по </w:t>
            </w:r>
            <w:proofErr w:type="spellStart"/>
            <w:r w:rsidRPr="00B33FA1">
              <w:rPr>
                <w:sz w:val="20"/>
                <w:szCs w:val="20"/>
              </w:rPr>
              <w:t>безразборной</w:t>
            </w:r>
            <w:proofErr w:type="spellEnd"/>
            <w:r w:rsidRPr="00B33FA1">
              <w:rPr>
                <w:sz w:val="20"/>
                <w:szCs w:val="20"/>
              </w:rPr>
              <w:t xml:space="preserve"> химической промывке 4-х теплообменников "РИДАН"</w:t>
            </w:r>
          </w:p>
        </w:tc>
      </w:tr>
      <w:tr w:rsidR="009B6ABB" w:rsidRPr="00B33FA1" w14:paraId="246ABC90" w14:textId="77777777" w:rsidTr="009B6ABB">
        <w:tc>
          <w:tcPr>
            <w:tcW w:w="294" w:type="pct"/>
            <w:shd w:val="clear" w:color="auto" w:fill="auto"/>
            <w:vAlign w:val="center"/>
          </w:tcPr>
          <w:p w14:paraId="5F24AB2E" w14:textId="77777777" w:rsidR="009B6ABB" w:rsidRPr="00B33FA1" w:rsidRDefault="009B6ABB" w:rsidP="00B33FA1">
            <w:pPr>
              <w:jc w:val="center"/>
              <w:rPr>
                <w:sz w:val="20"/>
                <w:szCs w:val="20"/>
              </w:rPr>
            </w:pPr>
            <w:r w:rsidRPr="00B33FA1">
              <w:rPr>
                <w:sz w:val="20"/>
                <w:szCs w:val="20"/>
              </w:rPr>
              <w:t>1.2</w:t>
            </w:r>
          </w:p>
        </w:tc>
        <w:tc>
          <w:tcPr>
            <w:tcW w:w="748" w:type="pct"/>
            <w:shd w:val="clear" w:color="auto" w:fill="auto"/>
          </w:tcPr>
          <w:p w14:paraId="1CC7DE4D" w14:textId="77777777" w:rsidR="009B6ABB" w:rsidRPr="00B33FA1" w:rsidRDefault="009B6ABB" w:rsidP="00B33FA1">
            <w:pPr>
              <w:rPr>
                <w:sz w:val="20"/>
                <w:szCs w:val="20"/>
              </w:rPr>
            </w:pPr>
            <w:r w:rsidRPr="00B33FA1">
              <w:rPr>
                <w:sz w:val="20"/>
                <w:szCs w:val="20"/>
              </w:rPr>
              <w:t>Заказчик</w:t>
            </w:r>
          </w:p>
        </w:tc>
        <w:tc>
          <w:tcPr>
            <w:tcW w:w="3958" w:type="pct"/>
            <w:gridSpan w:val="5"/>
          </w:tcPr>
          <w:p w14:paraId="3AA7FA9A" w14:textId="77777777" w:rsidR="009B6ABB" w:rsidRPr="00B33FA1" w:rsidRDefault="009B6ABB" w:rsidP="00B33FA1">
            <w:pPr>
              <w:rPr>
                <w:bCs/>
                <w:sz w:val="20"/>
                <w:szCs w:val="20"/>
              </w:rPr>
            </w:pPr>
            <w:r w:rsidRPr="00B33FA1">
              <w:rPr>
                <w:bCs/>
                <w:sz w:val="20"/>
                <w:szCs w:val="20"/>
              </w:rPr>
              <w:t>Наименование Заказчика: Автономное стационарное учреждение социального обслуживания Омской области "Екатерининский дом-интернат имени В.П. Ярушкина" (</w:t>
            </w:r>
            <w:r w:rsidRPr="00B33FA1">
              <w:rPr>
                <w:bCs/>
                <w:sz w:val="20"/>
                <w:szCs w:val="20"/>
                <w:highlight w:val="white"/>
              </w:rPr>
              <w:t>АСУСО "Екатерининский ДИ"</w:t>
            </w:r>
            <w:r w:rsidRPr="00B33FA1">
              <w:rPr>
                <w:bCs/>
                <w:sz w:val="20"/>
                <w:szCs w:val="20"/>
              </w:rPr>
              <w:t>)</w:t>
            </w:r>
          </w:p>
          <w:p w14:paraId="5945BC7C" w14:textId="77777777" w:rsidR="009B6ABB" w:rsidRPr="00B33FA1" w:rsidRDefault="009B6ABB" w:rsidP="00B33FA1">
            <w:pPr>
              <w:rPr>
                <w:bCs/>
                <w:sz w:val="20"/>
                <w:szCs w:val="20"/>
              </w:rPr>
            </w:pPr>
            <w:r w:rsidRPr="00B33FA1">
              <w:rPr>
                <w:bCs/>
                <w:sz w:val="20"/>
                <w:szCs w:val="20"/>
              </w:rPr>
              <w:t xml:space="preserve">Место нахождения / почтовый адрес: 646510, Омская область, Тарский район, село Екатерининское, ул. </w:t>
            </w:r>
            <w:proofErr w:type="spellStart"/>
            <w:r w:rsidRPr="00B33FA1">
              <w:rPr>
                <w:bCs/>
                <w:sz w:val="20"/>
                <w:szCs w:val="20"/>
              </w:rPr>
              <w:t>Интернатовская</w:t>
            </w:r>
            <w:proofErr w:type="spellEnd"/>
            <w:r w:rsidRPr="00B33FA1">
              <w:rPr>
                <w:bCs/>
                <w:sz w:val="20"/>
                <w:szCs w:val="20"/>
              </w:rPr>
              <w:t>, д. 6</w:t>
            </w:r>
          </w:p>
          <w:p w14:paraId="635CD961" w14:textId="77777777" w:rsidR="009B6ABB" w:rsidRPr="00B33FA1" w:rsidRDefault="009B6ABB" w:rsidP="00B33FA1">
            <w:pPr>
              <w:rPr>
                <w:bCs/>
                <w:sz w:val="20"/>
                <w:szCs w:val="20"/>
              </w:rPr>
            </w:pPr>
            <w:r w:rsidRPr="00B33FA1">
              <w:rPr>
                <w:bCs/>
                <w:sz w:val="20"/>
                <w:szCs w:val="20"/>
              </w:rPr>
              <w:t xml:space="preserve">Адрес электронной почты: </w:t>
            </w:r>
            <w:hyperlink r:id="rId13" w:history="1">
              <w:r w:rsidRPr="00B33FA1">
                <w:rPr>
                  <w:rStyle w:val="af5"/>
                  <w:rFonts w:eastAsia="Arial"/>
                  <w:sz w:val="20"/>
                  <w:szCs w:val="20"/>
                </w:rPr>
                <w:t>ekaterin_internat@mtsr.omskportal.r</w:t>
              </w:r>
              <w:r w:rsidRPr="00B33FA1">
                <w:rPr>
                  <w:rStyle w:val="af5"/>
                  <w:rFonts w:eastAsia="Arial"/>
                  <w:sz w:val="20"/>
                  <w:szCs w:val="20"/>
                  <w:lang w:val="en-US"/>
                </w:rPr>
                <w:t>u</w:t>
              </w:r>
            </w:hyperlink>
            <w:r w:rsidRPr="00B33FA1">
              <w:rPr>
                <w:sz w:val="20"/>
                <w:szCs w:val="20"/>
              </w:rPr>
              <w:t xml:space="preserve"> </w:t>
            </w:r>
          </w:p>
          <w:p w14:paraId="7C0C537F" w14:textId="77777777" w:rsidR="009B6ABB" w:rsidRPr="00B33FA1" w:rsidRDefault="009B6ABB" w:rsidP="00B33FA1">
            <w:pPr>
              <w:rPr>
                <w:bCs/>
                <w:sz w:val="20"/>
                <w:szCs w:val="20"/>
              </w:rPr>
            </w:pPr>
            <w:r w:rsidRPr="00B33FA1">
              <w:rPr>
                <w:bCs/>
                <w:sz w:val="20"/>
                <w:szCs w:val="20"/>
              </w:rPr>
              <w:t>Контактное лицо: Емельянов Дмитрий Иванович</w:t>
            </w:r>
          </w:p>
          <w:p w14:paraId="7FEC399A" w14:textId="77777777" w:rsidR="009B6ABB" w:rsidRPr="00B33FA1" w:rsidRDefault="009B6ABB" w:rsidP="00B33FA1">
            <w:pPr>
              <w:rPr>
                <w:bCs/>
                <w:sz w:val="20"/>
                <w:szCs w:val="20"/>
              </w:rPr>
            </w:pPr>
            <w:r w:rsidRPr="00B33FA1">
              <w:rPr>
                <w:bCs/>
                <w:sz w:val="20"/>
                <w:szCs w:val="20"/>
              </w:rPr>
              <w:t>Контактный телефон: 8 (38171) 31-2-28</w:t>
            </w:r>
          </w:p>
        </w:tc>
      </w:tr>
      <w:tr w:rsidR="009B6ABB" w:rsidRPr="00B33FA1" w14:paraId="43EFCAEF" w14:textId="77777777" w:rsidTr="009B6ABB">
        <w:tc>
          <w:tcPr>
            <w:tcW w:w="294" w:type="pct"/>
            <w:shd w:val="clear" w:color="auto" w:fill="auto"/>
            <w:vAlign w:val="center"/>
          </w:tcPr>
          <w:p w14:paraId="2DD09E48" w14:textId="77777777" w:rsidR="009B6ABB" w:rsidRPr="00B33FA1" w:rsidRDefault="009B6ABB" w:rsidP="00B33FA1">
            <w:pPr>
              <w:jc w:val="center"/>
              <w:rPr>
                <w:sz w:val="20"/>
                <w:szCs w:val="20"/>
              </w:rPr>
            </w:pPr>
            <w:r w:rsidRPr="00B33FA1">
              <w:rPr>
                <w:sz w:val="20"/>
                <w:szCs w:val="20"/>
              </w:rPr>
              <w:t>1.3</w:t>
            </w:r>
          </w:p>
        </w:tc>
        <w:tc>
          <w:tcPr>
            <w:tcW w:w="748" w:type="pct"/>
            <w:shd w:val="clear" w:color="auto" w:fill="auto"/>
          </w:tcPr>
          <w:p w14:paraId="3754EBF3" w14:textId="77777777" w:rsidR="009B6ABB" w:rsidRPr="00B33FA1" w:rsidRDefault="009B6ABB" w:rsidP="00B33FA1">
            <w:pPr>
              <w:rPr>
                <w:sz w:val="20"/>
                <w:szCs w:val="20"/>
              </w:rPr>
            </w:pPr>
            <w:r w:rsidRPr="00B33FA1">
              <w:rPr>
                <w:sz w:val="20"/>
                <w:szCs w:val="20"/>
              </w:rPr>
              <w:t>Вид выполняемых работ</w:t>
            </w:r>
          </w:p>
        </w:tc>
        <w:tc>
          <w:tcPr>
            <w:tcW w:w="3958" w:type="pct"/>
            <w:gridSpan w:val="5"/>
          </w:tcPr>
          <w:p w14:paraId="4FECA12B" w14:textId="77777777" w:rsidR="009B6ABB" w:rsidRPr="00B33FA1" w:rsidRDefault="009B6ABB" w:rsidP="00B33FA1">
            <w:pPr>
              <w:rPr>
                <w:sz w:val="20"/>
                <w:szCs w:val="20"/>
              </w:rPr>
            </w:pPr>
            <w:r w:rsidRPr="00B33FA1">
              <w:rPr>
                <w:sz w:val="20"/>
                <w:szCs w:val="20"/>
              </w:rPr>
              <w:t xml:space="preserve">Работы по </w:t>
            </w:r>
            <w:proofErr w:type="spellStart"/>
            <w:r w:rsidRPr="00B33FA1">
              <w:rPr>
                <w:sz w:val="20"/>
                <w:szCs w:val="20"/>
              </w:rPr>
              <w:t>безразборной</w:t>
            </w:r>
            <w:proofErr w:type="spellEnd"/>
            <w:r w:rsidRPr="00B33FA1">
              <w:rPr>
                <w:sz w:val="20"/>
                <w:szCs w:val="20"/>
              </w:rPr>
              <w:t xml:space="preserve"> химической промывке 4-х теплообменников "РИДАН"</w:t>
            </w:r>
          </w:p>
        </w:tc>
      </w:tr>
      <w:tr w:rsidR="009B6ABB" w:rsidRPr="00B33FA1" w14:paraId="4935B5EA" w14:textId="77777777" w:rsidTr="009B6ABB">
        <w:tc>
          <w:tcPr>
            <w:tcW w:w="5000" w:type="pct"/>
            <w:gridSpan w:val="7"/>
          </w:tcPr>
          <w:p w14:paraId="61490445" w14:textId="77777777" w:rsidR="009B6ABB" w:rsidRPr="00B33FA1" w:rsidRDefault="009B6ABB" w:rsidP="00B33FA1">
            <w:pPr>
              <w:rPr>
                <w:sz w:val="20"/>
                <w:szCs w:val="20"/>
              </w:rPr>
            </w:pPr>
            <w:r w:rsidRPr="00B33FA1">
              <w:rPr>
                <w:b/>
                <w:sz w:val="20"/>
                <w:szCs w:val="20"/>
              </w:rPr>
              <w:t>2. Место расположения объектов и краткая характеристика</w:t>
            </w:r>
          </w:p>
        </w:tc>
      </w:tr>
      <w:tr w:rsidR="009B6ABB" w:rsidRPr="00B33FA1" w14:paraId="453A3436" w14:textId="77777777" w:rsidTr="009B6ABB">
        <w:tc>
          <w:tcPr>
            <w:tcW w:w="5000" w:type="pct"/>
            <w:gridSpan w:val="7"/>
          </w:tcPr>
          <w:p w14:paraId="2C90AC99" w14:textId="77777777" w:rsidR="009B6ABB" w:rsidRPr="00B33FA1" w:rsidRDefault="009B6ABB" w:rsidP="00B33FA1">
            <w:pPr>
              <w:rPr>
                <w:b/>
                <w:sz w:val="20"/>
                <w:szCs w:val="20"/>
              </w:rPr>
            </w:pPr>
            <w:r w:rsidRPr="00B33FA1">
              <w:rPr>
                <w:b/>
                <w:sz w:val="20"/>
                <w:szCs w:val="20"/>
              </w:rPr>
              <w:t>2.1 Место расположения объектов</w:t>
            </w:r>
          </w:p>
        </w:tc>
      </w:tr>
      <w:tr w:rsidR="009B6ABB" w:rsidRPr="00B33FA1" w14:paraId="2C1840DE" w14:textId="77777777" w:rsidTr="009B6ABB">
        <w:tc>
          <w:tcPr>
            <w:tcW w:w="5000" w:type="pct"/>
            <w:gridSpan w:val="7"/>
          </w:tcPr>
          <w:p w14:paraId="64F1D228" w14:textId="77777777" w:rsidR="009B6ABB" w:rsidRPr="00B33FA1" w:rsidRDefault="009B6ABB" w:rsidP="00B33FA1">
            <w:pPr>
              <w:rPr>
                <w:bCs/>
                <w:sz w:val="20"/>
                <w:szCs w:val="20"/>
              </w:rPr>
            </w:pPr>
            <w:r w:rsidRPr="00B33FA1">
              <w:rPr>
                <w:bCs/>
                <w:sz w:val="20"/>
                <w:szCs w:val="20"/>
              </w:rPr>
              <w:t xml:space="preserve">Котельная: Омская область, Тарский район, с. Екатерининское, ул. </w:t>
            </w:r>
            <w:proofErr w:type="spellStart"/>
            <w:r w:rsidRPr="00B33FA1">
              <w:rPr>
                <w:bCs/>
                <w:sz w:val="20"/>
                <w:szCs w:val="20"/>
              </w:rPr>
              <w:t>Интернатовская</w:t>
            </w:r>
            <w:proofErr w:type="spellEnd"/>
            <w:r w:rsidRPr="00B33FA1">
              <w:rPr>
                <w:bCs/>
                <w:sz w:val="20"/>
                <w:szCs w:val="20"/>
              </w:rPr>
              <w:t>, д. 6/3</w:t>
            </w:r>
          </w:p>
        </w:tc>
      </w:tr>
      <w:tr w:rsidR="009B6ABB" w:rsidRPr="00B33FA1" w14:paraId="17FB05F7" w14:textId="77777777" w:rsidTr="009B6ABB">
        <w:tc>
          <w:tcPr>
            <w:tcW w:w="5000" w:type="pct"/>
            <w:gridSpan w:val="7"/>
          </w:tcPr>
          <w:p w14:paraId="397D538C" w14:textId="77777777" w:rsidR="009B6ABB" w:rsidRPr="00B33FA1" w:rsidRDefault="009B6ABB" w:rsidP="00B33FA1">
            <w:pPr>
              <w:rPr>
                <w:sz w:val="20"/>
                <w:szCs w:val="20"/>
              </w:rPr>
            </w:pPr>
            <w:r w:rsidRPr="00B33FA1">
              <w:rPr>
                <w:b/>
                <w:sz w:val="20"/>
                <w:szCs w:val="20"/>
              </w:rPr>
              <w:t>2.2 Краткая характеристика</w:t>
            </w:r>
          </w:p>
        </w:tc>
      </w:tr>
      <w:tr w:rsidR="009B6ABB" w:rsidRPr="00B33FA1" w14:paraId="0BAEF037" w14:textId="77777777" w:rsidTr="009B6ABB">
        <w:tc>
          <w:tcPr>
            <w:tcW w:w="294" w:type="pct"/>
            <w:shd w:val="clear" w:color="auto" w:fill="auto"/>
          </w:tcPr>
          <w:p w14:paraId="1420A1FC" w14:textId="77777777" w:rsidR="009B6ABB" w:rsidRPr="00B33FA1" w:rsidRDefault="009B6ABB" w:rsidP="00B33FA1">
            <w:pPr>
              <w:rPr>
                <w:sz w:val="20"/>
                <w:szCs w:val="20"/>
              </w:rPr>
            </w:pPr>
          </w:p>
        </w:tc>
        <w:tc>
          <w:tcPr>
            <w:tcW w:w="748" w:type="pct"/>
            <w:shd w:val="clear" w:color="auto" w:fill="auto"/>
            <w:vAlign w:val="center"/>
          </w:tcPr>
          <w:p w14:paraId="42F2FE70" w14:textId="77777777" w:rsidR="009B6ABB" w:rsidRPr="00B33FA1" w:rsidRDefault="009B6ABB" w:rsidP="00B33FA1">
            <w:pPr>
              <w:jc w:val="center"/>
              <w:rPr>
                <w:sz w:val="20"/>
                <w:szCs w:val="20"/>
              </w:rPr>
            </w:pPr>
            <w:r w:rsidRPr="00B33FA1">
              <w:rPr>
                <w:sz w:val="20"/>
                <w:szCs w:val="20"/>
              </w:rPr>
              <w:t>Наименование</w:t>
            </w:r>
          </w:p>
        </w:tc>
        <w:tc>
          <w:tcPr>
            <w:tcW w:w="803" w:type="pct"/>
            <w:shd w:val="clear" w:color="auto" w:fill="auto"/>
            <w:vAlign w:val="center"/>
          </w:tcPr>
          <w:p w14:paraId="7F17E9DF" w14:textId="77777777" w:rsidR="009B6ABB" w:rsidRPr="00B33FA1" w:rsidRDefault="009B6ABB" w:rsidP="00B33FA1">
            <w:pPr>
              <w:jc w:val="center"/>
              <w:rPr>
                <w:sz w:val="20"/>
                <w:szCs w:val="20"/>
              </w:rPr>
            </w:pPr>
            <w:r w:rsidRPr="00B33FA1">
              <w:rPr>
                <w:sz w:val="20"/>
                <w:szCs w:val="20"/>
              </w:rPr>
              <w:t>Место</w:t>
            </w:r>
          </w:p>
          <w:p w14:paraId="53741263" w14:textId="77777777" w:rsidR="009B6ABB" w:rsidRPr="00B33FA1" w:rsidRDefault="009B6ABB" w:rsidP="00B33FA1">
            <w:pPr>
              <w:jc w:val="center"/>
              <w:rPr>
                <w:sz w:val="20"/>
                <w:szCs w:val="20"/>
              </w:rPr>
            </w:pPr>
            <w:r w:rsidRPr="00B33FA1">
              <w:rPr>
                <w:sz w:val="20"/>
                <w:szCs w:val="20"/>
              </w:rPr>
              <w:t>расположения</w:t>
            </w:r>
          </w:p>
        </w:tc>
        <w:tc>
          <w:tcPr>
            <w:tcW w:w="824" w:type="pct"/>
            <w:shd w:val="clear" w:color="auto" w:fill="auto"/>
            <w:vAlign w:val="center"/>
          </w:tcPr>
          <w:p w14:paraId="26F23BE7" w14:textId="77777777" w:rsidR="009B6ABB" w:rsidRPr="00B33FA1" w:rsidRDefault="009B6ABB" w:rsidP="00B33FA1">
            <w:pPr>
              <w:jc w:val="center"/>
              <w:rPr>
                <w:sz w:val="20"/>
                <w:szCs w:val="20"/>
              </w:rPr>
            </w:pPr>
            <w:r w:rsidRPr="00B33FA1">
              <w:rPr>
                <w:sz w:val="20"/>
                <w:szCs w:val="20"/>
              </w:rPr>
              <w:t>Год ремонта теплообменников</w:t>
            </w:r>
          </w:p>
        </w:tc>
        <w:tc>
          <w:tcPr>
            <w:tcW w:w="659" w:type="pct"/>
            <w:shd w:val="clear" w:color="auto" w:fill="auto"/>
            <w:vAlign w:val="center"/>
          </w:tcPr>
          <w:p w14:paraId="35F0E1E3" w14:textId="77777777" w:rsidR="009B6ABB" w:rsidRPr="00B33FA1" w:rsidRDefault="009B6ABB" w:rsidP="00B33FA1">
            <w:pPr>
              <w:jc w:val="center"/>
              <w:rPr>
                <w:sz w:val="20"/>
                <w:szCs w:val="20"/>
              </w:rPr>
            </w:pPr>
            <w:r w:rsidRPr="00B33FA1">
              <w:rPr>
                <w:sz w:val="20"/>
                <w:szCs w:val="20"/>
              </w:rPr>
              <w:t>Инвентарный номер</w:t>
            </w:r>
          </w:p>
        </w:tc>
        <w:tc>
          <w:tcPr>
            <w:tcW w:w="580" w:type="pct"/>
            <w:vAlign w:val="center"/>
          </w:tcPr>
          <w:p w14:paraId="75169A8D" w14:textId="77777777" w:rsidR="009B6ABB" w:rsidRPr="00B33FA1" w:rsidRDefault="009B6ABB" w:rsidP="00B33FA1">
            <w:pPr>
              <w:jc w:val="center"/>
              <w:rPr>
                <w:sz w:val="20"/>
                <w:szCs w:val="20"/>
              </w:rPr>
            </w:pPr>
            <w:r w:rsidRPr="00B33FA1">
              <w:rPr>
                <w:sz w:val="20"/>
                <w:szCs w:val="20"/>
              </w:rPr>
              <w:t>Количество пластин</w:t>
            </w:r>
          </w:p>
        </w:tc>
        <w:tc>
          <w:tcPr>
            <w:tcW w:w="1092" w:type="pct"/>
            <w:shd w:val="clear" w:color="auto" w:fill="auto"/>
            <w:vAlign w:val="center"/>
          </w:tcPr>
          <w:p w14:paraId="7F34124C" w14:textId="77777777" w:rsidR="009B6ABB" w:rsidRPr="00B33FA1" w:rsidRDefault="009B6ABB" w:rsidP="00B33FA1">
            <w:pPr>
              <w:jc w:val="center"/>
              <w:rPr>
                <w:sz w:val="20"/>
                <w:szCs w:val="20"/>
              </w:rPr>
            </w:pPr>
            <w:r w:rsidRPr="00B33FA1">
              <w:rPr>
                <w:sz w:val="20"/>
                <w:szCs w:val="20"/>
              </w:rPr>
              <w:t>Дата ввода в эксплуатацию</w:t>
            </w:r>
          </w:p>
        </w:tc>
      </w:tr>
      <w:tr w:rsidR="009B6ABB" w:rsidRPr="00B33FA1" w14:paraId="1A531210" w14:textId="77777777" w:rsidTr="009B6ABB">
        <w:tc>
          <w:tcPr>
            <w:tcW w:w="294" w:type="pct"/>
            <w:shd w:val="clear" w:color="auto" w:fill="auto"/>
            <w:vAlign w:val="center"/>
          </w:tcPr>
          <w:p w14:paraId="5142122C" w14:textId="77777777" w:rsidR="009B6ABB" w:rsidRPr="00B33FA1" w:rsidRDefault="009B6ABB" w:rsidP="00B33FA1">
            <w:pPr>
              <w:jc w:val="center"/>
              <w:rPr>
                <w:sz w:val="20"/>
                <w:szCs w:val="20"/>
              </w:rPr>
            </w:pPr>
            <w:r w:rsidRPr="00B33FA1">
              <w:rPr>
                <w:sz w:val="20"/>
                <w:szCs w:val="20"/>
              </w:rPr>
              <w:t>2.2.1</w:t>
            </w:r>
          </w:p>
        </w:tc>
        <w:tc>
          <w:tcPr>
            <w:tcW w:w="748" w:type="pct"/>
            <w:shd w:val="clear" w:color="auto" w:fill="auto"/>
            <w:vAlign w:val="center"/>
          </w:tcPr>
          <w:p w14:paraId="6EBFF18E" w14:textId="77777777" w:rsidR="009B6ABB" w:rsidRPr="00B33FA1" w:rsidRDefault="009B6ABB" w:rsidP="00B33FA1">
            <w:pPr>
              <w:rPr>
                <w:sz w:val="20"/>
                <w:szCs w:val="20"/>
              </w:rPr>
            </w:pPr>
            <w:r w:rsidRPr="00B33FA1">
              <w:rPr>
                <w:sz w:val="20"/>
                <w:szCs w:val="20"/>
              </w:rPr>
              <w:t>Теплообменник водяной "РИДАН"</w:t>
            </w:r>
          </w:p>
        </w:tc>
        <w:tc>
          <w:tcPr>
            <w:tcW w:w="803" w:type="pct"/>
            <w:shd w:val="clear" w:color="auto" w:fill="auto"/>
            <w:vAlign w:val="center"/>
          </w:tcPr>
          <w:p w14:paraId="54A2D10A" w14:textId="77777777" w:rsidR="009B6ABB" w:rsidRPr="00B33FA1" w:rsidRDefault="009B6ABB" w:rsidP="00B33FA1">
            <w:pPr>
              <w:rPr>
                <w:sz w:val="20"/>
                <w:szCs w:val="20"/>
              </w:rPr>
            </w:pPr>
            <w:r w:rsidRPr="00B33FA1">
              <w:rPr>
                <w:sz w:val="20"/>
                <w:szCs w:val="20"/>
              </w:rPr>
              <w:t>Котельная</w:t>
            </w:r>
          </w:p>
        </w:tc>
        <w:tc>
          <w:tcPr>
            <w:tcW w:w="824" w:type="pct"/>
            <w:shd w:val="clear" w:color="auto" w:fill="auto"/>
            <w:vAlign w:val="center"/>
          </w:tcPr>
          <w:p w14:paraId="053A619A" w14:textId="77777777" w:rsidR="009B6ABB" w:rsidRPr="00B33FA1" w:rsidRDefault="009B6ABB" w:rsidP="00B33FA1">
            <w:pPr>
              <w:jc w:val="center"/>
              <w:rPr>
                <w:sz w:val="20"/>
                <w:szCs w:val="20"/>
              </w:rPr>
            </w:pPr>
            <w:r w:rsidRPr="00B33FA1">
              <w:rPr>
                <w:sz w:val="20"/>
                <w:szCs w:val="20"/>
              </w:rPr>
              <w:t>2024 г.</w:t>
            </w:r>
          </w:p>
        </w:tc>
        <w:tc>
          <w:tcPr>
            <w:tcW w:w="659" w:type="pct"/>
            <w:shd w:val="clear" w:color="auto" w:fill="auto"/>
            <w:vAlign w:val="center"/>
          </w:tcPr>
          <w:p w14:paraId="2BBEF2D1" w14:textId="77777777" w:rsidR="009B6ABB" w:rsidRPr="00B33FA1" w:rsidRDefault="009B6ABB" w:rsidP="00B33FA1">
            <w:pPr>
              <w:jc w:val="center"/>
              <w:rPr>
                <w:sz w:val="20"/>
                <w:szCs w:val="20"/>
              </w:rPr>
            </w:pPr>
            <w:r w:rsidRPr="00B33FA1">
              <w:rPr>
                <w:sz w:val="20"/>
                <w:szCs w:val="20"/>
              </w:rPr>
              <w:t>101.04.1.038</w:t>
            </w:r>
          </w:p>
        </w:tc>
        <w:tc>
          <w:tcPr>
            <w:tcW w:w="580" w:type="pct"/>
            <w:vAlign w:val="center"/>
          </w:tcPr>
          <w:p w14:paraId="5775F34C" w14:textId="77777777" w:rsidR="009B6ABB" w:rsidRPr="00B33FA1" w:rsidRDefault="009B6ABB" w:rsidP="00B33FA1">
            <w:pPr>
              <w:jc w:val="center"/>
              <w:rPr>
                <w:sz w:val="20"/>
                <w:szCs w:val="20"/>
              </w:rPr>
            </w:pPr>
            <w:r w:rsidRPr="00B33FA1">
              <w:rPr>
                <w:sz w:val="20"/>
                <w:szCs w:val="20"/>
              </w:rPr>
              <w:t>31</w:t>
            </w:r>
          </w:p>
        </w:tc>
        <w:tc>
          <w:tcPr>
            <w:tcW w:w="1092" w:type="pct"/>
            <w:shd w:val="clear" w:color="auto" w:fill="auto"/>
            <w:vAlign w:val="center"/>
          </w:tcPr>
          <w:p w14:paraId="63038D5D" w14:textId="77777777" w:rsidR="009B6ABB" w:rsidRPr="00B33FA1" w:rsidRDefault="009B6ABB" w:rsidP="00B33FA1">
            <w:pPr>
              <w:jc w:val="center"/>
              <w:rPr>
                <w:sz w:val="20"/>
                <w:szCs w:val="20"/>
              </w:rPr>
            </w:pPr>
            <w:r w:rsidRPr="00B33FA1">
              <w:rPr>
                <w:sz w:val="20"/>
                <w:szCs w:val="20"/>
              </w:rPr>
              <w:t>01.07.2008 г.</w:t>
            </w:r>
          </w:p>
        </w:tc>
      </w:tr>
      <w:tr w:rsidR="009B6ABB" w:rsidRPr="00B33FA1" w14:paraId="21840234" w14:textId="77777777" w:rsidTr="009B6ABB">
        <w:tc>
          <w:tcPr>
            <w:tcW w:w="294" w:type="pct"/>
            <w:shd w:val="clear" w:color="auto" w:fill="auto"/>
            <w:vAlign w:val="center"/>
          </w:tcPr>
          <w:p w14:paraId="7FE8AB27" w14:textId="77777777" w:rsidR="009B6ABB" w:rsidRPr="00B33FA1" w:rsidRDefault="009B6ABB" w:rsidP="00B33FA1">
            <w:pPr>
              <w:jc w:val="center"/>
              <w:rPr>
                <w:sz w:val="20"/>
                <w:szCs w:val="20"/>
              </w:rPr>
            </w:pPr>
            <w:r w:rsidRPr="00B33FA1">
              <w:rPr>
                <w:sz w:val="20"/>
                <w:szCs w:val="20"/>
              </w:rPr>
              <w:t>2.2.2</w:t>
            </w:r>
          </w:p>
        </w:tc>
        <w:tc>
          <w:tcPr>
            <w:tcW w:w="748" w:type="pct"/>
            <w:shd w:val="clear" w:color="auto" w:fill="auto"/>
            <w:vAlign w:val="center"/>
          </w:tcPr>
          <w:p w14:paraId="1BFAF1FA" w14:textId="77777777" w:rsidR="009B6ABB" w:rsidRPr="00B33FA1" w:rsidRDefault="009B6ABB" w:rsidP="00B33FA1">
            <w:pPr>
              <w:rPr>
                <w:sz w:val="20"/>
                <w:szCs w:val="20"/>
              </w:rPr>
            </w:pPr>
            <w:r w:rsidRPr="00B33FA1">
              <w:rPr>
                <w:sz w:val="20"/>
                <w:szCs w:val="20"/>
              </w:rPr>
              <w:t>Теплообменник водяной "РИДАН"</w:t>
            </w:r>
          </w:p>
        </w:tc>
        <w:tc>
          <w:tcPr>
            <w:tcW w:w="803" w:type="pct"/>
            <w:shd w:val="clear" w:color="auto" w:fill="auto"/>
            <w:vAlign w:val="center"/>
          </w:tcPr>
          <w:p w14:paraId="0521D293" w14:textId="77777777" w:rsidR="009B6ABB" w:rsidRPr="00B33FA1" w:rsidRDefault="009B6ABB" w:rsidP="00B33FA1">
            <w:pPr>
              <w:rPr>
                <w:sz w:val="20"/>
                <w:szCs w:val="20"/>
              </w:rPr>
            </w:pPr>
            <w:r w:rsidRPr="00B33FA1">
              <w:rPr>
                <w:sz w:val="20"/>
                <w:szCs w:val="20"/>
              </w:rPr>
              <w:t>Котельная</w:t>
            </w:r>
          </w:p>
        </w:tc>
        <w:tc>
          <w:tcPr>
            <w:tcW w:w="824" w:type="pct"/>
            <w:shd w:val="clear" w:color="auto" w:fill="auto"/>
            <w:vAlign w:val="center"/>
          </w:tcPr>
          <w:p w14:paraId="7D980134" w14:textId="77777777" w:rsidR="009B6ABB" w:rsidRPr="00B33FA1" w:rsidRDefault="009B6ABB" w:rsidP="00B33FA1">
            <w:pPr>
              <w:jc w:val="center"/>
              <w:rPr>
                <w:sz w:val="20"/>
                <w:szCs w:val="20"/>
              </w:rPr>
            </w:pPr>
            <w:r w:rsidRPr="00B33FA1">
              <w:rPr>
                <w:sz w:val="20"/>
                <w:szCs w:val="20"/>
              </w:rPr>
              <w:t>2024 г.</w:t>
            </w:r>
          </w:p>
        </w:tc>
        <w:tc>
          <w:tcPr>
            <w:tcW w:w="659" w:type="pct"/>
            <w:shd w:val="clear" w:color="auto" w:fill="auto"/>
            <w:vAlign w:val="center"/>
          </w:tcPr>
          <w:p w14:paraId="4B7323BF" w14:textId="77777777" w:rsidR="009B6ABB" w:rsidRPr="00B33FA1" w:rsidRDefault="009B6ABB" w:rsidP="00B33FA1">
            <w:pPr>
              <w:jc w:val="center"/>
              <w:rPr>
                <w:sz w:val="20"/>
                <w:szCs w:val="20"/>
              </w:rPr>
            </w:pPr>
            <w:r w:rsidRPr="00B33FA1">
              <w:rPr>
                <w:sz w:val="20"/>
                <w:szCs w:val="20"/>
              </w:rPr>
              <w:t>101.04.1.039</w:t>
            </w:r>
          </w:p>
        </w:tc>
        <w:tc>
          <w:tcPr>
            <w:tcW w:w="580" w:type="pct"/>
            <w:vAlign w:val="center"/>
          </w:tcPr>
          <w:p w14:paraId="1B2F39F8" w14:textId="77777777" w:rsidR="009B6ABB" w:rsidRPr="00B33FA1" w:rsidRDefault="009B6ABB" w:rsidP="00B33FA1">
            <w:pPr>
              <w:jc w:val="center"/>
              <w:rPr>
                <w:sz w:val="20"/>
                <w:szCs w:val="20"/>
              </w:rPr>
            </w:pPr>
            <w:r w:rsidRPr="00B33FA1">
              <w:rPr>
                <w:sz w:val="20"/>
                <w:szCs w:val="20"/>
              </w:rPr>
              <w:t>31</w:t>
            </w:r>
          </w:p>
        </w:tc>
        <w:tc>
          <w:tcPr>
            <w:tcW w:w="1092" w:type="pct"/>
            <w:shd w:val="clear" w:color="auto" w:fill="auto"/>
            <w:vAlign w:val="center"/>
          </w:tcPr>
          <w:p w14:paraId="7DCFA1ED" w14:textId="77777777" w:rsidR="009B6ABB" w:rsidRPr="00B33FA1" w:rsidRDefault="009B6ABB" w:rsidP="00B33FA1">
            <w:pPr>
              <w:jc w:val="center"/>
              <w:rPr>
                <w:sz w:val="20"/>
                <w:szCs w:val="20"/>
              </w:rPr>
            </w:pPr>
            <w:r w:rsidRPr="00B33FA1">
              <w:rPr>
                <w:sz w:val="20"/>
                <w:szCs w:val="20"/>
              </w:rPr>
              <w:t>01.07.2008 г.</w:t>
            </w:r>
          </w:p>
        </w:tc>
      </w:tr>
      <w:tr w:rsidR="009B6ABB" w:rsidRPr="00B33FA1" w14:paraId="079E6A3E" w14:textId="77777777" w:rsidTr="009B6ABB">
        <w:tc>
          <w:tcPr>
            <w:tcW w:w="294" w:type="pct"/>
            <w:shd w:val="clear" w:color="auto" w:fill="auto"/>
            <w:vAlign w:val="center"/>
          </w:tcPr>
          <w:p w14:paraId="6055372A" w14:textId="77777777" w:rsidR="009B6ABB" w:rsidRPr="00B33FA1" w:rsidRDefault="009B6ABB" w:rsidP="00B33FA1">
            <w:pPr>
              <w:jc w:val="center"/>
              <w:rPr>
                <w:sz w:val="20"/>
                <w:szCs w:val="20"/>
              </w:rPr>
            </w:pPr>
            <w:r w:rsidRPr="00B33FA1">
              <w:rPr>
                <w:sz w:val="20"/>
                <w:szCs w:val="20"/>
              </w:rPr>
              <w:t>2.2.3</w:t>
            </w:r>
          </w:p>
        </w:tc>
        <w:tc>
          <w:tcPr>
            <w:tcW w:w="748" w:type="pct"/>
            <w:shd w:val="clear" w:color="auto" w:fill="auto"/>
            <w:vAlign w:val="center"/>
          </w:tcPr>
          <w:p w14:paraId="403241E4" w14:textId="77777777" w:rsidR="009B6ABB" w:rsidRPr="00B33FA1" w:rsidRDefault="009B6ABB" w:rsidP="00B33FA1">
            <w:pPr>
              <w:rPr>
                <w:sz w:val="20"/>
                <w:szCs w:val="20"/>
              </w:rPr>
            </w:pPr>
            <w:r w:rsidRPr="00B33FA1">
              <w:rPr>
                <w:sz w:val="20"/>
                <w:szCs w:val="20"/>
              </w:rPr>
              <w:t>Теплообменник водяной "РИДАН"</w:t>
            </w:r>
          </w:p>
        </w:tc>
        <w:tc>
          <w:tcPr>
            <w:tcW w:w="803" w:type="pct"/>
            <w:shd w:val="clear" w:color="auto" w:fill="auto"/>
            <w:vAlign w:val="center"/>
          </w:tcPr>
          <w:p w14:paraId="6316966D" w14:textId="77777777" w:rsidR="009B6ABB" w:rsidRPr="00B33FA1" w:rsidRDefault="009B6ABB" w:rsidP="00B33FA1">
            <w:pPr>
              <w:rPr>
                <w:sz w:val="20"/>
                <w:szCs w:val="20"/>
              </w:rPr>
            </w:pPr>
            <w:r w:rsidRPr="00B33FA1">
              <w:rPr>
                <w:sz w:val="20"/>
                <w:szCs w:val="20"/>
              </w:rPr>
              <w:t>Котельная</w:t>
            </w:r>
          </w:p>
        </w:tc>
        <w:tc>
          <w:tcPr>
            <w:tcW w:w="824" w:type="pct"/>
            <w:shd w:val="clear" w:color="auto" w:fill="auto"/>
            <w:vAlign w:val="center"/>
          </w:tcPr>
          <w:p w14:paraId="7495C230" w14:textId="77777777" w:rsidR="009B6ABB" w:rsidRPr="00B33FA1" w:rsidRDefault="009B6ABB" w:rsidP="00B33FA1">
            <w:pPr>
              <w:jc w:val="center"/>
              <w:rPr>
                <w:sz w:val="20"/>
                <w:szCs w:val="20"/>
              </w:rPr>
            </w:pPr>
            <w:r w:rsidRPr="00B33FA1">
              <w:rPr>
                <w:sz w:val="20"/>
                <w:szCs w:val="20"/>
              </w:rPr>
              <w:t>2024 г.</w:t>
            </w:r>
          </w:p>
        </w:tc>
        <w:tc>
          <w:tcPr>
            <w:tcW w:w="659" w:type="pct"/>
            <w:shd w:val="clear" w:color="auto" w:fill="auto"/>
            <w:vAlign w:val="center"/>
          </w:tcPr>
          <w:p w14:paraId="3047AF8A" w14:textId="77777777" w:rsidR="009B6ABB" w:rsidRPr="00B33FA1" w:rsidRDefault="009B6ABB" w:rsidP="00B33FA1">
            <w:pPr>
              <w:jc w:val="center"/>
              <w:rPr>
                <w:sz w:val="20"/>
                <w:szCs w:val="20"/>
              </w:rPr>
            </w:pPr>
            <w:r w:rsidRPr="00B33FA1">
              <w:rPr>
                <w:sz w:val="20"/>
                <w:szCs w:val="20"/>
              </w:rPr>
              <w:t>101.04.1.040</w:t>
            </w:r>
          </w:p>
        </w:tc>
        <w:tc>
          <w:tcPr>
            <w:tcW w:w="580" w:type="pct"/>
            <w:vAlign w:val="center"/>
          </w:tcPr>
          <w:p w14:paraId="4925FD9A" w14:textId="77777777" w:rsidR="009B6ABB" w:rsidRPr="00B33FA1" w:rsidRDefault="009B6ABB" w:rsidP="00B33FA1">
            <w:pPr>
              <w:jc w:val="center"/>
              <w:rPr>
                <w:sz w:val="20"/>
                <w:szCs w:val="20"/>
              </w:rPr>
            </w:pPr>
            <w:r w:rsidRPr="00B33FA1">
              <w:rPr>
                <w:sz w:val="20"/>
                <w:szCs w:val="20"/>
              </w:rPr>
              <w:t>50</w:t>
            </w:r>
          </w:p>
        </w:tc>
        <w:tc>
          <w:tcPr>
            <w:tcW w:w="1092" w:type="pct"/>
            <w:shd w:val="clear" w:color="auto" w:fill="auto"/>
            <w:vAlign w:val="center"/>
          </w:tcPr>
          <w:p w14:paraId="517EC6D3" w14:textId="77777777" w:rsidR="009B6ABB" w:rsidRPr="00B33FA1" w:rsidRDefault="009B6ABB" w:rsidP="00B33FA1">
            <w:pPr>
              <w:jc w:val="center"/>
              <w:rPr>
                <w:sz w:val="20"/>
                <w:szCs w:val="20"/>
              </w:rPr>
            </w:pPr>
            <w:r w:rsidRPr="00B33FA1">
              <w:rPr>
                <w:sz w:val="20"/>
                <w:szCs w:val="20"/>
              </w:rPr>
              <w:t>01.07.2008 г.</w:t>
            </w:r>
          </w:p>
        </w:tc>
      </w:tr>
      <w:tr w:rsidR="009B6ABB" w:rsidRPr="00B33FA1" w14:paraId="05166B90" w14:textId="77777777" w:rsidTr="009B6ABB">
        <w:tc>
          <w:tcPr>
            <w:tcW w:w="294" w:type="pct"/>
            <w:shd w:val="clear" w:color="auto" w:fill="auto"/>
            <w:vAlign w:val="center"/>
          </w:tcPr>
          <w:p w14:paraId="635E7AFA" w14:textId="77777777" w:rsidR="009B6ABB" w:rsidRPr="00B33FA1" w:rsidRDefault="009B6ABB" w:rsidP="00B33FA1">
            <w:pPr>
              <w:jc w:val="center"/>
              <w:rPr>
                <w:sz w:val="20"/>
                <w:szCs w:val="20"/>
              </w:rPr>
            </w:pPr>
            <w:r w:rsidRPr="00B33FA1">
              <w:rPr>
                <w:sz w:val="20"/>
                <w:szCs w:val="20"/>
              </w:rPr>
              <w:t>2.2.4</w:t>
            </w:r>
          </w:p>
        </w:tc>
        <w:tc>
          <w:tcPr>
            <w:tcW w:w="748" w:type="pct"/>
            <w:shd w:val="clear" w:color="auto" w:fill="auto"/>
            <w:vAlign w:val="center"/>
          </w:tcPr>
          <w:p w14:paraId="3AA0BA56" w14:textId="77777777" w:rsidR="009B6ABB" w:rsidRPr="00B33FA1" w:rsidRDefault="009B6ABB" w:rsidP="00B33FA1">
            <w:pPr>
              <w:rPr>
                <w:sz w:val="20"/>
                <w:szCs w:val="20"/>
              </w:rPr>
            </w:pPr>
            <w:r w:rsidRPr="00B33FA1">
              <w:rPr>
                <w:sz w:val="20"/>
                <w:szCs w:val="20"/>
              </w:rPr>
              <w:t>Теплообменник водяной "РИДАН"</w:t>
            </w:r>
          </w:p>
        </w:tc>
        <w:tc>
          <w:tcPr>
            <w:tcW w:w="803" w:type="pct"/>
            <w:shd w:val="clear" w:color="auto" w:fill="auto"/>
            <w:vAlign w:val="center"/>
          </w:tcPr>
          <w:p w14:paraId="43195633" w14:textId="77777777" w:rsidR="009B6ABB" w:rsidRPr="00B33FA1" w:rsidRDefault="009B6ABB" w:rsidP="00B33FA1">
            <w:pPr>
              <w:rPr>
                <w:sz w:val="20"/>
                <w:szCs w:val="20"/>
              </w:rPr>
            </w:pPr>
            <w:r w:rsidRPr="00B33FA1">
              <w:rPr>
                <w:sz w:val="20"/>
                <w:szCs w:val="20"/>
              </w:rPr>
              <w:t>Котельная</w:t>
            </w:r>
          </w:p>
        </w:tc>
        <w:tc>
          <w:tcPr>
            <w:tcW w:w="824" w:type="pct"/>
            <w:shd w:val="clear" w:color="auto" w:fill="auto"/>
            <w:vAlign w:val="center"/>
          </w:tcPr>
          <w:p w14:paraId="3E0CBE04" w14:textId="77777777" w:rsidR="009B6ABB" w:rsidRPr="00B33FA1" w:rsidRDefault="009B6ABB" w:rsidP="00B33FA1">
            <w:pPr>
              <w:jc w:val="center"/>
              <w:rPr>
                <w:sz w:val="20"/>
                <w:szCs w:val="20"/>
              </w:rPr>
            </w:pPr>
            <w:r w:rsidRPr="00B33FA1">
              <w:rPr>
                <w:sz w:val="20"/>
                <w:szCs w:val="20"/>
              </w:rPr>
              <w:t>2024 г.</w:t>
            </w:r>
          </w:p>
        </w:tc>
        <w:tc>
          <w:tcPr>
            <w:tcW w:w="659" w:type="pct"/>
            <w:shd w:val="clear" w:color="auto" w:fill="auto"/>
            <w:vAlign w:val="center"/>
          </w:tcPr>
          <w:p w14:paraId="09E270FB" w14:textId="77777777" w:rsidR="009B6ABB" w:rsidRPr="00B33FA1" w:rsidRDefault="009B6ABB" w:rsidP="00B33FA1">
            <w:pPr>
              <w:jc w:val="center"/>
              <w:rPr>
                <w:sz w:val="20"/>
                <w:szCs w:val="20"/>
              </w:rPr>
            </w:pPr>
            <w:r w:rsidRPr="00B33FA1">
              <w:rPr>
                <w:sz w:val="20"/>
                <w:szCs w:val="20"/>
              </w:rPr>
              <w:t>101.04.1.041</w:t>
            </w:r>
          </w:p>
        </w:tc>
        <w:tc>
          <w:tcPr>
            <w:tcW w:w="580" w:type="pct"/>
            <w:vAlign w:val="center"/>
          </w:tcPr>
          <w:p w14:paraId="4F14F246" w14:textId="77777777" w:rsidR="009B6ABB" w:rsidRPr="00B33FA1" w:rsidRDefault="009B6ABB" w:rsidP="00B33FA1">
            <w:pPr>
              <w:jc w:val="center"/>
              <w:rPr>
                <w:sz w:val="20"/>
                <w:szCs w:val="20"/>
              </w:rPr>
            </w:pPr>
            <w:r w:rsidRPr="00B33FA1">
              <w:rPr>
                <w:sz w:val="20"/>
                <w:szCs w:val="20"/>
              </w:rPr>
              <w:t>50</w:t>
            </w:r>
          </w:p>
        </w:tc>
        <w:tc>
          <w:tcPr>
            <w:tcW w:w="1092" w:type="pct"/>
            <w:shd w:val="clear" w:color="auto" w:fill="auto"/>
            <w:vAlign w:val="center"/>
          </w:tcPr>
          <w:p w14:paraId="719F3DE5" w14:textId="77777777" w:rsidR="009B6ABB" w:rsidRPr="00B33FA1" w:rsidRDefault="009B6ABB" w:rsidP="00B33FA1">
            <w:pPr>
              <w:jc w:val="center"/>
              <w:rPr>
                <w:sz w:val="20"/>
                <w:szCs w:val="20"/>
              </w:rPr>
            </w:pPr>
            <w:r w:rsidRPr="00B33FA1">
              <w:rPr>
                <w:sz w:val="20"/>
                <w:szCs w:val="20"/>
              </w:rPr>
              <w:t>01.07.2008 г.</w:t>
            </w:r>
          </w:p>
        </w:tc>
      </w:tr>
      <w:tr w:rsidR="009B6ABB" w:rsidRPr="00B33FA1" w14:paraId="6CBF30B1" w14:textId="77777777" w:rsidTr="009B6ABB">
        <w:tc>
          <w:tcPr>
            <w:tcW w:w="5000" w:type="pct"/>
            <w:gridSpan w:val="7"/>
          </w:tcPr>
          <w:p w14:paraId="4829200B" w14:textId="77777777" w:rsidR="009B6ABB" w:rsidRPr="00B33FA1" w:rsidRDefault="009B6ABB" w:rsidP="00B33FA1">
            <w:pPr>
              <w:rPr>
                <w:b/>
                <w:sz w:val="20"/>
                <w:szCs w:val="20"/>
              </w:rPr>
            </w:pPr>
            <w:r w:rsidRPr="00B33FA1">
              <w:rPr>
                <w:b/>
                <w:sz w:val="20"/>
                <w:szCs w:val="20"/>
              </w:rPr>
              <w:t>3. Требования и исходные данные:</w:t>
            </w:r>
          </w:p>
        </w:tc>
      </w:tr>
      <w:tr w:rsidR="009B6ABB" w:rsidRPr="00B33FA1" w14:paraId="39A688FD" w14:textId="77777777" w:rsidTr="009B6ABB">
        <w:tc>
          <w:tcPr>
            <w:tcW w:w="294" w:type="pct"/>
            <w:shd w:val="clear" w:color="auto" w:fill="auto"/>
          </w:tcPr>
          <w:p w14:paraId="7DBBE950" w14:textId="77777777" w:rsidR="009B6ABB" w:rsidRPr="00B33FA1" w:rsidRDefault="009B6ABB" w:rsidP="00B33FA1">
            <w:pPr>
              <w:rPr>
                <w:sz w:val="20"/>
                <w:szCs w:val="20"/>
              </w:rPr>
            </w:pPr>
            <w:r w:rsidRPr="00B33FA1">
              <w:rPr>
                <w:sz w:val="20"/>
                <w:szCs w:val="20"/>
              </w:rPr>
              <w:t>3.1</w:t>
            </w:r>
          </w:p>
        </w:tc>
        <w:tc>
          <w:tcPr>
            <w:tcW w:w="748" w:type="pct"/>
            <w:shd w:val="clear" w:color="auto" w:fill="auto"/>
          </w:tcPr>
          <w:p w14:paraId="2CF29B5F" w14:textId="77777777" w:rsidR="009B6ABB" w:rsidRPr="00B33FA1" w:rsidRDefault="009B6ABB" w:rsidP="00B33FA1">
            <w:pPr>
              <w:rPr>
                <w:sz w:val="20"/>
                <w:szCs w:val="20"/>
              </w:rPr>
            </w:pPr>
            <w:r w:rsidRPr="00B33FA1">
              <w:rPr>
                <w:sz w:val="20"/>
                <w:szCs w:val="20"/>
              </w:rPr>
              <w:t>Условия выполнения работ</w:t>
            </w:r>
          </w:p>
        </w:tc>
        <w:tc>
          <w:tcPr>
            <w:tcW w:w="3958" w:type="pct"/>
            <w:gridSpan w:val="5"/>
          </w:tcPr>
          <w:p w14:paraId="723F6858" w14:textId="77777777" w:rsidR="009B6ABB" w:rsidRPr="00B33FA1" w:rsidRDefault="009B6ABB" w:rsidP="00B33FA1">
            <w:pPr>
              <w:rPr>
                <w:sz w:val="20"/>
                <w:szCs w:val="20"/>
              </w:rPr>
            </w:pPr>
            <w:r w:rsidRPr="00B33FA1">
              <w:rPr>
                <w:sz w:val="20"/>
                <w:szCs w:val="20"/>
              </w:rPr>
              <w:t xml:space="preserve">Работы выполняются исполнителем в полном соответствии с техническим заданием, действующими нормативно-правовыми актами, как в отношении работ, так и в отношении материалов, комплектующих и оборудования, используемого при выполнении работ. Качество и объем выполняемых работ должны соответствовать настоящему техническому заданию и требованиям действующих нормативно - технических документов. </w:t>
            </w:r>
          </w:p>
          <w:p w14:paraId="0592FA33" w14:textId="77777777" w:rsidR="009B6ABB" w:rsidRPr="00B33FA1" w:rsidRDefault="009B6ABB" w:rsidP="00B33FA1">
            <w:pPr>
              <w:rPr>
                <w:sz w:val="20"/>
                <w:szCs w:val="20"/>
              </w:rPr>
            </w:pPr>
            <w:r w:rsidRPr="00B33FA1">
              <w:rPr>
                <w:sz w:val="20"/>
                <w:szCs w:val="20"/>
              </w:rPr>
              <w:t>Все работы проводятся исключительно оборудованием, материалом (о</w:t>
            </w:r>
            <w:r w:rsidRPr="00B33FA1">
              <w:rPr>
                <w:bCs/>
                <w:sz w:val="20"/>
                <w:szCs w:val="20"/>
              </w:rPr>
              <w:t>ртофосфорная кислота экстракционная)</w:t>
            </w:r>
            <w:r w:rsidRPr="00B33FA1">
              <w:rPr>
                <w:sz w:val="20"/>
                <w:szCs w:val="20"/>
              </w:rPr>
              <w:t xml:space="preserve"> и инструментами исполнителя. Доставка всего необходимого оборудования, техники, инструмента производится исполнителем своими силами и за свой счет.</w:t>
            </w:r>
          </w:p>
          <w:p w14:paraId="72951E50" w14:textId="77777777" w:rsidR="009B6ABB" w:rsidRPr="00B33FA1" w:rsidRDefault="009B6ABB" w:rsidP="00B33FA1">
            <w:pPr>
              <w:rPr>
                <w:sz w:val="20"/>
                <w:szCs w:val="20"/>
              </w:rPr>
            </w:pPr>
            <w:r w:rsidRPr="00B33FA1">
              <w:rPr>
                <w:sz w:val="20"/>
                <w:szCs w:val="20"/>
              </w:rPr>
              <w:t>Перед началом работ исполнитель согласовывает все отключения с заказчиком.</w:t>
            </w:r>
          </w:p>
          <w:p w14:paraId="5DB8CE35" w14:textId="77777777" w:rsidR="009B6ABB" w:rsidRPr="00B33FA1" w:rsidRDefault="009B6ABB" w:rsidP="00B33FA1">
            <w:pPr>
              <w:tabs>
                <w:tab w:val="left" w:pos="0"/>
              </w:tabs>
              <w:rPr>
                <w:sz w:val="20"/>
                <w:szCs w:val="20"/>
              </w:rPr>
            </w:pPr>
            <w:r w:rsidRPr="00B33FA1">
              <w:rPr>
                <w:sz w:val="20"/>
                <w:szCs w:val="20"/>
              </w:rPr>
              <w:t>Проверка работоспособности теплообменного оборудования с увязкой на котельном оборудовании с выдачей акта установленной формы.</w:t>
            </w:r>
          </w:p>
          <w:p w14:paraId="15CBBDDE" w14:textId="77777777" w:rsidR="009B6ABB" w:rsidRPr="00B33FA1" w:rsidRDefault="009B6ABB" w:rsidP="00B33FA1">
            <w:pPr>
              <w:tabs>
                <w:tab w:val="left" w:pos="0"/>
              </w:tabs>
              <w:rPr>
                <w:sz w:val="20"/>
                <w:szCs w:val="20"/>
              </w:rPr>
            </w:pPr>
            <w:r w:rsidRPr="00B33FA1">
              <w:rPr>
                <w:sz w:val="20"/>
                <w:szCs w:val="20"/>
              </w:rPr>
              <w:t xml:space="preserve">Работы производятся в помещении, где установлено оборудование, что требует исключение доступа посторонних лиц в действующее рабочее помещение. </w:t>
            </w:r>
          </w:p>
          <w:p w14:paraId="443FB5BB" w14:textId="77777777" w:rsidR="009B6ABB" w:rsidRPr="00B33FA1" w:rsidRDefault="009B6ABB" w:rsidP="00B33FA1">
            <w:pPr>
              <w:tabs>
                <w:tab w:val="left" w:pos="0"/>
              </w:tabs>
              <w:rPr>
                <w:sz w:val="20"/>
                <w:szCs w:val="20"/>
              </w:rPr>
            </w:pPr>
            <w:r w:rsidRPr="00B33FA1">
              <w:rPr>
                <w:sz w:val="20"/>
                <w:szCs w:val="20"/>
              </w:rPr>
              <w:t xml:space="preserve">Исполнитель должен осуществлять работы в соответствии с действующими нормами, настоящим описанием объекта закупки, требованиям регулирующими данную деятельность, нормами пожарной безопасности. </w:t>
            </w:r>
          </w:p>
          <w:p w14:paraId="5B2B96BB" w14:textId="77777777" w:rsidR="009B6ABB" w:rsidRPr="00B33FA1" w:rsidRDefault="009B6ABB" w:rsidP="00B33FA1">
            <w:pPr>
              <w:tabs>
                <w:tab w:val="left" w:pos="0"/>
              </w:tabs>
              <w:rPr>
                <w:sz w:val="20"/>
                <w:szCs w:val="20"/>
              </w:rPr>
            </w:pPr>
            <w:r w:rsidRPr="00B33FA1">
              <w:rPr>
                <w:sz w:val="20"/>
                <w:szCs w:val="20"/>
              </w:rPr>
              <w:t xml:space="preserve">При проведении работ исполнитель отвечает за уборку и вывоз мусора, а также за уборку помещения после каждого этапа ремонтных работ. </w:t>
            </w:r>
          </w:p>
          <w:p w14:paraId="32426EEF" w14:textId="77777777" w:rsidR="009B6ABB" w:rsidRPr="00B33FA1" w:rsidRDefault="009B6ABB" w:rsidP="00B33FA1">
            <w:pPr>
              <w:tabs>
                <w:tab w:val="left" w:pos="0"/>
              </w:tabs>
              <w:rPr>
                <w:sz w:val="20"/>
                <w:szCs w:val="20"/>
              </w:rPr>
            </w:pPr>
            <w:r w:rsidRPr="00B33FA1">
              <w:rPr>
                <w:sz w:val="20"/>
                <w:szCs w:val="20"/>
              </w:rPr>
              <w:lastRenderedPageBreak/>
              <w:t>Результат выполненных работ должен соответствовать требованиям, указанным в Описании объекта закупки, обязательным нормам и правилам, регулирующим данные отношения (СНиП, ГОСТ и др.).</w:t>
            </w:r>
          </w:p>
        </w:tc>
      </w:tr>
      <w:tr w:rsidR="009B6ABB" w:rsidRPr="00B33FA1" w14:paraId="282CFB08" w14:textId="77777777" w:rsidTr="009B6ABB">
        <w:tc>
          <w:tcPr>
            <w:tcW w:w="294" w:type="pct"/>
            <w:shd w:val="clear" w:color="auto" w:fill="auto"/>
          </w:tcPr>
          <w:p w14:paraId="44E2144C" w14:textId="77777777" w:rsidR="009B6ABB" w:rsidRPr="00B33FA1" w:rsidRDefault="009B6ABB" w:rsidP="00B33FA1">
            <w:pPr>
              <w:rPr>
                <w:sz w:val="20"/>
                <w:szCs w:val="20"/>
              </w:rPr>
            </w:pPr>
            <w:r w:rsidRPr="00B33FA1">
              <w:rPr>
                <w:sz w:val="20"/>
                <w:szCs w:val="20"/>
              </w:rPr>
              <w:lastRenderedPageBreak/>
              <w:t>3.2</w:t>
            </w:r>
          </w:p>
        </w:tc>
        <w:tc>
          <w:tcPr>
            <w:tcW w:w="748" w:type="pct"/>
            <w:shd w:val="clear" w:color="auto" w:fill="auto"/>
          </w:tcPr>
          <w:p w14:paraId="30317EE7" w14:textId="77777777" w:rsidR="009B6ABB" w:rsidRPr="00B33FA1" w:rsidRDefault="009B6ABB" w:rsidP="00B33FA1">
            <w:pPr>
              <w:rPr>
                <w:sz w:val="20"/>
                <w:szCs w:val="20"/>
              </w:rPr>
            </w:pPr>
            <w:r w:rsidRPr="00B33FA1">
              <w:rPr>
                <w:sz w:val="20"/>
                <w:szCs w:val="20"/>
              </w:rPr>
              <w:t>Использование нормативных документов</w:t>
            </w:r>
          </w:p>
        </w:tc>
        <w:tc>
          <w:tcPr>
            <w:tcW w:w="3958" w:type="pct"/>
            <w:gridSpan w:val="5"/>
          </w:tcPr>
          <w:p w14:paraId="75DE2ED8" w14:textId="77777777" w:rsidR="009B6ABB" w:rsidRPr="00B33FA1" w:rsidRDefault="009B6ABB" w:rsidP="00B33FA1">
            <w:pPr>
              <w:rPr>
                <w:sz w:val="20"/>
                <w:szCs w:val="20"/>
              </w:rPr>
            </w:pPr>
            <w:r w:rsidRPr="00B33FA1">
              <w:rPr>
                <w:sz w:val="20"/>
                <w:szCs w:val="20"/>
              </w:rPr>
              <w:t>- Федеральный закон от 21.12.1994 N 69-ФЗ "О пожарной безопасности".</w:t>
            </w:r>
          </w:p>
          <w:p w14:paraId="67B806E2" w14:textId="77777777" w:rsidR="009B6ABB" w:rsidRPr="00B33FA1" w:rsidRDefault="009B6ABB" w:rsidP="00B33FA1">
            <w:pPr>
              <w:rPr>
                <w:sz w:val="20"/>
                <w:szCs w:val="20"/>
              </w:rPr>
            </w:pPr>
            <w:r w:rsidRPr="00B33FA1">
              <w:rPr>
                <w:sz w:val="20"/>
                <w:szCs w:val="20"/>
              </w:rPr>
              <w:t>- Федеральный закон от 30.03.1999 N 52-ФЗ "О санитарно-эпидемиологическом благополучии населения".</w:t>
            </w:r>
          </w:p>
          <w:p w14:paraId="19ECF408" w14:textId="77777777" w:rsidR="009B6ABB" w:rsidRPr="00B33FA1" w:rsidRDefault="009B6ABB" w:rsidP="00B33FA1">
            <w:pPr>
              <w:rPr>
                <w:sz w:val="20"/>
                <w:szCs w:val="20"/>
              </w:rPr>
            </w:pPr>
            <w:r w:rsidRPr="00B33FA1">
              <w:rPr>
                <w:sz w:val="20"/>
                <w:szCs w:val="20"/>
              </w:rPr>
              <w:t>- Федеральный закон от 10.01.2002 N 7-ФЗ "Об охране окружающей среды".</w:t>
            </w:r>
          </w:p>
          <w:p w14:paraId="325A87E9" w14:textId="77777777" w:rsidR="009B6ABB" w:rsidRPr="00B33FA1" w:rsidRDefault="009B6ABB" w:rsidP="00B33FA1">
            <w:pPr>
              <w:rPr>
                <w:sz w:val="20"/>
                <w:szCs w:val="20"/>
              </w:rPr>
            </w:pPr>
            <w:r w:rsidRPr="00B33FA1">
              <w:rPr>
                <w:sz w:val="20"/>
                <w:szCs w:val="20"/>
              </w:rPr>
              <w:t>- Федеральный закон от 25.07.2002 N 115-ФЗ "О правовом положении иностранных граждан в Российской Федерации".</w:t>
            </w:r>
          </w:p>
          <w:p w14:paraId="561CC78A" w14:textId="77777777" w:rsidR="009B6ABB" w:rsidRPr="00B33FA1" w:rsidRDefault="009B6ABB" w:rsidP="00B33FA1">
            <w:pPr>
              <w:rPr>
                <w:sz w:val="20"/>
                <w:szCs w:val="20"/>
              </w:rPr>
            </w:pPr>
            <w:r w:rsidRPr="00B33FA1">
              <w:rPr>
                <w:sz w:val="20"/>
                <w:szCs w:val="20"/>
              </w:rPr>
              <w:t>- Федеральный закон от 18.07.2006 N 109-ФЗ "О миграционном учете иностранных граждан и лиц без гражданства в Российской Федерации".</w:t>
            </w:r>
          </w:p>
          <w:p w14:paraId="291FE76E" w14:textId="77777777" w:rsidR="009B6ABB" w:rsidRPr="00B33FA1" w:rsidRDefault="009B6ABB" w:rsidP="00B33FA1">
            <w:pPr>
              <w:rPr>
                <w:sz w:val="20"/>
                <w:szCs w:val="20"/>
              </w:rPr>
            </w:pPr>
            <w:r w:rsidRPr="00B33FA1">
              <w:rPr>
                <w:sz w:val="20"/>
                <w:szCs w:val="20"/>
              </w:rPr>
              <w:t>- Федеральный закон от 27.07.2006 N 152-ФЗ "О персональных данных".</w:t>
            </w:r>
          </w:p>
          <w:p w14:paraId="47FE28D3" w14:textId="77777777" w:rsidR="009B6ABB" w:rsidRPr="00B33FA1" w:rsidRDefault="009B6ABB" w:rsidP="00B33FA1">
            <w:pPr>
              <w:rPr>
                <w:sz w:val="20"/>
                <w:szCs w:val="20"/>
              </w:rPr>
            </w:pPr>
            <w:r w:rsidRPr="00B33FA1">
              <w:rPr>
                <w:sz w:val="20"/>
                <w:szCs w:val="20"/>
              </w:rPr>
              <w:t>- Федеральный закон от 26.06.2008 N 102-ФЗ "Об обеспечении единства измерений".</w:t>
            </w:r>
          </w:p>
          <w:p w14:paraId="7C70F387" w14:textId="77777777" w:rsidR="009B6ABB" w:rsidRPr="00B33FA1" w:rsidRDefault="009B6ABB" w:rsidP="00B33FA1">
            <w:pPr>
              <w:rPr>
                <w:sz w:val="20"/>
                <w:szCs w:val="20"/>
              </w:rPr>
            </w:pPr>
            <w:r w:rsidRPr="00B33FA1">
              <w:rPr>
                <w:sz w:val="20"/>
                <w:szCs w:val="20"/>
              </w:rPr>
              <w:t>- Федеральный закон от 22.07.2008 N 123-ФЗ "Технический регламент о требованиях пожарной безопасности".</w:t>
            </w:r>
          </w:p>
          <w:p w14:paraId="143B69D2" w14:textId="77777777" w:rsidR="009B6ABB" w:rsidRPr="00B33FA1" w:rsidRDefault="009B6ABB" w:rsidP="00B33FA1">
            <w:pPr>
              <w:rPr>
                <w:sz w:val="20"/>
                <w:szCs w:val="20"/>
              </w:rPr>
            </w:pPr>
            <w:r w:rsidRPr="00B33FA1">
              <w:rPr>
                <w:sz w:val="20"/>
                <w:szCs w:val="20"/>
              </w:rPr>
              <w:t>- Федеральный закон от 30.12.2009 N 384-ФЗ "Технический регламент о безопасности зданий и сооружений".</w:t>
            </w:r>
          </w:p>
          <w:p w14:paraId="465766CB" w14:textId="77777777" w:rsidR="009B6ABB" w:rsidRPr="00B33FA1" w:rsidRDefault="009B6ABB" w:rsidP="00B33FA1">
            <w:pPr>
              <w:rPr>
                <w:sz w:val="20"/>
                <w:szCs w:val="20"/>
              </w:rPr>
            </w:pPr>
            <w:r w:rsidRPr="00B33FA1">
              <w:rPr>
                <w:sz w:val="20"/>
                <w:szCs w:val="20"/>
              </w:rPr>
              <w:t>- Федеральный закон от 27.07.2010 N 190-ФЗ "О теплоснабжении".</w:t>
            </w:r>
          </w:p>
          <w:p w14:paraId="220F5ADB" w14:textId="77777777" w:rsidR="009B6ABB" w:rsidRPr="00B33FA1" w:rsidRDefault="009B6ABB" w:rsidP="00B33FA1">
            <w:pPr>
              <w:rPr>
                <w:sz w:val="20"/>
                <w:szCs w:val="20"/>
              </w:rPr>
            </w:pPr>
            <w:r w:rsidRPr="00B33FA1">
              <w:rPr>
                <w:sz w:val="20"/>
                <w:szCs w:val="20"/>
              </w:rPr>
              <w:t>- Постановление Правительства РФ от 16.09.2020 N 1479 "Об утверждении Правил противопожарного режима в Российской Федерации".</w:t>
            </w:r>
          </w:p>
          <w:p w14:paraId="421D469F" w14:textId="77777777" w:rsidR="009B6ABB" w:rsidRPr="00B33FA1" w:rsidRDefault="009B6ABB" w:rsidP="00B33FA1">
            <w:pPr>
              <w:rPr>
                <w:sz w:val="20"/>
                <w:szCs w:val="20"/>
              </w:rPr>
            </w:pPr>
            <w:r w:rsidRPr="00B33FA1">
              <w:rPr>
                <w:sz w:val="20"/>
                <w:szCs w:val="20"/>
              </w:rPr>
              <w:t xml:space="preserve">- Правила технической эксплуатации объектов теплоснабжения и </w:t>
            </w:r>
            <w:proofErr w:type="spellStart"/>
            <w:r w:rsidRPr="00B33FA1">
              <w:rPr>
                <w:sz w:val="20"/>
                <w:szCs w:val="20"/>
              </w:rPr>
              <w:t>теплопотребляющих</w:t>
            </w:r>
            <w:proofErr w:type="spellEnd"/>
            <w:r w:rsidRPr="00B33FA1">
              <w:rPr>
                <w:sz w:val="20"/>
                <w:szCs w:val="20"/>
              </w:rPr>
              <w:t xml:space="preserve"> установок, утв. приказом Минэнерго России от 14.05.25 № 511;</w:t>
            </w:r>
          </w:p>
          <w:p w14:paraId="782B0B0A" w14:textId="77777777" w:rsidR="009B6ABB" w:rsidRPr="00B33FA1" w:rsidRDefault="009B6ABB" w:rsidP="00B33FA1">
            <w:pPr>
              <w:rPr>
                <w:sz w:val="20"/>
                <w:szCs w:val="20"/>
              </w:rPr>
            </w:pPr>
            <w:r w:rsidRPr="00B33FA1">
              <w:rPr>
                <w:sz w:val="20"/>
                <w:szCs w:val="20"/>
              </w:rPr>
              <w:t>- "ГОСТ 12.1.007-76*. Государственный стандарт Союза ССР. Система стандартов безопасности труда. Вредные вещества. Классификация и общие требования безопасности" (утв. Постановлением Госстандарта СССР от 10.03.1976 N 579).</w:t>
            </w:r>
          </w:p>
          <w:p w14:paraId="26537133" w14:textId="77777777" w:rsidR="009B6ABB" w:rsidRPr="00B33FA1" w:rsidRDefault="009B6ABB" w:rsidP="00B33FA1">
            <w:pPr>
              <w:rPr>
                <w:sz w:val="20"/>
                <w:szCs w:val="20"/>
              </w:rPr>
            </w:pPr>
            <w:r w:rsidRPr="00B33FA1">
              <w:rPr>
                <w:sz w:val="20"/>
                <w:szCs w:val="20"/>
              </w:rPr>
              <w:t>- "ГОСТ 27570.0-87 (МЭК 335-1-76). Межгосударственный стандарт. Безопасность бытовых и аналогичных электрических приборов. Общие требования и методы испытаний" (введен в действие Постановлением Госстандарта СССР от 25.12.1987 N 5039).</w:t>
            </w:r>
          </w:p>
          <w:p w14:paraId="6A2A8106" w14:textId="77777777" w:rsidR="009B6ABB" w:rsidRPr="00B33FA1" w:rsidRDefault="009B6ABB" w:rsidP="00B33FA1">
            <w:pPr>
              <w:rPr>
                <w:sz w:val="20"/>
                <w:szCs w:val="20"/>
              </w:rPr>
            </w:pPr>
            <w:r w:rsidRPr="00B33FA1">
              <w:rPr>
                <w:sz w:val="20"/>
                <w:szCs w:val="20"/>
              </w:rPr>
              <w:t>- "ГОСТ 12.1.004-91. Межгосударственный стандарт. Система стандартов безопасности труда. Пожарная безопасность. Общие требования" (утв. Постановлением Госстандарта СССР от 14.06.1991 N 875).</w:t>
            </w:r>
          </w:p>
          <w:p w14:paraId="7BA4B8AA" w14:textId="77777777" w:rsidR="009B6ABB" w:rsidRPr="00B33FA1" w:rsidRDefault="009B6ABB" w:rsidP="00B33FA1">
            <w:pPr>
              <w:rPr>
                <w:sz w:val="20"/>
                <w:szCs w:val="20"/>
              </w:rPr>
            </w:pPr>
            <w:r w:rsidRPr="00B33FA1">
              <w:rPr>
                <w:sz w:val="20"/>
                <w:szCs w:val="20"/>
              </w:rPr>
              <w:t>- Приказ Минэнерго России от 24.03.2003 N 115 "Об утверждении Правил технической эксплуатации тепловых энергоустановок".</w:t>
            </w:r>
          </w:p>
          <w:p w14:paraId="794D4AC4" w14:textId="77777777" w:rsidR="009B6ABB" w:rsidRPr="00B33FA1" w:rsidRDefault="009B6ABB" w:rsidP="00B33FA1">
            <w:pPr>
              <w:rPr>
                <w:sz w:val="20"/>
                <w:szCs w:val="20"/>
              </w:rPr>
            </w:pPr>
            <w:r w:rsidRPr="00B33FA1">
              <w:rPr>
                <w:sz w:val="20"/>
                <w:szCs w:val="20"/>
              </w:rPr>
              <w:t>- Приказ Минздравсоцразвития РФ от 16.07.2007 N 477 "Об утверждении Типовых норм бесплатной выдачи сертифицированных специальной одежды, специальной обуви и других средств индивидуальной защиты работникам, занятым на строительных, строительно-монтажных и ремонтно-строительных работах с вредными и (или) опасными условиями труда, а также выполняемых в особых температурных условиях или связанных с загрязнением".</w:t>
            </w:r>
          </w:p>
          <w:p w14:paraId="253A2888" w14:textId="77777777" w:rsidR="009B6ABB" w:rsidRPr="00B33FA1" w:rsidRDefault="009B6ABB" w:rsidP="00B33FA1">
            <w:pPr>
              <w:rPr>
                <w:sz w:val="20"/>
                <w:szCs w:val="20"/>
              </w:rPr>
            </w:pPr>
            <w:r w:rsidRPr="00B33FA1">
              <w:rPr>
                <w:sz w:val="20"/>
                <w:szCs w:val="20"/>
              </w:rPr>
              <w:t>- "Безопасность функциональная связанных с безопасностью зданий и сооружений систем. Часть 2. Общие требования. ГОСТ Р 53195.2-2008" (утв. Приказом Ростехрегулирования от 18.12.2008 N 654-ст).</w:t>
            </w:r>
          </w:p>
          <w:p w14:paraId="4331AF77" w14:textId="77777777" w:rsidR="009B6ABB" w:rsidRPr="00B33FA1" w:rsidRDefault="009B6ABB" w:rsidP="00B33FA1">
            <w:pPr>
              <w:rPr>
                <w:sz w:val="20"/>
                <w:szCs w:val="20"/>
              </w:rPr>
            </w:pPr>
            <w:r w:rsidRPr="00B33FA1">
              <w:rPr>
                <w:sz w:val="20"/>
                <w:szCs w:val="20"/>
              </w:rPr>
              <w:t>- "ГОСТ Р 54101-2010. Национальный стандарт Российской Федерации. Средства автоматизации и системы управления. Средства и системы обеспечения безопасности. Техническое обслуживание и текущий ремонт" (утв. и введен в действие Приказом Росстандарта от 30.11.2010 N 768-ст).</w:t>
            </w:r>
          </w:p>
          <w:p w14:paraId="64253BB3" w14:textId="77777777" w:rsidR="009B6ABB" w:rsidRPr="00B33FA1" w:rsidRDefault="009B6ABB" w:rsidP="00B33FA1">
            <w:pPr>
              <w:rPr>
                <w:sz w:val="20"/>
                <w:szCs w:val="20"/>
              </w:rPr>
            </w:pPr>
            <w:r w:rsidRPr="00B33FA1">
              <w:rPr>
                <w:sz w:val="20"/>
                <w:szCs w:val="20"/>
              </w:rPr>
              <w:t>- "СП 255.1325800.2016. Свод правил. Здания и сооружения. Правила эксплуатации. Основные положения" (утв. и введен в действие Приказом Минстроя России от 24.08.2016 N 590/</w:t>
            </w:r>
            <w:proofErr w:type="spellStart"/>
            <w:r w:rsidRPr="00B33FA1">
              <w:rPr>
                <w:sz w:val="20"/>
                <w:szCs w:val="20"/>
              </w:rPr>
              <w:t>пр</w:t>
            </w:r>
            <w:proofErr w:type="spellEnd"/>
            <w:r w:rsidRPr="00B33FA1">
              <w:rPr>
                <w:sz w:val="20"/>
                <w:szCs w:val="20"/>
              </w:rPr>
              <w:t>).</w:t>
            </w:r>
          </w:p>
          <w:p w14:paraId="03702935" w14:textId="77777777" w:rsidR="009B6ABB" w:rsidRPr="00B33FA1" w:rsidRDefault="009B6ABB" w:rsidP="00B33FA1">
            <w:pPr>
              <w:rPr>
                <w:sz w:val="20"/>
                <w:szCs w:val="20"/>
              </w:rPr>
            </w:pPr>
            <w:r w:rsidRPr="00B33FA1">
              <w:rPr>
                <w:sz w:val="20"/>
                <w:szCs w:val="20"/>
              </w:rPr>
              <w:t>- "СП 347.1325800.2017. Свод правил. Внутренние системы отопления, горячего и холодного водоснабжения. Правила эксплуатации" (утв. и введен в действие Приказом Минстроя России от 05.12.2017 N 1617/</w:t>
            </w:r>
            <w:proofErr w:type="spellStart"/>
            <w:r w:rsidRPr="00B33FA1">
              <w:rPr>
                <w:sz w:val="20"/>
                <w:szCs w:val="20"/>
              </w:rPr>
              <w:t>пр</w:t>
            </w:r>
            <w:proofErr w:type="spellEnd"/>
            <w:r w:rsidRPr="00B33FA1">
              <w:rPr>
                <w:sz w:val="20"/>
                <w:szCs w:val="20"/>
              </w:rPr>
              <w:t>).</w:t>
            </w:r>
          </w:p>
          <w:p w14:paraId="00E98E4E" w14:textId="77777777" w:rsidR="009B6ABB" w:rsidRPr="00B33FA1" w:rsidRDefault="009B6ABB" w:rsidP="00B33FA1">
            <w:pPr>
              <w:rPr>
                <w:sz w:val="20"/>
                <w:szCs w:val="20"/>
              </w:rPr>
            </w:pPr>
            <w:r w:rsidRPr="00B33FA1">
              <w:rPr>
                <w:sz w:val="20"/>
                <w:szCs w:val="20"/>
              </w:rPr>
              <w:t>-  "ГОСТ Р 59123-2020. Национальный стандарт Российской Федерации. Система стандартов безопасности труда. Средства индивидуальной защиты. Общие требования и классификация" (утв. и введен в действие Приказом Росстандарта от 27.10.2020 N 933-ст).</w:t>
            </w:r>
          </w:p>
          <w:p w14:paraId="1B04F4B8" w14:textId="77777777" w:rsidR="009B6ABB" w:rsidRPr="00B33FA1" w:rsidRDefault="009B6ABB" w:rsidP="00B33FA1">
            <w:pPr>
              <w:rPr>
                <w:sz w:val="20"/>
                <w:szCs w:val="20"/>
              </w:rPr>
            </w:pPr>
            <w:r w:rsidRPr="00B33FA1">
              <w:rPr>
                <w:sz w:val="20"/>
                <w:szCs w:val="20"/>
              </w:rPr>
              <w:t>- "Регламент аварийно-технического обслуживания систем инженерного оборудования жилых и общественных зданий в г. Москве" (утв. первым зам. Мэра в Правительстве Москвы 08.01.2004)</w:t>
            </w:r>
          </w:p>
        </w:tc>
      </w:tr>
      <w:tr w:rsidR="009B6ABB" w:rsidRPr="00B33FA1" w14:paraId="53236D06" w14:textId="77777777" w:rsidTr="009B6ABB">
        <w:tc>
          <w:tcPr>
            <w:tcW w:w="294" w:type="pct"/>
            <w:shd w:val="clear" w:color="auto" w:fill="auto"/>
          </w:tcPr>
          <w:p w14:paraId="60A72C1F" w14:textId="77777777" w:rsidR="009B6ABB" w:rsidRPr="00B33FA1" w:rsidRDefault="009B6ABB" w:rsidP="00B33FA1">
            <w:pPr>
              <w:rPr>
                <w:sz w:val="20"/>
                <w:szCs w:val="20"/>
              </w:rPr>
            </w:pPr>
            <w:r w:rsidRPr="00B33FA1">
              <w:rPr>
                <w:sz w:val="20"/>
                <w:szCs w:val="20"/>
              </w:rPr>
              <w:t>3.3</w:t>
            </w:r>
          </w:p>
        </w:tc>
        <w:tc>
          <w:tcPr>
            <w:tcW w:w="748" w:type="pct"/>
            <w:shd w:val="clear" w:color="auto" w:fill="auto"/>
          </w:tcPr>
          <w:p w14:paraId="08548B07" w14:textId="77777777" w:rsidR="009B6ABB" w:rsidRPr="00B33FA1" w:rsidRDefault="009B6ABB" w:rsidP="00B33FA1">
            <w:pPr>
              <w:rPr>
                <w:sz w:val="20"/>
                <w:szCs w:val="20"/>
              </w:rPr>
            </w:pPr>
            <w:r w:rsidRPr="00B33FA1">
              <w:rPr>
                <w:sz w:val="20"/>
                <w:szCs w:val="20"/>
              </w:rPr>
              <w:t>Требования к безопасности работ</w:t>
            </w:r>
          </w:p>
        </w:tc>
        <w:tc>
          <w:tcPr>
            <w:tcW w:w="3958" w:type="pct"/>
            <w:gridSpan w:val="5"/>
          </w:tcPr>
          <w:p w14:paraId="2E663A99" w14:textId="77777777" w:rsidR="009B6ABB" w:rsidRPr="00B33FA1" w:rsidRDefault="009B6ABB" w:rsidP="00B33FA1">
            <w:pPr>
              <w:tabs>
                <w:tab w:val="left" w:pos="0"/>
              </w:tabs>
              <w:rPr>
                <w:sz w:val="20"/>
                <w:szCs w:val="20"/>
              </w:rPr>
            </w:pPr>
            <w:r w:rsidRPr="00B33FA1">
              <w:rPr>
                <w:sz w:val="20"/>
                <w:szCs w:val="20"/>
              </w:rPr>
              <w:t>Выполнение работ с соблюдением требований по технике безопасности, проведение необходимых мероприятий по охране окружающей среды, противопожарных мероприятий. При выполнении работ Исполнитель несет ответственность за соблюдение правил техники безопасности и пожарной безопасности на объекте.</w:t>
            </w:r>
          </w:p>
          <w:p w14:paraId="22E2DC1F" w14:textId="77777777" w:rsidR="009B6ABB" w:rsidRPr="00B33FA1" w:rsidRDefault="009B6ABB" w:rsidP="00B33FA1">
            <w:pPr>
              <w:tabs>
                <w:tab w:val="left" w:pos="0"/>
              </w:tabs>
              <w:rPr>
                <w:sz w:val="20"/>
                <w:szCs w:val="20"/>
              </w:rPr>
            </w:pPr>
            <w:r w:rsidRPr="00B33FA1">
              <w:rPr>
                <w:sz w:val="20"/>
                <w:szCs w:val="20"/>
              </w:rPr>
              <w:t>Работы выполняются в соответствии с установленными нормами и правилами:</w:t>
            </w:r>
          </w:p>
          <w:p w14:paraId="7423513F" w14:textId="77777777" w:rsidR="009B6ABB" w:rsidRPr="00B33FA1" w:rsidRDefault="009B6ABB" w:rsidP="00B33FA1">
            <w:pPr>
              <w:tabs>
                <w:tab w:val="left" w:pos="0"/>
              </w:tabs>
              <w:rPr>
                <w:sz w:val="20"/>
                <w:szCs w:val="20"/>
              </w:rPr>
            </w:pPr>
            <w:r w:rsidRPr="00B33FA1">
              <w:rPr>
                <w:sz w:val="20"/>
                <w:szCs w:val="20"/>
              </w:rPr>
              <w:t>- при проведении пожароопасных работ на объекте необходимо руководствоваться правилами ППБ РФ;</w:t>
            </w:r>
          </w:p>
          <w:p w14:paraId="09F0E2BD" w14:textId="77777777" w:rsidR="009B6ABB" w:rsidRPr="00B33FA1" w:rsidRDefault="009B6ABB" w:rsidP="00B33FA1">
            <w:pPr>
              <w:tabs>
                <w:tab w:val="left" w:pos="0"/>
              </w:tabs>
              <w:rPr>
                <w:sz w:val="20"/>
                <w:szCs w:val="20"/>
              </w:rPr>
            </w:pPr>
            <w:r w:rsidRPr="00B33FA1">
              <w:rPr>
                <w:sz w:val="20"/>
                <w:szCs w:val="20"/>
              </w:rPr>
              <w:lastRenderedPageBreak/>
              <w:t>- при проведении огневых работ требуется обязательное оформление разрешения на их производство.</w:t>
            </w:r>
          </w:p>
          <w:p w14:paraId="79372215" w14:textId="77777777" w:rsidR="009B6ABB" w:rsidRPr="00B33FA1" w:rsidRDefault="009B6ABB" w:rsidP="00B33FA1">
            <w:pPr>
              <w:rPr>
                <w:sz w:val="20"/>
                <w:szCs w:val="20"/>
              </w:rPr>
            </w:pPr>
            <w:r w:rsidRPr="00B33FA1">
              <w:rPr>
                <w:sz w:val="20"/>
                <w:szCs w:val="20"/>
              </w:rPr>
              <w:t>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w:t>
            </w:r>
          </w:p>
        </w:tc>
      </w:tr>
      <w:tr w:rsidR="009B6ABB" w:rsidRPr="00B33FA1" w14:paraId="0F6DD92F" w14:textId="77777777" w:rsidTr="009B6ABB">
        <w:tc>
          <w:tcPr>
            <w:tcW w:w="294" w:type="pct"/>
            <w:shd w:val="clear" w:color="auto" w:fill="auto"/>
          </w:tcPr>
          <w:p w14:paraId="111A6084" w14:textId="77777777" w:rsidR="009B6ABB" w:rsidRPr="00B33FA1" w:rsidRDefault="009B6ABB" w:rsidP="00B33FA1">
            <w:pPr>
              <w:rPr>
                <w:sz w:val="20"/>
                <w:szCs w:val="20"/>
              </w:rPr>
            </w:pPr>
            <w:r w:rsidRPr="00B33FA1">
              <w:rPr>
                <w:sz w:val="20"/>
                <w:szCs w:val="20"/>
              </w:rPr>
              <w:lastRenderedPageBreak/>
              <w:t>3.4</w:t>
            </w:r>
          </w:p>
        </w:tc>
        <w:tc>
          <w:tcPr>
            <w:tcW w:w="748" w:type="pct"/>
            <w:shd w:val="clear" w:color="auto" w:fill="auto"/>
          </w:tcPr>
          <w:p w14:paraId="3BF5598E" w14:textId="77777777" w:rsidR="009B6ABB" w:rsidRPr="00B33FA1" w:rsidRDefault="009B6ABB" w:rsidP="00B33FA1">
            <w:pPr>
              <w:rPr>
                <w:sz w:val="20"/>
                <w:szCs w:val="20"/>
              </w:rPr>
            </w:pPr>
            <w:r w:rsidRPr="00B33FA1">
              <w:rPr>
                <w:sz w:val="20"/>
                <w:szCs w:val="20"/>
              </w:rPr>
              <w:t>Требования к результатам работ</w:t>
            </w:r>
          </w:p>
        </w:tc>
        <w:tc>
          <w:tcPr>
            <w:tcW w:w="3958" w:type="pct"/>
            <w:gridSpan w:val="5"/>
          </w:tcPr>
          <w:p w14:paraId="4E797FDE" w14:textId="77777777" w:rsidR="009B6ABB" w:rsidRPr="00B33FA1" w:rsidRDefault="009B6ABB" w:rsidP="00B33FA1">
            <w:pPr>
              <w:tabs>
                <w:tab w:val="left" w:pos="0"/>
              </w:tabs>
              <w:rPr>
                <w:sz w:val="20"/>
                <w:szCs w:val="20"/>
              </w:rPr>
            </w:pPr>
            <w:r w:rsidRPr="00B33FA1">
              <w:rPr>
                <w:sz w:val="20"/>
                <w:szCs w:val="20"/>
              </w:rPr>
              <w:t>Работы выполняются в объеме и сроки, предусмотренные описанием объекта закупки, в соответствии с требованиями технической документации, ГОСТ, СНиП, технических регламентов (норм и правил) и иных нормативных правовых актов, принятых в установленном порядке.</w:t>
            </w:r>
          </w:p>
          <w:p w14:paraId="262B34FA" w14:textId="77777777" w:rsidR="009B6ABB" w:rsidRPr="00B33FA1" w:rsidRDefault="009B6ABB" w:rsidP="00B33FA1">
            <w:pPr>
              <w:tabs>
                <w:tab w:val="left" w:pos="0"/>
              </w:tabs>
              <w:rPr>
                <w:sz w:val="20"/>
                <w:szCs w:val="20"/>
              </w:rPr>
            </w:pPr>
            <w:r w:rsidRPr="00B33FA1">
              <w:rPr>
                <w:sz w:val="20"/>
                <w:szCs w:val="20"/>
              </w:rPr>
              <w:t>Результат выполненной Исполнителем работы при обычных условиях его эксплуатации должен быть безопасен для жизни, здоровья потребителя, окружающей среды.</w:t>
            </w:r>
          </w:p>
          <w:p w14:paraId="629C1FAD" w14:textId="77777777" w:rsidR="009B6ABB" w:rsidRPr="00B33FA1" w:rsidRDefault="009B6ABB" w:rsidP="00B33FA1">
            <w:pPr>
              <w:tabs>
                <w:tab w:val="left" w:pos="0"/>
              </w:tabs>
              <w:rPr>
                <w:sz w:val="20"/>
                <w:szCs w:val="20"/>
              </w:rPr>
            </w:pPr>
            <w:r w:rsidRPr="00B33FA1">
              <w:rPr>
                <w:sz w:val="20"/>
                <w:szCs w:val="20"/>
              </w:rPr>
              <w:t>По завершении работ, Исполнитель обязан предоставить комплект исполнительной документации (журнал производства работ, паспорта, сертификаты на материалы и оборудование, акты на скрытые работы, исполнительные схемы)</w:t>
            </w:r>
          </w:p>
          <w:p w14:paraId="1A782D48" w14:textId="77777777" w:rsidR="009B6ABB" w:rsidRPr="00B33FA1" w:rsidRDefault="009B6ABB" w:rsidP="00B33FA1">
            <w:pPr>
              <w:rPr>
                <w:sz w:val="20"/>
                <w:szCs w:val="20"/>
              </w:rPr>
            </w:pPr>
            <w:r w:rsidRPr="00B33FA1">
              <w:rPr>
                <w:sz w:val="20"/>
                <w:szCs w:val="20"/>
              </w:rPr>
              <w:t>Результат выполненной Исполнителем работы должен соответствовать требованиям, установленным в описании объекта закупки, обязательным нормам и правилам, регулирующим данные отношения СНиП, ГОСТ, ТУ.</w:t>
            </w:r>
          </w:p>
        </w:tc>
      </w:tr>
      <w:tr w:rsidR="009B6ABB" w:rsidRPr="00B33FA1" w14:paraId="5524840A" w14:textId="77777777" w:rsidTr="009B6ABB">
        <w:tc>
          <w:tcPr>
            <w:tcW w:w="294" w:type="pct"/>
            <w:shd w:val="clear" w:color="auto" w:fill="auto"/>
          </w:tcPr>
          <w:p w14:paraId="04319221" w14:textId="77777777" w:rsidR="009B6ABB" w:rsidRPr="00B33FA1" w:rsidRDefault="009B6ABB" w:rsidP="00B33FA1">
            <w:pPr>
              <w:rPr>
                <w:sz w:val="20"/>
                <w:szCs w:val="20"/>
              </w:rPr>
            </w:pPr>
            <w:r w:rsidRPr="00B33FA1">
              <w:rPr>
                <w:sz w:val="20"/>
                <w:szCs w:val="20"/>
              </w:rPr>
              <w:t>3.5</w:t>
            </w:r>
          </w:p>
        </w:tc>
        <w:tc>
          <w:tcPr>
            <w:tcW w:w="748" w:type="pct"/>
            <w:shd w:val="clear" w:color="auto" w:fill="auto"/>
          </w:tcPr>
          <w:p w14:paraId="7CBFBC59" w14:textId="77777777" w:rsidR="009B6ABB" w:rsidRPr="00B33FA1" w:rsidRDefault="009B6ABB" w:rsidP="00B33FA1">
            <w:pPr>
              <w:rPr>
                <w:sz w:val="20"/>
                <w:szCs w:val="20"/>
              </w:rPr>
            </w:pPr>
            <w:r w:rsidRPr="00B33FA1">
              <w:rPr>
                <w:sz w:val="20"/>
                <w:szCs w:val="20"/>
              </w:rPr>
              <w:t>Требования к сроку и (или) объему предоставления гарантий качества работ</w:t>
            </w:r>
          </w:p>
        </w:tc>
        <w:tc>
          <w:tcPr>
            <w:tcW w:w="3958" w:type="pct"/>
            <w:gridSpan w:val="5"/>
          </w:tcPr>
          <w:p w14:paraId="62A9A3A8" w14:textId="77777777" w:rsidR="009B6ABB" w:rsidRPr="00B33FA1" w:rsidRDefault="009B6ABB" w:rsidP="00B33FA1">
            <w:pPr>
              <w:tabs>
                <w:tab w:val="left" w:pos="0"/>
              </w:tabs>
              <w:rPr>
                <w:sz w:val="20"/>
                <w:szCs w:val="20"/>
              </w:rPr>
            </w:pPr>
            <w:r w:rsidRPr="00B33FA1">
              <w:rPr>
                <w:sz w:val="20"/>
                <w:szCs w:val="20"/>
              </w:rPr>
              <w:t xml:space="preserve">Исполнитель гарантирует, что выполняемые работы соответствуют требованиям, нормам и правилам, регулирующим данную деятельность (ГОСТ, ТУ), а также иным требованиям законодательства Российской Федерации, действующим на момент выполнения работ. </w:t>
            </w:r>
          </w:p>
          <w:p w14:paraId="20F851A7" w14:textId="77777777" w:rsidR="009B6ABB" w:rsidRPr="00B33FA1" w:rsidRDefault="009B6ABB" w:rsidP="00B33FA1">
            <w:pPr>
              <w:tabs>
                <w:tab w:val="left" w:pos="0"/>
              </w:tabs>
              <w:rPr>
                <w:sz w:val="20"/>
                <w:szCs w:val="20"/>
              </w:rPr>
            </w:pPr>
            <w:r w:rsidRPr="00B33FA1">
              <w:rPr>
                <w:sz w:val="20"/>
                <w:szCs w:val="20"/>
              </w:rPr>
              <w:t>Гарантийный срок на выполненные работ составляет 12 (Двенадцать) месяцев с даты приемки выполненных работ.</w:t>
            </w:r>
          </w:p>
          <w:p w14:paraId="7161438A" w14:textId="77777777" w:rsidR="009B6ABB" w:rsidRPr="00B33FA1" w:rsidRDefault="009B6ABB" w:rsidP="00B33FA1">
            <w:pPr>
              <w:tabs>
                <w:tab w:val="left" w:pos="0"/>
              </w:tabs>
              <w:rPr>
                <w:sz w:val="20"/>
                <w:szCs w:val="20"/>
              </w:rPr>
            </w:pPr>
            <w:r w:rsidRPr="00B33FA1">
              <w:rPr>
                <w:sz w:val="20"/>
                <w:szCs w:val="20"/>
              </w:rPr>
              <w:t>Под гарантией понимается устранение Исполнителем своими силами и за свой счет допущенных по его вине недостатков, выявленных после приемки работ.</w:t>
            </w:r>
          </w:p>
          <w:p w14:paraId="3B68F719" w14:textId="77777777" w:rsidR="009B6ABB" w:rsidRPr="00B33FA1" w:rsidRDefault="009B6ABB" w:rsidP="00B33FA1">
            <w:pPr>
              <w:tabs>
                <w:tab w:val="left" w:pos="0"/>
              </w:tabs>
              <w:rPr>
                <w:sz w:val="20"/>
                <w:szCs w:val="20"/>
              </w:rPr>
            </w:pPr>
            <w:r w:rsidRPr="00B33FA1">
              <w:rPr>
                <w:sz w:val="20"/>
                <w:szCs w:val="20"/>
              </w:rPr>
              <w:t>Если в период гарантийного срока обнаружатся недостатки,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14:paraId="44DC5E90" w14:textId="77777777" w:rsidR="009B6ABB" w:rsidRPr="00B33FA1" w:rsidRDefault="009B6ABB" w:rsidP="00B33FA1">
            <w:pPr>
              <w:tabs>
                <w:tab w:val="left" w:pos="0"/>
              </w:tabs>
              <w:rPr>
                <w:sz w:val="20"/>
                <w:szCs w:val="20"/>
              </w:rPr>
            </w:pPr>
            <w:r w:rsidRPr="00B33FA1">
              <w:rPr>
                <w:sz w:val="20"/>
                <w:szCs w:val="20"/>
              </w:rPr>
              <w:t>Исполнитель гарантирует возможность безопасного использования результата выполненных работ по назначению в течение всего гарантийного срока.</w:t>
            </w:r>
          </w:p>
        </w:tc>
      </w:tr>
      <w:tr w:rsidR="009B6ABB" w:rsidRPr="00B33FA1" w14:paraId="0A1DD2F3" w14:textId="77777777" w:rsidTr="009B6ABB">
        <w:tc>
          <w:tcPr>
            <w:tcW w:w="294" w:type="pct"/>
            <w:shd w:val="clear" w:color="auto" w:fill="auto"/>
          </w:tcPr>
          <w:p w14:paraId="74EA69A4" w14:textId="77777777" w:rsidR="009B6ABB" w:rsidRPr="00B33FA1" w:rsidRDefault="009B6ABB" w:rsidP="00B33FA1">
            <w:pPr>
              <w:rPr>
                <w:sz w:val="20"/>
                <w:szCs w:val="20"/>
              </w:rPr>
            </w:pPr>
            <w:r w:rsidRPr="00B33FA1">
              <w:rPr>
                <w:sz w:val="20"/>
                <w:szCs w:val="20"/>
              </w:rPr>
              <w:t>3.6</w:t>
            </w:r>
          </w:p>
        </w:tc>
        <w:tc>
          <w:tcPr>
            <w:tcW w:w="748" w:type="pct"/>
            <w:shd w:val="clear" w:color="auto" w:fill="auto"/>
          </w:tcPr>
          <w:p w14:paraId="5FE3BC00" w14:textId="77777777" w:rsidR="009B6ABB" w:rsidRPr="00B33FA1" w:rsidRDefault="009B6ABB" w:rsidP="00B33FA1">
            <w:pPr>
              <w:rPr>
                <w:sz w:val="20"/>
                <w:szCs w:val="20"/>
              </w:rPr>
            </w:pPr>
            <w:r w:rsidRPr="00B33FA1">
              <w:rPr>
                <w:sz w:val="20"/>
                <w:szCs w:val="20"/>
              </w:rPr>
              <w:t xml:space="preserve">Срок выполнения работ </w:t>
            </w:r>
          </w:p>
        </w:tc>
        <w:tc>
          <w:tcPr>
            <w:tcW w:w="3958" w:type="pct"/>
            <w:gridSpan w:val="5"/>
          </w:tcPr>
          <w:p w14:paraId="3EB03CEB" w14:textId="77777777" w:rsidR="009B6ABB" w:rsidRPr="00B33FA1" w:rsidRDefault="009B6ABB" w:rsidP="00B33FA1">
            <w:pPr>
              <w:rPr>
                <w:sz w:val="20"/>
                <w:szCs w:val="20"/>
              </w:rPr>
            </w:pPr>
            <w:r w:rsidRPr="00B33FA1">
              <w:rPr>
                <w:sz w:val="20"/>
                <w:szCs w:val="20"/>
              </w:rPr>
              <w:t>Выполнение работ в течении 30 календарных дней с момента заключения договора</w:t>
            </w:r>
          </w:p>
        </w:tc>
      </w:tr>
    </w:tbl>
    <w:p w14:paraId="35326402" w14:textId="77777777" w:rsidR="009B6ABB" w:rsidRPr="00B33FA1" w:rsidRDefault="009B6ABB" w:rsidP="00B33FA1">
      <w:pPr>
        <w:pStyle w:val="afffffff2"/>
        <w:jc w:val="center"/>
        <w:rPr>
          <w:rFonts w:ascii="Times New Roman" w:hAnsi="Times New Roman" w:cs="Times New Roman"/>
          <w:b/>
          <w:sz w:val="20"/>
          <w:szCs w:val="20"/>
        </w:rPr>
      </w:pPr>
    </w:p>
    <w:p w14:paraId="69336F40" w14:textId="77777777" w:rsidR="009B6ABB" w:rsidRPr="00B33FA1" w:rsidRDefault="009B6ABB" w:rsidP="00B33FA1">
      <w:pPr>
        <w:rPr>
          <w:sz w:val="20"/>
          <w:szCs w:val="20"/>
        </w:rPr>
      </w:pPr>
    </w:p>
    <w:tbl>
      <w:tblPr>
        <w:tblW w:w="5000" w:type="pct"/>
        <w:tblLook w:val="01E0" w:firstRow="1" w:lastRow="1" w:firstColumn="1" w:lastColumn="1" w:noHBand="0" w:noVBand="0"/>
      </w:tblPr>
      <w:tblGrid>
        <w:gridCol w:w="4758"/>
        <w:gridCol w:w="4880"/>
      </w:tblGrid>
      <w:tr w:rsidR="009B6ABB" w:rsidRPr="00B33FA1" w14:paraId="35B93460" w14:textId="77777777" w:rsidTr="00DB78EC">
        <w:tc>
          <w:tcPr>
            <w:tcW w:w="5043" w:type="dxa"/>
          </w:tcPr>
          <w:p w14:paraId="537774B4" w14:textId="77777777" w:rsidR="009B6ABB" w:rsidRPr="00B33FA1" w:rsidRDefault="009B6ABB" w:rsidP="00B33FA1">
            <w:pPr>
              <w:pStyle w:val="TableParagraph"/>
              <w:jc w:val="center"/>
              <w:rPr>
                <w:b/>
                <w:sz w:val="20"/>
                <w:szCs w:val="20"/>
              </w:rPr>
            </w:pPr>
            <w:r w:rsidRPr="00B33FA1">
              <w:rPr>
                <w:b/>
                <w:sz w:val="20"/>
                <w:szCs w:val="20"/>
              </w:rPr>
              <w:t>Заказчик</w:t>
            </w:r>
          </w:p>
          <w:p w14:paraId="28C4F00A" w14:textId="77777777" w:rsidR="009B6ABB" w:rsidRPr="00B33FA1" w:rsidRDefault="009B6ABB" w:rsidP="00B33FA1">
            <w:pPr>
              <w:pStyle w:val="TableParagraph"/>
              <w:jc w:val="center"/>
              <w:rPr>
                <w:b/>
                <w:sz w:val="20"/>
                <w:szCs w:val="20"/>
              </w:rPr>
            </w:pPr>
            <w:r w:rsidRPr="00B33FA1">
              <w:rPr>
                <w:b/>
                <w:sz w:val="20"/>
                <w:szCs w:val="20"/>
              </w:rPr>
              <w:t xml:space="preserve">Автономное стационарное учреждение социального обслуживания Омской области «Екатерининский дом-интернат </w:t>
            </w:r>
          </w:p>
          <w:p w14:paraId="26397086" w14:textId="77777777" w:rsidR="009B6ABB" w:rsidRPr="00B33FA1" w:rsidRDefault="009B6ABB" w:rsidP="00B33FA1">
            <w:pPr>
              <w:pStyle w:val="TableParagraph"/>
              <w:jc w:val="center"/>
              <w:rPr>
                <w:b/>
                <w:sz w:val="20"/>
                <w:szCs w:val="20"/>
              </w:rPr>
            </w:pPr>
            <w:r w:rsidRPr="00B33FA1">
              <w:rPr>
                <w:b/>
                <w:sz w:val="20"/>
                <w:szCs w:val="20"/>
              </w:rPr>
              <w:t>имени В.П. Ярушкина»</w:t>
            </w:r>
          </w:p>
          <w:p w14:paraId="5EE413FD" w14:textId="77777777" w:rsidR="009B6ABB" w:rsidRPr="00B33FA1" w:rsidRDefault="009B6ABB" w:rsidP="00B33FA1">
            <w:pPr>
              <w:pStyle w:val="TableParagraph"/>
              <w:rPr>
                <w:b/>
                <w:sz w:val="20"/>
                <w:szCs w:val="20"/>
              </w:rPr>
            </w:pPr>
          </w:p>
        </w:tc>
        <w:tc>
          <w:tcPr>
            <w:tcW w:w="5237" w:type="dxa"/>
          </w:tcPr>
          <w:p w14:paraId="6EDFC7F8" w14:textId="77777777" w:rsidR="009B6ABB" w:rsidRPr="00B33FA1" w:rsidRDefault="009B6ABB" w:rsidP="00B33FA1">
            <w:pPr>
              <w:widowControl w:val="0"/>
              <w:shd w:val="clear" w:color="auto" w:fill="FFFFFF" w:themeFill="background1"/>
              <w:ind w:right="-285"/>
              <w:rPr>
                <w:sz w:val="20"/>
                <w:szCs w:val="20"/>
              </w:rPr>
            </w:pPr>
            <w:r w:rsidRPr="00B33FA1">
              <w:rPr>
                <w:b/>
                <w:bCs/>
                <w:sz w:val="20"/>
                <w:szCs w:val="20"/>
              </w:rPr>
              <w:t>Исполнитель</w:t>
            </w:r>
          </w:p>
          <w:p w14:paraId="1A0766FD" w14:textId="77777777" w:rsidR="009B6ABB" w:rsidRPr="00B33FA1" w:rsidRDefault="009B6ABB" w:rsidP="00B33FA1">
            <w:pPr>
              <w:widowControl w:val="0"/>
              <w:shd w:val="clear" w:color="auto" w:fill="FFFFFF" w:themeFill="background1"/>
              <w:ind w:right="-285"/>
              <w:rPr>
                <w:sz w:val="20"/>
                <w:szCs w:val="20"/>
              </w:rPr>
            </w:pPr>
            <w:r w:rsidRPr="00B33FA1">
              <w:rPr>
                <w:bCs/>
                <w:sz w:val="20"/>
                <w:szCs w:val="20"/>
              </w:rPr>
              <w:t>(наименование Исполнителя)</w:t>
            </w:r>
            <w:r w:rsidRPr="00B33FA1">
              <w:rPr>
                <w:sz w:val="20"/>
                <w:szCs w:val="20"/>
              </w:rPr>
              <w:t xml:space="preserve"> </w:t>
            </w:r>
          </w:p>
          <w:p w14:paraId="2906AEFC" w14:textId="77777777" w:rsidR="009B6ABB" w:rsidRPr="00B33FA1" w:rsidRDefault="009B6ABB" w:rsidP="00B33FA1">
            <w:pPr>
              <w:widowControl w:val="0"/>
              <w:shd w:val="clear" w:color="auto" w:fill="FFFFFF" w:themeFill="background1"/>
              <w:ind w:right="-285"/>
              <w:rPr>
                <w:sz w:val="20"/>
                <w:szCs w:val="20"/>
              </w:rPr>
            </w:pPr>
          </w:p>
          <w:p w14:paraId="0073C06F" w14:textId="77777777" w:rsidR="009B6ABB" w:rsidRPr="00B33FA1" w:rsidRDefault="009B6ABB" w:rsidP="00B33FA1">
            <w:pPr>
              <w:widowControl w:val="0"/>
              <w:shd w:val="clear" w:color="auto" w:fill="FFFFFF" w:themeFill="background1"/>
              <w:ind w:right="-285"/>
              <w:rPr>
                <w:sz w:val="20"/>
                <w:szCs w:val="20"/>
              </w:rPr>
            </w:pPr>
          </w:p>
          <w:p w14:paraId="65061750" w14:textId="77777777" w:rsidR="009B6ABB" w:rsidRPr="00B33FA1" w:rsidRDefault="009B6ABB" w:rsidP="00B33FA1">
            <w:pPr>
              <w:widowControl w:val="0"/>
              <w:ind w:right="-285"/>
              <w:rPr>
                <w:bCs/>
                <w:sz w:val="20"/>
                <w:szCs w:val="20"/>
              </w:rPr>
            </w:pPr>
          </w:p>
        </w:tc>
      </w:tr>
      <w:tr w:rsidR="009B6ABB" w:rsidRPr="00B33FA1" w14:paraId="740303CD" w14:textId="77777777" w:rsidTr="00DB78EC">
        <w:tc>
          <w:tcPr>
            <w:tcW w:w="5043" w:type="dxa"/>
          </w:tcPr>
          <w:p w14:paraId="1D1B1853" w14:textId="77777777" w:rsidR="009B6ABB" w:rsidRPr="00B33FA1" w:rsidRDefault="009B6ABB" w:rsidP="00B33FA1">
            <w:pPr>
              <w:pStyle w:val="TableParagraph"/>
              <w:tabs>
                <w:tab w:val="left" w:pos="2567"/>
              </w:tabs>
              <w:rPr>
                <w:sz w:val="20"/>
                <w:szCs w:val="20"/>
              </w:rPr>
            </w:pPr>
            <w:r w:rsidRPr="00B33FA1">
              <w:rPr>
                <w:sz w:val="20"/>
                <w:szCs w:val="20"/>
              </w:rPr>
              <w:t xml:space="preserve">Директор ЭЦП / </w:t>
            </w:r>
            <w:proofErr w:type="spellStart"/>
            <w:r w:rsidRPr="00B33FA1">
              <w:rPr>
                <w:sz w:val="20"/>
                <w:szCs w:val="20"/>
              </w:rPr>
              <w:t>И.М.Буторина</w:t>
            </w:r>
            <w:proofErr w:type="spellEnd"/>
          </w:p>
        </w:tc>
        <w:tc>
          <w:tcPr>
            <w:tcW w:w="5237" w:type="dxa"/>
          </w:tcPr>
          <w:p w14:paraId="3380ECA3" w14:textId="77777777" w:rsidR="009B6ABB" w:rsidRPr="00B33FA1" w:rsidRDefault="009B6ABB" w:rsidP="00B33FA1">
            <w:pPr>
              <w:widowControl w:val="0"/>
              <w:shd w:val="clear" w:color="auto" w:fill="FFFFFF" w:themeFill="background1"/>
              <w:ind w:right="-285"/>
              <w:rPr>
                <w:sz w:val="20"/>
                <w:szCs w:val="20"/>
              </w:rPr>
            </w:pPr>
          </w:p>
        </w:tc>
      </w:tr>
    </w:tbl>
    <w:p w14:paraId="7073135E" w14:textId="77777777" w:rsidR="00592BBF" w:rsidRPr="00B33FA1" w:rsidRDefault="00592BBF" w:rsidP="00B33FA1">
      <w:pPr>
        <w:ind w:right="-427"/>
        <w:rPr>
          <w:b/>
          <w:sz w:val="20"/>
          <w:szCs w:val="20"/>
        </w:rPr>
      </w:pPr>
    </w:p>
    <w:sectPr w:rsidR="00592BBF" w:rsidRPr="00B33FA1" w:rsidSect="00396703">
      <w:headerReference w:type="even" r:id="rId14"/>
      <w:headerReference w:type="default" r:id="rId15"/>
      <w:footerReference w:type="even" r:id="rId16"/>
      <w:footerReference w:type="default" r:id="rId17"/>
      <w:headerReference w:type="first" r:id="rId18"/>
      <w:pgSz w:w="11906" w:h="16838"/>
      <w:pgMar w:top="851" w:right="1134" w:bottom="709" w:left="1134"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6492D" w14:textId="77777777" w:rsidR="00D14988" w:rsidRDefault="00D14988">
      <w:r>
        <w:separator/>
      </w:r>
    </w:p>
  </w:endnote>
  <w:endnote w:type="continuationSeparator" w:id="0">
    <w:p w14:paraId="04FC8E12" w14:textId="77777777" w:rsidR="00D14988" w:rsidRDefault="00D14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GaramondC">
    <w:panose1 w:val="00000000000000000000"/>
    <w:charset w:val="00"/>
    <w:family w:val="roman"/>
    <w:notTrueType/>
    <w:pitch w:val="default"/>
    <w:sig w:usb0="00000001"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Liberation Serif">
    <w:altName w:val="Cambria"/>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1329" w14:textId="77777777" w:rsidR="00D33A0A" w:rsidRDefault="001707C4">
    <w:pPr>
      <w:pStyle w:val="ab"/>
      <w:framePr w:wrap="auto" w:vAnchor="text" w:hAnchor="margin" w:xAlign="right" w:y="1"/>
      <w:rPr>
        <w:rStyle w:val="a8"/>
      </w:rPr>
    </w:pPr>
    <w:r>
      <w:rPr>
        <w:rStyle w:val="a8"/>
      </w:rPr>
      <w:fldChar w:fldCharType="begin"/>
    </w:r>
    <w:r w:rsidR="00D33A0A">
      <w:rPr>
        <w:rStyle w:val="a8"/>
      </w:rPr>
      <w:instrText xml:space="preserve">PAGE  </w:instrText>
    </w:r>
    <w:r>
      <w:rPr>
        <w:rStyle w:val="a8"/>
      </w:rPr>
      <w:fldChar w:fldCharType="end"/>
    </w:r>
  </w:p>
  <w:p w14:paraId="3BF3E390" w14:textId="77777777" w:rsidR="00D33A0A" w:rsidRDefault="00D33A0A">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CFAC5" w14:textId="77777777" w:rsidR="00D33A0A" w:rsidRDefault="001707C4">
    <w:pPr>
      <w:pStyle w:val="ab"/>
      <w:framePr w:wrap="auto" w:vAnchor="text" w:hAnchor="margin" w:xAlign="right" w:y="1"/>
      <w:rPr>
        <w:rStyle w:val="a8"/>
      </w:rPr>
    </w:pPr>
    <w:r>
      <w:rPr>
        <w:rStyle w:val="a8"/>
      </w:rPr>
      <w:fldChar w:fldCharType="begin"/>
    </w:r>
    <w:r w:rsidR="00D33A0A">
      <w:rPr>
        <w:rStyle w:val="a8"/>
      </w:rPr>
      <w:instrText xml:space="preserve">PAGE  </w:instrText>
    </w:r>
    <w:r>
      <w:rPr>
        <w:rStyle w:val="a8"/>
      </w:rPr>
      <w:fldChar w:fldCharType="end"/>
    </w:r>
  </w:p>
  <w:p w14:paraId="287D3D9F" w14:textId="77777777" w:rsidR="00D33A0A" w:rsidRDefault="00D33A0A">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78BB6" w14:textId="77777777" w:rsidR="00D33A0A" w:rsidRDefault="00D33A0A">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AF051" w14:textId="77777777" w:rsidR="00D14988" w:rsidRDefault="00D14988">
      <w:r>
        <w:separator/>
      </w:r>
    </w:p>
  </w:footnote>
  <w:footnote w:type="continuationSeparator" w:id="0">
    <w:p w14:paraId="5AFDD16F" w14:textId="77777777" w:rsidR="00D14988" w:rsidRDefault="00D14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8621" w14:textId="77777777" w:rsidR="00D33A0A" w:rsidRDefault="001707C4">
    <w:pPr>
      <w:pStyle w:val="a9"/>
      <w:framePr w:wrap="auto" w:vAnchor="text" w:hAnchor="margin" w:xAlign="center" w:y="1"/>
      <w:rPr>
        <w:rStyle w:val="a8"/>
      </w:rPr>
    </w:pPr>
    <w:r>
      <w:rPr>
        <w:rStyle w:val="a8"/>
      </w:rPr>
      <w:fldChar w:fldCharType="begin"/>
    </w:r>
    <w:r w:rsidR="00D33A0A">
      <w:rPr>
        <w:rStyle w:val="a8"/>
      </w:rPr>
      <w:instrText xml:space="preserve">PAGE  </w:instrText>
    </w:r>
    <w:r>
      <w:rPr>
        <w:rStyle w:val="a8"/>
      </w:rPr>
      <w:fldChar w:fldCharType="end"/>
    </w:r>
  </w:p>
  <w:p w14:paraId="1E2F64B3" w14:textId="77777777" w:rsidR="00D33A0A" w:rsidRDefault="00D33A0A">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9BAA8" w14:textId="77777777" w:rsidR="00D33A0A" w:rsidRDefault="00D33A0A">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1B7C" w14:textId="77777777" w:rsidR="00D33A0A" w:rsidRDefault="001707C4">
    <w:pPr>
      <w:pStyle w:val="a9"/>
      <w:framePr w:wrap="auto" w:vAnchor="text" w:hAnchor="margin" w:xAlign="center" w:y="1"/>
      <w:rPr>
        <w:rStyle w:val="a8"/>
      </w:rPr>
    </w:pPr>
    <w:r>
      <w:rPr>
        <w:rStyle w:val="a8"/>
      </w:rPr>
      <w:fldChar w:fldCharType="begin"/>
    </w:r>
    <w:r w:rsidR="00D33A0A">
      <w:rPr>
        <w:rStyle w:val="a8"/>
      </w:rPr>
      <w:instrText xml:space="preserve">PAGE  </w:instrText>
    </w:r>
    <w:r>
      <w:rPr>
        <w:rStyle w:val="a8"/>
      </w:rPr>
      <w:fldChar w:fldCharType="end"/>
    </w:r>
  </w:p>
  <w:p w14:paraId="29101FC4" w14:textId="77777777" w:rsidR="00D33A0A" w:rsidRDefault="00D33A0A">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576613"/>
      <w:docPartObj>
        <w:docPartGallery w:val="Page Numbers (Top of Page)"/>
        <w:docPartUnique/>
      </w:docPartObj>
    </w:sdtPr>
    <w:sdtEndPr/>
    <w:sdtContent>
      <w:p w14:paraId="02107310" w14:textId="77777777" w:rsidR="00D33A0A" w:rsidRDefault="00D33A0A">
        <w:pPr>
          <w:pStyle w:val="a9"/>
          <w:jc w:val="center"/>
          <w:rPr>
            <w:rFonts w:ascii="Times New Roman" w:hAnsi="Times New Roman"/>
            <w:sz w:val="22"/>
            <w:szCs w:val="22"/>
          </w:rPr>
        </w:pPr>
        <w:r>
          <w:t xml:space="preserve">   </w:t>
        </w:r>
        <w:r>
          <w:rPr>
            <w:rFonts w:ascii="Times New Roman" w:hAnsi="Times New Roman"/>
            <w:sz w:val="22"/>
            <w:szCs w:val="22"/>
          </w:rPr>
          <w:t xml:space="preserve"> </w:t>
        </w:r>
      </w:p>
    </w:sdtContent>
  </w:sdt>
  <w:p w14:paraId="4C1AD785" w14:textId="77777777" w:rsidR="00D33A0A" w:rsidRDefault="00D33A0A">
    <w:pPr>
      <w:pStyle w:val="a9"/>
      <w:jc w:val="center"/>
      <w:rPr>
        <w:rFonts w:ascii="Times New Roman" w:hAnsi="Times New Roman"/>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9DC0" w14:textId="77777777" w:rsidR="00D33A0A" w:rsidRDefault="00D33A0A">
    <w:pPr>
      <w:pStyle w:val="a9"/>
      <w:jc w:val="center"/>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DD0"/>
    <w:multiLevelType w:val="hybridMultilevel"/>
    <w:tmpl w:val="31C01022"/>
    <w:lvl w:ilvl="0" w:tplc="2CFAF9D6">
      <w:start w:val="1"/>
      <w:numFmt w:val="decimal"/>
      <w:pStyle w:val="a"/>
      <w:lvlText w:val="%1."/>
      <w:lvlJc w:val="left"/>
      <w:pPr>
        <w:tabs>
          <w:tab w:val="num" w:pos="360"/>
        </w:tabs>
        <w:ind w:left="360" w:hanging="360"/>
      </w:pPr>
    </w:lvl>
    <w:lvl w:ilvl="1" w:tplc="332A20BA">
      <w:start w:val="1"/>
      <w:numFmt w:val="bullet"/>
      <w:lvlText w:val="o"/>
      <w:lvlJc w:val="left"/>
      <w:pPr>
        <w:ind w:left="1440" w:hanging="360"/>
      </w:pPr>
      <w:rPr>
        <w:rFonts w:ascii="Courier New" w:eastAsia="Courier New" w:hAnsi="Courier New" w:cs="Courier New" w:hint="default"/>
      </w:rPr>
    </w:lvl>
    <w:lvl w:ilvl="2" w:tplc="01B60156">
      <w:start w:val="1"/>
      <w:numFmt w:val="bullet"/>
      <w:lvlText w:val="§"/>
      <w:lvlJc w:val="left"/>
      <w:pPr>
        <w:ind w:left="2160" w:hanging="360"/>
      </w:pPr>
      <w:rPr>
        <w:rFonts w:ascii="Wingdings" w:eastAsia="Wingdings" w:hAnsi="Wingdings" w:cs="Wingdings" w:hint="default"/>
      </w:rPr>
    </w:lvl>
    <w:lvl w:ilvl="3" w:tplc="8772A2A0">
      <w:start w:val="1"/>
      <w:numFmt w:val="bullet"/>
      <w:lvlText w:val="·"/>
      <w:lvlJc w:val="left"/>
      <w:pPr>
        <w:ind w:left="2880" w:hanging="360"/>
      </w:pPr>
      <w:rPr>
        <w:rFonts w:ascii="Symbol" w:eastAsia="Symbol" w:hAnsi="Symbol" w:cs="Symbol" w:hint="default"/>
      </w:rPr>
    </w:lvl>
    <w:lvl w:ilvl="4" w:tplc="5FE8B7D2">
      <w:start w:val="1"/>
      <w:numFmt w:val="bullet"/>
      <w:lvlText w:val="o"/>
      <w:lvlJc w:val="left"/>
      <w:pPr>
        <w:ind w:left="3600" w:hanging="360"/>
      </w:pPr>
      <w:rPr>
        <w:rFonts w:ascii="Courier New" w:eastAsia="Courier New" w:hAnsi="Courier New" w:cs="Courier New" w:hint="default"/>
      </w:rPr>
    </w:lvl>
    <w:lvl w:ilvl="5" w:tplc="8DB291A2">
      <w:start w:val="1"/>
      <w:numFmt w:val="bullet"/>
      <w:lvlText w:val="§"/>
      <w:lvlJc w:val="left"/>
      <w:pPr>
        <w:ind w:left="4320" w:hanging="360"/>
      </w:pPr>
      <w:rPr>
        <w:rFonts w:ascii="Wingdings" w:eastAsia="Wingdings" w:hAnsi="Wingdings" w:cs="Wingdings" w:hint="default"/>
      </w:rPr>
    </w:lvl>
    <w:lvl w:ilvl="6" w:tplc="5C64D8DE">
      <w:start w:val="1"/>
      <w:numFmt w:val="bullet"/>
      <w:lvlText w:val="·"/>
      <w:lvlJc w:val="left"/>
      <w:pPr>
        <w:ind w:left="5040" w:hanging="360"/>
      </w:pPr>
      <w:rPr>
        <w:rFonts w:ascii="Symbol" w:eastAsia="Symbol" w:hAnsi="Symbol" w:cs="Symbol" w:hint="default"/>
      </w:rPr>
    </w:lvl>
    <w:lvl w:ilvl="7" w:tplc="7AB879A0">
      <w:start w:val="1"/>
      <w:numFmt w:val="bullet"/>
      <w:lvlText w:val="o"/>
      <w:lvlJc w:val="left"/>
      <w:pPr>
        <w:ind w:left="5760" w:hanging="360"/>
      </w:pPr>
      <w:rPr>
        <w:rFonts w:ascii="Courier New" w:eastAsia="Courier New" w:hAnsi="Courier New" w:cs="Courier New" w:hint="default"/>
      </w:rPr>
    </w:lvl>
    <w:lvl w:ilvl="8" w:tplc="4C68BFA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18F7E5C"/>
    <w:multiLevelType w:val="hybridMultilevel"/>
    <w:tmpl w:val="A99EB3FE"/>
    <w:lvl w:ilvl="0" w:tplc="C28E6B50">
      <w:start w:val="1"/>
      <w:numFmt w:val="bullet"/>
      <w:lvlText w:val="–"/>
      <w:lvlJc w:val="left"/>
      <w:pPr>
        <w:ind w:left="1440" w:hanging="360"/>
      </w:pPr>
      <w:rPr>
        <w:rFonts w:ascii="Times New Roman" w:hAnsi="Times New Roman" w:hint="default"/>
      </w:rPr>
    </w:lvl>
    <w:lvl w:ilvl="1" w:tplc="59BE2C2A">
      <w:start w:val="1"/>
      <w:numFmt w:val="bullet"/>
      <w:lvlText w:val="–"/>
      <w:lvlJc w:val="left"/>
      <w:pPr>
        <w:ind w:left="1440" w:hanging="360"/>
      </w:pPr>
      <w:rPr>
        <w:rFonts w:ascii="Times New Roman" w:hAnsi="Times New Roman" w:hint="default"/>
      </w:rPr>
    </w:lvl>
    <w:lvl w:ilvl="2" w:tplc="CB74ADEE">
      <w:start w:val="1"/>
      <w:numFmt w:val="bullet"/>
      <w:lvlText w:val=""/>
      <w:lvlJc w:val="left"/>
      <w:pPr>
        <w:ind w:left="2160" w:hanging="360"/>
      </w:pPr>
      <w:rPr>
        <w:rFonts w:ascii="Wingdings" w:hAnsi="Wingdings" w:hint="default"/>
      </w:rPr>
    </w:lvl>
    <w:lvl w:ilvl="3" w:tplc="18944878">
      <w:start w:val="1"/>
      <w:numFmt w:val="bullet"/>
      <w:lvlText w:val=""/>
      <w:lvlJc w:val="left"/>
      <w:pPr>
        <w:ind w:left="2880" w:hanging="360"/>
      </w:pPr>
      <w:rPr>
        <w:rFonts w:ascii="Symbol" w:hAnsi="Symbol" w:hint="default"/>
      </w:rPr>
    </w:lvl>
    <w:lvl w:ilvl="4" w:tplc="7AA44EA6">
      <w:start w:val="1"/>
      <w:numFmt w:val="bullet"/>
      <w:lvlText w:val="o"/>
      <w:lvlJc w:val="left"/>
      <w:pPr>
        <w:ind w:left="3600" w:hanging="360"/>
      </w:pPr>
      <w:rPr>
        <w:rFonts w:ascii="Courier New" w:hAnsi="Courier New" w:hint="default"/>
      </w:rPr>
    </w:lvl>
    <w:lvl w:ilvl="5" w:tplc="BE684E86">
      <w:start w:val="1"/>
      <w:numFmt w:val="bullet"/>
      <w:lvlText w:val=""/>
      <w:lvlJc w:val="left"/>
      <w:pPr>
        <w:ind w:left="4320" w:hanging="360"/>
      </w:pPr>
      <w:rPr>
        <w:rFonts w:ascii="Wingdings" w:hAnsi="Wingdings" w:hint="default"/>
      </w:rPr>
    </w:lvl>
    <w:lvl w:ilvl="6" w:tplc="D1A89BA0">
      <w:start w:val="1"/>
      <w:numFmt w:val="bullet"/>
      <w:lvlText w:val=""/>
      <w:lvlJc w:val="left"/>
      <w:pPr>
        <w:ind w:left="5040" w:hanging="360"/>
      </w:pPr>
      <w:rPr>
        <w:rFonts w:ascii="Symbol" w:hAnsi="Symbol" w:hint="default"/>
      </w:rPr>
    </w:lvl>
    <w:lvl w:ilvl="7" w:tplc="B5EA488A">
      <w:start w:val="1"/>
      <w:numFmt w:val="bullet"/>
      <w:lvlText w:val="o"/>
      <w:lvlJc w:val="left"/>
      <w:pPr>
        <w:ind w:left="5760" w:hanging="360"/>
      </w:pPr>
      <w:rPr>
        <w:rFonts w:ascii="Courier New" w:hAnsi="Courier New" w:hint="default"/>
      </w:rPr>
    </w:lvl>
    <w:lvl w:ilvl="8" w:tplc="380EE7E8">
      <w:start w:val="1"/>
      <w:numFmt w:val="bullet"/>
      <w:lvlText w:val=""/>
      <w:lvlJc w:val="left"/>
      <w:pPr>
        <w:ind w:left="6480" w:hanging="360"/>
      </w:pPr>
      <w:rPr>
        <w:rFonts w:ascii="Wingdings" w:hAnsi="Wingdings" w:hint="default"/>
      </w:rPr>
    </w:lvl>
  </w:abstractNum>
  <w:abstractNum w:abstractNumId="2" w15:restartNumberingAfterBreak="0">
    <w:nsid w:val="1BBB1289"/>
    <w:multiLevelType w:val="hybridMultilevel"/>
    <w:tmpl w:val="71CAC33E"/>
    <w:lvl w:ilvl="0" w:tplc="C9E29C22">
      <w:start w:val="1"/>
      <w:numFmt w:val="decimal"/>
      <w:lvlText w:val="%1."/>
      <w:lvlJc w:val="left"/>
      <w:pPr>
        <w:ind w:left="360" w:hanging="360"/>
      </w:pPr>
    </w:lvl>
    <w:lvl w:ilvl="1" w:tplc="4618695E">
      <w:start w:val="1"/>
      <w:numFmt w:val="lowerLetter"/>
      <w:lvlText w:val="%2."/>
      <w:lvlJc w:val="left"/>
      <w:pPr>
        <w:ind w:left="1080" w:hanging="360"/>
      </w:pPr>
    </w:lvl>
    <w:lvl w:ilvl="2" w:tplc="D2FC9CF0">
      <w:start w:val="1"/>
      <w:numFmt w:val="lowerRoman"/>
      <w:lvlText w:val="%3."/>
      <w:lvlJc w:val="right"/>
      <w:pPr>
        <w:ind w:left="1800" w:hanging="180"/>
      </w:pPr>
    </w:lvl>
    <w:lvl w:ilvl="3" w:tplc="1E8C52C0">
      <w:start w:val="1"/>
      <w:numFmt w:val="decimal"/>
      <w:lvlText w:val="%4."/>
      <w:lvlJc w:val="left"/>
      <w:pPr>
        <w:ind w:left="2520" w:hanging="360"/>
      </w:pPr>
    </w:lvl>
    <w:lvl w:ilvl="4" w:tplc="F1864808">
      <w:start w:val="1"/>
      <w:numFmt w:val="lowerLetter"/>
      <w:lvlText w:val="%5."/>
      <w:lvlJc w:val="left"/>
      <w:pPr>
        <w:ind w:left="3240" w:hanging="360"/>
      </w:pPr>
    </w:lvl>
    <w:lvl w:ilvl="5" w:tplc="CC60F282">
      <w:start w:val="1"/>
      <w:numFmt w:val="lowerRoman"/>
      <w:lvlText w:val="%6."/>
      <w:lvlJc w:val="right"/>
      <w:pPr>
        <w:ind w:left="3960" w:hanging="180"/>
      </w:pPr>
    </w:lvl>
    <w:lvl w:ilvl="6" w:tplc="2C563E84">
      <w:start w:val="1"/>
      <w:numFmt w:val="decimal"/>
      <w:lvlText w:val="%7."/>
      <w:lvlJc w:val="left"/>
      <w:pPr>
        <w:ind w:left="4680" w:hanging="360"/>
      </w:pPr>
    </w:lvl>
    <w:lvl w:ilvl="7" w:tplc="BCA80314">
      <w:start w:val="1"/>
      <w:numFmt w:val="lowerLetter"/>
      <w:lvlText w:val="%8."/>
      <w:lvlJc w:val="left"/>
      <w:pPr>
        <w:ind w:left="5400" w:hanging="360"/>
      </w:pPr>
    </w:lvl>
    <w:lvl w:ilvl="8" w:tplc="6092377A">
      <w:start w:val="1"/>
      <w:numFmt w:val="lowerRoman"/>
      <w:lvlText w:val="%9."/>
      <w:lvlJc w:val="right"/>
      <w:pPr>
        <w:ind w:left="6120" w:hanging="180"/>
      </w:pPr>
    </w:lvl>
  </w:abstractNum>
  <w:abstractNum w:abstractNumId="3" w15:restartNumberingAfterBreak="0">
    <w:nsid w:val="1FE259A9"/>
    <w:multiLevelType w:val="multilevel"/>
    <w:tmpl w:val="C0D07936"/>
    <w:lvl w:ilvl="0">
      <w:start w:val="1"/>
      <w:numFmt w:val="decimal"/>
      <w:lvlText w:val="%1."/>
      <w:lvlJc w:val="left"/>
      <w:pPr>
        <w:ind w:left="1070" w:hanging="360"/>
      </w:pPr>
      <w:rPr>
        <w:rFonts w:hint="default"/>
      </w:rPr>
    </w:lvl>
    <w:lvl w:ilvl="1">
      <w:start w:val="8"/>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21E332FF"/>
    <w:multiLevelType w:val="hybridMultilevel"/>
    <w:tmpl w:val="4B0EEE42"/>
    <w:lvl w:ilvl="0" w:tplc="E1D67E60">
      <w:start w:val="6"/>
      <w:numFmt w:val="decimal"/>
      <w:lvlText w:val="%1."/>
      <w:lvlJc w:val="left"/>
      <w:pPr>
        <w:ind w:left="1070" w:hanging="360"/>
      </w:pPr>
      <w:rPr>
        <w:rFonts w:hint="default"/>
      </w:rPr>
    </w:lvl>
    <w:lvl w:ilvl="1" w:tplc="9F46F002">
      <w:start w:val="1"/>
      <w:numFmt w:val="lowerLetter"/>
      <w:lvlText w:val="%2."/>
      <w:lvlJc w:val="left"/>
      <w:pPr>
        <w:ind w:left="1790" w:hanging="360"/>
      </w:pPr>
    </w:lvl>
    <w:lvl w:ilvl="2" w:tplc="2132EB18">
      <w:start w:val="1"/>
      <w:numFmt w:val="lowerRoman"/>
      <w:lvlText w:val="%3."/>
      <w:lvlJc w:val="right"/>
      <w:pPr>
        <w:ind w:left="2510" w:hanging="180"/>
      </w:pPr>
    </w:lvl>
    <w:lvl w:ilvl="3" w:tplc="9B3E22C8">
      <w:start w:val="1"/>
      <w:numFmt w:val="decimal"/>
      <w:lvlText w:val="%4."/>
      <w:lvlJc w:val="left"/>
      <w:pPr>
        <w:ind w:left="3230" w:hanging="360"/>
      </w:pPr>
    </w:lvl>
    <w:lvl w:ilvl="4" w:tplc="C82E1E40">
      <w:start w:val="1"/>
      <w:numFmt w:val="lowerLetter"/>
      <w:lvlText w:val="%5."/>
      <w:lvlJc w:val="left"/>
      <w:pPr>
        <w:ind w:left="3950" w:hanging="360"/>
      </w:pPr>
    </w:lvl>
    <w:lvl w:ilvl="5" w:tplc="03F8C3EA">
      <w:start w:val="1"/>
      <w:numFmt w:val="lowerRoman"/>
      <w:lvlText w:val="%6."/>
      <w:lvlJc w:val="right"/>
      <w:pPr>
        <w:ind w:left="4670" w:hanging="180"/>
      </w:pPr>
    </w:lvl>
    <w:lvl w:ilvl="6" w:tplc="7B6A26BA">
      <w:start w:val="1"/>
      <w:numFmt w:val="decimal"/>
      <w:lvlText w:val="%7."/>
      <w:lvlJc w:val="left"/>
      <w:pPr>
        <w:ind w:left="5390" w:hanging="360"/>
      </w:pPr>
    </w:lvl>
    <w:lvl w:ilvl="7" w:tplc="13B0C334">
      <w:start w:val="1"/>
      <w:numFmt w:val="lowerLetter"/>
      <w:lvlText w:val="%8."/>
      <w:lvlJc w:val="left"/>
      <w:pPr>
        <w:ind w:left="6110" w:hanging="360"/>
      </w:pPr>
    </w:lvl>
    <w:lvl w:ilvl="8" w:tplc="5038ED22">
      <w:start w:val="1"/>
      <w:numFmt w:val="lowerRoman"/>
      <w:lvlText w:val="%9."/>
      <w:lvlJc w:val="right"/>
      <w:pPr>
        <w:ind w:left="6830" w:hanging="180"/>
      </w:pPr>
    </w:lvl>
  </w:abstractNum>
  <w:abstractNum w:abstractNumId="5" w15:restartNumberingAfterBreak="0">
    <w:nsid w:val="2507378A"/>
    <w:multiLevelType w:val="multilevel"/>
    <w:tmpl w:val="ABD0CB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5F5E9D"/>
    <w:multiLevelType w:val="multilevel"/>
    <w:tmpl w:val="D05616BA"/>
    <w:lvl w:ilvl="0">
      <w:start w:val="3"/>
      <w:numFmt w:val="decimal"/>
      <w:lvlText w:val="%1."/>
      <w:lvlJc w:val="left"/>
      <w:pPr>
        <w:ind w:left="786" w:hanging="360"/>
      </w:pPr>
      <w:rPr>
        <w:rFonts w:hint="default"/>
      </w:rPr>
    </w:lvl>
    <w:lvl w:ilvl="1">
      <w:start w:val="1"/>
      <w:numFmt w:val="decimal"/>
      <w:isLgl/>
      <w:lvlText w:val="%1.%2."/>
      <w:lvlJc w:val="left"/>
      <w:pPr>
        <w:ind w:left="928" w:hanging="360"/>
      </w:pPr>
      <w:rPr>
        <w:rFonts w:ascii="Times New Roman" w:hAnsi="Times New Roman" w:hint="default"/>
      </w:rPr>
    </w:lvl>
    <w:lvl w:ilvl="2">
      <w:start w:val="1"/>
      <w:numFmt w:val="decimal"/>
      <w:isLgl/>
      <w:lvlText w:val="%1.%2.%3."/>
      <w:lvlJc w:val="left"/>
      <w:pPr>
        <w:ind w:left="1288" w:hanging="720"/>
      </w:pPr>
      <w:rPr>
        <w:rFonts w:ascii="Times New Roman" w:hAnsi="Times New Roman" w:hint="default"/>
      </w:rPr>
    </w:lvl>
    <w:lvl w:ilvl="3">
      <w:start w:val="1"/>
      <w:numFmt w:val="decimal"/>
      <w:isLgl/>
      <w:lvlText w:val="%1.%2.%3.%4."/>
      <w:lvlJc w:val="left"/>
      <w:pPr>
        <w:ind w:left="1288" w:hanging="720"/>
      </w:pPr>
      <w:rPr>
        <w:rFonts w:ascii="Times New Roman" w:hAnsi="Times New Roman" w:hint="default"/>
      </w:rPr>
    </w:lvl>
    <w:lvl w:ilvl="4">
      <w:start w:val="1"/>
      <w:numFmt w:val="decimal"/>
      <w:isLgl/>
      <w:lvlText w:val="%1.%2.%3.%4.%5."/>
      <w:lvlJc w:val="left"/>
      <w:pPr>
        <w:ind w:left="1648" w:hanging="1080"/>
      </w:pPr>
      <w:rPr>
        <w:rFonts w:ascii="Times New Roman" w:hAnsi="Times New Roman" w:hint="default"/>
      </w:rPr>
    </w:lvl>
    <w:lvl w:ilvl="5">
      <w:start w:val="1"/>
      <w:numFmt w:val="decimal"/>
      <w:isLgl/>
      <w:lvlText w:val="%1.%2.%3.%4.%5.%6."/>
      <w:lvlJc w:val="left"/>
      <w:pPr>
        <w:ind w:left="1648" w:hanging="1080"/>
      </w:pPr>
      <w:rPr>
        <w:rFonts w:ascii="Times New Roman" w:hAnsi="Times New Roman" w:hint="default"/>
      </w:rPr>
    </w:lvl>
    <w:lvl w:ilvl="6">
      <w:start w:val="1"/>
      <w:numFmt w:val="decimal"/>
      <w:isLgl/>
      <w:lvlText w:val="%1.%2.%3.%4.%5.%6.%7."/>
      <w:lvlJc w:val="left"/>
      <w:pPr>
        <w:ind w:left="2008" w:hanging="1440"/>
      </w:pPr>
      <w:rPr>
        <w:rFonts w:ascii="Times New Roman" w:hAnsi="Times New Roman" w:hint="default"/>
      </w:rPr>
    </w:lvl>
    <w:lvl w:ilvl="7">
      <w:start w:val="1"/>
      <w:numFmt w:val="decimal"/>
      <w:isLgl/>
      <w:lvlText w:val="%1.%2.%3.%4.%5.%6.%7.%8."/>
      <w:lvlJc w:val="left"/>
      <w:pPr>
        <w:ind w:left="2008" w:hanging="1440"/>
      </w:pPr>
      <w:rPr>
        <w:rFonts w:ascii="Times New Roman" w:hAnsi="Times New Roman" w:hint="default"/>
      </w:rPr>
    </w:lvl>
    <w:lvl w:ilvl="8">
      <w:start w:val="1"/>
      <w:numFmt w:val="decimal"/>
      <w:isLgl/>
      <w:lvlText w:val="%1.%2.%3.%4.%5.%6.%7.%8.%9."/>
      <w:lvlJc w:val="left"/>
      <w:pPr>
        <w:ind w:left="2368" w:hanging="1800"/>
      </w:pPr>
      <w:rPr>
        <w:rFonts w:ascii="Times New Roman" w:hAnsi="Times New Roman" w:hint="default"/>
      </w:rPr>
    </w:lvl>
  </w:abstractNum>
  <w:abstractNum w:abstractNumId="7" w15:restartNumberingAfterBreak="0">
    <w:nsid w:val="25607E0F"/>
    <w:multiLevelType w:val="hybridMultilevel"/>
    <w:tmpl w:val="B97EAE68"/>
    <w:lvl w:ilvl="0" w:tplc="6CC43B64">
      <w:start w:val="1"/>
      <w:numFmt w:val="decimal"/>
      <w:lvlText w:val="%1."/>
      <w:lvlJc w:val="left"/>
      <w:pPr>
        <w:ind w:left="720" w:hanging="360"/>
      </w:pPr>
      <w:rPr>
        <w:rFonts w:hint="default"/>
        <w:b/>
      </w:rPr>
    </w:lvl>
    <w:lvl w:ilvl="1" w:tplc="EEDC3074">
      <w:start w:val="1"/>
      <w:numFmt w:val="lowerLetter"/>
      <w:lvlText w:val="%2."/>
      <w:lvlJc w:val="left"/>
      <w:pPr>
        <w:ind w:left="1440" w:hanging="360"/>
      </w:pPr>
    </w:lvl>
    <w:lvl w:ilvl="2" w:tplc="5420DD32">
      <w:start w:val="1"/>
      <w:numFmt w:val="lowerRoman"/>
      <w:lvlText w:val="%3."/>
      <w:lvlJc w:val="right"/>
      <w:pPr>
        <w:ind w:left="2160" w:hanging="180"/>
      </w:pPr>
    </w:lvl>
    <w:lvl w:ilvl="3" w:tplc="7460FB7A">
      <w:start w:val="1"/>
      <w:numFmt w:val="decimal"/>
      <w:lvlText w:val="%4."/>
      <w:lvlJc w:val="left"/>
      <w:pPr>
        <w:ind w:left="2880" w:hanging="360"/>
      </w:pPr>
    </w:lvl>
    <w:lvl w:ilvl="4" w:tplc="41ACEB4E">
      <w:start w:val="1"/>
      <w:numFmt w:val="lowerLetter"/>
      <w:lvlText w:val="%5."/>
      <w:lvlJc w:val="left"/>
      <w:pPr>
        <w:ind w:left="3600" w:hanging="360"/>
      </w:pPr>
    </w:lvl>
    <w:lvl w:ilvl="5" w:tplc="C4F6ADBC">
      <w:start w:val="1"/>
      <w:numFmt w:val="lowerRoman"/>
      <w:lvlText w:val="%6."/>
      <w:lvlJc w:val="right"/>
      <w:pPr>
        <w:ind w:left="4320" w:hanging="180"/>
      </w:pPr>
    </w:lvl>
    <w:lvl w:ilvl="6" w:tplc="895E3DC2">
      <w:start w:val="1"/>
      <w:numFmt w:val="decimal"/>
      <w:lvlText w:val="%7."/>
      <w:lvlJc w:val="left"/>
      <w:pPr>
        <w:ind w:left="5040" w:hanging="360"/>
      </w:pPr>
    </w:lvl>
    <w:lvl w:ilvl="7" w:tplc="AF34DF42">
      <w:start w:val="1"/>
      <w:numFmt w:val="lowerLetter"/>
      <w:lvlText w:val="%8."/>
      <w:lvlJc w:val="left"/>
      <w:pPr>
        <w:ind w:left="5760" w:hanging="360"/>
      </w:pPr>
    </w:lvl>
    <w:lvl w:ilvl="8" w:tplc="9B2A1FF4">
      <w:start w:val="1"/>
      <w:numFmt w:val="lowerRoman"/>
      <w:lvlText w:val="%9."/>
      <w:lvlJc w:val="right"/>
      <w:pPr>
        <w:ind w:left="6480" w:hanging="180"/>
      </w:pPr>
    </w:lvl>
  </w:abstractNum>
  <w:abstractNum w:abstractNumId="8" w15:restartNumberingAfterBreak="0">
    <w:nsid w:val="2D303753"/>
    <w:multiLevelType w:val="hybridMultilevel"/>
    <w:tmpl w:val="5EFC61AA"/>
    <w:lvl w:ilvl="0" w:tplc="3836F2FE">
      <w:start w:val="1"/>
      <w:numFmt w:val="bullet"/>
      <w:pStyle w:val="2"/>
      <w:lvlText w:val=""/>
      <w:lvlJc w:val="left"/>
      <w:pPr>
        <w:tabs>
          <w:tab w:val="num" w:pos="1635"/>
        </w:tabs>
        <w:ind w:left="1635" w:hanging="360"/>
      </w:pPr>
      <w:rPr>
        <w:rFonts w:ascii="Symbol" w:hAnsi="Symbol" w:hint="default"/>
      </w:rPr>
    </w:lvl>
    <w:lvl w:ilvl="1" w:tplc="7EFCE7E6">
      <w:start w:val="1"/>
      <w:numFmt w:val="bullet"/>
      <w:lvlText w:val="o"/>
      <w:lvlJc w:val="left"/>
      <w:pPr>
        <w:ind w:left="1440" w:hanging="360"/>
      </w:pPr>
      <w:rPr>
        <w:rFonts w:ascii="Courier New" w:eastAsia="Courier New" w:hAnsi="Courier New" w:cs="Courier New" w:hint="default"/>
      </w:rPr>
    </w:lvl>
    <w:lvl w:ilvl="2" w:tplc="27F68FE0">
      <w:start w:val="1"/>
      <w:numFmt w:val="bullet"/>
      <w:lvlText w:val="§"/>
      <w:lvlJc w:val="left"/>
      <w:pPr>
        <w:ind w:left="2160" w:hanging="360"/>
      </w:pPr>
      <w:rPr>
        <w:rFonts w:ascii="Wingdings" w:eastAsia="Wingdings" w:hAnsi="Wingdings" w:cs="Wingdings" w:hint="default"/>
      </w:rPr>
    </w:lvl>
    <w:lvl w:ilvl="3" w:tplc="2BA2515A">
      <w:start w:val="1"/>
      <w:numFmt w:val="bullet"/>
      <w:lvlText w:val="·"/>
      <w:lvlJc w:val="left"/>
      <w:pPr>
        <w:ind w:left="2880" w:hanging="360"/>
      </w:pPr>
      <w:rPr>
        <w:rFonts w:ascii="Symbol" w:eastAsia="Symbol" w:hAnsi="Symbol" w:cs="Symbol" w:hint="default"/>
      </w:rPr>
    </w:lvl>
    <w:lvl w:ilvl="4" w:tplc="7D6CFABA">
      <w:start w:val="1"/>
      <w:numFmt w:val="bullet"/>
      <w:lvlText w:val="o"/>
      <w:lvlJc w:val="left"/>
      <w:pPr>
        <w:ind w:left="3600" w:hanging="360"/>
      </w:pPr>
      <w:rPr>
        <w:rFonts w:ascii="Courier New" w:eastAsia="Courier New" w:hAnsi="Courier New" w:cs="Courier New" w:hint="default"/>
      </w:rPr>
    </w:lvl>
    <w:lvl w:ilvl="5" w:tplc="40C4FBE8">
      <w:start w:val="1"/>
      <w:numFmt w:val="bullet"/>
      <w:lvlText w:val="§"/>
      <w:lvlJc w:val="left"/>
      <w:pPr>
        <w:ind w:left="4320" w:hanging="360"/>
      </w:pPr>
      <w:rPr>
        <w:rFonts w:ascii="Wingdings" w:eastAsia="Wingdings" w:hAnsi="Wingdings" w:cs="Wingdings" w:hint="default"/>
      </w:rPr>
    </w:lvl>
    <w:lvl w:ilvl="6" w:tplc="7F428CB8">
      <w:start w:val="1"/>
      <w:numFmt w:val="bullet"/>
      <w:lvlText w:val="·"/>
      <w:lvlJc w:val="left"/>
      <w:pPr>
        <w:ind w:left="5040" w:hanging="360"/>
      </w:pPr>
      <w:rPr>
        <w:rFonts w:ascii="Symbol" w:eastAsia="Symbol" w:hAnsi="Symbol" w:cs="Symbol" w:hint="default"/>
      </w:rPr>
    </w:lvl>
    <w:lvl w:ilvl="7" w:tplc="E2CC4F8A">
      <w:start w:val="1"/>
      <w:numFmt w:val="bullet"/>
      <w:lvlText w:val="o"/>
      <w:lvlJc w:val="left"/>
      <w:pPr>
        <w:ind w:left="5760" w:hanging="360"/>
      </w:pPr>
      <w:rPr>
        <w:rFonts w:ascii="Courier New" w:eastAsia="Courier New" w:hAnsi="Courier New" w:cs="Courier New" w:hint="default"/>
      </w:rPr>
    </w:lvl>
    <w:lvl w:ilvl="8" w:tplc="E9969D18">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D514873"/>
    <w:multiLevelType w:val="hybridMultilevel"/>
    <w:tmpl w:val="52D4266E"/>
    <w:lvl w:ilvl="0" w:tplc="D630AFD4">
      <w:start w:val="1"/>
      <w:numFmt w:val="decimal"/>
      <w:lvlText w:val="4.%1"/>
      <w:lvlJc w:val="left"/>
      <w:pPr>
        <w:ind w:left="1080" w:hanging="360"/>
      </w:pPr>
      <w:rPr>
        <w:rFonts w:hint="default"/>
      </w:rPr>
    </w:lvl>
    <w:lvl w:ilvl="1" w:tplc="F7F295FC">
      <w:start w:val="1"/>
      <w:numFmt w:val="lowerLetter"/>
      <w:lvlText w:val="%2."/>
      <w:lvlJc w:val="left"/>
      <w:pPr>
        <w:ind w:left="1800" w:hanging="360"/>
      </w:pPr>
    </w:lvl>
    <w:lvl w:ilvl="2" w:tplc="6EF2D2D6">
      <w:start w:val="1"/>
      <w:numFmt w:val="lowerRoman"/>
      <w:lvlText w:val="%3."/>
      <w:lvlJc w:val="right"/>
      <w:pPr>
        <w:ind w:left="2520" w:hanging="180"/>
      </w:pPr>
    </w:lvl>
    <w:lvl w:ilvl="3" w:tplc="FD44AC5C">
      <w:start w:val="1"/>
      <w:numFmt w:val="decimal"/>
      <w:lvlText w:val="%4."/>
      <w:lvlJc w:val="left"/>
      <w:pPr>
        <w:ind w:left="3240" w:hanging="360"/>
      </w:pPr>
    </w:lvl>
    <w:lvl w:ilvl="4" w:tplc="E2B6F9F2">
      <w:start w:val="1"/>
      <w:numFmt w:val="lowerLetter"/>
      <w:lvlText w:val="%5."/>
      <w:lvlJc w:val="left"/>
      <w:pPr>
        <w:ind w:left="3960" w:hanging="360"/>
      </w:pPr>
    </w:lvl>
    <w:lvl w:ilvl="5" w:tplc="5C348FAA">
      <w:start w:val="1"/>
      <w:numFmt w:val="lowerRoman"/>
      <w:lvlText w:val="%6."/>
      <w:lvlJc w:val="right"/>
      <w:pPr>
        <w:ind w:left="4680" w:hanging="180"/>
      </w:pPr>
    </w:lvl>
    <w:lvl w:ilvl="6" w:tplc="E1F62E88">
      <w:start w:val="1"/>
      <w:numFmt w:val="decimal"/>
      <w:lvlText w:val="%7."/>
      <w:lvlJc w:val="left"/>
      <w:pPr>
        <w:ind w:left="5400" w:hanging="360"/>
      </w:pPr>
    </w:lvl>
    <w:lvl w:ilvl="7" w:tplc="61463840">
      <w:start w:val="1"/>
      <w:numFmt w:val="lowerLetter"/>
      <w:lvlText w:val="%8."/>
      <w:lvlJc w:val="left"/>
      <w:pPr>
        <w:ind w:left="6120" w:hanging="360"/>
      </w:pPr>
    </w:lvl>
    <w:lvl w:ilvl="8" w:tplc="4A46E3CA">
      <w:start w:val="1"/>
      <w:numFmt w:val="lowerRoman"/>
      <w:lvlText w:val="%9."/>
      <w:lvlJc w:val="right"/>
      <w:pPr>
        <w:ind w:left="6840" w:hanging="180"/>
      </w:pPr>
    </w:lvl>
  </w:abstractNum>
  <w:abstractNum w:abstractNumId="10" w15:restartNumberingAfterBreak="0">
    <w:nsid w:val="2DD87D04"/>
    <w:multiLevelType w:val="multilevel"/>
    <w:tmpl w:val="C9E25FD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BE5A91"/>
    <w:multiLevelType w:val="multilevel"/>
    <w:tmpl w:val="5D0E7562"/>
    <w:lvl w:ilvl="0">
      <w:start w:val="1"/>
      <w:numFmt w:val="decimal"/>
      <w:lvlText w:val="%1."/>
      <w:lvlJc w:val="left"/>
      <w:pPr>
        <w:ind w:left="1131" w:hanging="705"/>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2" w15:restartNumberingAfterBreak="0">
    <w:nsid w:val="37E03D7C"/>
    <w:multiLevelType w:val="hybridMultilevel"/>
    <w:tmpl w:val="1424EA50"/>
    <w:lvl w:ilvl="0" w:tplc="8668E2BC">
      <w:start w:val="1"/>
      <w:numFmt w:val="bullet"/>
      <w:pStyle w:val="list1"/>
      <w:lvlText w:val=""/>
      <w:lvlJc w:val="left"/>
      <w:pPr>
        <w:ind w:left="4329" w:hanging="360"/>
      </w:pPr>
      <w:rPr>
        <w:rFonts w:ascii="Symbol" w:hAnsi="Symbol" w:hint="default"/>
      </w:rPr>
    </w:lvl>
    <w:lvl w:ilvl="1" w:tplc="0C8E02DE">
      <w:start w:val="1"/>
      <w:numFmt w:val="bullet"/>
      <w:lvlText w:val="o"/>
      <w:lvlJc w:val="left"/>
      <w:pPr>
        <w:ind w:left="2149" w:hanging="360"/>
      </w:pPr>
      <w:rPr>
        <w:rFonts w:ascii="Courier New" w:hAnsi="Courier New" w:cs="Courier New" w:hint="default"/>
      </w:rPr>
    </w:lvl>
    <w:lvl w:ilvl="2" w:tplc="8126F886">
      <w:start w:val="1"/>
      <w:numFmt w:val="bullet"/>
      <w:lvlText w:val=""/>
      <w:lvlJc w:val="left"/>
      <w:pPr>
        <w:ind w:left="2869" w:hanging="360"/>
      </w:pPr>
      <w:rPr>
        <w:rFonts w:ascii="Wingdings" w:hAnsi="Wingdings" w:hint="default"/>
      </w:rPr>
    </w:lvl>
    <w:lvl w:ilvl="3" w:tplc="B4BE7F82">
      <w:start w:val="1"/>
      <w:numFmt w:val="bullet"/>
      <w:lvlText w:val=""/>
      <w:lvlJc w:val="left"/>
      <w:pPr>
        <w:ind w:left="3589" w:hanging="360"/>
      </w:pPr>
      <w:rPr>
        <w:rFonts w:ascii="Symbol" w:hAnsi="Symbol" w:hint="default"/>
      </w:rPr>
    </w:lvl>
    <w:lvl w:ilvl="4" w:tplc="FB4E758E">
      <w:start w:val="1"/>
      <w:numFmt w:val="bullet"/>
      <w:lvlText w:val="o"/>
      <w:lvlJc w:val="left"/>
      <w:pPr>
        <w:ind w:left="4309" w:hanging="360"/>
      </w:pPr>
      <w:rPr>
        <w:rFonts w:ascii="Courier New" w:hAnsi="Courier New" w:cs="Courier New" w:hint="default"/>
      </w:rPr>
    </w:lvl>
    <w:lvl w:ilvl="5" w:tplc="6518EA60">
      <w:start w:val="1"/>
      <w:numFmt w:val="bullet"/>
      <w:lvlText w:val=""/>
      <w:lvlJc w:val="left"/>
      <w:pPr>
        <w:ind w:left="5029" w:hanging="360"/>
      </w:pPr>
      <w:rPr>
        <w:rFonts w:ascii="Wingdings" w:hAnsi="Wingdings" w:hint="default"/>
      </w:rPr>
    </w:lvl>
    <w:lvl w:ilvl="6" w:tplc="04046BD0">
      <w:start w:val="1"/>
      <w:numFmt w:val="bullet"/>
      <w:lvlText w:val=""/>
      <w:lvlJc w:val="left"/>
      <w:pPr>
        <w:ind w:left="5749" w:hanging="360"/>
      </w:pPr>
      <w:rPr>
        <w:rFonts w:ascii="Symbol" w:hAnsi="Symbol" w:hint="default"/>
      </w:rPr>
    </w:lvl>
    <w:lvl w:ilvl="7" w:tplc="89945C2A">
      <w:start w:val="1"/>
      <w:numFmt w:val="bullet"/>
      <w:lvlText w:val="o"/>
      <w:lvlJc w:val="left"/>
      <w:pPr>
        <w:ind w:left="6469" w:hanging="360"/>
      </w:pPr>
      <w:rPr>
        <w:rFonts w:ascii="Courier New" w:hAnsi="Courier New" w:cs="Courier New" w:hint="default"/>
      </w:rPr>
    </w:lvl>
    <w:lvl w:ilvl="8" w:tplc="4A24B7E4">
      <w:start w:val="1"/>
      <w:numFmt w:val="bullet"/>
      <w:lvlText w:val=""/>
      <w:lvlJc w:val="left"/>
      <w:pPr>
        <w:ind w:left="7189" w:hanging="360"/>
      </w:pPr>
      <w:rPr>
        <w:rFonts w:ascii="Wingdings" w:hAnsi="Wingdings" w:hint="default"/>
      </w:rPr>
    </w:lvl>
  </w:abstractNum>
  <w:abstractNum w:abstractNumId="13" w15:restartNumberingAfterBreak="0">
    <w:nsid w:val="3C1E0AA7"/>
    <w:multiLevelType w:val="hybridMultilevel"/>
    <w:tmpl w:val="3F0C3010"/>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14" w15:restartNumberingAfterBreak="0">
    <w:nsid w:val="3FDC21C0"/>
    <w:multiLevelType w:val="multilevel"/>
    <w:tmpl w:val="02D29A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D2012A"/>
    <w:multiLevelType w:val="hybridMultilevel"/>
    <w:tmpl w:val="CF5EE4E8"/>
    <w:lvl w:ilvl="0" w:tplc="401E50E8">
      <w:start w:val="1"/>
      <w:numFmt w:val="bullet"/>
      <w:lvlText w:val=""/>
      <w:lvlJc w:val="left"/>
      <w:pPr>
        <w:tabs>
          <w:tab w:val="num" w:pos="720"/>
        </w:tabs>
        <w:ind w:left="720" w:hanging="360"/>
      </w:pPr>
      <w:rPr>
        <w:rFonts w:ascii="Symbol" w:hAnsi="Symbol" w:hint="default"/>
        <w:sz w:val="20"/>
      </w:rPr>
    </w:lvl>
    <w:lvl w:ilvl="1" w:tplc="445E22BC">
      <w:start w:val="1"/>
      <w:numFmt w:val="bullet"/>
      <w:lvlText w:val=""/>
      <w:lvlJc w:val="left"/>
      <w:pPr>
        <w:tabs>
          <w:tab w:val="num" w:pos="1440"/>
        </w:tabs>
        <w:ind w:left="1440" w:hanging="360"/>
      </w:pPr>
      <w:rPr>
        <w:rFonts w:ascii="Symbol" w:hAnsi="Symbol" w:hint="default"/>
        <w:sz w:val="20"/>
      </w:rPr>
    </w:lvl>
    <w:lvl w:ilvl="2" w:tplc="FF82A5A0">
      <w:start w:val="1"/>
      <w:numFmt w:val="bullet"/>
      <w:lvlText w:val=""/>
      <w:lvlJc w:val="left"/>
      <w:pPr>
        <w:tabs>
          <w:tab w:val="num" w:pos="2160"/>
        </w:tabs>
        <w:ind w:left="2160" w:hanging="360"/>
      </w:pPr>
      <w:rPr>
        <w:rFonts w:ascii="Symbol" w:hAnsi="Symbol" w:hint="default"/>
        <w:sz w:val="20"/>
      </w:rPr>
    </w:lvl>
    <w:lvl w:ilvl="3" w:tplc="9CAC125E">
      <w:start w:val="1"/>
      <w:numFmt w:val="bullet"/>
      <w:lvlText w:val=""/>
      <w:lvlJc w:val="left"/>
      <w:pPr>
        <w:tabs>
          <w:tab w:val="num" w:pos="2880"/>
        </w:tabs>
        <w:ind w:left="2880" w:hanging="360"/>
      </w:pPr>
      <w:rPr>
        <w:rFonts w:ascii="Symbol" w:hAnsi="Symbol" w:hint="default"/>
        <w:sz w:val="20"/>
      </w:rPr>
    </w:lvl>
    <w:lvl w:ilvl="4" w:tplc="FF002D12">
      <w:start w:val="1"/>
      <w:numFmt w:val="bullet"/>
      <w:lvlText w:val=""/>
      <w:lvlJc w:val="left"/>
      <w:pPr>
        <w:tabs>
          <w:tab w:val="num" w:pos="3600"/>
        </w:tabs>
        <w:ind w:left="3600" w:hanging="360"/>
      </w:pPr>
      <w:rPr>
        <w:rFonts w:ascii="Symbol" w:hAnsi="Symbol" w:hint="default"/>
        <w:sz w:val="20"/>
      </w:rPr>
    </w:lvl>
    <w:lvl w:ilvl="5" w:tplc="62CEFB3E">
      <w:start w:val="1"/>
      <w:numFmt w:val="bullet"/>
      <w:lvlText w:val=""/>
      <w:lvlJc w:val="left"/>
      <w:pPr>
        <w:tabs>
          <w:tab w:val="num" w:pos="4320"/>
        </w:tabs>
        <w:ind w:left="4320" w:hanging="360"/>
      </w:pPr>
      <w:rPr>
        <w:rFonts w:ascii="Symbol" w:hAnsi="Symbol" w:hint="default"/>
        <w:sz w:val="20"/>
      </w:rPr>
    </w:lvl>
    <w:lvl w:ilvl="6" w:tplc="FFE0E800">
      <w:start w:val="1"/>
      <w:numFmt w:val="bullet"/>
      <w:lvlText w:val=""/>
      <w:lvlJc w:val="left"/>
      <w:pPr>
        <w:tabs>
          <w:tab w:val="num" w:pos="5040"/>
        </w:tabs>
        <w:ind w:left="5040" w:hanging="360"/>
      </w:pPr>
      <w:rPr>
        <w:rFonts w:ascii="Symbol" w:hAnsi="Symbol" w:hint="default"/>
        <w:sz w:val="20"/>
      </w:rPr>
    </w:lvl>
    <w:lvl w:ilvl="7" w:tplc="D3AC0CCC">
      <w:start w:val="1"/>
      <w:numFmt w:val="bullet"/>
      <w:lvlText w:val=""/>
      <w:lvlJc w:val="left"/>
      <w:pPr>
        <w:tabs>
          <w:tab w:val="num" w:pos="5760"/>
        </w:tabs>
        <w:ind w:left="5760" w:hanging="360"/>
      </w:pPr>
      <w:rPr>
        <w:rFonts w:ascii="Symbol" w:hAnsi="Symbol" w:hint="default"/>
        <w:sz w:val="20"/>
      </w:rPr>
    </w:lvl>
    <w:lvl w:ilvl="8" w:tplc="313AE184">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805276"/>
    <w:multiLevelType w:val="multilevel"/>
    <w:tmpl w:val="83189042"/>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pStyle w:val="31"/>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474B3E6C"/>
    <w:multiLevelType w:val="multilevel"/>
    <w:tmpl w:val="01C89E22"/>
    <w:lvl w:ilvl="0">
      <w:start w:val="7"/>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2"/>
      <w:numFmt w:val="decimal"/>
      <w:lvlText w:val="%1.%2.%3."/>
      <w:lvlJc w:val="left"/>
      <w:pPr>
        <w:ind w:left="1192" w:hanging="720"/>
      </w:pPr>
      <w:rPr>
        <w:rFonts w:hint="default"/>
      </w:rPr>
    </w:lvl>
    <w:lvl w:ilvl="3">
      <w:start w:val="2"/>
      <w:numFmt w:val="decimal"/>
      <w:pStyle w:val="41"/>
      <w:lvlText w:val="%1.%2.%3.%4."/>
      <w:lvlJc w:val="left"/>
      <w:pPr>
        <w:ind w:left="1430"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8" w15:restartNumberingAfterBreak="0">
    <w:nsid w:val="47C0662C"/>
    <w:multiLevelType w:val="multilevel"/>
    <w:tmpl w:val="CD829342"/>
    <w:lvl w:ilvl="0">
      <w:start w:val="1"/>
      <w:numFmt w:val="decimal"/>
      <w:pStyle w:val="111"/>
      <w:lvlText w:val="%1."/>
      <w:lvlJc w:val="left"/>
      <w:pPr>
        <w:ind w:left="360" w:hanging="360"/>
      </w:pPr>
    </w:lvl>
    <w:lvl w:ilvl="1">
      <w:start w:val="1"/>
      <w:numFmt w:val="decimal"/>
      <w:pStyle w:val="222"/>
      <w:lvlText w:val="%1.%2."/>
      <w:lvlJc w:val="left"/>
      <w:pPr>
        <w:ind w:left="1566" w:hanging="432"/>
      </w:pPr>
      <w:rPr>
        <w:b w:val="0"/>
        <w:i w:val="0"/>
        <w:strike w:val="0"/>
        <w:u w:val="none"/>
      </w:rPr>
    </w:lvl>
    <w:lvl w:ilvl="2">
      <w:start w:val="1"/>
      <w:numFmt w:val="decimal"/>
      <w:pStyle w:val="333"/>
      <w:lvlText w:val="%1.%2.%3."/>
      <w:lvlJc w:val="left"/>
      <w:pPr>
        <w:ind w:left="2915"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FC10F6"/>
    <w:multiLevelType w:val="multilevel"/>
    <w:tmpl w:val="92D8DECA"/>
    <w:lvl w:ilvl="0">
      <w:start w:val="1"/>
      <w:numFmt w:val="decimal"/>
      <w:lvlText w:val="%1."/>
      <w:lvlJc w:val="left"/>
      <w:pPr>
        <w:ind w:left="360" w:hanging="360"/>
      </w:pPr>
      <w:rPr>
        <w:rFonts w:hint="default"/>
        <w:b/>
        <w:bCs w:val="0"/>
      </w:rPr>
    </w:lvl>
    <w:lvl w:ilvl="1">
      <w:start w:val="1"/>
      <w:numFmt w:val="decimal"/>
      <w:isLgl/>
      <w:lvlText w:val="%1.%2."/>
      <w:lvlJc w:val="left"/>
      <w:pPr>
        <w:ind w:left="0" w:hanging="720"/>
      </w:pPr>
      <w:rPr>
        <w:rFonts w:hint="default"/>
      </w:rPr>
    </w:lvl>
    <w:lvl w:ilvl="2">
      <w:start w:val="1"/>
      <w:numFmt w:val="decimal"/>
      <w:isLgl/>
      <w:lvlText w:val="%1.%2.%3."/>
      <w:lvlJc w:val="left"/>
      <w:pPr>
        <w:ind w:left="0" w:hanging="720"/>
      </w:pPr>
      <w:rPr>
        <w:rFonts w:hint="default"/>
      </w:rPr>
    </w:lvl>
    <w:lvl w:ilvl="3">
      <w:start w:val="1"/>
      <w:numFmt w:val="decimal"/>
      <w:isLgl/>
      <w:lvlText w:val="%1.%2.%3.%4."/>
      <w:lvlJc w:val="left"/>
      <w:pPr>
        <w:ind w:left="360" w:hanging="1080"/>
      </w:pPr>
      <w:rPr>
        <w:rFonts w:hint="default"/>
      </w:rPr>
    </w:lvl>
    <w:lvl w:ilvl="4">
      <w:start w:val="1"/>
      <w:numFmt w:val="decimal"/>
      <w:isLgl/>
      <w:lvlText w:val="%1.%2.%3.%4.%5."/>
      <w:lvlJc w:val="left"/>
      <w:pPr>
        <w:ind w:left="360" w:hanging="1080"/>
      </w:pPr>
      <w:rPr>
        <w:rFonts w:hint="default"/>
      </w:rPr>
    </w:lvl>
    <w:lvl w:ilvl="5">
      <w:start w:val="1"/>
      <w:numFmt w:val="decimal"/>
      <w:isLgl/>
      <w:lvlText w:val="%1.%2.%3.%4.%5.%6."/>
      <w:lvlJc w:val="left"/>
      <w:pPr>
        <w:ind w:left="720" w:hanging="1440"/>
      </w:pPr>
      <w:rPr>
        <w:rFonts w:hint="default"/>
      </w:rPr>
    </w:lvl>
    <w:lvl w:ilvl="6">
      <w:start w:val="1"/>
      <w:numFmt w:val="decimal"/>
      <w:isLgl/>
      <w:lvlText w:val="%1.%2.%3.%4.%5.%6.%7."/>
      <w:lvlJc w:val="left"/>
      <w:pPr>
        <w:ind w:left="1080" w:hanging="1800"/>
      </w:pPr>
      <w:rPr>
        <w:rFonts w:hint="default"/>
      </w:rPr>
    </w:lvl>
    <w:lvl w:ilvl="7">
      <w:start w:val="1"/>
      <w:numFmt w:val="decimal"/>
      <w:isLgl/>
      <w:lvlText w:val="%1.%2.%3.%4.%5.%6.%7.%8."/>
      <w:lvlJc w:val="left"/>
      <w:pPr>
        <w:ind w:left="1080" w:hanging="1800"/>
      </w:pPr>
      <w:rPr>
        <w:rFonts w:hint="default"/>
      </w:rPr>
    </w:lvl>
    <w:lvl w:ilvl="8">
      <w:start w:val="1"/>
      <w:numFmt w:val="decimal"/>
      <w:isLgl/>
      <w:lvlText w:val="%1.%2.%3.%4.%5.%6.%7.%8.%9."/>
      <w:lvlJc w:val="left"/>
      <w:pPr>
        <w:ind w:left="1440" w:hanging="2160"/>
      </w:pPr>
      <w:rPr>
        <w:rFonts w:hint="default"/>
      </w:rPr>
    </w:lvl>
  </w:abstractNum>
  <w:abstractNum w:abstractNumId="20" w15:restartNumberingAfterBreak="0">
    <w:nsid w:val="5AF400B5"/>
    <w:multiLevelType w:val="multilevel"/>
    <w:tmpl w:val="8FFE820C"/>
    <w:lvl w:ilvl="0">
      <w:start w:val="1"/>
      <w:numFmt w:val="decimal"/>
      <w:lvlText w:val="%1"/>
      <w:lvlJc w:val="left"/>
      <w:pPr>
        <w:ind w:left="0" w:firstLine="851"/>
      </w:pPr>
    </w:lvl>
    <w:lvl w:ilvl="1">
      <w:start w:val="1"/>
      <w:numFmt w:val="decimal"/>
      <w:lvlText w:val="%1.%2"/>
      <w:lvlJc w:val="left"/>
      <w:pPr>
        <w:tabs>
          <w:tab w:val="num" w:pos="576"/>
        </w:tabs>
        <w:ind w:left="0" w:firstLine="851"/>
      </w:pPr>
    </w:lvl>
    <w:lvl w:ilvl="2">
      <w:start w:val="1"/>
      <w:numFmt w:val="decimal"/>
      <w:lvlText w:val="%1.%2.%3"/>
      <w:lvlJc w:val="left"/>
      <w:pPr>
        <w:ind w:left="-141" w:firstLine="851"/>
      </w:pPr>
    </w:lvl>
    <w:lvl w:ilvl="3">
      <w:start w:val="1"/>
      <w:numFmt w:val="decimal"/>
      <w:lvlText w:val="%1.%2.%3.%4"/>
      <w:lvlJc w:val="left"/>
      <w:pPr>
        <w:tabs>
          <w:tab w:val="num" w:pos="864"/>
        </w:tabs>
        <w:ind w:left="0" w:firstLine="851"/>
      </w:pPr>
    </w:lvl>
    <w:lvl w:ilvl="4">
      <w:start w:val="1"/>
      <w:numFmt w:val="decimal"/>
      <w:pStyle w:val="51"/>
      <w:lvlText w:val="%1.%2.%3.%4.%5"/>
      <w:lvlJc w:val="left"/>
      <w:pPr>
        <w:tabs>
          <w:tab w:val="num" w:pos="1008"/>
        </w:tabs>
        <w:ind w:left="0" w:firstLine="851"/>
      </w:pPr>
    </w:lvl>
    <w:lvl w:ilvl="5">
      <w:start w:val="1"/>
      <w:numFmt w:val="decimal"/>
      <w:pStyle w:val="61"/>
      <w:lvlText w:val="%1.%2.%3.%4.%5.%6"/>
      <w:lvlJc w:val="left"/>
      <w:pPr>
        <w:tabs>
          <w:tab w:val="num" w:pos="1152"/>
        </w:tabs>
        <w:ind w:left="0" w:firstLine="851"/>
      </w:pPr>
    </w:lvl>
    <w:lvl w:ilvl="6">
      <w:start w:val="1"/>
      <w:numFmt w:val="decimal"/>
      <w:pStyle w:val="71"/>
      <w:lvlText w:val="%1.%2.%3.%4.%5.%6.%7"/>
      <w:lvlJc w:val="left"/>
      <w:pPr>
        <w:tabs>
          <w:tab w:val="num" w:pos="1296"/>
        </w:tabs>
        <w:ind w:left="0" w:firstLine="851"/>
      </w:pPr>
    </w:lvl>
    <w:lvl w:ilvl="7">
      <w:start w:val="1"/>
      <w:numFmt w:val="decimal"/>
      <w:pStyle w:val="81"/>
      <w:lvlText w:val="%1.%2.%3.%4.%5.%6.%7.%8"/>
      <w:lvlJc w:val="left"/>
      <w:pPr>
        <w:tabs>
          <w:tab w:val="num" w:pos="1440"/>
        </w:tabs>
        <w:ind w:left="0" w:firstLine="851"/>
      </w:pPr>
    </w:lvl>
    <w:lvl w:ilvl="8">
      <w:start w:val="1"/>
      <w:numFmt w:val="decimal"/>
      <w:pStyle w:val="91"/>
      <w:lvlText w:val="%1.%2.%3.%4.%5.%6.%7.%8.%9"/>
      <w:lvlJc w:val="left"/>
      <w:pPr>
        <w:tabs>
          <w:tab w:val="num" w:pos="1584"/>
        </w:tabs>
        <w:ind w:left="0" w:firstLine="851"/>
      </w:pPr>
    </w:lvl>
  </w:abstractNum>
  <w:abstractNum w:abstractNumId="21" w15:restartNumberingAfterBreak="0">
    <w:nsid w:val="5CE57CBF"/>
    <w:multiLevelType w:val="multilevel"/>
    <w:tmpl w:val="E60C1AFA"/>
    <w:lvl w:ilvl="0">
      <w:start w:val="6"/>
      <w:numFmt w:val="decimal"/>
      <w:pStyle w:val="11"/>
      <w:lvlText w:val="%1."/>
      <w:lvlJc w:val="left"/>
      <w:pPr>
        <w:ind w:left="720" w:hanging="720"/>
      </w:pPr>
      <w:rPr>
        <w:rFonts w:hint="default"/>
      </w:rPr>
    </w:lvl>
    <w:lvl w:ilvl="1">
      <w:start w:val="2"/>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5"/>
      <w:numFmt w:val="decimal"/>
      <w:lvlText w:val="%1.%2.%3.%4."/>
      <w:lvlJc w:val="left"/>
      <w:pPr>
        <w:ind w:left="1428" w:hanging="720"/>
      </w:pPr>
      <w:rPr>
        <w:rFonts w:hint="default"/>
      </w:rPr>
    </w:lvl>
    <w:lvl w:ilvl="4">
      <w:start w:val="1"/>
      <w:numFmt w:val="decimal"/>
      <w:lvlText w:val="%1.%2.%3.%4.%5."/>
      <w:lvlJc w:val="left"/>
      <w:pPr>
        <w:ind w:left="2215"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66627AD8"/>
    <w:multiLevelType w:val="hybridMultilevel"/>
    <w:tmpl w:val="178EE8C6"/>
    <w:lvl w:ilvl="0" w:tplc="BA1EAA82">
      <w:start w:val="1"/>
      <w:numFmt w:val="decimal"/>
      <w:lvlText w:val="%1."/>
      <w:lvlJc w:val="left"/>
      <w:pPr>
        <w:ind w:left="1069" w:hanging="360"/>
      </w:pPr>
      <w:rPr>
        <w:rFonts w:hint="default"/>
      </w:rPr>
    </w:lvl>
    <w:lvl w:ilvl="1" w:tplc="D0BE8C88">
      <w:start w:val="1"/>
      <w:numFmt w:val="lowerLetter"/>
      <w:lvlText w:val="%2."/>
      <w:lvlJc w:val="left"/>
      <w:pPr>
        <w:ind w:left="1789" w:hanging="360"/>
      </w:pPr>
    </w:lvl>
    <w:lvl w:ilvl="2" w:tplc="D4F8D7F0">
      <w:start w:val="1"/>
      <w:numFmt w:val="lowerRoman"/>
      <w:lvlText w:val="%3."/>
      <w:lvlJc w:val="right"/>
      <w:pPr>
        <w:ind w:left="2509" w:hanging="180"/>
      </w:pPr>
    </w:lvl>
    <w:lvl w:ilvl="3" w:tplc="9C1A1C74">
      <w:start w:val="1"/>
      <w:numFmt w:val="decimal"/>
      <w:lvlText w:val="%4."/>
      <w:lvlJc w:val="left"/>
      <w:pPr>
        <w:ind w:left="3229" w:hanging="360"/>
      </w:pPr>
    </w:lvl>
    <w:lvl w:ilvl="4" w:tplc="05805E16">
      <w:start w:val="1"/>
      <w:numFmt w:val="lowerLetter"/>
      <w:lvlText w:val="%5."/>
      <w:lvlJc w:val="left"/>
      <w:pPr>
        <w:ind w:left="3949" w:hanging="360"/>
      </w:pPr>
    </w:lvl>
    <w:lvl w:ilvl="5" w:tplc="D5363436">
      <w:start w:val="1"/>
      <w:numFmt w:val="lowerRoman"/>
      <w:lvlText w:val="%6."/>
      <w:lvlJc w:val="right"/>
      <w:pPr>
        <w:ind w:left="4669" w:hanging="180"/>
      </w:pPr>
    </w:lvl>
    <w:lvl w:ilvl="6" w:tplc="7ABCDBC6">
      <w:start w:val="1"/>
      <w:numFmt w:val="decimal"/>
      <w:lvlText w:val="%7."/>
      <w:lvlJc w:val="left"/>
      <w:pPr>
        <w:ind w:left="5389" w:hanging="360"/>
      </w:pPr>
    </w:lvl>
    <w:lvl w:ilvl="7" w:tplc="D6A8A26A">
      <w:start w:val="1"/>
      <w:numFmt w:val="lowerLetter"/>
      <w:lvlText w:val="%8."/>
      <w:lvlJc w:val="left"/>
      <w:pPr>
        <w:ind w:left="6109" w:hanging="360"/>
      </w:pPr>
    </w:lvl>
    <w:lvl w:ilvl="8" w:tplc="6270FE94">
      <w:start w:val="1"/>
      <w:numFmt w:val="lowerRoman"/>
      <w:lvlText w:val="%9."/>
      <w:lvlJc w:val="right"/>
      <w:pPr>
        <w:ind w:left="6829" w:hanging="180"/>
      </w:pPr>
    </w:lvl>
  </w:abstractNum>
  <w:abstractNum w:abstractNumId="23" w15:restartNumberingAfterBreak="0">
    <w:nsid w:val="6C02641B"/>
    <w:multiLevelType w:val="multilevel"/>
    <w:tmpl w:val="65C00EC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5130E8"/>
    <w:multiLevelType w:val="hybridMultilevel"/>
    <w:tmpl w:val="CE2892E0"/>
    <w:lvl w:ilvl="0" w:tplc="1C149552">
      <w:start w:val="1"/>
      <w:numFmt w:val="decimal"/>
      <w:lvlText w:val="4.4.%1"/>
      <w:lvlJc w:val="left"/>
      <w:pPr>
        <w:ind w:left="1211" w:hanging="360"/>
      </w:pPr>
      <w:rPr>
        <w:rFonts w:ascii="Times New Roman" w:hAnsi="Times New Roman" w:cs="Times New Roman" w:hint="default"/>
      </w:rPr>
    </w:lvl>
    <w:lvl w:ilvl="1" w:tplc="0D6E8BD8">
      <w:start w:val="1"/>
      <w:numFmt w:val="lowerLetter"/>
      <w:lvlText w:val="%2."/>
      <w:lvlJc w:val="left"/>
      <w:pPr>
        <w:ind w:left="1931" w:hanging="360"/>
      </w:pPr>
    </w:lvl>
    <w:lvl w:ilvl="2" w:tplc="5680D8BE">
      <w:start w:val="1"/>
      <w:numFmt w:val="lowerRoman"/>
      <w:lvlText w:val="%3."/>
      <w:lvlJc w:val="right"/>
      <w:pPr>
        <w:ind w:left="2651" w:hanging="180"/>
      </w:pPr>
    </w:lvl>
    <w:lvl w:ilvl="3" w:tplc="B0AC3900">
      <w:start w:val="1"/>
      <w:numFmt w:val="decimal"/>
      <w:lvlText w:val="%4."/>
      <w:lvlJc w:val="left"/>
      <w:pPr>
        <w:ind w:left="3371" w:hanging="360"/>
      </w:pPr>
    </w:lvl>
    <w:lvl w:ilvl="4" w:tplc="26389462">
      <w:start w:val="1"/>
      <w:numFmt w:val="lowerLetter"/>
      <w:lvlText w:val="%5."/>
      <w:lvlJc w:val="left"/>
      <w:pPr>
        <w:ind w:left="4091" w:hanging="360"/>
      </w:pPr>
    </w:lvl>
    <w:lvl w:ilvl="5" w:tplc="EE327CB0">
      <w:start w:val="1"/>
      <w:numFmt w:val="lowerRoman"/>
      <w:lvlText w:val="%6."/>
      <w:lvlJc w:val="right"/>
      <w:pPr>
        <w:ind w:left="4811" w:hanging="180"/>
      </w:pPr>
    </w:lvl>
    <w:lvl w:ilvl="6" w:tplc="CEBEDA08">
      <w:start w:val="1"/>
      <w:numFmt w:val="decimal"/>
      <w:lvlText w:val="%7."/>
      <w:lvlJc w:val="left"/>
      <w:pPr>
        <w:ind w:left="5531" w:hanging="360"/>
      </w:pPr>
    </w:lvl>
    <w:lvl w:ilvl="7" w:tplc="25AECD94">
      <w:start w:val="1"/>
      <w:numFmt w:val="lowerLetter"/>
      <w:lvlText w:val="%8."/>
      <w:lvlJc w:val="left"/>
      <w:pPr>
        <w:ind w:left="6251" w:hanging="360"/>
      </w:pPr>
    </w:lvl>
    <w:lvl w:ilvl="8" w:tplc="641AAA52">
      <w:start w:val="1"/>
      <w:numFmt w:val="lowerRoman"/>
      <w:lvlText w:val="%9."/>
      <w:lvlJc w:val="right"/>
      <w:pPr>
        <w:ind w:left="6971" w:hanging="180"/>
      </w:pPr>
    </w:lvl>
  </w:abstractNum>
  <w:num w:numId="1">
    <w:abstractNumId w:val="11"/>
  </w:num>
  <w:num w:numId="2">
    <w:abstractNumId w:val="20"/>
  </w:num>
  <w:num w:numId="3">
    <w:abstractNumId w:val="0"/>
  </w:num>
  <w:num w:numId="4">
    <w:abstractNumId w:val="8"/>
  </w:num>
  <w:num w:numId="5">
    <w:abstractNumId w:val="16"/>
  </w:num>
  <w:num w:numId="6">
    <w:abstractNumId w:val="21"/>
  </w:num>
  <w:num w:numId="7">
    <w:abstractNumId w:val="12"/>
  </w:num>
  <w:num w:numId="8">
    <w:abstractNumId w:val="17"/>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5"/>
  </w:num>
  <w:num w:numId="20">
    <w:abstractNumId w:val="2"/>
  </w:num>
  <w:num w:numId="21">
    <w:abstractNumId w:val="6"/>
  </w:num>
  <w:num w:numId="22">
    <w:abstractNumId w:val="22"/>
  </w:num>
  <w:num w:numId="23">
    <w:abstractNumId w:val="13"/>
  </w:num>
  <w:num w:numId="24">
    <w:abstractNumId w:val="19"/>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BBF"/>
    <w:rsid w:val="00011E34"/>
    <w:rsid w:val="000139AA"/>
    <w:rsid w:val="00023524"/>
    <w:rsid w:val="00084A1A"/>
    <w:rsid w:val="000F6932"/>
    <w:rsid w:val="001004E4"/>
    <w:rsid w:val="00102A3F"/>
    <w:rsid w:val="00105F50"/>
    <w:rsid w:val="00134AAF"/>
    <w:rsid w:val="00136566"/>
    <w:rsid w:val="00160400"/>
    <w:rsid w:val="001707C4"/>
    <w:rsid w:val="00171A8C"/>
    <w:rsid w:val="00184FBA"/>
    <w:rsid w:val="0019523F"/>
    <w:rsid w:val="001D09A3"/>
    <w:rsid w:val="001D635D"/>
    <w:rsid w:val="001E62E6"/>
    <w:rsid w:val="002010B3"/>
    <w:rsid w:val="00220517"/>
    <w:rsid w:val="0023080C"/>
    <w:rsid w:val="002474FF"/>
    <w:rsid w:val="00257046"/>
    <w:rsid w:val="002627B2"/>
    <w:rsid w:val="00271439"/>
    <w:rsid w:val="002A5B09"/>
    <w:rsid w:val="002B67A2"/>
    <w:rsid w:val="002D06A4"/>
    <w:rsid w:val="002D1004"/>
    <w:rsid w:val="002E151C"/>
    <w:rsid w:val="002F790F"/>
    <w:rsid w:val="00301E96"/>
    <w:rsid w:val="00304AB4"/>
    <w:rsid w:val="003112CC"/>
    <w:rsid w:val="00343811"/>
    <w:rsid w:val="00347329"/>
    <w:rsid w:val="00356139"/>
    <w:rsid w:val="00367B39"/>
    <w:rsid w:val="0037367C"/>
    <w:rsid w:val="00382F48"/>
    <w:rsid w:val="00392573"/>
    <w:rsid w:val="00396703"/>
    <w:rsid w:val="003A46D9"/>
    <w:rsid w:val="003B0350"/>
    <w:rsid w:val="003B6199"/>
    <w:rsid w:val="003B6699"/>
    <w:rsid w:val="003F00CA"/>
    <w:rsid w:val="00426A12"/>
    <w:rsid w:val="00452757"/>
    <w:rsid w:val="00455522"/>
    <w:rsid w:val="0047504E"/>
    <w:rsid w:val="00490A61"/>
    <w:rsid w:val="004948B8"/>
    <w:rsid w:val="004A0744"/>
    <w:rsid w:val="004C0549"/>
    <w:rsid w:val="004C2B85"/>
    <w:rsid w:val="004C5184"/>
    <w:rsid w:val="004D7882"/>
    <w:rsid w:val="0050629F"/>
    <w:rsid w:val="00520542"/>
    <w:rsid w:val="00525E3A"/>
    <w:rsid w:val="00551A16"/>
    <w:rsid w:val="0056452B"/>
    <w:rsid w:val="00565264"/>
    <w:rsid w:val="00573347"/>
    <w:rsid w:val="00592987"/>
    <w:rsid w:val="00592BBF"/>
    <w:rsid w:val="005A47E2"/>
    <w:rsid w:val="005A6D29"/>
    <w:rsid w:val="005A707F"/>
    <w:rsid w:val="005D19C4"/>
    <w:rsid w:val="005E6176"/>
    <w:rsid w:val="0060035C"/>
    <w:rsid w:val="00631EAD"/>
    <w:rsid w:val="0067570D"/>
    <w:rsid w:val="00681664"/>
    <w:rsid w:val="00682FB4"/>
    <w:rsid w:val="00684888"/>
    <w:rsid w:val="006A31BF"/>
    <w:rsid w:val="006A517C"/>
    <w:rsid w:val="006B159A"/>
    <w:rsid w:val="006E3482"/>
    <w:rsid w:val="006E3935"/>
    <w:rsid w:val="00734308"/>
    <w:rsid w:val="00735F5E"/>
    <w:rsid w:val="007452BF"/>
    <w:rsid w:val="00777C3C"/>
    <w:rsid w:val="0079575F"/>
    <w:rsid w:val="007B3618"/>
    <w:rsid w:val="007C4E25"/>
    <w:rsid w:val="007F1DC2"/>
    <w:rsid w:val="007F48DF"/>
    <w:rsid w:val="00805ACC"/>
    <w:rsid w:val="00826AB9"/>
    <w:rsid w:val="0083010C"/>
    <w:rsid w:val="00835E52"/>
    <w:rsid w:val="00857414"/>
    <w:rsid w:val="00867D63"/>
    <w:rsid w:val="0087576E"/>
    <w:rsid w:val="008A014A"/>
    <w:rsid w:val="008C1578"/>
    <w:rsid w:val="008D585A"/>
    <w:rsid w:val="008F16FB"/>
    <w:rsid w:val="008F38E9"/>
    <w:rsid w:val="00906FB0"/>
    <w:rsid w:val="00917E91"/>
    <w:rsid w:val="009407CD"/>
    <w:rsid w:val="00956770"/>
    <w:rsid w:val="00963BC9"/>
    <w:rsid w:val="009A1059"/>
    <w:rsid w:val="009B090E"/>
    <w:rsid w:val="009B6ABB"/>
    <w:rsid w:val="009D7882"/>
    <w:rsid w:val="009E0154"/>
    <w:rsid w:val="00A33F5B"/>
    <w:rsid w:val="00A91BEB"/>
    <w:rsid w:val="00AB64F9"/>
    <w:rsid w:val="00AD1106"/>
    <w:rsid w:val="00AE1180"/>
    <w:rsid w:val="00AE1A71"/>
    <w:rsid w:val="00AF545A"/>
    <w:rsid w:val="00B33FA1"/>
    <w:rsid w:val="00B371EB"/>
    <w:rsid w:val="00B468DD"/>
    <w:rsid w:val="00B754C7"/>
    <w:rsid w:val="00B76BD3"/>
    <w:rsid w:val="00B77D46"/>
    <w:rsid w:val="00BB12E0"/>
    <w:rsid w:val="00BD6EBD"/>
    <w:rsid w:val="00BD7C02"/>
    <w:rsid w:val="00C12EE0"/>
    <w:rsid w:val="00C605C8"/>
    <w:rsid w:val="00C62146"/>
    <w:rsid w:val="00CA2FF0"/>
    <w:rsid w:val="00CB1160"/>
    <w:rsid w:val="00CC4D98"/>
    <w:rsid w:val="00CD474A"/>
    <w:rsid w:val="00CE0DA1"/>
    <w:rsid w:val="00CE3678"/>
    <w:rsid w:val="00CF2B8C"/>
    <w:rsid w:val="00D0127E"/>
    <w:rsid w:val="00D14988"/>
    <w:rsid w:val="00D2083C"/>
    <w:rsid w:val="00D31211"/>
    <w:rsid w:val="00D33A0A"/>
    <w:rsid w:val="00D41B80"/>
    <w:rsid w:val="00DB1CB7"/>
    <w:rsid w:val="00DB7AA4"/>
    <w:rsid w:val="00DD160D"/>
    <w:rsid w:val="00DD5541"/>
    <w:rsid w:val="00DE512C"/>
    <w:rsid w:val="00E212A3"/>
    <w:rsid w:val="00E50D4F"/>
    <w:rsid w:val="00E51676"/>
    <w:rsid w:val="00E85940"/>
    <w:rsid w:val="00EA1399"/>
    <w:rsid w:val="00EA75D3"/>
    <w:rsid w:val="00EE0CAC"/>
    <w:rsid w:val="00EE3590"/>
    <w:rsid w:val="00F050AB"/>
    <w:rsid w:val="00F568AA"/>
    <w:rsid w:val="00F85B0E"/>
    <w:rsid w:val="00FA1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4E7E0"/>
  <w15:docId w15:val="{5F3EC164-D6E0-49B8-A96C-AA48ABCBC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62146"/>
    <w:rPr>
      <w:rFonts w:ascii="Times New Roman" w:eastAsia="Times New Roman" w:hAnsi="Times New Roman"/>
      <w:sz w:val="24"/>
      <w:szCs w:val="24"/>
    </w:rPr>
  </w:style>
  <w:style w:type="paragraph" w:styleId="1">
    <w:name w:val="heading 1"/>
    <w:basedOn w:val="a0"/>
    <w:next w:val="a0"/>
    <w:link w:val="10"/>
    <w:qFormat/>
    <w:rsid w:val="00367B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1"/>
    <w:uiPriority w:val="9"/>
    <w:unhideWhenUsed/>
    <w:qFormat/>
    <w:rsid w:val="00367B3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qFormat/>
    <w:rsid w:val="00367B39"/>
    <w:pPr>
      <w:keepNext/>
      <w:tabs>
        <w:tab w:val="num" w:pos="312"/>
      </w:tabs>
      <w:spacing w:before="240" w:after="60"/>
      <w:ind w:left="142"/>
      <w:jc w:val="both"/>
      <w:outlineLvl w:val="2"/>
    </w:pPr>
    <w:rPr>
      <w:rFonts w:ascii="Arial" w:hAnsi="Arial"/>
      <w:b/>
      <w:bCs/>
    </w:rPr>
  </w:style>
  <w:style w:type="paragraph" w:styleId="4">
    <w:name w:val="heading 4"/>
    <w:basedOn w:val="a0"/>
    <w:next w:val="5"/>
    <w:link w:val="40"/>
    <w:qFormat/>
    <w:rsid w:val="00367B39"/>
    <w:pPr>
      <w:keepNext/>
      <w:keepLines/>
      <w:tabs>
        <w:tab w:val="num" w:pos="864"/>
      </w:tabs>
      <w:spacing w:before="120" w:line="360" w:lineRule="auto"/>
      <w:ind w:firstLine="851"/>
      <w:outlineLvl w:val="3"/>
    </w:pPr>
    <w:rPr>
      <w:bCs/>
      <w:sz w:val="28"/>
      <w:szCs w:val="28"/>
    </w:rPr>
  </w:style>
  <w:style w:type="paragraph" w:styleId="50">
    <w:name w:val="heading 5"/>
    <w:basedOn w:val="a0"/>
    <w:next w:val="6"/>
    <w:link w:val="52"/>
    <w:qFormat/>
    <w:rsid w:val="00367B39"/>
    <w:pPr>
      <w:keepNext/>
      <w:keepLines/>
      <w:tabs>
        <w:tab w:val="num" w:pos="1008"/>
      </w:tabs>
      <w:spacing w:before="120" w:line="360" w:lineRule="auto"/>
      <w:ind w:firstLine="851"/>
      <w:outlineLvl w:val="4"/>
    </w:pPr>
    <w:rPr>
      <w:bCs/>
      <w:iCs/>
      <w:sz w:val="28"/>
      <w:szCs w:val="26"/>
    </w:rPr>
  </w:style>
  <w:style w:type="paragraph" w:styleId="60">
    <w:name w:val="heading 6"/>
    <w:basedOn w:val="a0"/>
    <w:next w:val="7"/>
    <w:link w:val="62"/>
    <w:qFormat/>
    <w:rsid w:val="00367B39"/>
    <w:pPr>
      <w:keepNext/>
      <w:keepLines/>
      <w:tabs>
        <w:tab w:val="num" w:pos="1152"/>
      </w:tabs>
      <w:spacing w:before="120" w:line="360" w:lineRule="auto"/>
      <w:ind w:firstLine="851"/>
      <w:outlineLvl w:val="5"/>
    </w:pPr>
    <w:rPr>
      <w:b/>
      <w:bCs/>
      <w:sz w:val="28"/>
      <w:szCs w:val="20"/>
    </w:rPr>
  </w:style>
  <w:style w:type="paragraph" w:styleId="70">
    <w:name w:val="heading 7"/>
    <w:basedOn w:val="a0"/>
    <w:next w:val="8"/>
    <w:link w:val="72"/>
    <w:qFormat/>
    <w:rsid w:val="00367B39"/>
    <w:pPr>
      <w:keepNext/>
      <w:keepLines/>
      <w:tabs>
        <w:tab w:val="num" w:pos="1296"/>
      </w:tabs>
      <w:spacing w:before="120" w:line="360" w:lineRule="auto"/>
      <w:ind w:firstLine="851"/>
      <w:outlineLvl w:val="6"/>
    </w:pPr>
    <w:rPr>
      <w:b/>
      <w:sz w:val="28"/>
    </w:rPr>
  </w:style>
  <w:style w:type="paragraph" w:styleId="80">
    <w:name w:val="heading 8"/>
    <w:basedOn w:val="a0"/>
    <w:next w:val="9"/>
    <w:link w:val="82"/>
    <w:qFormat/>
    <w:rsid w:val="00367B39"/>
    <w:pPr>
      <w:keepNext/>
      <w:keepLines/>
      <w:tabs>
        <w:tab w:val="num" w:pos="1440"/>
      </w:tabs>
      <w:spacing w:before="120" w:line="360" w:lineRule="auto"/>
      <w:ind w:firstLine="851"/>
      <w:outlineLvl w:val="7"/>
    </w:pPr>
    <w:rPr>
      <w:b/>
      <w:iCs/>
      <w:sz w:val="28"/>
    </w:rPr>
  </w:style>
  <w:style w:type="paragraph" w:styleId="90">
    <w:name w:val="heading 9"/>
    <w:basedOn w:val="a0"/>
    <w:next w:val="a1"/>
    <w:link w:val="92"/>
    <w:qFormat/>
    <w:rsid w:val="00367B39"/>
    <w:pPr>
      <w:keepNext/>
      <w:keepLines/>
      <w:tabs>
        <w:tab w:val="num" w:pos="1584"/>
      </w:tabs>
      <w:spacing w:before="120" w:line="360" w:lineRule="auto"/>
      <w:ind w:firstLine="851"/>
      <w:outlineLvl w:val="8"/>
    </w:pPr>
    <w:rPr>
      <w:b/>
      <w:sz w:val="2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sid w:val="00367B39"/>
    <w:rPr>
      <w:rFonts w:ascii="Arial" w:eastAsia="Arial" w:hAnsi="Arial" w:cs="Arial"/>
      <w:sz w:val="40"/>
      <w:szCs w:val="40"/>
    </w:rPr>
  </w:style>
  <w:style w:type="character" w:customStyle="1" w:styleId="Heading2Char">
    <w:name w:val="Heading 2 Char"/>
    <w:basedOn w:val="a2"/>
    <w:uiPriority w:val="9"/>
    <w:rsid w:val="00367B39"/>
    <w:rPr>
      <w:rFonts w:ascii="Arial" w:eastAsia="Arial" w:hAnsi="Arial" w:cs="Arial"/>
      <w:sz w:val="34"/>
    </w:rPr>
  </w:style>
  <w:style w:type="character" w:customStyle="1" w:styleId="Heading3Char">
    <w:name w:val="Heading 3 Char"/>
    <w:basedOn w:val="a2"/>
    <w:uiPriority w:val="9"/>
    <w:rsid w:val="00367B39"/>
    <w:rPr>
      <w:rFonts w:ascii="Arial" w:eastAsia="Arial" w:hAnsi="Arial" w:cs="Arial"/>
      <w:sz w:val="30"/>
      <w:szCs w:val="30"/>
    </w:rPr>
  </w:style>
  <w:style w:type="character" w:customStyle="1" w:styleId="Heading4Char">
    <w:name w:val="Heading 4 Char"/>
    <w:basedOn w:val="a2"/>
    <w:uiPriority w:val="9"/>
    <w:rsid w:val="00367B39"/>
    <w:rPr>
      <w:rFonts w:ascii="Arial" w:eastAsia="Arial" w:hAnsi="Arial" w:cs="Arial"/>
      <w:b/>
      <w:bCs/>
      <w:sz w:val="26"/>
      <w:szCs w:val="26"/>
    </w:rPr>
  </w:style>
  <w:style w:type="character" w:customStyle="1" w:styleId="Heading5Char">
    <w:name w:val="Heading 5 Char"/>
    <w:basedOn w:val="a2"/>
    <w:uiPriority w:val="9"/>
    <w:rsid w:val="00367B39"/>
    <w:rPr>
      <w:rFonts w:ascii="Arial" w:eastAsia="Arial" w:hAnsi="Arial" w:cs="Arial"/>
      <w:b/>
      <w:bCs/>
      <w:sz w:val="24"/>
      <w:szCs w:val="24"/>
    </w:rPr>
  </w:style>
  <w:style w:type="character" w:customStyle="1" w:styleId="Heading6Char">
    <w:name w:val="Heading 6 Char"/>
    <w:basedOn w:val="a2"/>
    <w:uiPriority w:val="9"/>
    <w:rsid w:val="00367B39"/>
    <w:rPr>
      <w:rFonts w:ascii="Arial" w:eastAsia="Arial" w:hAnsi="Arial" w:cs="Arial"/>
      <w:b/>
      <w:bCs/>
      <w:sz w:val="22"/>
      <w:szCs w:val="22"/>
    </w:rPr>
  </w:style>
  <w:style w:type="character" w:customStyle="1" w:styleId="Heading7Char">
    <w:name w:val="Heading 7 Char"/>
    <w:basedOn w:val="a2"/>
    <w:uiPriority w:val="9"/>
    <w:rsid w:val="00367B39"/>
    <w:rPr>
      <w:rFonts w:ascii="Arial" w:eastAsia="Arial" w:hAnsi="Arial" w:cs="Arial"/>
      <w:b/>
      <w:bCs/>
      <w:i/>
      <w:iCs/>
      <w:sz w:val="22"/>
      <w:szCs w:val="22"/>
    </w:rPr>
  </w:style>
  <w:style w:type="character" w:customStyle="1" w:styleId="Heading8Char">
    <w:name w:val="Heading 8 Char"/>
    <w:basedOn w:val="a2"/>
    <w:uiPriority w:val="9"/>
    <w:rsid w:val="00367B39"/>
    <w:rPr>
      <w:rFonts w:ascii="Arial" w:eastAsia="Arial" w:hAnsi="Arial" w:cs="Arial"/>
      <w:i/>
      <w:iCs/>
      <w:sz w:val="22"/>
      <w:szCs w:val="22"/>
    </w:rPr>
  </w:style>
  <w:style w:type="character" w:customStyle="1" w:styleId="Heading9Char">
    <w:name w:val="Heading 9 Char"/>
    <w:basedOn w:val="a2"/>
    <w:uiPriority w:val="9"/>
    <w:rsid w:val="00367B39"/>
    <w:rPr>
      <w:rFonts w:ascii="Arial" w:eastAsia="Arial" w:hAnsi="Arial" w:cs="Arial"/>
      <w:i/>
      <w:iCs/>
      <w:sz w:val="21"/>
      <w:szCs w:val="21"/>
    </w:rPr>
  </w:style>
  <w:style w:type="character" w:customStyle="1" w:styleId="TitleChar">
    <w:name w:val="Title Char"/>
    <w:basedOn w:val="a2"/>
    <w:uiPriority w:val="10"/>
    <w:rsid w:val="00367B39"/>
    <w:rPr>
      <w:sz w:val="48"/>
      <w:szCs w:val="48"/>
    </w:rPr>
  </w:style>
  <w:style w:type="character" w:customStyle="1" w:styleId="SubtitleChar">
    <w:name w:val="Subtitle Char"/>
    <w:basedOn w:val="a2"/>
    <w:uiPriority w:val="11"/>
    <w:rsid w:val="00367B39"/>
    <w:rPr>
      <w:sz w:val="24"/>
      <w:szCs w:val="24"/>
    </w:rPr>
  </w:style>
  <w:style w:type="paragraph" w:styleId="22">
    <w:name w:val="Quote"/>
    <w:basedOn w:val="a0"/>
    <w:next w:val="a0"/>
    <w:link w:val="23"/>
    <w:uiPriority w:val="29"/>
    <w:qFormat/>
    <w:rsid w:val="00367B39"/>
    <w:pPr>
      <w:ind w:left="720" w:right="720"/>
    </w:pPr>
    <w:rPr>
      <w:i/>
    </w:rPr>
  </w:style>
  <w:style w:type="character" w:customStyle="1" w:styleId="23">
    <w:name w:val="Цитата 2 Знак"/>
    <w:link w:val="22"/>
    <w:uiPriority w:val="29"/>
    <w:rsid w:val="00367B39"/>
    <w:rPr>
      <w:i/>
    </w:rPr>
  </w:style>
  <w:style w:type="paragraph" w:styleId="a5">
    <w:name w:val="Intense Quote"/>
    <w:basedOn w:val="a0"/>
    <w:next w:val="a0"/>
    <w:link w:val="a6"/>
    <w:uiPriority w:val="30"/>
    <w:qFormat/>
    <w:rsid w:val="00367B3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sid w:val="00367B39"/>
    <w:rPr>
      <w:i/>
    </w:rPr>
  </w:style>
  <w:style w:type="character" w:customStyle="1" w:styleId="HeaderChar">
    <w:name w:val="Header Char"/>
    <w:basedOn w:val="a2"/>
    <w:uiPriority w:val="99"/>
    <w:rsid w:val="00367B39"/>
  </w:style>
  <w:style w:type="character" w:customStyle="1" w:styleId="FooterChar">
    <w:name w:val="Footer Char"/>
    <w:basedOn w:val="a2"/>
    <w:uiPriority w:val="99"/>
    <w:rsid w:val="00367B39"/>
  </w:style>
  <w:style w:type="character" w:customStyle="1" w:styleId="CaptionChar">
    <w:name w:val="Caption Char"/>
    <w:uiPriority w:val="99"/>
    <w:rsid w:val="00367B39"/>
  </w:style>
  <w:style w:type="table" w:customStyle="1" w:styleId="TableGridLight">
    <w:name w:val="Table Grid Light"/>
    <w:basedOn w:val="a3"/>
    <w:uiPriority w:val="59"/>
    <w:rsid w:val="00367B3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3"/>
    <w:uiPriority w:val="59"/>
    <w:rsid w:val="00367B3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rsid w:val="00367B3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3"/>
    <w:uiPriority w:val="99"/>
    <w:rsid w:val="00367B3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3"/>
    <w:uiPriority w:val="99"/>
    <w:rsid w:val="00367B3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3"/>
    <w:uiPriority w:val="99"/>
    <w:rsid w:val="00367B3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rsid w:val="00367B3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367B3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3"/>
    <w:uiPriority w:val="99"/>
    <w:rsid w:val="00367B3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rsid w:val="00367B3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rsid w:val="00367B3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rsid w:val="00367B3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3"/>
    <w:uiPriority w:val="99"/>
    <w:rsid w:val="00367B3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3"/>
    <w:uiPriority w:val="99"/>
    <w:rsid w:val="00367B3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367B3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3"/>
    <w:uiPriority w:val="99"/>
    <w:rsid w:val="00367B3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rsid w:val="00367B3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rsid w:val="00367B3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rsid w:val="00367B3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3"/>
    <w:uiPriority w:val="99"/>
    <w:rsid w:val="00367B3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3"/>
    <w:uiPriority w:val="99"/>
    <w:rsid w:val="00367B3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367B3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3"/>
    <w:uiPriority w:val="99"/>
    <w:rsid w:val="00367B3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rsid w:val="00367B3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rsid w:val="00367B3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rsid w:val="00367B3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3"/>
    <w:uiPriority w:val="99"/>
    <w:rsid w:val="00367B3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3"/>
    <w:uiPriority w:val="59"/>
    <w:rsid w:val="00367B3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367B3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3"/>
    <w:uiPriority w:val="59"/>
    <w:rsid w:val="00367B3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rsid w:val="00367B3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rsid w:val="00367B3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rsid w:val="00367B3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3"/>
    <w:uiPriority w:val="59"/>
    <w:rsid w:val="00367B3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3"/>
    <w:uiPriority w:val="99"/>
    <w:rsid w:val="00367B3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367B3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3"/>
    <w:uiPriority w:val="99"/>
    <w:rsid w:val="00367B3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rsid w:val="00367B3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rsid w:val="00367B3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rsid w:val="00367B3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3"/>
    <w:uiPriority w:val="99"/>
    <w:rsid w:val="00367B3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3"/>
    <w:uiPriority w:val="99"/>
    <w:rsid w:val="00367B3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367B3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3"/>
    <w:uiPriority w:val="99"/>
    <w:rsid w:val="00367B3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rsid w:val="00367B3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rsid w:val="00367B3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rsid w:val="00367B3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3"/>
    <w:uiPriority w:val="99"/>
    <w:rsid w:val="00367B3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3"/>
    <w:uiPriority w:val="99"/>
    <w:rsid w:val="00367B3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367B3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3"/>
    <w:uiPriority w:val="99"/>
    <w:rsid w:val="00367B3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rsid w:val="00367B3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rsid w:val="00367B3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rsid w:val="00367B3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3"/>
    <w:uiPriority w:val="99"/>
    <w:rsid w:val="00367B3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3"/>
    <w:uiPriority w:val="99"/>
    <w:rsid w:val="00367B3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367B3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3"/>
    <w:uiPriority w:val="99"/>
    <w:rsid w:val="00367B3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rsid w:val="00367B3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rsid w:val="00367B3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rsid w:val="00367B3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3"/>
    <w:uiPriority w:val="99"/>
    <w:rsid w:val="00367B3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3"/>
    <w:uiPriority w:val="99"/>
    <w:rsid w:val="00367B3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367B3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3"/>
    <w:uiPriority w:val="99"/>
    <w:rsid w:val="00367B3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rsid w:val="00367B3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rsid w:val="00367B3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rsid w:val="00367B3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3"/>
    <w:uiPriority w:val="99"/>
    <w:rsid w:val="00367B3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3"/>
    <w:uiPriority w:val="99"/>
    <w:rsid w:val="00367B3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367B3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3"/>
    <w:uiPriority w:val="99"/>
    <w:rsid w:val="00367B3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rsid w:val="00367B3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rsid w:val="00367B3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rsid w:val="00367B3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3"/>
    <w:uiPriority w:val="99"/>
    <w:rsid w:val="00367B3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3"/>
    <w:uiPriority w:val="99"/>
    <w:rsid w:val="00367B3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367B3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3"/>
    <w:uiPriority w:val="99"/>
    <w:rsid w:val="00367B3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rsid w:val="00367B3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rsid w:val="00367B3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rsid w:val="00367B3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3"/>
    <w:uiPriority w:val="99"/>
    <w:rsid w:val="00367B3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3"/>
    <w:uiPriority w:val="99"/>
    <w:rsid w:val="00367B3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367B3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3"/>
    <w:uiPriority w:val="99"/>
    <w:rsid w:val="00367B3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rsid w:val="00367B3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rsid w:val="00367B3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rsid w:val="00367B3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3"/>
    <w:uiPriority w:val="99"/>
    <w:rsid w:val="00367B3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3"/>
    <w:uiPriority w:val="99"/>
    <w:rsid w:val="00367B3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367B3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3"/>
    <w:uiPriority w:val="99"/>
    <w:rsid w:val="00367B3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rsid w:val="00367B3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rsid w:val="00367B3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rsid w:val="00367B3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3"/>
    <w:uiPriority w:val="99"/>
    <w:rsid w:val="00367B3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3"/>
    <w:uiPriority w:val="99"/>
    <w:rsid w:val="00367B3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367B3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3"/>
    <w:uiPriority w:val="99"/>
    <w:rsid w:val="00367B3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rsid w:val="00367B3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rsid w:val="00367B3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rsid w:val="00367B3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3"/>
    <w:uiPriority w:val="99"/>
    <w:rsid w:val="00367B3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sid w:val="00367B3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sid w:val="00367B3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3"/>
    <w:uiPriority w:val="99"/>
    <w:rsid w:val="00367B3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sid w:val="00367B3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sid w:val="00367B3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sid w:val="00367B3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3"/>
    <w:uiPriority w:val="99"/>
    <w:rsid w:val="00367B3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sid w:val="00367B3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sid w:val="00367B3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3"/>
    <w:uiPriority w:val="99"/>
    <w:rsid w:val="00367B3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sid w:val="00367B3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sid w:val="00367B3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sid w:val="00367B3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3"/>
    <w:uiPriority w:val="99"/>
    <w:rsid w:val="00367B3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rsid w:val="00367B3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367B3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3"/>
    <w:uiPriority w:val="99"/>
    <w:rsid w:val="00367B3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rsid w:val="00367B3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rsid w:val="00367B3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rsid w:val="00367B3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3"/>
    <w:uiPriority w:val="99"/>
    <w:rsid w:val="00367B3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367B39"/>
    <w:rPr>
      <w:sz w:val="18"/>
    </w:rPr>
  </w:style>
  <w:style w:type="character" w:customStyle="1" w:styleId="EndnoteTextChar">
    <w:name w:val="Endnote Text Char"/>
    <w:uiPriority w:val="99"/>
    <w:rsid w:val="00367B39"/>
    <w:rPr>
      <w:sz w:val="20"/>
    </w:rPr>
  </w:style>
  <w:style w:type="paragraph" w:styleId="12">
    <w:name w:val="toc 1"/>
    <w:basedOn w:val="a0"/>
    <w:next w:val="a0"/>
    <w:uiPriority w:val="39"/>
    <w:unhideWhenUsed/>
    <w:rsid w:val="00367B39"/>
    <w:pPr>
      <w:spacing w:after="57"/>
    </w:pPr>
  </w:style>
  <w:style w:type="paragraph" w:styleId="24">
    <w:name w:val="toc 2"/>
    <w:basedOn w:val="a0"/>
    <w:next w:val="a0"/>
    <w:uiPriority w:val="39"/>
    <w:unhideWhenUsed/>
    <w:rsid w:val="00367B39"/>
    <w:pPr>
      <w:spacing w:after="57"/>
      <w:ind w:left="283"/>
    </w:pPr>
  </w:style>
  <w:style w:type="paragraph" w:styleId="32">
    <w:name w:val="toc 3"/>
    <w:basedOn w:val="a0"/>
    <w:next w:val="a0"/>
    <w:uiPriority w:val="39"/>
    <w:unhideWhenUsed/>
    <w:rsid w:val="00367B39"/>
    <w:pPr>
      <w:spacing w:after="57"/>
      <w:ind w:left="567"/>
    </w:pPr>
  </w:style>
  <w:style w:type="paragraph" w:styleId="42">
    <w:name w:val="toc 4"/>
    <w:basedOn w:val="a0"/>
    <w:next w:val="a0"/>
    <w:uiPriority w:val="39"/>
    <w:unhideWhenUsed/>
    <w:rsid w:val="00367B39"/>
    <w:pPr>
      <w:spacing w:after="57"/>
      <w:ind w:left="850"/>
    </w:pPr>
  </w:style>
  <w:style w:type="paragraph" w:styleId="53">
    <w:name w:val="toc 5"/>
    <w:basedOn w:val="a0"/>
    <w:next w:val="a0"/>
    <w:uiPriority w:val="39"/>
    <w:unhideWhenUsed/>
    <w:rsid w:val="00367B39"/>
    <w:pPr>
      <w:spacing w:after="57"/>
      <w:ind w:left="1134"/>
    </w:pPr>
  </w:style>
  <w:style w:type="paragraph" w:styleId="63">
    <w:name w:val="toc 6"/>
    <w:basedOn w:val="a0"/>
    <w:next w:val="a0"/>
    <w:uiPriority w:val="39"/>
    <w:unhideWhenUsed/>
    <w:rsid w:val="00367B39"/>
    <w:pPr>
      <w:spacing w:after="57"/>
      <w:ind w:left="1417"/>
    </w:pPr>
  </w:style>
  <w:style w:type="paragraph" w:styleId="73">
    <w:name w:val="toc 7"/>
    <w:basedOn w:val="a0"/>
    <w:next w:val="a0"/>
    <w:uiPriority w:val="39"/>
    <w:unhideWhenUsed/>
    <w:rsid w:val="00367B39"/>
    <w:pPr>
      <w:spacing w:after="57"/>
      <w:ind w:left="1701"/>
    </w:pPr>
  </w:style>
  <w:style w:type="paragraph" w:styleId="83">
    <w:name w:val="toc 8"/>
    <w:basedOn w:val="a0"/>
    <w:next w:val="a0"/>
    <w:uiPriority w:val="39"/>
    <w:unhideWhenUsed/>
    <w:rsid w:val="00367B39"/>
    <w:pPr>
      <w:spacing w:after="57"/>
      <w:ind w:left="1984"/>
    </w:pPr>
  </w:style>
  <w:style w:type="paragraph" w:styleId="93">
    <w:name w:val="toc 9"/>
    <w:basedOn w:val="a0"/>
    <w:next w:val="a0"/>
    <w:uiPriority w:val="39"/>
    <w:unhideWhenUsed/>
    <w:rsid w:val="00367B39"/>
    <w:pPr>
      <w:spacing w:after="57"/>
      <w:ind w:left="2268"/>
    </w:pPr>
  </w:style>
  <w:style w:type="paragraph" w:styleId="a7">
    <w:name w:val="table of figures"/>
    <w:basedOn w:val="a0"/>
    <w:next w:val="a0"/>
    <w:uiPriority w:val="99"/>
    <w:unhideWhenUsed/>
    <w:rsid w:val="00367B39"/>
  </w:style>
  <w:style w:type="character" w:styleId="a8">
    <w:name w:val="page number"/>
    <w:uiPriority w:val="99"/>
    <w:qFormat/>
    <w:rsid w:val="00367B39"/>
    <w:rPr>
      <w:rFonts w:ascii="Times New Roman" w:hAnsi="Times New Roman" w:cs="Times New Roman"/>
    </w:rPr>
  </w:style>
  <w:style w:type="paragraph" w:customStyle="1" w:styleId="ConsPlusNormal">
    <w:name w:val="ConsPlusNormal"/>
    <w:link w:val="ConsPlusNormal0"/>
    <w:qFormat/>
    <w:rsid w:val="00367B39"/>
    <w:pPr>
      <w:widowControl w:val="0"/>
      <w:ind w:firstLine="720"/>
    </w:pPr>
    <w:rPr>
      <w:rFonts w:ascii="Arial" w:eastAsia="Times New Roman" w:hAnsi="Arial" w:cs="Arial"/>
      <w:sz w:val="22"/>
      <w:szCs w:val="22"/>
    </w:rPr>
  </w:style>
  <w:style w:type="paragraph" w:styleId="a9">
    <w:name w:val="header"/>
    <w:basedOn w:val="a0"/>
    <w:link w:val="aa"/>
    <w:rsid w:val="00367B39"/>
    <w:pPr>
      <w:tabs>
        <w:tab w:val="center" w:pos="4153"/>
        <w:tab w:val="right" w:pos="8306"/>
      </w:tabs>
      <w:spacing w:before="120" w:after="120"/>
      <w:jc w:val="both"/>
    </w:pPr>
    <w:rPr>
      <w:rFonts w:ascii="Arial" w:hAnsi="Arial"/>
    </w:rPr>
  </w:style>
  <w:style w:type="character" w:customStyle="1" w:styleId="aa">
    <w:name w:val="Верхний колонтитул Знак"/>
    <w:link w:val="a9"/>
    <w:qFormat/>
    <w:rsid w:val="00367B39"/>
    <w:rPr>
      <w:rFonts w:ascii="Arial" w:eastAsia="Times New Roman" w:hAnsi="Arial" w:cs="Times New Roman"/>
      <w:sz w:val="24"/>
      <w:szCs w:val="24"/>
      <w:lang w:eastAsia="ru-RU"/>
    </w:rPr>
  </w:style>
  <w:style w:type="paragraph" w:styleId="ab">
    <w:name w:val="footer"/>
    <w:basedOn w:val="a0"/>
    <w:link w:val="ac"/>
    <w:uiPriority w:val="99"/>
    <w:rsid w:val="00367B39"/>
    <w:pPr>
      <w:tabs>
        <w:tab w:val="center" w:pos="4153"/>
        <w:tab w:val="right" w:pos="8306"/>
      </w:tabs>
      <w:spacing w:after="60"/>
      <w:jc w:val="both"/>
    </w:pPr>
  </w:style>
  <w:style w:type="character" w:customStyle="1" w:styleId="ac">
    <w:name w:val="Нижний колонтитул Знак"/>
    <w:link w:val="ab"/>
    <w:uiPriority w:val="99"/>
    <w:qFormat/>
    <w:rsid w:val="00367B39"/>
    <w:rPr>
      <w:rFonts w:ascii="Times New Roman" w:eastAsia="Times New Roman" w:hAnsi="Times New Roman" w:cs="Times New Roman"/>
      <w:sz w:val="24"/>
      <w:szCs w:val="24"/>
      <w:lang w:eastAsia="ru-RU"/>
    </w:rPr>
  </w:style>
  <w:style w:type="paragraph" w:styleId="ad">
    <w:name w:val="Normal (Web)"/>
    <w:basedOn w:val="a0"/>
    <w:link w:val="ae"/>
    <w:qFormat/>
    <w:rsid w:val="00367B39"/>
    <w:pPr>
      <w:spacing w:before="100" w:beforeAutospacing="1" w:after="100" w:afterAutospacing="1"/>
    </w:pPr>
  </w:style>
  <w:style w:type="paragraph" w:styleId="af">
    <w:name w:val="Plain Text"/>
    <w:basedOn w:val="a0"/>
    <w:link w:val="af0"/>
    <w:qFormat/>
    <w:rsid w:val="00367B39"/>
    <w:rPr>
      <w:rFonts w:ascii="Courier New" w:hAnsi="Courier New"/>
      <w:sz w:val="20"/>
      <w:szCs w:val="20"/>
    </w:rPr>
  </w:style>
  <w:style w:type="character" w:customStyle="1" w:styleId="af0">
    <w:name w:val="Текст Знак"/>
    <w:link w:val="af"/>
    <w:qFormat/>
    <w:rsid w:val="00367B39"/>
    <w:rPr>
      <w:rFonts w:ascii="Courier New" w:eastAsia="Times New Roman" w:hAnsi="Courier New" w:cs="Courier New"/>
      <w:sz w:val="20"/>
      <w:szCs w:val="20"/>
      <w:lang w:eastAsia="ru-RU"/>
    </w:rPr>
  </w:style>
  <w:style w:type="paragraph" w:customStyle="1" w:styleId="ConsPlusTitle">
    <w:name w:val="ConsPlusTitle"/>
    <w:uiPriority w:val="99"/>
    <w:rsid w:val="00367B39"/>
    <w:pPr>
      <w:widowControl w:val="0"/>
    </w:pPr>
    <w:rPr>
      <w:rFonts w:ascii="Arial" w:eastAsia="Times New Roman" w:hAnsi="Arial" w:cs="Arial"/>
      <w:b/>
      <w:bCs/>
    </w:rPr>
  </w:style>
  <w:style w:type="paragraph" w:styleId="af1">
    <w:name w:val="List Paragraph"/>
    <w:basedOn w:val="a0"/>
    <w:link w:val="af2"/>
    <w:uiPriority w:val="34"/>
    <w:qFormat/>
    <w:rsid w:val="00367B39"/>
    <w:pPr>
      <w:ind w:left="720" w:firstLine="709"/>
      <w:contextualSpacing/>
      <w:jc w:val="both"/>
    </w:pPr>
    <w:rPr>
      <w:rFonts w:ascii="Calibri" w:eastAsia="Calibri" w:hAnsi="Calibri"/>
      <w:sz w:val="20"/>
      <w:szCs w:val="20"/>
    </w:rPr>
  </w:style>
  <w:style w:type="character" w:customStyle="1" w:styleId="ConsPlusNormal0">
    <w:name w:val="ConsPlusNormal Знак"/>
    <w:link w:val="ConsPlusNormal"/>
    <w:rsid w:val="00367B39"/>
    <w:rPr>
      <w:rFonts w:ascii="Arial" w:eastAsia="Times New Roman" w:hAnsi="Arial" w:cs="Arial"/>
      <w:sz w:val="22"/>
      <w:szCs w:val="22"/>
      <w:lang w:eastAsia="ru-RU" w:bidi="ar-SA"/>
    </w:rPr>
  </w:style>
  <w:style w:type="character" w:customStyle="1" w:styleId="af2">
    <w:name w:val="Абзац списка Знак"/>
    <w:link w:val="af1"/>
    <w:uiPriority w:val="34"/>
    <w:qFormat/>
    <w:rsid w:val="00367B39"/>
    <w:rPr>
      <w:rFonts w:ascii="Calibri" w:eastAsia="Calibri" w:hAnsi="Calibri" w:cs="Times New Roman"/>
      <w:sz w:val="20"/>
      <w:szCs w:val="20"/>
    </w:rPr>
  </w:style>
  <w:style w:type="paragraph" w:styleId="af3">
    <w:name w:val="Balloon Text"/>
    <w:basedOn w:val="a0"/>
    <w:link w:val="af4"/>
    <w:uiPriority w:val="99"/>
    <w:semiHidden/>
    <w:unhideWhenUsed/>
    <w:qFormat/>
    <w:rsid w:val="00367B39"/>
    <w:rPr>
      <w:rFonts w:ascii="Tahoma" w:hAnsi="Tahoma"/>
      <w:sz w:val="16"/>
      <w:szCs w:val="16"/>
    </w:rPr>
  </w:style>
  <w:style w:type="character" w:customStyle="1" w:styleId="af4">
    <w:name w:val="Текст выноски Знак"/>
    <w:link w:val="af3"/>
    <w:uiPriority w:val="99"/>
    <w:semiHidden/>
    <w:qFormat/>
    <w:rsid w:val="00367B39"/>
    <w:rPr>
      <w:rFonts w:ascii="Tahoma" w:eastAsia="Times New Roman" w:hAnsi="Tahoma" w:cs="Tahoma"/>
      <w:sz w:val="16"/>
      <w:szCs w:val="16"/>
    </w:rPr>
  </w:style>
  <w:style w:type="paragraph" w:customStyle="1" w:styleId="13">
    <w:name w:val="Основной текст с отступом1"/>
    <w:basedOn w:val="a0"/>
    <w:uiPriority w:val="99"/>
    <w:rsid w:val="00367B39"/>
    <w:pPr>
      <w:spacing w:before="60"/>
      <w:ind w:firstLine="851"/>
      <w:jc w:val="both"/>
    </w:pPr>
  </w:style>
  <w:style w:type="character" w:customStyle="1" w:styleId="30">
    <w:name w:val="Заголовок 3 Знак"/>
    <w:link w:val="3"/>
    <w:qFormat/>
    <w:rsid w:val="00367B39"/>
    <w:rPr>
      <w:rFonts w:ascii="Arial" w:eastAsia="Times New Roman" w:hAnsi="Arial"/>
      <w:b/>
      <w:bCs/>
      <w:sz w:val="24"/>
      <w:szCs w:val="24"/>
    </w:rPr>
  </w:style>
  <w:style w:type="character" w:styleId="af5">
    <w:name w:val="Hyperlink"/>
    <w:unhideWhenUsed/>
    <w:rsid w:val="00367B39"/>
    <w:rPr>
      <w:color w:val="0000FF"/>
      <w:u w:val="single"/>
    </w:rPr>
  </w:style>
  <w:style w:type="paragraph" w:customStyle="1" w:styleId="ConsNonformat">
    <w:name w:val="ConsNonformat"/>
    <w:rsid w:val="00367B39"/>
    <w:pPr>
      <w:widowControl w:val="0"/>
    </w:pPr>
    <w:rPr>
      <w:rFonts w:ascii="Courier New" w:eastAsia="Times New Roman" w:hAnsi="Courier New"/>
    </w:rPr>
  </w:style>
  <w:style w:type="paragraph" w:styleId="af6">
    <w:name w:val="footnote text"/>
    <w:basedOn w:val="a0"/>
    <w:link w:val="af7"/>
    <w:uiPriority w:val="99"/>
    <w:unhideWhenUsed/>
    <w:qFormat/>
    <w:rsid w:val="00367B39"/>
    <w:rPr>
      <w:sz w:val="20"/>
      <w:szCs w:val="20"/>
    </w:rPr>
  </w:style>
  <w:style w:type="character" w:customStyle="1" w:styleId="af7">
    <w:name w:val="Текст сноски Знак"/>
    <w:link w:val="af6"/>
    <w:uiPriority w:val="99"/>
    <w:qFormat/>
    <w:rsid w:val="00367B39"/>
    <w:rPr>
      <w:rFonts w:ascii="Times New Roman" w:eastAsia="Times New Roman" w:hAnsi="Times New Roman"/>
    </w:rPr>
  </w:style>
  <w:style w:type="character" w:styleId="af8">
    <w:name w:val="footnote reference"/>
    <w:uiPriority w:val="99"/>
    <w:semiHidden/>
    <w:unhideWhenUsed/>
    <w:qFormat/>
    <w:rsid w:val="00367B39"/>
    <w:rPr>
      <w:vertAlign w:val="superscript"/>
    </w:rPr>
  </w:style>
  <w:style w:type="paragraph" w:styleId="af9">
    <w:name w:val="endnote text"/>
    <w:basedOn w:val="a0"/>
    <w:link w:val="afa"/>
    <w:uiPriority w:val="99"/>
    <w:semiHidden/>
    <w:unhideWhenUsed/>
    <w:rsid w:val="00367B39"/>
    <w:rPr>
      <w:sz w:val="20"/>
      <w:szCs w:val="20"/>
    </w:rPr>
  </w:style>
  <w:style w:type="character" w:customStyle="1" w:styleId="afa">
    <w:name w:val="Текст концевой сноски Знак"/>
    <w:link w:val="af9"/>
    <w:qFormat/>
    <w:rsid w:val="00367B39"/>
    <w:rPr>
      <w:rFonts w:ascii="Times New Roman" w:eastAsia="Times New Roman" w:hAnsi="Times New Roman"/>
    </w:rPr>
  </w:style>
  <w:style w:type="character" w:styleId="afb">
    <w:name w:val="endnote reference"/>
    <w:uiPriority w:val="99"/>
    <w:semiHidden/>
    <w:unhideWhenUsed/>
    <w:rsid w:val="00367B39"/>
    <w:rPr>
      <w:vertAlign w:val="superscript"/>
    </w:rPr>
  </w:style>
  <w:style w:type="paragraph" w:customStyle="1" w:styleId="Default">
    <w:name w:val="Default"/>
    <w:rsid w:val="00367B39"/>
    <w:rPr>
      <w:rFonts w:ascii="Times New Roman" w:hAnsi="Times New Roman"/>
      <w:color w:val="000000"/>
      <w:sz w:val="24"/>
      <w:szCs w:val="24"/>
    </w:rPr>
  </w:style>
  <w:style w:type="character" w:customStyle="1" w:styleId="apple-converted-space">
    <w:name w:val="apple-converted-space"/>
    <w:rsid w:val="00367B39"/>
  </w:style>
  <w:style w:type="numbering" w:customStyle="1" w:styleId="14">
    <w:name w:val="Нет списка1"/>
    <w:next w:val="a4"/>
    <w:uiPriority w:val="99"/>
    <w:semiHidden/>
    <w:unhideWhenUsed/>
    <w:rsid w:val="00367B39"/>
  </w:style>
  <w:style w:type="numbering" w:customStyle="1" w:styleId="25">
    <w:name w:val="Нет списка2"/>
    <w:next w:val="a4"/>
    <w:uiPriority w:val="99"/>
    <w:semiHidden/>
    <w:unhideWhenUsed/>
    <w:rsid w:val="00367B39"/>
  </w:style>
  <w:style w:type="character" w:styleId="afc">
    <w:name w:val="FollowedHyperlink"/>
    <w:basedOn w:val="a2"/>
    <w:unhideWhenUsed/>
    <w:qFormat/>
    <w:rsid w:val="00367B39"/>
    <w:rPr>
      <w:color w:val="954F72" w:themeColor="followedHyperlink"/>
      <w:u w:val="single"/>
    </w:rPr>
  </w:style>
  <w:style w:type="character" w:customStyle="1" w:styleId="15">
    <w:name w:val="Верхний колонтитул Знак1"/>
    <w:basedOn w:val="a2"/>
    <w:uiPriority w:val="99"/>
    <w:semiHidden/>
    <w:rsid w:val="00367B39"/>
    <w:rPr>
      <w:rFonts w:ascii="Times New Roman" w:eastAsia="Times New Roman" w:hAnsi="Times New Roman"/>
      <w:sz w:val="24"/>
      <w:szCs w:val="24"/>
    </w:rPr>
  </w:style>
  <w:style w:type="character" w:customStyle="1" w:styleId="16">
    <w:name w:val="Нижний колонтитул Знак1"/>
    <w:basedOn w:val="a2"/>
    <w:uiPriority w:val="99"/>
    <w:semiHidden/>
    <w:rsid w:val="00367B39"/>
    <w:rPr>
      <w:rFonts w:ascii="Times New Roman" w:eastAsia="Times New Roman" w:hAnsi="Times New Roman"/>
      <w:sz w:val="24"/>
      <w:szCs w:val="24"/>
    </w:rPr>
  </w:style>
  <w:style w:type="character" w:customStyle="1" w:styleId="17">
    <w:name w:val="Текст Знак1"/>
    <w:basedOn w:val="a2"/>
    <w:uiPriority w:val="99"/>
    <w:semiHidden/>
    <w:rsid w:val="00367B39"/>
    <w:rPr>
      <w:rFonts w:ascii="Consolas" w:eastAsia="Times New Roman" w:hAnsi="Consolas"/>
      <w:sz w:val="21"/>
      <w:szCs w:val="21"/>
    </w:rPr>
  </w:style>
  <w:style w:type="character" w:customStyle="1" w:styleId="18">
    <w:name w:val="Текст выноски Знак1"/>
    <w:basedOn w:val="a2"/>
    <w:uiPriority w:val="99"/>
    <w:semiHidden/>
    <w:rsid w:val="00367B39"/>
    <w:rPr>
      <w:rFonts w:ascii="Segoe UI" w:eastAsia="Times New Roman" w:hAnsi="Segoe UI" w:cs="Segoe UI"/>
      <w:sz w:val="18"/>
      <w:szCs w:val="18"/>
    </w:rPr>
  </w:style>
  <w:style w:type="character" w:customStyle="1" w:styleId="19">
    <w:name w:val="Текст сноски Знак1"/>
    <w:basedOn w:val="a2"/>
    <w:uiPriority w:val="99"/>
    <w:semiHidden/>
    <w:rsid w:val="00367B39"/>
    <w:rPr>
      <w:rFonts w:ascii="Times New Roman" w:eastAsia="Times New Roman" w:hAnsi="Times New Roman"/>
    </w:rPr>
  </w:style>
  <w:style w:type="character" w:customStyle="1" w:styleId="1a">
    <w:name w:val="Текст концевой сноски Знак1"/>
    <w:basedOn w:val="a2"/>
    <w:uiPriority w:val="99"/>
    <w:semiHidden/>
    <w:rsid w:val="00367B39"/>
    <w:rPr>
      <w:rFonts w:ascii="Times New Roman" w:eastAsia="Times New Roman" w:hAnsi="Times New Roman"/>
    </w:rPr>
  </w:style>
  <w:style w:type="table" w:styleId="afd">
    <w:name w:val="Table Grid"/>
    <w:basedOn w:val="a3"/>
    <w:uiPriority w:val="39"/>
    <w:rsid w:val="00367B39"/>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e">
    <w:name w:val="Body Text"/>
    <w:basedOn w:val="a0"/>
    <w:link w:val="aff"/>
    <w:unhideWhenUsed/>
    <w:qFormat/>
    <w:rsid w:val="00367B39"/>
    <w:pPr>
      <w:spacing w:after="120"/>
      <w:jc w:val="both"/>
    </w:pPr>
    <w:rPr>
      <w:szCs w:val="20"/>
    </w:rPr>
  </w:style>
  <w:style w:type="character" w:customStyle="1" w:styleId="aff">
    <w:name w:val="Основной текст Знак"/>
    <w:basedOn w:val="a2"/>
    <w:link w:val="afe"/>
    <w:qFormat/>
    <w:rsid w:val="00367B39"/>
    <w:rPr>
      <w:rFonts w:ascii="Times New Roman" w:eastAsia="Times New Roman" w:hAnsi="Times New Roman"/>
      <w:sz w:val="24"/>
    </w:rPr>
  </w:style>
  <w:style w:type="table" w:customStyle="1" w:styleId="140">
    <w:name w:val="Сетка таблицы14"/>
    <w:basedOn w:val="a3"/>
    <w:next w:val="afd"/>
    <w:uiPriority w:val="59"/>
    <w:qFormat/>
    <w:rsid w:val="00367B39"/>
    <w:rPr>
      <w:rFonts w:asciiTheme="minorHAnsi" w:eastAsiaTheme="minorEastAsia"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0">
    <w:name w:val="annotation reference"/>
    <w:basedOn w:val="a2"/>
    <w:uiPriority w:val="99"/>
    <w:semiHidden/>
    <w:unhideWhenUsed/>
    <w:qFormat/>
    <w:rsid w:val="00367B39"/>
    <w:rPr>
      <w:sz w:val="16"/>
      <w:szCs w:val="16"/>
    </w:rPr>
  </w:style>
  <w:style w:type="paragraph" w:styleId="aff1">
    <w:name w:val="annotation text"/>
    <w:basedOn w:val="a0"/>
    <w:link w:val="aff2"/>
    <w:uiPriority w:val="99"/>
    <w:unhideWhenUsed/>
    <w:qFormat/>
    <w:rsid w:val="00367B39"/>
    <w:rPr>
      <w:sz w:val="20"/>
      <w:szCs w:val="20"/>
    </w:rPr>
  </w:style>
  <w:style w:type="character" w:customStyle="1" w:styleId="aff2">
    <w:name w:val="Текст примечания Знак"/>
    <w:basedOn w:val="a2"/>
    <w:link w:val="aff1"/>
    <w:uiPriority w:val="99"/>
    <w:qFormat/>
    <w:rsid w:val="00367B39"/>
    <w:rPr>
      <w:rFonts w:ascii="Times New Roman" w:eastAsia="Times New Roman" w:hAnsi="Times New Roman"/>
    </w:rPr>
  </w:style>
  <w:style w:type="paragraph" w:styleId="aff3">
    <w:name w:val="annotation subject"/>
    <w:basedOn w:val="aff1"/>
    <w:next w:val="aff1"/>
    <w:link w:val="aff4"/>
    <w:semiHidden/>
    <w:unhideWhenUsed/>
    <w:qFormat/>
    <w:rsid w:val="00367B39"/>
    <w:rPr>
      <w:b/>
      <w:bCs/>
    </w:rPr>
  </w:style>
  <w:style w:type="character" w:customStyle="1" w:styleId="aff4">
    <w:name w:val="Тема примечания Знак"/>
    <w:basedOn w:val="aff2"/>
    <w:link w:val="aff3"/>
    <w:semiHidden/>
    <w:qFormat/>
    <w:rsid w:val="00367B39"/>
    <w:rPr>
      <w:rFonts w:ascii="Times New Roman" w:eastAsia="Times New Roman" w:hAnsi="Times New Roman"/>
      <w:b/>
      <w:bCs/>
    </w:rPr>
  </w:style>
  <w:style w:type="character" w:customStyle="1" w:styleId="10">
    <w:name w:val="Заголовок 1 Знак"/>
    <w:basedOn w:val="a2"/>
    <w:link w:val="1"/>
    <w:qFormat/>
    <w:rsid w:val="00367B39"/>
    <w:rPr>
      <w:rFonts w:asciiTheme="majorHAnsi" w:eastAsiaTheme="majorEastAsia" w:hAnsiTheme="majorHAnsi" w:cstheme="majorBidi"/>
      <w:color w:val="2E74B5" w:themeColor="accent1" w:themeShade="BF"/>
      <w:sz w:val="32"/>
      <w:szCs w:val="32"/>
    </w:rPr>
  </w:style>
  <w:style w:type="paragraph" w:customStyle="1" w:styleId="ConsNormal">
    <w:name w:val="ConsNormal"/>
    <w:link w:val="ConsNormal0"/>
    <w:rsid w:val="00367B39"/>
    <w:pPr>
      <w:widowControl w:val="0"/>
      <w:ind w:firstLine="720"/>
    </w:pPr>
    <w:rPr>
      <w:rFonts w:ascii="Consultant" w:eastAsia="Arial" w:hAnsi="Consultant"/>
      <w:sz w:val="28"/>
      <w:szCs w:val="22"/>
      <w:lang w:eastAsia="ar-SA"/>
    </w:rPr>
  </w:style>
  <w:style w:type="character" w:customStyle="1" w:styleId="ConsNormal0">
    <w:name w:val="ConsNormal Знак"/>
    <w:link w:val="ConsNormal"/>
    <w:rsid w:val="00367B39"/>
    <w:rPr>
      <w:rFonts w:ascii="Consultant" w:eastAsia="Arial" w:hAnsi="Consultant"/>
      <w:sz w:val="28"/>
      <w:szCs w:val="22"/>
      <w:lang w:eastAsia="ar-SA"/>
    </w:rPr>
  </w:style>
  <w:style w:type="paragraph" w:customStyle="1" w:styleId="Heading">
    <w:name w:val="Heading"/>
    <w:qFormat/>
    <w:rsid w:val="00367B39"/>
    <w:pPr>
      <w:widowControl w:val="0"/>
    </w:pPr>
    <w:rPr>
      <w:rFonts w:ascii="Arial" w:eastAsia="Times New Roman" w:hAnsi="Arial" w:cs="Arial"/>
      <w:b/>
      <w:bCs/>
      <w:sz w:val="22"/>
      <w:szCs w:val="22"/>
    </w:rPr>
  </w:style>
  <w:style w:type="table" w:customStyle="1" w:styleId="180">
    <w:name w:val="Сетка таблицы18"/>
    <w:basedOn w:val="a3"/>
    <w:next w:val="afd"/>
    <w:uiPriority w:val="59"/>
    <w:rsid w:val="00367B3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b">
    <w:name w:val="Неразрешенное упоминание1"/>
    <w:basedOn w:val="a2"/>
    <w:uiPriority w:val="99"/>
    <w:semiHidden/>
    <w:unhideWhenUsed/>
    <w:rsid w:val="00367B39"/>
    <w:rPr>
      <w:color w:val="605E5C"/>
      <w:shd w:val="clear" w:color="auto" w:fill="E1DFDD"/>
    </w:rPr>
  </w:style>
  <w:style w:type="paragraph" w:customStyle="1" w:styleId="01zagolovok">
    <w:name w:val="01_zagolovok"/>
    <w:basedOn w:val="a0"/>
    <w:rsid w:val="00367B39"/>
    <w:pPr>
      <w:keepNext/>
      <w:pageBreakBefore/>
      <w:spacing w:before="360" w:after="120"/>
      <w:outlineLvl w:val="0"/>
    </w:pPr>
    <w:rPr>
      <w:rFonts w:ascii="GaramondC" w:hAnsi="GaramondC"/>
      <w:b/>
      <w:color w:val="000000"/>
      <w:sz w:val="40"/>
      <w:szCs w:val="62"/>
    </w:rPr>
  </w:style>
  <w:style w:type="paragraph" w:customStyle="1" w:styleId="s1">
    <w:name w:val="s_1"/>
    <w:basedOn w:val="a0"/>
    <w:rsid w:val="00367B39"/>
    <w:pPr>
      <w:spacing w:before="100" w:beforeAutospacing="1" w:after="100" w:afterAutospacing="1"/>
    </w:pPr>
  </w:style>
  <w:style w:type="character" w:customStyle="1" w:styleId="s10">
    <w:name w:val="s_10"/>
    <w:basedOn w:val="a2"/>
    <w:rsid w:val="00367B39"/>
  </w:style>
  <w:style w:type="paragraph" w:customStyle="1" w:styleId="s22">
    <w:name w:val="s_22"/>
    <w:basedOn w:val="a0"/>
    <w:rsid w:val="00367B39"/>
    <w:pPr>
      <w:spacing w:before="100" w:beforeAutospacing="1" w:after="100" w:afterAutospacing="1"/>
    </w:pPr>
  </w:style>
  <w:style w:type="paragraph" w:customStyle="1" w:styleId="aff5">
    <w:name w:val="Обычный таблица"/>
    <w:basedOn w:val="a0"/>
    <w:rsid w:val="00367B39"/>
    <w:rPr>
      <w:sz w:val="18"/>
      <w:szCs w:val="18"/>
      <w:lang w:eastAsia="zh-CN"/>
    </w:rPr>
  </w:style>
  <w:style w:type="paragraph" w:customStyle="1" w:styleId="TextNormal">
    <w:name w:val="Text Normal"/>
    <w:basedOn w:val="a0"/>
    <w:rsid w:val="00367B39"/>
    <w:pPr>
      <w:widowControl w:val="0"/>
      <w:tabs>
        <w:tab w:val="left" w:pos="0"/>
      </w:tabs>
      <w:spacing w:after="120"/>
      <w:ind w:left="850" w:right="-1" w:hanging="283"/>
      <w:jc w:val="both"/>
    </w:pPr>
    <w:rPr>
      <w:rFonts w:ascii="Arial" w:hAnsi="Arial" w:cs="Arial"/>
      <w:sz w:val="22"/>
      <w:szCs w:val="22"/>
    </w:rPr>
  </w:style>
  <w:style w:type="character" w:customStyle="1" w:styleId="21">
    <w:name w:val="Заголовок 2 Знак"/>
    <w:basedOn w:val="a2"/>
    <w:link w:val="20"/>
    <w:uiPriority w:val="9"/>
    <w:qFormat/>
    <w:rsid w:val="00367B39"/>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2"/>
    <w:link w:val="4"/>
    <w:qFormat/>
    <w:rsid w:val="00367B39"/>
    <w:rPr>
      <w:rFonts w:ascii="Times New Roman" w:eastAsia="Times New Roman" w:hAnsi="Times New Roman"/>
      <w:bCs/>
      <w:sz w:val="28"/>
      <w:szCs w:val="28"/>
    </w:rPr>
  </w:style>
  <w:style w:type="character" w:customStyle="1" w:styleId="52">
    <w:name w:val="Заголовок 5 Знак"/>
    <w:basedOn w:val="a2"/>
    <w:link w:val="50"/>
    <w:qFormat/>
    <w:rsid w:val="00367B39"/>
    <w:rPr>
      <w:rFonts w:ascii="Times New Roman" w:eastAsia="Times New Roman" w:hAnsi="Times New Roman"/>
      <w:bCs/>
      <w:iCs/>
      <w:sz w:val="28"/>
      <w:szCs w:val="26"/>
    </w:rPr>
  </w:style>
  <w:style w:type="character" w:customStyle="1" w:styleId="62">
    <w:name w:val="Заголовок 6 Знак"/>
    <w:basedOn w:val="a2"/>
    <w:link w:val="60"/>
    <w:qFormat/>
    <w:rsid w:val="00367B39"/>
    <w:rPr>
      <w:rFonts w:ascii="Times New Roman" w:eastAsia="Times New Roman" w:hAnsi="Times New Roman"/>
      <w:b/>
      <w:bCs/>
      <w:sz w:val="28"/>
    </w:rPr>
  </w:style>
  <w:style w:type="character" w:customStyle="1" w:styleId="72">
    <w:name w:val="Заголовок 7 Знак"/>
    <w:basedOn w:val="a2"/>
    <w:link w:val="70"/>
    <w:qFormat/>
    <w:rsid w:val="00367B39"/>
    <w:rPr>
      <w:rFonts w:ascii="Times New Roman" w:eastAsia="Times New Roman" w:hAnsi="Times New Roman"/>
      <w:b/>
      <w:sz w:val="28"/>
      <w:szCs w:val="24"/>
    </w:rPr>
  </w:style>
  <w:style w:type="character" w:customStyle="1" w:styleId="82">
    <w:name w:val="Заголовок 8 Знак"/>
    <w:basedOn w:val="a2"/>
    <w:link w:val="80"/>
    <w:qFormat/>
    <w:rsid w:val="00367B39"/>
    <w:rPr>
      <w:rFonts w:ascii="Times New Roman" w:eastAsia="Times New Roman" w:hAnsi="Times New Roman"/>
      <w:b/>
      <w:iCs/>
      <w:sz w:val="28"/>
      <w:szCs w:val="24"/>
    </w:rPr>
  </w:style>
  <w:style w:type="character" w:customStyle="1" w:styleId="92">
    <w:name w:val="Заголовок 9 Знак"/>
    <w:basedOn w:val="a2"/>
    <w:link w:val="90"/>
    <w:qFormat/>
    <w:rsid w:val="00367B39"/>
    <w:rPr>
      <w:rFonts w:ascii="Times New Roman" w:eastAsia="Times New Roman" w:hAnsi="Times New Roman"/>
      <w:b/>
      <w:sz w:val="28"/>
    </w:rPr>
  </w:style>
  <w:style w:type="paragraph" w:customStyle="1" w:styleId="11">
    <w:name w:val="Заголовок 11"/>
    <w:basedOn w:val="a0"/>
    <w:next w:val="26"/>
    <w:qFormat/>
    <w:rsid w:val="00367B39"/>
    <w:pPr>
      <w:keepNext/>
      <w:keepLines/>
      <w:numPr>
        <w:numId w:val="6"/>
      </w:numPr>
      <w:tabs>
        <w:tab w:val="left" w:pos="0"/>
      </w:tabs>
      <w:ind w:left="0" w:firstLine="709"/>
      <w:outlineLvl w:val="0"/>
    </w:pPr>
    <w:rPr>
      <w:b/>
      <w:bCs/>
    </w:rPr>
  </w:style>
  <w:style w:type="paragraph" w:customStyle="1" w:styleId="211">
    <w:name w:val="Заголовок 21"/>
    <w:basedOn w:val="a0"/>
    <w:link w:val="27"/>
    <w:qFormat/>
    <w:rsid w:val="00367B39"/>
    <w:pPr>
      <w:keepNext/>
      <w:keepLines/>
      <w:tabs>
        <w:tab w:val="left" w:pos="0"/>
      </w:tabs>
      <w:ind w:firstLine="709"/>
      <w:jc w:val="both"/>
      <w:outlineLvl w:val="1"/>
    </w:pPr>
    <w:rPr>
      <w:b/>
    </w:rPr>
  </w:style>
  <w:style w:type="paragraph" w:customStyle="1" w:styleId="31">
    <w:name w:val="Заголовок 31"/>
    <w:basedOn w:val="a0"/>
    <w:next w:val="43"/>
    <w:link w:val="33"/>
    <w:qFormat/>
    <w:rsid w:val="00367B39"/>
    <w:pPr>
      <w:keepNext/>
      <w:keepLines/>
      <w:numPr>
        <w:ilvl w:val="2"/>
        <w:numId w:val="5"/>
      </w:numPr>
      <w:tabs>
        <w:tab w:val="left" w:pos="0"/>
        <w:tab w:val="left" w:pos="1276"/>
      </w:tabs>
      <w:ind w:left="0" w:firstLine="709"/>
      <w:jc w:val="both"/>
      <w:outlineLvl w:val="2"/>
    </w:pPr>
    <w:rPr>
      <w:sz w:val="16"/>
      <w:szCs w:val="16"/>
    </w:rPr>
  </w:style>
  <w:style w:type="paragraph" w:customStyle="1" w:styleId="41">
    <w:name w:val="Заголовок 41"/>
    <w:basedOn w:val="a0"/>
    <w:next w:val="5"/>
    <w:qFormat/>
    <w:rsid w:val="00367B39"/>
    <w:pPr>
      <w:widowControl w:val="0"/>
      <w:numPr>
        <w:ilvl w:val="3"/>
        <w:numId w:val="8"/>
      </w:numPr>
      <w:tabs>
        <w:tab w:val="left" w:pos="0"/>
        <w:tab w:val="left" w:pos="993"/>
        <w:tab w:val="left" w:pos="1560"/>
        <w:tab w:val="left" w:pos="1701"/>
      </w:tabs>
      <w:ind w:left="1428"/>
      <w:jc w:val="both"/>
      <w:outlineLvl w:val="3"/>
    </w:pPr>
    <w:rPr>
      <w:bCs/>
    </w:rPr>
  </w:style>
  <w:style w:type="paragraph" w:customStyle="1" w:styleId="51">
    <w:name w:val="Заголовок 51"/>
    <w:basedOn w:val="a0"/>
    <w:qFormat/>
    <w:rsid w:val="00367B39"/>
    <w:pPr>
      <w:keepNext/>
      <w:keepLines/>
      <w:numPr>
        <w:ilvl w:val="4"/>
        <w:numId w:val="2"/>
      </w:numPr>
      <w:spacing w:before="120" w:line="360" w:lineRule="auto"/>
      <w:outlineLvl w:val="4"/>
    </w:pPr>
    <w:rPr>
      <w:bCs/>
      <w:iCs/>
      <w:sz w:val="28"/>
      <w:szCs w:val="26"/>
    </w:rPr>
  </w:style>
  <w:style w:type="paragraph" w:customStyle="1" w:styleId="61">
    <w:name w:val="Заголовок 61"/>
    <w:basedOn w:val="a0"/>
    <w:qFormat/>
    <w:rsid w:val="00367B39"/>
    <w:pPr>
      <w:keepNext/>
      <w:keepLines/>
      <w:numPr>
        <w:ilvl w:val="5"/>
        <w:numId w:val="2"/>
      </w:numPr>
      <w:spacing w:before="120" w:line="360" w:lineRule="auto"/>
      <w:outlineLvl w:val="5"/>
    </w:pPr>
    <w:rPr>
      <w:b/>
      <w:bCs/>
      <w:sz w:val="28"/>
      <w:szCs w:val="20"/>
    </w:rPr>
  </w:style>
  <w:style w:type="paragraph" w:customStyle="1" w:styleId="71">
    <w:name w:val="Заголовок 71"/>
    <w:basedOn w:val="a0"/>
    <w:qFormat/>
    <w:rsid w:val="00367B39"/>
    <w:pPr>
      <w:keepNext/>
      <w:keepLines/>
      <w:numPr>
        <w:ilvl w:val="6"/>
        <w:numId w:val="2"/>
      </w:numPr>
      <w:spacing w:before="120" w:line="360" w:lineRule="auto"/>
      <w:outlineLvl w:val="6"/>
    </w:pPr>
    <w:rPr>
      <w:b/>
      <w:sz w:val="28"/>
    </w:rPr>
  </w:style>
  <w:style w:type="paragraph" w:customStyle="1" w:styleId="81">
    <w:name w:val="Заголовок 81"/>
    <w:basedOn w:val="a0"/>
    <w:next w:val="9"/>
    <w:qFormat/>
    <w:rsid w:val="00367B39"/>
    <w:pPr>
      <w:keepNext/>
      <w:keepLines/>
      <w:numPr>
        <w:ilvl w:val="7"/>
        <w:numId w:val="2"/>
      </w:numPr>
      <w:spacing w:before="120" w:line="360" w:lineRule="auto"/>
      <w:outlineLvl w:val="7"/>
    </w:pPr>
    <w:rPr>
      <w:b/>
      <w:iCs/>
      <w:sz w:val="28"/>
    </w:rPr>
  </w:style>
  <w:style w:type="paragraph" w:customStyle="1" w:styleId="91">
    <w:name w:val="Заголовок 91"/>
    <w:basedOn w:val="a0"/>
    <w:next w:val="a1"/>
    <w:qFormat/>
    <w:rsid w:val="00367B39"/>
    <w:pPr>
      <w:keepNext/>
      <w:keepLines/>
      <w:numPr>
        <w:ilvl w:val="8"/>
        <w:numId w:val="2"/>
      </w:numPr>
      <w:spacing w:before="120" w:line="360" w:lineRule="auto"/>
      <w:outlineLvl w:val="8"/>
    </w:pPr>
    <w:rPr>
      <w:b/>
      <w:sz w:val="28"/>
      <w:szCs w:val="20"/>
    </w:rPr>
  </w:style>
  <w:style w:type="character" w:styleId="aff6">
    <w:name w:val="Placeholder Text"/>
    <w:uiPriority w:val="99"/>
    <w:semiHidden/>
    <w:qFormat/>
    <w:rsid w:val="00367B39"/>
    <w:rPr>
      <w:color w:val="808080"/>
    </w:rPr>
  </w:style>
  <w:style w:type="character" w:customStyle="1" w:styleId="-">
    <w:name w:val="Интернет-ссылка"/>
    <w:uiPriority w:val="99"/>
    <w:unhideWhenUsed/>
    <w:rsid w:val="00367B39"/>
    <w:rPr>
      <w:color w:val="0000FF"/>
      <w:u w:val="single"/>
    </w:rPr>
  </w:style>
  <w:style w:type="character" w:customStyle="1" w:styleId="aff7">
    <w:name w:val="Обычный отступ Знак"/>
    <w:qFormat/>
    <w:rsid w:val="00367B39"/>
    <w:rPr>
      <w:rFonts w:ascii="Times New Roman" w:eastAsia="Times New Roman" w:hAnsi="Times New Roman" w:cs="Times New Roman"/>
      <w:sz w:val="24"/>
      <w:szCs w:val="24"/>
      <w:lang w:eastAsia="ru-RU"/>
    </w:rPr>
  </w:style>
  <w:style w:type="character" w:customStyle="1" w:styleId="aff8">
    <w:name w:val="Примечание Знак"/>
    <w:qFormat/>
    <w:rsid w:val="00367B39"/>
    <w:rPr>
      <w:rFonts w:ascii="Times New Roman" w:eastAsia="Times New Roman" w:hAnsi="Times New Roman" w:cs="Times New Roman"/>
      <w:sz w:val="24"/>
      <w:szCs w:val="24"/>
      <w:lang w:eastAsia="ru-RU"/>
    </w:rPr>
  </w:style>
  <w:style w:type="character" w:customStyle="1" w:styleId="aff9">
    <w:name w:val="Схема документа Знак"/>
    <w:uiPriority w:val="99"/>
    <w:semiHidden/>
    <w:qFormat/>
    <w:rsid w:val="00367B39"/>
    <w:rPr>
      <w:rFonts w:ascii="Tahoma" w:eastAsia="Times New Roman" w:hAnsi="Tahoma" w:cs="Tahoma"/>
      <w:sz w:val="16"/>
      <w:szCs w:val="16"/>
      <w:lang w:eastAsia="ru-RU"/>
    </w:rPr>
  </w:style>
  <w:style w:type="character" w:customStyle="1" w:styleId="affa">
    <w:name w:val="Основной текст с отступом Знак"/>
    <w:uiPriority w:val="99"/>
    <w:qFormat/>
    <w:rsid w:val="00367B39"/>
    <w:rPr>
      <w:rFonts w:ascii="Times New Roman" w:eastAsia="Times New Roman" w:hAnsi="Times New Roman" w:cs="Times New Roman"/>
      <w:sz w:val="24"/>
      <w:szCs w:val="24"/>
      <w:lang w:eastAsia="ru-RU"/>
    </w:rPr>
  </w:style>
  <w:style w:type="character" w:customStyle="1" w:styleId="affb">
    <w:name w:val="Привязка концевой сноски"/>
    <w:rsid w:val="00367B39"/>
    <w:rPr>
      <w:rFonts w:ascii="Arial" w:hAnsi="Arial"/>
      <w:strike w:val="0"/>
      <w:color w:val="auto"/>
      <w:position w:val="0"/>
      <w:sz w:val="24"/>
      <w:szCs w:val="24"/>
      <w:u w:val="none"/>
      <w:vertAlign w:val="baseline"/>
    </w:rPr>
  </w:style>
  <w:style w:type="character" w:customStyle="1" w:styleId="EndnoteCharacters">
    <w:name w:val="Endnote Characters"/>
    <w:qFormat/>
    <w:rsid w:val="00367B39"/>
    <w:rPr>
      <w:rFonts w:ascii="Arial" w:hAnsi="Arial"/>
      <w:strike w:val="0"/>
      <w:color w:val="auto"/>
      <w:position w:val="0"/>
      <w:sz w:val="24"/>
      <w:szCs w:val="24"/>
      <w:u w:val="none"/>
      <w:vertAlign w:val="baseline"/>
    </w:rPr>
  </w:style>
  <w:style w:type="character" w:styleId="HTML">
    <w:name w:val="HTML Sample"/>
    <w:qFormat/>
    <w:rsid w:val="00367B39"/>
    <w:rPr>
      <w:rFonts w:ascii="Courier New" w:hAnsi="Courier New" w:cs="Courier New"/>
    </w:rPr>
  </w:style>
  <w:style w:type="character" w:styleId="affc">
    <w:name w:val="line number"/>
    <w:qFormat/>
    <w:rsid w:val="00367B39"/>
    <w:rPr>
      <w:rFonts w:ascii="Arial" w:hAnsi="Arial"/>
      <w:sz w:val="24"/>
    </w:rPr>
  </w:style>
  <w:style w:type="character" w:styleId="HTML0">
    <w:name w:val="HTML Code"/>
    <w:qFormat/>
    <w:rsid w:val="00367B39"/>
    <w:rPr>
      <w:rFonts w:ascii="Courier New" w:hAnsi="Courier New" w:cs="Courier New"/>
      <w:sz w:val="20"/>
      <w:szCs w:val="20"/>
    </w:rPr>
  </w:style>
  <w:style w:type="character" w:customStyle="1" w:styleId="affd">
    <w:name w:val="Красная строка Знак"/>
    <w:qFormat/>
    <w:rsid w:val="00367B39"/>
    <w:rPr>
      <w:rFonts w:ascii="Times New Roman" w:eastAsia="Times New Roman" w:hAnsi="Times New Roman" w:cs="Times New Roman"/>
      <w:sz w:val="24"/>
      <w:szCs w:val="24"/>
      <w:lang w:eastAsia="ru-RU"/>
    </w:rPr>
  </w:style>
  <w:style w:type="character" w:customStyle="1" w:styleId="28">
    <w:name w:val="Красная строка 2 Знак"/>
    <w:link w:val="26"/>
    <w:qFormat/>
    <w:rsid w:val="00367B39"/>
    <w:rPr>
      <w:rFonts w:ascii="Times New Roman" w:eastAsia="Times New Roman" w:hAnsi="Times New Roman"/>
      <w:sz w:val="24"/>
      <w:szCs w:val="24"/>
    </w:rPr>
  </w:style>
  <w:style w:type="character" w:customStyle="1" w:styleId="affe">
    <w:name w:val="Заголовок Знак"/>
    <w:qFormat/>
    <w:rsid w:val="00367B39"/>
    <w:rPr>
      <w:rFonts w:ascii="Times New Roman" w:eastAsia="Times New Roman" w:hAnsi="Times New Roman" w:cs="Arial"/>
      <w:b/>
      <w:bCs/>
      <w:sz w:val="28"/>
      <w:szCs w:val="32"/>
      <w:lang w:eastAsia="ru-RU"/>
    </w:rPr>
  </w:style>
  <w:style w:type="character" w:styleId="HTML1">
    <w:name w:val="HTML Keyboard"/>
    <w:qFormat/>
    <w:rsid w:val="00367B39"/>
    <w:rPr>
      <w:rFonts w:ascii="Courier New" w:hAnsi="Courier New" w:cs="Courier New"/>
      <w:sz w:val="20"/>
      <w:szCs w:val="20"/>
    </w:rPr>
  </w:style>
  <w:style w:type="character" w:customStyle="1" w:styleId="afff">
    <w:name w:val="Дата Знак"/>
    <w:semiHidden/>
    <w:qFormat/>
    <w:rsid w:val="00367B39"/>
    <w:rPr>
      <w:rFonts w:ascii="Arial" w:eastAsia="Times New Roman" w:hAnsi="Arial" w:cs="Times New Roman"/>
      <w:sz w:val="24"/>
      <w:szCs w:val="24"/>
      <w:lang w:eastAsia="ru-RU"/>
    </w:rPr>
  </w:style>
  <w:style w:type="character" w:customStyle="1" w:styleId="afff0">
    <w:name w:val="Заголовок записки Знак"/>
    <w:qFormat/>
    <w:rsid w:val="00367B39"/>
    <w:rPr>
      <w:rFonts w:ascii="Times New Roman" w:eastAsia="Times New Roman" w:hAnsi="Times New Roman" w:cs="Times New Roman"/>
      <w:sz w:val="24"/>
      <w:szCs w:val="24"/>
      <w:lang w:eastAsia="ru-RU"/>
    </w:rPr>
  </w:style>
  <w:style w:type="character" w:styleId="HTML2">
    <w:name w:val="HTML Definition"/>
    <w:qFormat/>
    <w:rsid w:val="00367B39"/>
    <w:rPr>
      <w:i/>
      <w:iCs/>
    </w:rPr>
  </w:style>
  <w:style w:type="character" w:customStyle="1" w:styleId="27">
    <w:name w:val="Основной текст 2 Знак"/>
    <w:link w:val="211"/>
    <w:qFormat/>
    <w:rsid w:val="00367B39"/>
    <w:rPr>
      <w:rFonts w:ascii="Times New Roman" w:eastAsia="Times New Roman" w:hAnsi="Times New Roman"/>
      <w:b/>
      <w:sz w:val="24"/>
      <w:szCs w:val="24"/>
    </w:rPr>
  </w:style>
  <w:style w:type="character" w:customStyle="1" w:styleId="34">
    <w:name w:val="Основной текст 3 Знак"/>
    <w:qFormat/>
    <w:rsid w:val="00367B39"/>
    <w:rPr>
      <w:rFonts w:ascii="Times New Roman" w:eastAsia="Times New Roman" w:hAnsi="Times New Roman" w:cs="Times New Roman"/>
      <w:sz w:val="16"/>
      <w:szCs w:val="16"/>
      <w:lang w:eastAsia="ru-RU"/>
    </w:rPr>
  </w:style>
  <w:style w:type="character" w:customStyle="1" w:styleId="29">
    <w:name w:val="Основной текст с отступом 2 Знак"/>
    <w:qFormat/>
    <w:rsid w:val="00367B39"/>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1"/>
    <w:qFormat/>
    <w:rsid w:val="00367B39"/>
    <w:rPr>
      <w:rFonts w:ascii="Times New Roman" w:eastAsia="Times New Roman" w:hAnsi="Times New Roman"/>
      <w:sz w:val="16"/>
      <w:szCs w:val="16"/>
    </w:rPr>
  </w:style>
  <w:style w:type="character" w:styleId="HTML3">
    <w:name w:val="HTML Variable"/>
    <w:qFormat/>
    <w:rsid w:val="00367B39"/>
    <w:rPr>
      <w:i/>
      <w:iCs/>
    </w:rPr>
  </w:style>
  <w:style w:type="character" w:styleId="HTML4">
    <w:name w:val="HTML Typewriter"/>
    <w:qFormat/>
    <w:rsid w:val="00367B39"/>
    <w:rPr>
      <w:rFonts w:ascii="Courier New" w:hAnsi="Courier New" w:cs="Courier New"/>
      <w:sz w:val="20"/>
      <w:szCs w:val="20"/>
    </w:rPr>
  </w:style>
  <w:style w:type="character" w:customStyle="1" w:styleId="afff1">
    <w:name w:val="Подзаголовок Знак"/>
    <w:qFormat/>
    <w:rsid w:val="00367B39"/>
    <w:rPr>
      <w:rFonts w:ascii="Times New Roman" w:eastAsia="Times New Roman" w:hAnsi="Times New Roman" w:cs="Arial"/>
      <w:sz w:val="24"/>
      <w:szCs w:val="24"/>
      <w:lang w:eastAsia="ru-RU"/>
    </w:rPr>
  </w:style>
  <w:style w:type="character" w:customStyle="1" w:styleId="afff2">
    <w:name w:val="Подпись Знак"/>
    <w:qFormat/>
    <w:rsid w:val="00367B39"/>
    <w:rPr>
      <w:rFonts w:ascii="Times New Roman" w:eastAsia="Times New Roman" w:hAnsi="Times New Roman" w:cs="Times New Roman"/>
      <w:sz w:val="24"/>
      <w:szCs w:val="24"/>
      <w:lang w:eastAsia="ru-RU"/>
    </w:rPr>
  </w:style>
  <w:style w:type="character" w:customStyle="1" w:styleId="afff3">
    <w:name w:val="Приветствие Знак"/>
    <w:qFormat/>
    <w:rsid w:val="00367B39"/>
    <w:rPr>
      <w:rFonts w:ascii="Times New Roman" w:eastAsia="Times New Roman" w:hAnsi="Times New Roman" w:cs="Times New Roman"/>
      <w:sz w:val="24"/>
      <w:szCs w:val="24"/>
      <w:lang w:eastAsia="ru-RU"/>
    </w:rPr>
  </w:style>
  <w:style w:type="character" w:customStyle="1" w:styleId="afff4">
    <w:name w:val="Прощание Знак"/>
    <w:qFormat/>
    <w:rsid w:val="00367B39"/>
    <w:rPr>
      <w:rFonts w:ascii="Times New Roman" w:eastAsia="Times New Roman" w:hAnsi="Times New Roman" w:cs="Times New Roman"/>
      <w:sz w:val="24"/>
      <w:szCs w:val="24"/>
      <w:lang w:eastAsia="ru-RU"/>
    </w:rPr>
  </w:style>
  <w:style w:type="character" w:customStyle="1" w:styleId="HTML5">
    <w:name w:val="Стандартный HTML Знак"/>
    <w:qFormat/>
    <w:rsid w:val="00367B39"/>
    <w:rPr>
      <w:rFonts w:ascii="Courier New" w:eastAsia="Times New Roman" w:hAnsi="Courier New" w:cs="Courier New"/>
      <w:sz w:val="24"/>
      <w:szCs w:val="20"/>
      <w:lang w:eastAsia="ru-RU"/>
    </w:rPr>
  </w:style>
  <w:style w:type="character" w:styleId="afff5">
    <w:name w:val="Strong"/>
    <w:qFormat/>
    <w:rsid w:val="00367B39"/>
    <w:rPr>
      <w:b/>
      <w:bCs/>
    </w:rPr>
  </w:style>
  <w:style w:type="character" w:styleId="HTML6">
    <w:name w:val="HTML Cite"/>
    <w:qFormat/>
    <w:rsid w:val="00367B39"/>
    <w:rPr>
      <w:i/>
      <w:iCs/>
    </w:rPr>
  </w:style>
  <w:style w:type="character" w:customStyle="1" w:styleId="afff6">
    <w:name w:val="Шапка Знак"/>
    <w:semiHidden/>
    <w:qFormat/>
    <w:rsid w:val="00367B39"/>
    <w:rPr>
      <w:rFonts w:ascii="Arial" w:eastAsia="Times New Roman" w:hAnsi="Arial" w:cs="Arial"/>
      <w:sz w:val="20"/>
      <w:szCs w:val="24"/>
      <w:shd w:val="clear" w:color="auto" w:fill="CCCCCC"/>
      <w:lang w:eastAsia="ru-RU"/>
    </w:rPr>
  </w:style>
  <w:style w:type="character" w:customStyle="1" w:styleId="afff7">
    <w:name w:val="Электронная подпись Знак"/>
    <w:qFormat/>
    <w:rsid w:val="00367B39"/>
    <w:rPr>
      <w:rFonts w:ascii="Times New Roman" w:eastAsia="Times New Roman" w:hAnsi="Times New Roman" w:cs="Times New Roman"/>
      <w:sz w:val="24"/>
      <w:szCs w:val="24"/>
      <w:lang w:eastAsia="ru-RU"/>
    </w:rPr>
  </w:style>
  <w:style w:type="character" w:customStyle="1" w:styleId="afff8">
    <w:name w:val="сф_Абзац Знак"/>
    <w:qFormat/>
    <w:rsid w:val="00367B39"/>
    <w:rPr>
      <w:rFonts w:ascii="Times New Roman" w:hAnsi="Times New Roman" w:cs="Times New Roman"/>
      <w:sz w:val="28"/>
      <w:szCs w:val="28"/>
    </w:rPr>
  </w:style>
  <w:style w:type="character" w:customStyle="1" w:styleId="afff9">
    <w:name w:val="СФ_АбзацСписка Знак"/>
    <w:qFormat/>
    <w:rsid w:val="00367B39"/>
    <w:rPr>
      <w:rFonts w:ascii="Times New Roman" w:eastAsia="Calibri" w:hAnsi="Times New Roman" w:cs="Times New Roman"/>
      <w:sz w:val="28"/>
      <w:szCs w:val="28"/>
    </w:rPr>
  </w:style>
  <w:style w:type="character" w:customStyle="1" w:styleId="1c">
    <w:name w:val="СФ_НумерованныйСписок1ур Знак"/>
    <w:qFormat/>
    <w:rsid w:val="00367B39"/>
    <w:rPr>
      <w:rFonts w:ascii="Times New Roman" w:eastAsia="Times New Roman" w:hAnsi="Times New Roman" w:cs="Times New Roman"/>
      <w:sz w:val="28"/>
    </w:rPr>
  </w:style>
  <w:style w:type="character" w:customStyle="1" w:styleId="2a">
    <w:name w:val="СФ_МаркированныйСписок2ур Знак"/>
    <w:qFormat/>
    <w:rsid w:val="00367B39"/>
    <w:rPr>
      <w:rFonts w:ascii="Times New Roman" w:eastAsia="Calibri" w:hAnsi="Times New Roman" w:cs="Times New Roman"/>
      <w:sz w:val="28"/>
    </w:rPr>
  </w:style>
  <w:style w:type="character" w:customStyle="1" w:styleId="afffa">
    <w:name w:val="СФ_Абзац Знак"/>
    <w:qFormat/>
    <w:rsid w:val="00367B39"/>
    <w:rPr>
      <w:rFonts w:ascii="Times New Roman" w:eastAsia="Calibri" w:hAnsi="Times New Roman" w:cs="Times New Roman"/>
      <w:sz w:val="28"/>
    </w:rPr>
  </w:style>
  <w:style w:type="paragraph" w:customStyle="1" w:styleId="1d">
    <w:name w:val="1"/>
    <w:basedOn w:val="a0"/>
    <w:next w:val="afe"/>
    <w:qFormat/>
    <w:rsid w:val="00367B39"/>
    <w:pPr>
      <w:keepNext/>
      <w:widowControl w:val="0"/>
      <w:spacing w:before="240" w:after="120" w:line="360" w:lineRule="auto"/>
      <w:ind w:firstLine="851"/>
    </w:pPr>
    <w:rPr>
      <w:rFonts w:eastAsia="Microsoft YaHei" w:cs="Mangal"/>
      <w:sz w:val="28"/>
      <w:szCs w:val="28"/>
    </w:rPr>
  </w:style>
  <w:style w:type="paragraph" w:styleId="afffb">
    <w:name w:val="List"/>
    <w:basedOn w:val="a0"/>
    <w:rsid w:val="00367B39"/>
    <w:pPr>
      <w:widowControl w:val="0"/>
      <w:spacing w:line="360" w:lineRule="auto"/>
      <w:ind w:left="283" w:hanging="283"/>
    </w:pPr>
    <w:rPr>
      <w:sz w:val="28"/>
    </w:rPr>
  </w:style>
  <w:style w:type="paragraph" w:customStyle="1" w:styleId="1e">
    <w:name w:val="Название объекта1"/>
    <w:basedOn w:val="a0"/>
    <w:qFormat/>
    <w:rsid w:val="00367B39"/>
    <w:pPr>
      <w:widowControl w:val="0"/>
      <w:suppressLineNumbers/>
      <w:spacing w:before="120" w:after="120" w:line="360" w:lineRule="auto"/>
      <w:ind w:firstLine="851"/>
    </w:pPr>
    <w:rPr>
      <w:rFonts w:cs="Mangal"/>
      <w:i/>
      <w:iCs/>
    </w:rPr>
  </w:style>
  <w:style w:type="paragraph" w:styleId="1f">
    <w:name w:val="index 1"/>
    <w:basedOn w:val="a0"/>
    <w:next w:val="a0"/>
    <w:uiPriority w:val="99"/>
    <w:semiHidden/>
    <w:unhideWhenUsed/>
    <w:rsid w:val="00367B39"/>
    <w:pPr>
      <w:ind w:left="240" w:hanging="240"/>
    </w:pPr>
  </w:style>
  <w:style w:type="paragraph" w:styleId="afffc">
    <w:name w:val="index heading"/>
    <w:basedOn w:val="a0"/>
    <w:qFormat/>
    <w:rsid w:val="00367B39"/>
    <w:pPr>
      <w:widowControl w:val="0"/>
      <w:suppressLineNumbers/>
      <w:spacing w:line="360" w:lineRule="auto"/>
      <w:ind w:firstLine="851"/>
    </w:pPr>
    <w:rPr>
      <w:rFonts w:cs="Mangal"/>
      <w:sz w:val="28"/>
    </w:rPr>
  </w:style>
  <w:style w:type="paragraph" w:customStyle="1" w:styleId="afffd">
    <w:name w:val="Титульный"/>
    <w:basedOn w:val="a0"/>
    <w:next w:val="afe"/>
    <w:qFormat/>
    <w:rsid w:val="00367B39"/>
    <w:pPr>
      <w:widowControl w:val="0"/>
      <w:spacing w:after="240" w:line="360" w:lineRule="auto"/>
      <w:ind w:firstLine="851"/>
      <w:jc w:val="center"/>
    </w:pPr>
    <w:rPr>
      <w:caps/>
      <w:sz w:val="28"/>
    </w:rPr>
  </w:style>
  <w:style w:type="paragraph" w:customStyle="1" w:styleId="afffe">
    <w:name w:val="Титульный_строчный"/>
    <w:basedOn w:val="a0"/>
    <w:next w:val="afe"/>
    <w:qFormat/>
    <w:rsid w:val="00367B39"/>
    <w:pPr>
      <w:widowControl w:val="0"/>
      <w:spacing w:before="120" w:after="240" w:line="360" w:lineRule="auto"/>
      <w:ind w:firstLine="851"/>
      <w:jc w:val="center"/>
    </w:pPr>
    <w:rPr>
      <w:sz w:val="28"/>
    </w:rPr>
  </w:style>
  <w:style w:type="paragraph" w:customStyle="1" w:styleId="affff">
    <w:name w:val="Верхний и нижний колонтитулы"/>
    <w:basedOn w:val="a0"/>
    <w:qFormat/>
    <w:rsid w:val="00367B39"/>
    <w:pPr>
      <w:widowControl w:val="0"/>
      <w:spacing w:line="360" w:lineRule="auto"/>
      <w:ind w:firstLine="851"/>
    </w:pPr>
    <w:rPr>
      <w:sz w:val="28"/>
    </w:rPr>
  </w:style>
  <w:style w:type="paragraph" w:customStyle="1" w:styleId="1f0">
    <w:name w:val="Верхний колонтитул1"/>
    <w:basedOn w:val="a0"/>
    <w:uiPriority w:val="99"/>
    <w:unhideWhenUsed/>
    <w:rsid w:val="00367B39"/>
    <w:pPr>
      <w:widowControl w:val="0"/>
      <w:tabs>
        <w:tab w:val="center" w:pos="4677"/>
        <w:tab w:val="right" w:pos="9355"/>
      </w:tabs>
      <w:spacing w:line="360" w:lineRule="auto"/>
      <w:ind w:firstLine="851"/>
    </w:pPr>
    <w:rPr>
      <w:sz w:val="28"/>
    </w:rPr>
  </w:style>
  <w:style w:type="paragraph" w:customStyle="1" w:styleId="1f1">
    <w:name w:val="Нижний колонтитул1"/>
    <w:basedOn w:val="a0"/>
    <w:uiPriority w:val="99"/>
    <w:rsid w:val="00367B39"/>
    <w:pPr>
      <w:widowControl w:val="0"/>
      <w:tabs>
        <w:tab w:val="center" w:pos="4677"/>
        <w:tab w:val="right" w:pos="9355"/>
      </w:tabs>
      <w:spacing w:line="360" w:lineRule="auto"/>
      <w:ind w:firstLine="851"/>
    </w:pPr>
    <w:rPr>
      <w:sz w:val="28"/>
    </w:rPr>
  </w:style>
  <w:style w:type="paragraph" w:customStyle="1" w:styleId="112">
    <w:name w:val="Оглавление 11"/>
    <w:basedOn w:val="a0"/>
    <w:next w:val="43"/>
    <w:uiPriority w:val="39"/>
    <w:rsid w:val="00367B39"/>
    <w:pPr>
      <w:widowControl w:val="0"/>
      <w:tabs>
        <w:tab w:val="left" w:pos="851"/>
        <w:tab w:val="right" w:leader="dot" w:pos="9923"/>
      </w:tabs>
      <w:spacing w:line="360" w:lineRule="auto"/>
      <w:ind w:firstLine="851"/>
      <w:jc w:val="both"/>
    </w:pPr>
    <w:rPr>
      <w:sz w:val="28"/>
    </w:rPr>
  </w:style>
  <w:style w:type="paragraph" w:styleId="a1">
    <w:name w:val="Normal Indent"/>
    <w:basedOn w:val="a0"/>
    <w:qFormat/>
    <w:rsid w:val="00367B39"/>
    <w:pPr>
      <w:spacing w:before="120" w:line="360" w:lineRule="auto"/>
      <w:ind w:firstLine="851"/>
      <w:jc w:val="both"/>
    </w:pPr>
    <w:rPr>
      <w:sz w:val="28"/>
    </w:rPr>
  </w:style>
  <w:style w:type="paragraph" w:styleId="a">
    <w:name w:val="List Number"/>
    <w:basedOn w:val="a0"/>
    <w:rsid w:val="00367B39"/>
    <w:pPr>
      <w:widowControl w:val="0"/>
      <w:numPr>
        <w:numId w:val="3"/>
      </w:numPr>
      <w:tabs>
        <w:tab w:val="clear" w:pos="360"/>
      </w:tabs>
      <w:spacing w:line="360" w:lineRule="auto"/>
      <w:ind w:left="1415" w:hanging="283"/>
    </w:pPr>
    <w:rPr>
      <w:sz w:val="28"/>
    </w:rPr>
  </w:style>
  <w:style w:type="paragraph" w:styleId="2b">
    <w:name w:val="List Number 2"/>
    <w:basedOn w:val="a"/>
    <w:qFormat/>
    <w:rsid w:val="00367B39"/>
  </w:style>
  <w:style w:type="paragraph" w:styleId="35">
    <w:name w:val="List Number 3"/>
    <w:basedOn w:val="a"/>
    <w:qFormat/>
    <w:rsid w:val="00367B39"/>
    <w:pPr>
      <w:ind w:left="1418" w:firstLine="851"/>
    </w:pPr>
  </w:style>
  <w:style w:type="paragraph" w:styleId="affff0">
    <w:name w:val="List Bullet"/>
    <w:basedOn w:val="a0"/>
    <w:qFormat/>
    <w:rsid w:val="00367B39"/>
    <w:pPr>
      <w:tabs>
        <w:tab w:val="left" w:pos="0"/>
        <w:tab w:val="left" w:pos="1701"/>
      </w:tabs>
      <w:ind w:firstLine="709"/>
      <w:contextualSpacing/>
      <w:jc w:val="both"/>
    </w:pPr>
    <w:rPr>
      <w:sz w:val="28"/>
    </w:rPr>
  </w:style>
  <w:style w:type="paragraph" w:customStyle="1" w:styleId="212">
    <w:name w:val="Оглавление 21"/>
    <w:basedOn w:val="a0"/>
    <w:next w:val="43"/>
    <w:uiPriority w:val="39"/>
    <w:rsid w:val="00367B39"/>
    <w:pPr>
      <w:widowControl w:val="0"/>
      <w:tabs>
        <w:tab w:val="left" w:pos="851"/>
        <w:tab w:val="right" w:leader="dot" w:pos="9923"/>
      </w:tabs>
      <w:spacing w:line="360" w:lineRule="auto"/>
      <w:ind w:firstLine="851"/>
      <w:jc w:val="both"/>
    </w:pPr>
    <w:rPr>
      <w:sz w:val="28"/>
    </w:rPr>
  </w:style>
  <w:style w:type="paragraph" w:customStyle="1" w:styleId="311">
    <w:name w:val="Оглавление 31"/>
    <w:basedOn w:val="a0"/>
    <w:next w:val="43"/>
    <w:uiPriority w:val="39"/>
    <w:rsid w:val="00367B39"/>
    <w:pPr>
      <w:widowControl w:val="0"/>
      <w:tabs>
        <w:tab w:val="left" w:pos="851"/>
        <w:tab w:val="right" w:leader="dot" w:pos="9923"/>
      </w:tabs>
      <w:spacing w:line="360" w:lineRule="auto"/>
      <w:ind w:firstLine="851"/>
      <w:jc w:val="both"/>
    </w:pPr>
    <w:rPr>
      <w:sz w:val="28"/>
    </w:rPr>
  </w:style>
  <w:style w:type="paragraph" w:customStyle="1" w:styleId="affff1">
    <w:name w:val="Примечание"/>
    <w:basedOn w:val="a0"/>
    <w:next w:val="43"/>
    <w:qFormat/>
    <w:rsid w:val="00367B39"/>
    <w:pPr>
      <w:spacing w:before="120" w:after="240" w:line="360" w:lineRule="auto"/>
      <w:ind w:firstLine="851"/>
      <w:jc w:val="both"/>
    </w:pPr>
    <w:rPr>
      <w:sz w:val="28"/>
    </w:rPr>
  </w:style>
  <w:style w:type="paragraph" w:styleId="affff2">
    <w:name w:val="Document Map"/>
    <w:basedOn w:val="a0"/>
    <w:link w:val="1f2"/>
    <w:uiPriority w:val="99"/>
    <w:semiHidden/>
    <w:unhideWhenUsed/>
    <w:qFormat/>
    <w:rsid w:val="00367B39"/>
    <w:pPr>
      <w:widowControl w:val="0"/>
      <w:spacing w:line="360" w:lineRule="auto"/>
      <w:ind w:firstLine="851"/>
    </w:pPr>
    <w:rPr>
      <w:rFonts w:ascii="Tahoma" w:hAnsi="Tahoma" w:cs="Tahoma"/>
      <w:sz w:val="16"/>
      <w:szCs w:val="16"/>
    </w:rPr>
  </w:style>
  <w:style w:type="character" w:customStyle="1" w:styleId="1f2">
    <w:name w:val="Схема документа Знак1"/>
    <w:basedOn w:val="a2"/>
    <w:link w:val="affff2"/>
    <w:uiPriority w:val="99"/>
    <w:semiHidden/>
    <w:rsid w:val="00367B39"/>
    <w:rPr>
      <w:rFonts w:ascii="Tahoma" w:eastAsia="Times New Roman" w:hAnsi="Tahoma" w:cs="Tahoma"/>
      <w:sz w:val="16"/>
      <w:szCs w:val="16"/>
    </w:rPr>
  </w:style>
  <w:style w:type="paragraph" w:customStyle="1" w:styleId="affff3">
    <w:name w:val="Заголовок приложения"/>
    <w:basedOn w:val="11"/>
    <w:next w:val="a1"/>
    <w:qFormat/>
    <w:rsid w:val="00367B39"/>
    <w:pPr>
      <w:numPr>
        <w:numId w:val="0"/>
      </w:numPr>
      <w:tabs>
        <w:tab w:val="left" w:pos="2268"/>
      </w:tabs>
      <w:ind w:firstLine="851"/>
      <w:jc w:val="center"/>
    </w:pPr>
    <w:rPr>
      <w:b w:val="0"/>
    </w:rPr>
  </w:style>
  <w:style w:type="paragraph" w:styleId="affff4">
    <w:name w:val="Body Text Indent"/>
    <w:basedOn w:val="afe"/>
    <w:link w:val="1f3"/>
    <w:uiPriority w:val="99"/>
    <w:qFormat/>
    <w:rsid w:val="00367B39"/>
    <w:pPr>
      <w:widowControl w:val="0"/>
      <w:spacing w:line="360" w:lineRule="auto"/>
      <w:ind w:firstLine="210"/>
      <w:jc w:val="left"/>
    </w:pPr>
    <w:rPr>
      <w:sz w:val="28"/>
      <w:szCs w:val="24"/>
    </w:rPr>
  </w:style>
  <w:style w:type="character" w:customStyle="1" w:styleId="1f3">
    <w:name w:val="Основной текст с отступом Знак1"/>
    <w:basedOn w:val="a2"/>
    <w:link w:val="affff4"/>
    <w:uiPriority w:val="99"/>
    <w:rsid w:val="00367B39"/>
    <w:rPr>
      <w:rFonts w:ascii="Times New Roman" w:eastAsia="Times New Roman" w:hAnsi="Times New Roman"/>
      <w:sz w:val="28"/>
      <w:szCs w:val="24"/>
    </w:rPr>
  </w:style>
  <w:style w:type="paragraph" w:customStyle="1" w:styleId="2c">
    <w:name w:val="Стиль2"/>
    <w:basedOn w:val="31"/>
    <w:qFormat/>
    <w:rsid w:val="00367B39"/>
    <w:pPr>
      <w:numPr>
        <w:ilvl w:val="0"/>
        <w:numId w:val="0"/>
      </w:numPr>
      <w:ind w:firstLine="851"/>
    </w:pPr>
    <w:rPr>
      <w:szCs w:val="24"/>
    </w:rPr>
  </w:style>
  <w:style w:type="paragraph" w:customStyle="1" w:styleId="1f4">
    <w:name w:val="Текст концевой сноски1"/>
    <w:basedOn w:val="a0"/>
    <w:rsid w:val="00367B39"/>
    <w:pPr>
      <w:widowControl w:val="0"/>
      <w:spacing w:line="360" w:lineRule="auto"/>
      <w:ind w:firstLine="851"/>
      <w:jc w:val="both"/>
    </w:pPr>
    <w:rPr>
      <w:sz w:val="28"/>
      <w:szCs w:val="20"/>
    </w:rPr>
  </w:style>
  <w:style w:type="paragraph" w:customStyle="1" w:styleId="affff5">
    <w:name w:val="Абзац без номера"/>
    <w:basedOn w:val="a0"/>
    <w:qFormat/>
    <w:rsid w:val="00367B39"/>
    <w:pPr>
      <w:widowControl w:val="0"/>
      <w:spacing w:before="120" w:line="360" w:lineRule="auto"/>
      <w:ind w:firstLine="851"/>
      <w:jc w:val="both"/>
    </w:pPr>
    <w:rPr>
      <w:sz w:val="28"/>
    </w:rPr>
  </w:style>
  <w:style w:type="paragraph" w:styleId="54">
    <w:name w:val="List Number 5"/>
    <w:basedOn w:val="a"/>
    <w:qFormat/>
    <w:rsid w:val="00367B39"/>
    <w:pPr>
      <w:ind w:left="2552" w:firstLine="851"/>
    </w:pPr>
  </w:style>
  <w:style w:type="paragraph" w:styleId="2d">
    <w:name w:val="envelope return"/>
    <w:basedOn w:val="a0"/>
    <w:qFormat/>
    <w:rsid w:val="00367B39"/>
    <w:pPr>
      <w:widowControl w:val="0"/>
      <w:spacing w:line="360" w:lineRule="auto"/>
      <w:ind w:firstLine="851"/>
    </w:pPr>
    <w:rPr>
      <w:rFonts w:cs="Arial"/>
      <w:sz w:val="28"/>
      <w:szCs w:val="20"/>
    </w:rPr>
  </w:style>
  <w:style w:type="paragraph" w:customStyle="1" w:styleId="affff6">
    <w:name w:val="Нумеров.список"/>
    <w:basedOn w:val="a0"/>
    <w:qFormat/>
    <w:rsid w:val="00367B39"/>
    <w:pPr>
      <w:spacing w:before="120" w:line="360" w:lineRule="auto"/>
      <w:ind w:firstLine="851"/>
      <w:contextualSpacing/>
      <w:jc w:val="both"/>
    </w:pPr>
    <w:rPr>
      <w:sz w:val="28"/>
    </w:rPr>
  </w:style>
  <w:style w:type="paragraph" w:styleId="44">
    <w:name w:val="List Number 4"/>
    <w:basedOn w:val="a"/>
    <w:qFormat/>
    <w:rsid w:val="00367B39"/>
    <w:pPr>
      <w:ind w:left="1985" w:firstLine="851"/>
    </w:pPr>
  </w:style>
  <w:style w:type="paragraph" w:styleId="2e">
    <w:name w:val="Body Text First Indent 2"/>
    <w:basedOn w:val="affff4"/>
    <w:qFormat/>
    <w:rsid w:val="00367B39"/>
    <w:pPr>
      <w:ind w:left="283"/>
    </w:pPr>
  </w:style>
  <w:style w:type="character" w:customStyle="1" w:styleId="213">
    <w:name w:val="Красная строка 2 Знак1"/>
    <w:basedOn w:val="1f3"/>
    <w:uiPriority w:val="99"/>
    <w:semiHidden/>
    <w:rsid w:val="00367B39"/>
    <w:rPr>
      <w:rFonts w:ascii="Times New Roman" w:eastAsia="Times New Roman" w:hAnsi="Times New Roman"/>
      <w:sz w:val="28"/>
      <w:szCs w:val="24"/>
    </w:rPr>
  </w:style>
  <w:style w:type="paragraph" w:styleId="affff7">
    <w:name w:val="Title"/>
    <w:basedOn w:val="a0"/>
    <w:next w:val="a0"/>
    <w:link w:val="1f5"/>
    <w:qFormat/>
    <w:rsid w:val="00367B39"/>
    <w:pPr>
      <w:keepNext/>
      <w:pageBreakBefore/>
      <w:widowControl w:val="0"/>
      <w:spacing w:before="240" w:after="60" w:line="360" w:lineRule="auto"/>
      <w:ind w:firstLine="851"/>
      <w:jc w:val="center"/>
      <w:outlineLvl w:val="0"/>
    </w:pPr>
    <w:rPr>
      <w:rFonts w:cs="Arial"/>
      <w:b/>
      <w:bCs/>
      <w:sz w:val="28"/>
      <w:szCs w:val="32"/>
    </w:rPr>
  </w:style>
  <w:style w:type="character" w:customStyle="1" w:styleId="1f5">
    <w:name w:val="Заголовок Знак1"/>
    <w:basedOn w:val="a2"/>
    <w:link w:val="affff7"/>
    <w:rsid w:val="00367B39"/>
    <w:rPr>
      <w:rFonts w:ascii="Times New Roman" w:eastAsia="Times New Roman" w:hAnsi="Times New Roman" w:cs="Arial"/>
      <w:b/>
      <w:bCs/>
      <w:sz w:val="28"/>
      <w:szCs w:val="32"/>
    </w:rPr>
  </w:style>
  <w:style w:type="paragraph" w:styleId="2">
    <w:name w:val="List Bullet 2"/>
    <w:basedOn w:val="affff0"/>
    <w:qFormat/>
    <w:rsid w:val="00367B39"/>
    <w:pPr>
      <w:numPr>
        <w:numId w:val="4"/>
      </w:numPr>
      <w:ind w:left="0" w:firstLine="851"/>
    </w:pPr>
  </w:style>
  <w:style w:type="paragraph" w:styleId="36">
    <w:name w:val="List Bullet 3"/>
    <w:basedOn w:val="a0"/>
    <w:rsid w:val="00367B39"/>
    <w:pPr>
      <w:widowControl w:val="0"/>
      <w:spacing w:line="360" w:lineRule="auto"/>
      <w:ind w:left="566" w:hanging="283"/>
    </w:pPr>
    <w:rPr>
      <w:sz w:val="28"/>
    </w:rPr>
  </w:style>
  <w:style w:type="paragraph" w:styleId="45">
    <w:name w:val="List Bullet 4"/>
    <w:basedOn w:val="a0"/>
    <w:rsid w:val="00367B39"/>
    <w:pPr>
      <w:widowControl w:val="0"/>
      <w:spacing w:line="360" w:lineRule="auto"/>
      <w:ind w:left="849" w:hanging="283"/>
    </w:pPr>
    <w:rPr>
      <w:sz w:val="28"/>
    </w:rPr>
  </w:style>
  <w:style w:type="paragraph" w:styleId="55">
    <w:name w:val="List Bullet 5"/>
    <w:basedOn w:val="a0"/>
    <w:rsid w:val="00367B39"/>
    <w:pPr>
      <w:widowControl w:val="0"/>
      <w:spacing w:line="360" w:lineRule="auto"/>
      <w:ind w:left="1132" w:hanging="283"/>
    </w:pPr>
    <w:rPr>
      <w:sz w:val="28"/>
    </w:rPr>
  </w:style>
  <w:style w:type="paragraph" w:styleId="affff8">
    <w:name w:val="Date"/>
    <w:basedOn w:val="affff5"/>
    <w:next w:val="affff5"/>
    <w:link w:val="1f6"/>
    <w:semiHidden/>
    <w:qFormat/>
    <w:rsid w:val="00367B39"/>
  </w:style>
  <w:style w:type="character" w:customStyle="1" w:styleId="1f6">
    <w:name w:val="Дата Знак1"/>
    <w:basedOn w:val="a2"/>
    <w:link w:val="affff8"/>
    <w:semiHidden/>
    <w:rsid w:val="00367B39"/>
    <w:rPr>
      <w:rFonts w:ascii="Times New Roman" w:eastAsia="Times New Roman" w:hAnsi="Times New Roman"/>
      <w:sz w:val="28"/>
      <w:szCs w:val="24"/>
    </w:rPr>
  </w:style>
  <w:style w:type="paragraph" w:styleId="affff9">
    <w:name w:val="Note Heading"/>
    <w:basedOn w:val="a0"/>
    <w:next w:val="a0"/>
    <w:link w:val="1f7"/>
    <w:qFormat/>
    <w:rsid w:val="00367B39"/>
    <w:pPr>
      <w:widowControl w:val="0"/>
      <w:spacing w:line="360" w:lineRule="auto"/>
      <w:ind w:firstLine="851"/>
    </w:pPr>
    <w:rPr>
      <w:sz w:val="28"/>
    </w:rPr>
  </w:style>
  <w:style w:type="character" w:customStyle="1" w:styleId="1f7">
    <w:name w:val="Заголовок записки Знак1"/>
    <w:basedOn w:val="a2"/>
    <w:link w:val="affff9"/>
    <w:rsid w:val="00367B39"/>
    <w:rPr>
      <w:rFonts w:ascii="Times New Roman" w:eastAsia="Times New Roman" w:hAnsi="Times New Roman"/>
      <w:sz w:val="28"/>
      <w:szCs w:val="24"/>
    </w:rPr>
  </w:style>
  <w:style w:type="paragraph" w:customStyle="1" w:styleId="411">
    <w:name w:val="Оглавление 41"/>
    <w:basedOn w:val="a0"/>
    <w:next w:val="43"/>
    <w:semiHidden/>
    <w:rsid w:val="00367B39"/>
    <w:pPr>
      <w:widowControl w:val="0"/>
      <w:tabs>
        <w:tab w:val="left" w:pos="1134"/>
        <w:tab w:val="right" w:leader="dot" w:pos="9923"/>
      </w:tabs>
      <w:spacing w:line="360" w:lineRule="auto"/>
      <w:ind w:firstLine="851"/>
      <w:jc w:val="both"/>
    </w:pPr>
    <w:rPr>
      <w:sz w:val="28"/>
    </w:rPr>
  </w:style>
  <w:style w:type="paragraph" w:customStyle="1" w:styleId="511">
    <w:name w:val="Оглавление 51"/>
    <w:basedOn w:val="a0"/>
    <w:next w:val="43"/>
    <w:rsid w:val="00367B39"/>
    <w:pPr>
      <w:widowControl w:val="0"/>
      <w:tabs>
        <w:tab w:val="left" w:pos="1134"/>
        <w:tab w:val="right" w:leader="dot" w:pos="9923"/>
      </w:tabs>
      <w:spacing w:line="360" w:lineRule="auto"/>
      <w:ind w:firstLine="851"/>
      <w:jc w:val="both"/>
    </w:pPr>
    <w:rPr>
      <w:sz w:val="28"/>
    </w:rPr>
  </w:style>
  <w:style w:type="paragraph" w:customStyle="1" w:styleId="610">
    <w:name w:val="Оглавление 61"/>
    <w:basedOn w:val="a0"/>
    <w:next w:val="43"/>
    <w:semiHidden/>
    <w:rsid w:val="00367B39"/>
    <w:pPr>
      <w:widowControl w:val="0"/>
      <w:tabs>
        <w:tab w:val="left" w:pos="1418"/>
        <w:tab w:val="right" w:pos="9923"/>
      </w:tabs>
      <w:spacing w:line="360" w:lineRule="auto"/>
      <w:ind w:firstLine="851"/>
      <w:jc w:val="both"/>
    </w:pPr>
    <w:rPr>
      <w:sz w:val="28"/>
    </w:rPr>
  </w:style>
  <w:style w:type="paragraph" w:customStyle="1" w:styleId="710">
    <w:name w:val="Оглавление 71"/>
    <w:basedOn w:val="a0"/>
    <w:next w:val="43"/>
    <w:semiHidden/>
    <w:rsid w:val="00367B39"/>
    <w:pPr>
      <w:widowControl w:val="0"/>
      <w:tabs>
        <w:tab w:val="left" w:pos="1418"/>
        <w:tab w:val="right" w:leader="dot" w:pos="9923"/>
      </w:tabs>
      <w:spacing w:line="360" w:lineRule="auto"/>
      <w:ind w:firstLine="851"/>
      <w:jc w:val="both"/>
    </w:pPr>
    <w:rPr>
      <w:sz w:val="28"/>
    </w:rPr>
  </w:style>
  <w:style w:type="paragraph" w:customStyle="1" w:styleId="810">
    <w:name w:val="Оглавление 81"/>
    <w:basedOn w:val="a0"/>
    <w:next w:val="43"/>
    <w:semiHidden/>
    <w:rsid w:val="00367B39"/>
    <w:pPr>
      <w:widowControl w:val="0"/>
      <w:tabs>
        <w:tab w:val="left" w:pos="1418"/>
        <w:tab w:val="right" w:leader="dot" w:pos="9923"/>
      </w:tabs>
      <w:spacing w:line="360" w:lineRule="auto"/>
      <w:ind w:firstLine="851"/>
      <w:jc w:val="both"/>
    </w:pPr>
    <w:rPr>
      <w:sz w:val="28"/>
    </w:rPr>
  </w:style>
  <w:style w:type="paragraph" w:customStyle="1" w:styleId="910">
    <w:name w:val="Оглавление 91"/>
    <w:basedOn w:val="a0"/>
    <w:next w:val="43"/>
    <w:semiHidden/>
    <w:rsid w:val="00367B39"/>
    <w:pPr>
      <w:widowControl w:val="0"/>
      <w:tabs>
        <w:tab w:val="left" w:pos="1701"/>
        <w:tab w:val="right" w:pos="9923"/>
      </w:tabs>
      <w:spacing w:line="360" w:lineRule="auto"/>
      <w:ind w:firstLine="851"/>
      <w:jc w:val="both"/>
    </w:pPr>
    <w:rPr>
      <w:sz w:val="28"/>
    </w:rPr>
  </w:style>
  <w:style w:type="paragraph" w:styleId="2f">
    <w:name w:val="Body Text 2"/>
    <w:basedOn w:val="a0"/>
    <w:link w:val="214"/>
    <w:qFormat/>
    <w:rsid w:val="00367B39"/>
    <w:pPr>
      <w:widowControl w:val="0"/>
      <w:spacing w:after="120" w:line="480" w:lineRule="auto"/>
      <w:ind w:firstLine="851"/>
    </w:pPr>
    <w:rPr>
      <w:sz w:val="28"/>
    </w:rPr>
  </w:style>
  <w:style w:type="character" w:customStyle="1" w:styleId="214">
    <w:name w:val="Основной текст 2 Знак1"/>
    <w:basedOn w:val="a2"/>
    <w:link w:val="2f"/>
    <w:rsid w:val="00367B39"/>
    <w:rPr>
      <w:rFonts w:ascii="Times New Roman" w:eastAsia="Times New Roman" w:hAnsi="Times New Roman"/>
      <w:sz w:val="28"/>
      <w:szCs w:val="24"/>
    </w:rPr>
  </w:style>
  <w:style w:type="paragraph" w:styleId="37">
    <w:name w:val="Body Text 3"/>
    <w:basedOn w:val="a0"/>
    <w:link w:val="312"/>
    <w:qFormat/>
    <w:rsid w:val="00367B39"/>
    <w:pPr>
      <w:widowControl w:val="0"/>
      <w:spacing w:after="120" w:line="360" w:lineRule="auto"/>
      <w:ind w:firstLine="851"/>
    </w:pPr>
    <w:rPr>
      <w:sz w:val="16"/>
      <w:szCs w:val="16"/>
    </w:rPr>
  </w:style>
  <w:style w:type="character" w:customStyle="1" w:styleId="312">
    <w:name w:val="Основной текст 3 Знак1"/>
    <w:basedOn w:val="a2"/>
    <w:link w:val="37"/>
    <w:rsid w:val="00367B39"/>
    <w:rPr>
      <w:rFonts w:ascii="Times New Roman" w:eastAsia="Times New Roman" w:hAnsi="Times New Roman"/>
      <w:sz w:val="16"/>
      <w:szCs w:val="16"/>
    </w:rPr>
  </w:style>
  <w:style w:type="paragraph" w:styleId="2f0">
    <w:name w:val="Body Text Indent 2"/>
    <w:basedOn w:val="a0"/>
    <w:link w:val="215"/>
    <w:qFormat/>
    <w:rsid w:val="00367B39"/>
    <w:pPr>
      <w:widowControl w:val="0"/>
      <w:spacing w:after="120" w:line="480" w:lineRule="auto"/>
      <w:ind w:left="283" w:firstLine="851"/>
    </w:pPr>
    <w:rPr>
      <w:sz w:val="28"/>
    </w:rPr>
  </w:style>
  <w:style w:type="character" w:customStyle="1" w:styleId="215">
    <w:name w:val="Основной текст с отступом 2 Знак1"/>
    <w:basedOn w:val="a2"/>
    <w:link w:val="2f0"/>
    <w:rsid w:val="00367B39"/>
    <w:rPr>
      <w:rFonts w:ascii="Times New Roman" w:eastAsia="Times New Roman" w:hAnsi="Times New Roman"/>
      <w:sz w:val="28"/>
      <w:szCs w:val="24"/>
    </w:rPr>
  </w:style>
  <w:style w:type="paragraph" w:styleId="38">
    <w:name w:val="Body Text Indent 3"/>
    <w:basedOn w:val="a0"/>
    <w:link w:val="313"/>
    <w:qFormat/>
    <w:rsid w:val="00367B39"/>
    <w:pPr>
      <w:widowControl w:val="0"/>
      <w:spacing w:after="120" w:line="360" w:lineRule="auto"/>
      <w:ind w:left="283" w:firstLine="851"/>
    </w:pPr>
    <w:rPr>
      <w:sz w:val="16"/>
      <w:szCs w:val="16"/>
    </w:rPr>
  </w:style>
  <w:style w:type="character" w:customStyle="1" w:styleId="313">
    <w:name w:val="Основной текст с отступом 3 Знак1"/>
    <w:basedOn w:val="a2"/>
    <w:link w:val="38"/>
    <w:rsid w:val="00367B39"/>
    <w:rPr>
      <w:rFonts w:ascii="Times New Roman" w:eastAsia="Times New Roman" w:hAnsi="Times New Roman"/>
      <w:sz w:val="16"/>
      <w:szCs w:val="16"/>
    </w:rPr>
  </w:style>
  <w:style w:type="paragraph" w:styleId="affffa">
    <w:name w:val="Subtitle"/>
    <w:basedOn w:val="a0"/>
    <w:link w:val="1f8"/>
    <w:qFormat/>
    <w:rsid w:val="00367B39"/>
    <w:pPr>
      <w:widowControl w:val="0"/>
      <w:spacing w:after="60" w:line="360" w:lineRule="auto"/>
      <w:ind w:firstLine="851"/>
      <w:jc w:val="center"/>
    </w:pPr>
    <w:rPr>
      <w:rFonts w:cs="Arial"/>
      <w:sz w:val="28"/>
    </w:rPr>
  </w:style>
  <w:style w:type="character" w:customStyle="1" w:styleId="1f8">
    <w:name w:val="Подзаголовок Знак1"/>
    <w:basedOn w:val="a2"/>
    <w:link w:val="affffa"/>
    <w:rsid w:val="00367B39"/>
    <w:rPr>
      <w:rFonts w:ascii="Times New Roman" w:eastAsia="Times New Roman" w:hAnsi="Times New Roman" w:cs="Arial"/>
      <w:sz w:val="28"/>
      <w:szCs w:val="24"/>
    </w:rPr>
  </w:style>
  <w:style w:type="paragraph" w:styleId="affffb">
    <w:name w:val="Signature"/>
    <w:basedOn w:val="a0"/>
    <w:link w:val="1f9"/>
    <w:rsid w:val="00367B39"/>
    <w:pPr>
      <w:widowControl w:val="0"/>
      <w:spacing w:line="360" w:lineRule="auto"/>
      <w:ind w:left="4252" w:firstLine="851"/>
    </w:pPr>
    <w:rPr>
      <w:sz w:val="28"/>
    </w:rPr>
  </w:style>
  <w:style w:type="character" w:customStyle="1" w:styleId="1f9">
    <w:name w:val="Подпись Знак1"/>
    <w:basedOn w:val="a2"/>
    <w:link w:val="affffb"/>
    <w:rsid w:val="00367B39"/>
    <w:rPr>
      <w:rFonts w:ascii="Times New Roman" w:eastAsia="Times New Roman" w:hAnsi="Times New Roman"/>
      <w:sz w:val="28"/>
      <w:szCs w:val="24"/>
    </w:rPr>
  </w:style>
  <w:style w:type="paragraph" w:styleId="affffc">
    <w:name w:val="Salutation"/>
    <w:basedOn w:val="a0"/>
    <w:next w:val="a0"/>
    <w:link w:val="1fa"/>
    <w:rsid w:val="00367B39"/>
    <w:pPr>
      <w:widowControl w:val="0"/>
      <w:spacing w:line="360" w:lineRule="auto"/>
      <w:ind w:firstLine="851"/>
    </w:pPr>
    <w:rPr>
      <w:sz w:val="28"/>
    </w:rPr>
  </w:style>
  <w:style w:type="character" w:customStyle="1" w:styleId="1fa">
    <w:name w:val="Приветствие Знак1"/>
    <w:basedOn w:val="a2"/>
    <w:link w:val="affffc"/>
    <w:rsid w:val="00367B39"/>
    <w:rPr>
      <w:rFonts w:ascii="Times New Roman" w:eastAsia="Times New Roman" w:hAnsi="Times New Roman"/>
      <w:sz w:val="28"/>
      <w:szCs w:val="24"/>
    </w:rPr>
  </w:style>
  <w:style w:type="paragraph" w:customStyle="1" w:styleId="affffd">
    <w:name w:val="Приложение"/>
    <w:basedOn w:val="affffe"/>
    <w:next w:val="a0"/>
    <w:qFormat/>
    <w:rsid w:val="00367B39"/>
    <w:pPr>
      <w:spacing w:before="0" w:after="0"/>
      <w:outlineLvl w:val="0"/>
    </w:pPr>
  </w:style>
  <w:style w:type="paragraph" w:customStyle="1" w:styleId="afffff">
    <w:name w:val="Приложение (тип приложения)"/>
    <w:basedOn w:val="a0"/>
    <w:next w:val="a0"/>
    <w:qFormat/>
    <w:rsid w:val="00367B39"/>
    <w:pPr>
      <w:widowControl w:val="0"/>
      <w:spacing w:line="360" w:lineRule="auto"/>
      <w:ind w:firstLine="851"/>
      <w:jc w:val="center"/>
      <w:outlineLvl w:val="0"/>
    </w:pPr>
    <w:rPr>
      <w:sz w:val="28"/>
    </w:rPr>
  </w:style>
  <w:style w:type="paragraph" w:customStyle="1" w:styleId="afffff0">
    <w:name w:val="Приложение_заголовок"/>
    <w:basedOn w:val="affffd"/>
    <w:next w:val="a0"/>
    <w:qFormat/>
    <w:rsid w:val="00367B39"/>
    <w:pPr>
      <w:pageBreakBefore w:val="0"/>
    </w:pPr>
    <w:rPr>
      <w:sz w:val="24"/>
    </w:rPr>
  </w:style>
  <w:style w:type="paragraph" w:styleId="afffff1">
    <w:name w:val="List Continue"/>
    <w:basedOn w:val="a0"/>
    <w:qFormat/>
    <w:rsid w:val="00367B39"/>
    <w:pPr>
      <w:widowControl w:val="0"/>
      <w:spacing w:after="120" w:line="360" w:lineRule="auto"/>
      <w:ind w:left="283" w:firstLine="851"/>
    </w:pPr>
    <w:rPr>
      <w:sz w:val="28"/>
    </w:rPr>
  </w:style>
  <w:style w:type="paragraph" w:styleId="2f1">
    <w:name w:val="List Continue 2"/>
    <w:basedOn w:val="a0"/>
    <w:qFormat/>
    <w:rsid w:val="00367B39"/>
    <w:pPr>
      <w:widowControl w:val="0"/>
      <w:spacing w:after="120" w:line="360" w:lineRule="auto"/>
      <w:ind w:left="566" w:firstLine="851"/>
    </w:pPr>
    <w:rPr>
      <w:sz w:val="28"/>
    </w:rPr>
  </w:style>
  <w:style w:type="paragraph" w:styleId="39">
    <w:name w:val="List Continue 3"/>
    <w:basedOn w:val="a0"/>
    <w:qFormat/>
    <w:rsid w:val="00367B39"/>
    <w:pPr>
      <w:widowControl w:val="0"/>
      <w:spacing w:after="120" w:line="360" w:lineRule="auto"/>
      <w:ind w:left="849" w:firstLine="851"/>
    </w:pPr>
    <w:rPr>
      <w:sz w:val="28"/>
    </w:rPr>
  </w:style>
  <w:style w:type="paragraph" w:styleId="46">
    <w:name w:val="List Continue 4"/>
    <w:basedOn w:val="a0"/>
    <w:qFormat/>
    <w:rsid w:val="00367B39"/>
    <w:pPr>
      <w:widowControl w:val="0"/>
      <w:spacing w:after="120" w:line="360" w:lineRule="auto"/>
      <w:ind w:left="1132" w:firstLine="851"/>
    </w:pPr>
    <w:rPr>
      <w:sz w:val="28"/>
    </w:rPr>
  </w:style>
  <w:style w:type="paragraph" w:styleId="56">
    <w:name w:val="List Continue 5"/>
    <w:basedOn w:val="a0"/>
    <w:qFormat/>
    <w:rsid w:val="00367B39"/>
    <w:pPr>
      <w:widowControl w:val="0"/>
      <w:spacing w:after="120" w:line="360" w:lineRule="auto"/>
      <w:ind w:left="1415" w:firstLine="851"/>
    </w:pPr>
    <w:rPr>
      <w:sz w:val="28"/>
    </w:rPr>
  </w:style>
  <w:style w:type="paragraph" w:styleId="afffff2">
    <w:name w:val="Closing"/>
    <w:basedOn w:val="a0"/>
    <w:link w:val="1fb"/>
    <w:qFormat/>
    <w:rsid w:val="00367B39"/>
    <w:pPr>
      <w:widowControl w:val="0"/>
      <w:spacing w:line="360" w:lineRule="auto"/>
      <w:ind w:left="4252" w:firstLine="851"/>
    </w:pPr>
    <w:rPr>
      <w:sz w:val="28"/>
    </w:rPr>
  </w:style>
  <w:style w:type="character" w:customStyle="1" w:styleId="1fb">
    <w:name w:val="Прощание Знак1"/>
    <w:basedOn w:val="a2"/>
    <w:link w:val="afffff2"/>
    <w:rsid w:val="00367B39"/>
    <w:rPr>
      <w:rFonts w:ascii="Times New Roman" w:eastAsia="Times New Roman" w:hAnsi="Times New Roman"/>
      <w:sz w:val="28"/>
      <w:szCs w:val="24"/>
    </w:rPr>
  </w:style>
  <w:style w:type="paragraph" w:customStyle="1" w:styleId="26">
    <w:name w:val="Пункт 2"/>
    <w:basedOn w:val="211"/>
    <w:link w:val="28"/>
    <w:qFormat/>
    <w:rsid w:val="00367B39"/>
    <w:pPr>
      <w:keepNext w:val="0"/>
      <w:keepLines w:val="0"/>
      <w:spacing w:before="120"/>
      <w:ind w:firstLine="851"/>
    </w:pPr>
  </w:style>
  <w:style w:type="paragraph" w:customStyle="1" w:styleId="3a">
    <w:name w:val="Пункт 3"/>
    <w:basedOn w:val="31"/>
    <w:qFormat/>
    <w:rsid w:val="00367B39"/>
    <w:pPr>
      <w:keepNext w:val="0"/>
      <w:keepLines w:val="0"/>
      <w:numPr>
        <w:ilvl w:val="0"/>
        <w:numId w:val="0"/>
      </w:numPr>
      <w:tabs>
        <w:tab w:val="left" w:pos="1560"/>
      </w:tabs>
      <w:ind w:firstLine="851"/>
    </w:pPr>
  </w:style>
  <w:style w:type="paragraph" w:customStyle="1" w:styleId="43">
    <w:name w:val="Пункт 4"/>
    <w:basedOn w:val="41"/>
    <w:qFormat/>
    <w:rsid w:val="00367B39"/>
    <w:pPr>
      <w:numPr>
        <w:ilvl w:val="0"/>
        <w:numId w:val="0"/>
      </w:numPr>
      <w:tabs>
        <w:tab w:val="left" w:pos="1843"/>
      </w:tabs>
      <w:ind w:firstLine="851"/>
    </w:pPr>
    <w:rPr>
      <w:rFonts w:eastAsia="MS Mincho"/>
    </w:rPr>
  </w:style>
  <w:style w:type="paragraph" w:customStyle="1" w:styleId="5">
    <w:name w:val="Пункт 5"/>
    <w:basedOn w:val="51"/>
    <w:qFormat/>
    <w:rsid w:val="00367B39"/>
    <w:pPr>
      <w:keepNext w:val="0"/>
      <w:keepLines w:val="0"/>
      <w:numPr>
        <w:ilvl w:val="0"/>
        <w:numId w:val="0"/>
      </w:numPr>
      <w:ind w:firstLine="851"/>
      <w:jc w:val="both"/>
    </w:pPr>
  </w:style>
  <w:style w:type="paragraph" w:customStyle="1" w:styleId="6">
    <w:name w:val="Пункт 6"/>
    <w:basedOn w:val="61"/>
    <w:qFormat/>
    <w:rsid w:val="00367B39"/>
    <w:pPr>
      <w:keepNext w:val="0"/>
      <w:keepLines w:val="0"/>
      <w:numPr>
        <w:ilvl w:val="0"/>
        <w:numId w:val="0"/>
      </w:numPr>
      <w:tabs>
        <w:tab w:val="left" w:pos="2127"/>
      </w:tabs>
      <w:ind w:firstLine="851"/>
      <w:jc w:val="both"/>
    </w:pPr>
    <w:rPr>
      <w:b w:val="0"/>
    </w:rPr>
  </w:style>
  <w:style w:type="paragraph" w:customStyle="1" w:styleId="afffff3">
    <w:name w:val="Заголовок без номера"/>
    <w:basedOn w:val="11"/>
    <w:next w:val="a0"/>
    <w:qFormat/>
    <w:rsid w:val="00367B39"/>
    <w:pPr>
      <w:numPr>
        <w:numId w:val="0"/>
      </w:numPr>
      <w:ind w:firstLine="851"/>
    </w:pPr>
    <w:rPr>
      <w:b w:val="0"/>
    </w:rPr>
  </w:style>
  <w:style w:type="paragraph" w:customStyle="1" w:styleId="affffe">
    <w:name w:val="Содержание"/>
    <w:basedOn w:val="a0"/>
    <w:next w:val="112"/>
    <w:qFormat/>
    <w:rsid w:val="00367B39"/>
    <w:pPr>
      <w:keepNext/>
      <w:keepLines/>
      <w:pageBreakBefore/>
      <w:tabs>
        <w:tab w:val="left" w:pos="1418"/>
      </w:tabs>
      <w:spacing w:before="120" w:after="240" w:line="360" w:lineRule="auto"/>
      <w:ind w:firstLine="851"/>
      <w:jc w:val="center"/>
    </w:pPr>
    <w:rPr>
      <w:rFonts w:cs="Arial"/>
      <w:bCs/>
      <w:sz w:val="28"/>
      <w:szCs w:val="28"/>
    </w:rPr>
  </w:style>
  <w:style w:type="paragraph" w:customStyle="1" w:styleId="1fc">
    <w:name w:val="Перечень рисунков1"/>
    <w:basedOn w:val="a0"/>
    <w:next w:val="afffff4"/>
    <w:rsid w:val="00367B39"/>
    <w:pPr>
      <w:keepNext/>
      <w:widowControl w:val="0"/>
      <w:spacing w:before="240" w:line="360" w:lineRule="auto"/>
      <w:ind w:firstLine="851"/>
      <w:jc w:val="center"/>
    </w:pPr>
    <w:rPr>
      <w:sz w:val="28"/>
    </w:rPr>
  </w:style>
  <w:style w:type="paragraph" w:customStyle="1" w:styleId="afffff4">
    <w:name w:val="Рисунок_подпись"/>
    <w:basedOn w:val="a0"/>
    <w:qFormat/>
    <w:rsid w:val="00367B39"/>
    <w:pPr>
      <w:widowControl w:val="0"/>
      <w:spacing w:before="120" w:after="240" w:line="360" w:lineRule="auto"/>
      <w:ind w:firstLine="851"/>
      <w:jc w:val="center"/>
    </w:pPr>
    <w:rPr>
      <w:sz w:val="28"/>
    </w:rPr>
  </w:style>
  <w:style w:type="paragraph" w:styleId="HTML7">
    <w:name w:val="HTML Preformatted"/>
    <w:basedOn w:val="a0"/>
    <w:link w:val="HTML10"/>
    <w:qFormat/>
    <w:rsid w:val="00367B39"/>
    <w:pPr>
      <w:widowControl w:val="0"/>
      <w:spacing w:line="360" w:lineRule="auto"/>
      <w:ind w:firstLine="851"/>
    </w:pPr>
    <w:rPr>
      <w:rFonts w:ascii="Courier New" w:hAnsi="Courier New" w:cs="Courier New"/>
      <w:sz w:val="28"/>
      <w:szCs w:val="20"/>
    </w:rPr>
  </w:style>
  <w:style w:type="character" w:customStyle="1" w:styleId="HTML10">
    <w:name w:val="Стандартный HTML Знак1"/>
    <w:basedOn w:val="a2"/>
    <w:link w:val="HTML7"/>
    <w:rsid w:val="00367B39"/>
    <w:rPr>
      <w:rFonts w:ascii="Courier New" w:eastAsia="Times New Roman" w:hAnsi="Courier New" w:cs="Courier New"/>
      <w:sz w:val="28"/>
    </w:rPr>
  </w:style>
  <w:style w:type="paragraph" w:styleId="afffff5">
    <w:name w:val="table of authorities"/>
    <w:basedOn w:val="a0"/>
    <w:next w:val="43"/>
    <w:qFormat/>
    <w:rsid w:val="00367B39"/>
    <w:pPr>
      <w:widowControl w:val="0"/>
      <w:spacing w:line="360" w:lineRule="auto"/>
      <w:ind w:left="240" w:hanging="240"/>
      <w:jc w:val="both"/>
    </w:pPr>
    <w:rPr>
      <w:sz w:val="28"/>
    </w:rPr>
  </w:style>
  <w:style w:type="paragraph" w:customStyle="1" w:styleId="afffff6">
    <w:name w:val="Таблица_название"/>
    <w:basedOn w:val="a0"/>
    <w:next w:val="43"/>
    <w:qFormat/>
    <w:rsid w:val="00367B39"/>
    <w:pPr>
      <w:keepNext/>
      <w:widowControl w:val="0"/>
      <w:spacing w:before="240" w:line="360" w:lineRule="auto"/>
      <w:ind w:firstLine="851"/>
    </w:pPr>
    <w:rPr>
      <w:sz w:val="28"/>
    </w:rPr>
  </w:style>
  <w:style w:type="paragraph" w:customStyle="1" w:styleId="afffff7">
    <w:name w:val="Таблица_строки"/>
    <w:basedOn w:val="a0"/>
    <w:qFormat/>
    <w:rsid w:val="00367B39"/>
    <w:pPr>
      <w:widowControl w:val="0"/>
      <w:tabs>
        <w:tab w:val="left" w:pos="2468"/>
        <w:tab w:val="left" w:pos="4931"/>
        <w:tab w:val="left" w:pos="7394"/>
      </w:tabs>
      <w:spacing w:before="20" w:after="20" w:line="360" w:lineRule="auto"/>
    </w:pPr>
    <w:rPr>
      <w:sz w:val="20"/>
    </w:rPr>
  </w:style>
  <w:style w:type="paragraph" w:customStyle="1" w:styleId="afffff8">
    <w:name w:val="Таблица_шапка"/>
    <w:basedOn w:val="a0"/>
    <w:qFormat/>
    <w:rsid w:val="00367B39"/>
    <w:pPr>
      <w:keepNext/>
      <w:widowControl w:val="0"/>
      <w:spacing w:before="60" w:after="60" w:line="360" w:lineRule="auto"/>
      <w:ind w:firstLine="851"/>
      <w:jc w:val="center"/>
    </w:pPr>
    <w:rPr>
      <w:sz w:val="28"/>
    </w:rPr>
  </w:style>
  <w:style w:type="paragraph" w:customStyle="1" w:styleId="94">
    <w:name w:val="Таблица_шапка_9пт"/>
    <w:basedOn w:val="afffff8"/>
    <w:next w:val="afffff7"/>
    <w:qFormat/>
    <w:rsid w:val="00367B39"/>
    <w:rPr>
      <w:sz w:val="18"/>
    </w:rPr>
  </w:style>
  <w:style w:type="paragraph" w:customStyle="1" w:styleId="afffff9">
    <w:name w:val="Титул_шапка"/>
    <w:basedOn w:val="a0"/>
    <w:qFormat/>
    <w:rsid w:val="00367B39"/>
    <w:pPr>
      <w:keepNext/>
      <w:keepLines/>
      <w:widowControl w:val="0"/>
      <w:spacing w:before="60" w:after="60" w:line="360" w:lineRule="auto"/>
      <w:ind w:firstLine="851"/>
      <w:jc w:val="center"/>
    </w:pPr>
    <w:rPr>
      <w:rFonts w:cs="Arial"/>
      <w:bCs/>
      <w:sz w:val="28"/>
      <w:szCs w:val="28"/>
    </w:rPr>
  </w:style>
  <w:style w:type="paragraph" w:customStyle="1" w:styleId="afffffa">
    <w:name w:val="Титул_название документа"/>
    <w:basedOn w:val="afffffb"/>
    <w:qFormat/>
    <w:rsid w:val="00367B39"/>
  </w:style>
  <w:style w:type="paragraph" w:customStyle="1" w:styleId="afffffc">
    <w:name w:val="Титул_шапка_подпись"/>
    <w:basedOn w:val="afffff9"/>
    <w:qFormat/>
    <w:rsid w:val="00367B39"/>
    <w:pPr>
      <w:jc w:val="right"/>
    </w:pPr>
  </w:style>
  <w:style w:type="paragraph" w:styleId="afffffd">
    <w:name w:val="Block Text"/>
    <w:basedOn w:val="a0"/>
    <w:qFormat/>
    <w:rsid w:val="00367B39"/>
    <w:pPr>
      <w:widowControl w:val="0"/>
      <w:spacing w:after="120" w:line="360" w:lineRule="auto"/>
      <w:ind w:left="1440" w:right="1440" w:firstLine="851"/>
    </w:pPr>
    <w:rPr>
      <w:sz w:val="28"/>
    </w:rPr>
  </w:style>
  <w:style w:type="paragraph" w:styleId="afffffe">
    <w:name w:val="Message Header"/>
    <w:basedOn w:val="a0"/>
    <w:link w:val="1fd"/>
    <w:semiHidden/>
    <w:qFormat/>
    <w:rsid w:val="00367B39"/>
    <w:pPr>
      <w:widowControl w:val="0"/>
      <w:pBdr>
        <w:top w:val="single" w:sz="6" w:space="1" w:color="000000"/>
        <w:left w:val="single" w:sz="6" w:space="1" w:color="000000"/>
        <w:bottom w:val="single" w:sz="6" w:space="1" w:color="000000"/>
        <w:right w:val="single" w:sz="6" w:space="1" w:color="000000"/>
      </w:pBdr>
      <w:shd w:val="pct20" w:color="auto" w:fill="auto"/>
      <w:spacing w:line="360" w:lineRule="auto"/>
      <w:ind w:left="1134" w:hanging="1134"/>
    </w:pPr>
    <w:rPr>
      <w:rFonts w:cs="Arial"/>
      <w:sz w:val="28"/>
    </w:rPr>
  </w:style>
  <w:style w:type="character" w:customStyle="1" w:styleId="1fd">
    <w:name w:val="Шапка Знак1"/>
    <w:basedOn w:val="a2"/>
    <w:link w:val="afffffe"/>
    <w:semiHidden/>
    <w:rsid w:val="00367B39"/>
    <w:rPr>
      <w:rFonts w:ascii="Times New Roman" w:eastAsia="Times New Roman" w:hAnsi="Times New Roman" w:cs="Arial"/>
      <w:sz w:val="28"/>
      <w:szCs w:val="24"/>
      <w:shd w:val="pct20" w:color="auto" w:fill="auto"/>
    </w:rPr>
  </w:style>
  <w:style w:type="paragraph" w:styleId="affffff">
    <w:name w:val="E-mail Signature"/>
    <w:basedOn w:val="a0"/>
    <w:link w:val="1fe"/>
    <w:qFormat/>
    <w:rsid w:val="00367B39"/>
    <w:pPr>
      <w:widowControl w:val="0"/>
      <w:spacing w:line="360" w:lineRule="auto"/>
      <w:ind w:firstLine="851"/>
    </w:pPr>
    <w:rPr>
      <w:sz w:val="28"/>
    </w:rPr>
  </w:style>
  <w:style w:type="character" w:customStyle="1" w:styleId="1fe">
    <w:name w:val="Электронная подпись Знак1"/>
    <w:basedOn w:val="a2"/>
    <w:link w:val="affffff"/>
    <w:rsid w:val="00367B39"/>
    <w:rPr>
      <w:rFonts w:ascii="Times New Roman" w:eastAsia="Times New Roman" w:hAnsi="Times New Roman"/>
      <w:sz w:val="28"/>
      <w:szCs w:val="24"/>
    </w:rPr>
  </w:style>
  <w:style w:type="paragraph" w:styleId="affffff0">
    <w:name w:val="TOC Heading"/>
    <w:basedOn w:val="affffe"/>
    <w:next w:val="a0"/>
    <w:uiPriority w:val="39"/>
    <w:unhideWhenUsed/>
    <w:qFormat/>
    <w:rsid w:val="00367B39"/>
  </w:style>
  <w:style w:type="paragraph" w:customStyle="1" w:styleId="affffff1">
    <w:name w:val="Заголовок раздела приложения"/>
    <w:basedOn w:val="11"/>
    <w:next w:val="a1"/>
    <w:qFormat/>
    <w:rsid w:val="00367B39"/>
    <w:pPr>
      <w:numPr>
        <w:numId w:val="0"/>
      </w:numPr>
      <w:ind w:firstLine="851"/>
    </w:pPr>
  </w:style>
  <w:style w:type="paragraph" w:styleId="affffff2">
    <w:name w:val="caption"/>
    <w:basedOn w:val="a0"/>
    <w:next w:val="a0"/>
    <w:qFormat/>
    <w:rsid w:val="00367B39"/>
    <w:pPr>
      <w:widowControl w:val="0"/>
      <w:spacing w:before="120" w:after="240" w:line="360" w:lineRule="auto"/>
      <w:ind w:firstLine="851"/>
      <w:jc w:val="center"/>
    </w:pPr>
    <w:rPr>
      <w:bCs/>
      <w:sz w:val="28"/>
      <w:szCs w:val="20"/>
    </w:rPr>
  </w:style>
  <w:style w:type="paragraph" w:customStyle="1" w:styleId="affffff3">
    <w:name w:val="Название организации"/>
    <w:basedOn w:val="a0"/>
    <w:next w:val="a0"/>
    <w:qFormat/>
    <w:rsid w:val="00367B39"/>
    <w:pPr>
      <w:widowControl w:val="0"/>
      <w:spacing w:line="360" w:lineRule="auto"/>
      <w:ind w:firstLine="851"/>
      <w:jc w:val="center"/>
    </w:pPr>
    <w:rPr>
      <w:caps/>
      <w:sz w:val="28"/>
      <w:szCs w:val="20"/>
    </w:rPr>
  </w:style>
  <w:style w:type="paragraph" w:customStyle="1" w:styleId="7">
    <w:name w:val="Пункт 7"/>
    <w:basedOn w:val="71"/>
    <w:qFormat/>
    <w:rsid w:val="00367B39"/>
    <w:pPr>
      <w:keepNext w:val="0"/>
      <w:keepLines w:val="0"/>
      <w:numPr>
        <w:ilvl w:val="0"/>
        <w:numId w:val="0"/>
      </w:numPr>
      <w:tabs>
        <w:tab w:val="left" w:pos="2268"/>
      </w:tabs>
      <w:ind w:firstLine="851"/>
      <w:jc w:val="both"/>
    </w:pPr>
    <w:rPr>
      <w:b w:val="0"/>
    </w:rPr>
  </w:style>
  <w:style w:type="paragraph" w:customStyle="1" w:styleId="8">
    <w:name w:val="Пункт 8"/>
    <w:basedOn w:val="81"/>
    <w:qFormat/>
    <w:rsid w:val="00367B39"/>
    <w:pPr>
      <w:keepNext w:val="0"/>
      <w:keepLines w:val="0"/>
      <w:numPr>
        <w:ilvl w:val="0"/>
        <w:numId w:val="0"/>
      </w:numPr>
      <w:tabs>
        <w:tab w:val="left" w:pos="2552"/>
      </w:tabs>
      <w:ind w:firstLine="851"/>
      <w:jc w:val="both"/>
    </w:pPr>
    <w:rPr>
      <w:b w:val="0"/>
    </w:rPr>
  </w:style>
  <w:style w:type="paragraph" w:customStyle="1" w:styleId="9">
    <w:name w:val="Пункт 9"/>
    <w:basedOn w:val="91"/>
    <w:qFormat/>
    <w:rsid w:val="00367B39"/>
    <w:pPr>
      <w:keepNext w:val="0"/>
      <w:keepLines w:val="0"/>
      <w:numPr>
        <w:ilvl w:val="0"/>
        <w:numId w:val="0"/>
      </w:numPr>
      <w:tabs>
        <w:tab w:val="left" w:pos="2694"/>
      </w:tabs>
      <w:ind w:firstLine="851"/>
      <w:jc w:val="both"/>
    </w:pPr>
    <w:rPr>
      <w:b w:val="0"/>
    </w:rPr>
  </w:style>
  <w:style w:type="paragraph" w:styleId="affffff4">
    <w:name w:val="Bibliography"/>
    <w:basedOn w:val="a0"/>
    <w:next w:val="a0"/>
    <w:uiPriority w:val="37"/>
    <w:semiHidden/>
    <w:unhideWhenUsed/>
    <w:qFormat/>
    <w:rsid w:val="00367B39"/>
    <w:pPr>
      <w:spacing w:before="120" w:line="360" w:lineRule="auto"/>
      <w:ind w:firstLine="851"/>
      <w:jc w:val="both"/>
    </w:pPr>
    <w:rPr>
      <w:sz w:val="28"/>
    </w:rPr>
  </w:style>
  <w:style w:type="paragraph" w:customStyle="1" w:styleId="afffffb">
    <w:name w:val="Титул_Название изделия"/>
    <w:basedOn w:val="a0"/>
    <w:qFormat/>
    <w:rsid w:val="00367B39"/>
    <w:pPr>
      <w:widowControl w:val="0"/>
      <w:spacing w:before="120" w:after="60" w:line="360" w:lineRule="auto"/>
      <w:ind w:firstLine="851"/>
      <w:jc w:val="center"/>
    </w:pPr>
    <w:rPr>
      <w:rFonts w:cs="Arial"/>
      <w:bCs/>
      <w:caps/>
      <w:sz w:val="28"/>
      <w:szCs w:val="28"/>
    </w:rPr>
  </w:style>
  <w:style w:type="paragraph" w:customStyle="1" w:styleId="1ff">
    <w:name w:val="ТЗ список 1 уровень"/>
    <w:basedOn w:val="af1"/>
    <w:qFormat/>
    <w:rsid w:val="00367B39"/>
    <w:pPr>
      <w:spacing w:before="120"/>
      <w:ind w:left="0"/>
    </w:pPr>
    <w:rPr>
      <w:rFonts w:ascii="Times New Roman" w:eastAsia="Times New Roman" w:hAnsi="Times New Roman"/>
      <w:color w:val="00B050"/>
      <w:sz w:val="24"/>
      <w:szCs w:val="24"/>
    </w:rPr>
  </w:style>
  <w:style w:type="paragraph" w:customStyle="1" w:styleId="2f2">
    <w:name w:val="ТЗ список 2 уровень"/>
    <w:basedOn w:val="1ff"/>
    <w:qFormat/>
    <w:rsid w:val="00367B39"/>
    <w:pPr>
      <w:ind w:left="1440" w:hanging="360"/>
    </w:pPr>
  </w:style>
  <w:style w:type="paragraph" w:customStyle="1" w:styleId="---12">
    <w:name w:val="Сф-Табл-Шапка-12"/>
    <w:next w:val="---120"/>
    <w:qFormat/>
    <w:rsid w:val="00367B39"/>
    <w:pPr>
      <w:keepNext/>
      <w:keepLines/>
      <w:spacing w:before="80" w:after="80"/>
      <w:jc w:val="center"/>
    </w:pPr>
    <w:rPr>
      <w:rFonts w:ascii="Times New Roman" w:eastAsia="Times New Roman" w:hAnsi="Times New Roman"/>
      <w:sz w:val="24"/>
      <w:szCs w:val="24"/>
    </w:rPr>
  </w:style>
  <w:style w:type="paragraph" w:customStyle="1" w:styleId="---120">
    <w:name w:val="Сф-Табл-Текст-12"/>
    <w:qFormat/>
    <w:rsid w:val="00367B39"/>
    <w:rPr>
      <w:rFonts w:ascii="Times New Roman" w:eastAsia="Times New Roman" w:hAnsi="Times New Roman"/>
      <w:sz w:val="24"/>
      <w:szCs w:val="24"/>
    </w:rPr>
  </w:style>
  <w:style w:type="paragraph" w:customStyle="1" w:styleId="affffff5">
    <w:name w:val="сф_Абзац"/>
    <w:basedOn w:val="a0"/>
    <w:qFormat/>
    <w:rsid w:val="00367B39"/>
    <w:pPr>
      <w:spacing w:line="288" w:lineRule="auto"/>
      <w:contextualSpacing/>
      <w:jc w:val="both"/>
    </w:pPr>
    <w:rPr>
      <w:sz w:val="28"/>
      <w:szCs w:val="28"/>
      <w:lang w:eastAsia="en-US"/>
    </w:rPr>
  </w:style>
  <w:style w:type="paragraph" w:styleId="affffff6">
    <w:name w:val="Revision"/>
    <w:uiPriority w:val="99"/>
    <w:semiHidden/>
    <w:qFormat/>
    <w:rsid w:val="00367B39"/>
    <w:rPr>
      <w:rFonts w:ascii="Times New Roman" w:eastAsia="Times New Roman" w:hAnsi="Times New Roman"/>
      <w:sz w:val="28"/>
      <w:szCs w:val="24"/>
    </w:rPr>
  </w:style>
  <w:style w:type="paragraph" w:customStyle="1" w:styleId="affffff7">
    <w:name w:val="СФ_АбзацСписка"/>
    <w:basedOn w:val="affffff5"/>
    <w:qFormat/>
    <w:rsid w:val="00367B39"/>
    <w:pPr>
      <w:keepNext/>
      <w:spacing w:line="360" w:lineRule="auto"/>
      <w:ind w:firstLine="709"/>
    </w:pPr>
    <w:rPr>
      <w:rFonts w:eastAsia="Calibri"/>
    </w:rPr>
  </w:style>
  <w:style w:type="paragraph" w:customStyle="1" w:styleId="1ff0">
    <w:name w:val="СФ_НумерованныйСписок1ур"/>
    <w:basedOn w:val="a0"/>
    <w:qFormat/>
    <w:rsid w:val="00367B39"/>
    <w:pPr>
      <w:spacing w:line="360" w:lineRule="auto"/>
      <w:ind w:left="1429" w:hanging="360"/>
      <w:jc w:val="both"/>
    </w:pPr>
    <w:rPr>
      <w:sz w:val="28"/>
      <w:szCs w:val="22"/>
      <w:lang w:eastAsia="en-US"/>
    </w:rPr>
  </w:style>
  <w:style w:type="paragraph" w:customStyle="1" w:styleId="2f3">
    <w:name w:val="СФ_МаркированныйСписок2ур"/>
    <w:basedOn w:val="a0"/>
    <w:qFormat/>
    <w:rsid w:val="00367B39"/>
    <w:pPr>
      <w:spacing w:line="360" w:lineRule="auto"/>
      <w:ind w:left="1429" w:hanging="360"/>
      <w:jc w:val="both"/>
    </w:pPr>
    <w:rPr>
      <w:rFonts w:eastAsia="Calibri"/>
      <w:sz w:val="28"/>
      <w:szCs w:val="22"/>
      <w:lang w:eastAsia="en-US"/>
    </w:rPr>
  </w:style>
  <w:style w:type="paragraph" w:customStyle="1" w:styleId="34-">
    <w:name w:val="Сф34-Обычный"/>
    <w:qFormat/>
    <w:rsid w:val="00367B39"/>
    <w:pPr>
      <w:spacing w:line="360" w:lineRule="auto"/>
      <w:ind w:firstLine="709"/>
      <w:jc w:val="both"/>
    </w:pPr>
    <w:rPr>
      <w:rFonts w:ascii="Times New Roman" w:eastAsia="Times New Roman" w:hAnsi="Times New Roman"/>
      <w:sz w:val="28"/>
      <w:szCs w:val="28"/>
      <w:lang w:eastAsia="en-US"/>
    </w:rPr>
  </w:style>
  <w:style w:type="paragraph" w:customStyle="1" w:styleId="34---1">
    <w:name w:val="Сф34-Спис-Марк-1"/>
    <w:basedOn w:val="34-"/>
    <w:qFormat/>
    <w:rsid w:val="00367B39"/>
  </w:style>
  <w:style w:type="paragraph" w:customStyle="1" w:styleId="34---2">
    <w:name w:val="Сф34-Спис-Марк-2"/>
    <w:basedOn w:val="34---1"/>
    <w:qFormat/>
    <w:rsid w:val="00367B39"/>
    <w:pPr>
      <w:tabs>
        <w:tab w:val="left" w:pos="1418"/>
      </w:tabs>
    </w:pPr>
  </w:style>
  <w:style w:type="paragraph" w:customStyle="1" w:styleId="34---3">
    <w:name w:val="Сф34-Спис-Марк-3"/>
    <w:basedOn w:val="34---2"/>
    <w:qFormat/>
    <w:rsid w:val="00367B39"/>
    <w:pPr>
      <w:tabs>
        <w:tab w:val="clear" w:pos="1418"/>
        <w:tab w:val="left" w:pos="1701"/>
      </w:tabs>
      <w:ind w:firstLine="1276"/>
    </w:pPr>
  </w:style>
  <w:style w:type="paragraph" w:customStyle="1" w:styleId="34-0">
    <w:name w:val="Сф34-Приложение"/>
    <w:next w:val="34-"/>
    <w:qFormat/>
    <w:rsid w:val="00367B39"/>
    <w:pPr>
      <w:keepNext/>
      <w:keepLines/>
      <w:pageBreakBefore/>
      <w:spacing w:before="480" w:after="480" w:line="360" w:lineRule="auto"/>
      <w:jc w:val="center"/>
      <w:outlineLvl w:val="0"/>
    </w:pPr>
    <w:rPr>
      <w:rFonts w:ascii="Times New Roman" w:eastAsia="Times New Roman" w:hAnsi="Times New Roman"/>
      <w:sz w:val="28"/>
      <w:szCs w:val="24"/>
    </w:rPr>
  </w:style>
  <w:style w:type="paragraph" w:customStyle="1" w:styleId="34--">
    <w:name w:val="Сф34-Таблица-Шапка"/>
    <w:qFormat/>
    <w:rsid w:val="00367B39"/>
    <w:pPr>
      <w:keepNext/>
      <w:keepLines/>
      <w:spacing w:before="80" w:after="80"/>
      <w:jc w:val="center"/>
    </w:pPr>
    <w:rPr>
      <w:rFonts w:ascii="Times New Roman" w:eastAsia="Times New Roman" w:hAnsi="Times New Roman"/>
      <w:sz w:val="24"/>
      <w:szCs w:val="24"/>
    </w:rPr>
  </w:style>
  <w:style w:type="paragraph" w:customStyle="1" w:styleId="34---">
    <w:name w:val="Сф34-Табл-Текст-Основной"/>
    <w:qFormat/>
    <w:rsid w:val="00367B39"/>
    <w:pPr>
      <w:jc w:val="both"/>
    </w:pPr>
    <w:rPr>
      <w:rFonts w:ascii="Times New Roman" w:eastAsia="Times New Roman" w:hAnsi="Times New Roman"/>
      <w:sz w:val="24"/>
      <w:szCs w:val="24"/>
    </w:rPr>
  </w:style>
  <w:style w:type="paragraph" w:customStyle="1" w:styleId="34--0">
    <w:name w:val="Сф34-Таблица-Назв"/>
    <w:basedOn w:val="a0"/>
    <w:next w:val="34-"/>
    <w:qFormat/>
    <w:rsid w:val="00367B39"/>
    <w:pPr>
      <w:keepNext/>
      <w:keepLines/>
      <w:spacing w:before="240"/>
      <w:jc w:val="both"/>
    </w:pPr>
    <w:rPr>
      <w:sz w:val="28"/>
      <w:szCs w:val="28"/>
      <w:lang w:eastAsia="en-US"/>
    </w:rPr>
  </w:style>
  <w:style w:type="paragraph" w:customStyle="1" w:styleId="34---20">
    <w:name w:val="Сф34-Приложение-Заг-2"/>
    <w:basedOn w:val="34-0"/>
    <w:next w:val="34-"/>
    <w:qFormat/>
    <w:rsid w:val="00367B39"/>
    <w:pPr>
      <w:pageBreakBefore w:val="0"/>
      <w:tabs>
        <w:tab w:val="left" w:pos="1418"/>
      </w:tabs>
      <w:spacing w:before="240" w:after="240"/>
      <w:jc w:val="both"/>
      <w:outlineLvl w:val="1"/>
    </w:pPr>
  </w:style>
  <w:style w:type="paragraph" w:customStyle="1" w:styleId="34---30">
    <w:name w:val="Сф34-Приложение-Заг-3"/>
    <w:basedOn w:val="34---20"/>
    <w:next w:val="34-"/>
    <w:qFormat/>
    <w:rsid w:val="00367B39"/>
    <w:pPr>
      <w:tabs>
        <w:tab w:val="left" w:pos="1701"/>
      </w:tabs>
      <w:outlineLvl w:val="2"/>
    </w:pPr>
  </w:style>
  <w:style w:type="paragraph" w:customStyle="1" w:styleId="34---4">
    <w:name w:val="Сф34-Приложение-Заг-4"/>
    <w:basedOn w:val="34---30"/>
    <w:next w:val="34-"/>
    <w:qFormat/>
    <w:rsid w:val="00367B39"/>
    <w:pPr>
      <w:tabs>
        <w:tab w:val="left" w:pos="1985"/>
      </w:tabs>
      <w:spacing w:before="120" w:after="120"/>
      <w:outlineLvl w:val="3"/>
    </w:pPr>
  </w:style>
  <w:style w:type="paragraph" w:customStyle="1" w:styleId="34---5">
    <w:name w:val="Сф34-Приложение-Заг-5"/>
    <w:basedOn w:val="34---4"/>
    <w:next w:val="34-"/>
    <w:qFormat/>
    <w:rsid w:val="00367B39"/>
    <w:pPr>
      <w:tabs>
        <w:tab w:val="left" w:pos="2268"/>
      </w:tabs>
      <w:spacing w:before="0" w:after="0"/>
      <w:outlineLvl w:val="4"/>
    </w:pPr>
  </w:style>
  <w:style w:type="paragraph" w:customStyle="1" w:styleId="34---0">
    <w:name w:val="Сф34-Табл-Текст-Нум графы"/>
    <w:basedOn w:val="34---"/>
    <w:next w:val="34---"/>
    <w:qFormat/>
    <w:rsid w:val="00367B39"/>
  </w:style>
  <w:style w:type="paragraph" w:customStyle="1" w:styleId="34---6">
    <w:name w:val="Сф34-Табл-Текст-Спис"/>
    <w:basedOn w:val="34---"/>
    <w:qFormat/>
    <w:rsid w:val="00367B39"/>
    <w:pPr>
      <w:tabs>
        <w:tab w:val="left" w:pos="312"/>
      </w:tabs>
    </w:pPr>
    <w:rPr>
      <w:lang w:val="en-US"/>
    </w:rPr>
  </w:style>
  <w:style w:type="paragraph" w:customStyle="1" w:styleId="34--1">
    <w:name w:val="Сф34-Обычный-Спец"/>
    <w:basedOn w:val="34-"/>
    <w:next w:val="34-"/>
    <w:qFormat/>
    <w:rsid w:val="00367B39"/>
    <w:pPr>
      <w:spacing w:before="240"/>
    </w:pPr>
  </w:style>
  <w:style w:type="paragraph" w:customStyle="1" w:styleId="34---7">
    <w:name w:val="Сф34-Табл-Текст-Центр"/>
    <w:basedOn w:val="34---"/>
    <w:qFormat/>
    <w:rsid w:val="00367B39"/>
    <w:pPr>
      <w:jc w:val="center"/>
    </w:pPr>
  </w:style>
  <w:style w:type="paragraph" w:customStyle="1" w:styleId="34--5">
    <w:name w:val="Сф34-Заголовок-5"/>
    <w:basedOn w:val="34--4"/>
    <w:next w:val="a0"/>
    <w:qFormat/>
    <w:rsid w:val="00367B39"/>
    <w:pPr>
      <w:outlineLvl w:val="4"/>
    </w:pPr>
  </w:style>
  <w:style w:type="paragraph" w:customStyle="1" w:styleId="34--10">
    <w:name w:val="Сф34-Заголовок-1"/>
    <w:basedOn w:val="a0"/>
    <w:next w:val="a0"/>
    <w:qFormat/>
    <w:rsid w:val="00367B39"/>
    <w:pPr>
      <w:keepNext/>
      <w:keepLines/>
      <w:pageBreakBefore/>
      <w:spacing w:before="480" w:after="480" w:line="360" w:lineRule="auto"/>
      <w:ind w:firstLine="851"/>
      <w:jc w:val="both"/>
      <w:outlineLvl w:val="0"/>
    </w:pPr>
    <w:rPr>
      <w:sz w:val="28"/>
      <w:szCs w:val="28"/>
      <w:lang w:eastAsia="en-US"/>
    </w:rPr>
  </w:style>
  <w:style w:type="paragraph" w:customStyle="1" w:styleId="34--2">
    <w:name w:val="Сф34-Заголовок-2"/>
    <w:basedOn w:val="34--10"/>
    <w:next w:val="a0"/>
    <w:qFormat/>
    <w:rsid w:val="00367B39"/>
    <w:pPr>
      <w:pageBreakBefore w:val="0"/>
      <w:spacing w:before="240" w:after="240"/>
      <w:outlineLvl w:val="1"/>
    </w:pPr>
  </w:style>
  <w:style w:type="paragraph" w:customStyle="1" w:styleId="34--3">
    <w:name w:val="Сф34-Заголовок-3"/>
    <w:basedOn w:val="34--2"/>
    <w:next w:val="a0"/>
    <w:qFormat/>
    <w:rsid w:val="00367B39"/>
    <w:pPr>
      <w:outlineLvl w:val="2"/>
    </w:pPr>
  </w:style>
  <w:style w:type="paragraph" w:customStyle="1" w:styleId="34--4">
    <w:name w:val="Сф34-Заголовок-4"/>
    <w:basedOn w:val="34--3"/>
    <w:next w:val="a0"/>
    <w:qFormat/>
    <w:rsid w:val="00367B39"/>
    <w:pPr>
      <w:spacing w:before="0" w:after="0"/>
      <w:outlineLvl w:val="3"/>
    </w:pPr>
  </w:style>
  <w:style w:type="paragraph" w:customStyle="1" w:styleId="34--6">
    <w:name w:val="Сф34-Обычный-Спис"/>
    <w:basedOn w:val="a0"/>
    <w:next w:val="34---1"/>
    <w:qFormat/>
    <w:rsid w:val="00367B39"/>
    <w:pPr>
      <w:keepNext/>
      <w:spacing w:line="360" w:lineRule="auto"/>
      <w:ind w:firstLine="709"/>
      <w:jc w:val="both"/>
    </w:pPr>
    <w:rPr>
      <w:sz w:val="28"/>
      <w:szCs w:val="28"/>
      <w:lang w:eastAsia="en-US"/>
    </w:rPr>
  </w:style>
  <w:style w:type="paragraph" w:customStyle="1" w:styleId="--">
    <w:name w:val="Сф-Перед-Перечисл"/>
    <w:basedOn w:val="a0"/>
    <w:next w:val="a0"/>
    <w:qFormat/>
    <w:rsid w:val="00367B39"/>
    <w:pPr>
      <w:keepNext/>
      <w:spacing w:line="360" w:lineRule="auto"/>
      <w:ind w:firstLine="709"/>
      <w:jc w:val="both"/>
    </w:pPr>
    <w:rPr>
      <w:sz w:val="28"/>
    </w:rPr>
  </w:style>
  <w:style w:type="paragraph" w:customStyle="1" w:styleId="--1">
    <w:name w:val="Сф-Марк-Список 1"/>
    <w:basedOn w:val="a0"/>
    <w:qFormat/>
    <w:rsid w:val="00367B39"/>
    <w:pPr>
      <w:tabs>
        <w:tab w:val="left" w:pos="1134"/>
      </w:tabs>
      <w:spacing w:line="360" w:lineRule="auto"/>
      <w:ind w:firstLine="851"/>
      <w:jc w:val="both"/>
    </w:pPr>
    <w:rPr>
      <w:rFonts w:eastAsia="MS Mincho"/>
      <w:color w:val="000000"/>
      <w:sz w:val="28"/>
      <w:szCs w:val="28"/>
      <w:lang w:eastAsia="ar-SA"/>
    </w:rPr>
  </w:style>
  <w:style w:type="paragraph" w:customStyle="1" w:styleId="-0">
    <w:name w:val="Сф-Обычный"/>
    <w:qFormat/>
    <w:rsid w:val="00367B39"/>
    <w:pPr>
      <w:spacing w:line="360" w:lineRule="auto"/>
      <w:ind w:firstLine="709"/>
      <w:jc w:val="both"/>
    </w:pPr>
    <w:rPr>
      <w:rFonts w:ascii="Times New Roman" w:eastAsia="Times New Roman" w:hAnsi="Times New Roman"/>
      <w:sz w:val="28"/>
      <w:szCs w:val="24"/>
    </w:rPr>
  </w:style>
  <w:style w:type="paragraph" w:customStyle="1" w:styleId="---14">
    <w:name w:val="Сф-Табл-Текст-14"/>
    <w:qFormat/>
    <w:rsid w:val="00367B39"/>
    <w:rPr>
      <w:rFonts w:ascii="Times New Roman" w:eastAsia="Times New Roman" w:hAnsi="Times New Roman"/>
      <w:sz w:val="28"/>
      <w:szCs w:val="24"/>
    </w:rPr>
  </w:style>
  <w:style w:type="paragraph" w:customStyle="1" w:styleId="---140">
    <w:name w:val="Сф-Табл-Шапка-14"/>
    <w:next w:val="---14"/>
    <w:qFormat/>
    <w:rsid w:val="00367B39"/>
    <w:pPr>
      <w:keepNext/>
      <w:keepLines/>
      <w:spacing w:before="80" w:after="80"/>
      <w:jc w:val="center"/>
    </w:pPr>
    <w:rPr>
      <w:rFonts w:ascii="Times New Roman" w:eastAsia="Times New Roman" w:hAnsi="Times New Roman"/>
      <w:sz w:val="28"/>
      <w:szCs w:val="28"/>
    </w:rPr>
  </w:style>
  <w:style w:type="paragraph" w:customStyle="1" w:styleId="affffff8">
    <w:name w:val="СФ_Абзац"/>
    <w:basedOn w:val="a0"/>
    <w:qFormat/>
    <w:rsid w:val="00367B39"/>
    <w:pPr>
      <w:spacing w:line="360" w:lineRule="auto"/>
      <w:ind w:firstLine="709"/>
      <w:jc w:val="both"/>
    </w:pPr>
    <w:rPr>
      <w:rFonts w:eastAsia="Calibri"/>
      <w:sz w:val="28"/>
      <w:szCs w:val="22"/>
      <w:lang w:eastAsia="en-US"/>
    </w:rPr>
  </w:style>
  <w:style w:type="paragraph" w:customStyle="1" w:styleId="Iauiue">
    <w:name w:val="Iau?iue"/>
    <w:qFormat/>
    <w:rsid w:val="00367B39"/>
    <w:pPr>
      <w:widowControl w:val="0"/>
    </w:pPr>
    <w:rPr>
      <w:rFonts w:ascii="Times New Roman" w:eastAsia="Times New Roman" w:hAnsi="Times New Roman"/>
      <w:sz w:val="24"/>
    </w:rPr>
  </w:style>
  <w:style w:type="numbering" w:customStyle="1" w:styleId="1ff1">
    <w:name w:val="Стиль1"/>
    <w:uiPriority w:val="99"/>
    <w:qFormat/>
    <w:rsid w:val="00367B39"/>
  </w:style>
  <w:style w:type="numbering" w:styleId="affffff9">
    <w:name w:val="Outline List 3"/>
    <w:qFormat/>
    <w:rsid w:val="00367B39"/>
  </w:style>
  <w:style w:type="numbering" w:customStyle="1" w:styleId="121">
    <w:name w:val="Маркированный 12пт 1 интервал"/>
    <w:uiPriority w:val="99"/>
    <w:qFormat/>
    <w:rsid w:val="00367B39"/>
  </w:style>
  <w:style w:type="table" w:styleId="1ff2">
    <w:name w:val="Table 3D effects 1"/>
    <w:basedOn w:val="a3"/>
    <w:rsid w:val="00367B39"/>
    <w:pPr>
      <w:spacing w:line="360" w:lineRule="auto"/>
    </w:pPr>
    <w:rPr>
      <w:rFonts w:ascii="Times New Roman" w:eastAsia="Times New Roman" w:hAnsi="Times New Roman" w:cs="Book Antiqua"/>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table" w:styleId="2f4">
    <w:name w:val="Table 3D effects 2"/>
    <w:basedOn w:val="a3"/>
    <w:rsid w:val="00367B39"/>
    <w:pPr>
      <w:spacing w:line="360" w:lineRule="auto"/>
    </w:pPr>
    <w:rPr>
      <w:rFonts w:ascii="Times New Roman" w:eastAsia="Times New Roman" w:hAnsi="Times New Roman" w:cs="Book Antiqua"/>
    </w:rPr>
    <w:tblPr>
      <w:tblStyleRowBandSize w:val="1"/>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3b">
    <w:name w:val="Table 3D effects 3"/>
    <w:basedOn w:val="a3"/>
    <w:rsid w:val="00367B39"/>
    <w:pPr>
      <w:spacing w:line="360" w:lineRule="auto"/>
    </w:pPr>
    <w:rPr>
      <w:rFonts w:ascii="Times New Roman" w:eastAsia="Times New Roman" w:hAnsi="Times New Roman" w:cs="Book Antiqua"/>
    </w:rPr>
    <w:tblPr>
      <w:tblStyleRowBandSize w:val="1"/>
      <w:tblStyleColBandSize w:val="1"/>
    </w:tbl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47">
    <w:name w:val="Table Classic 4"/>
    <w:basedOn w:val="a3"/>
    <w:rsid w:val="00367B39"/>
    <w:pPr>
      <w:spacing w:line="360" w:lineRule="auto"/>
    </w:pPr>
    <w:rPr>
      <w:rFonts w:ascii="Times New Roman" w:eastAsia="Times New Roman" w:hAnsi="Times New Roman" w:cs="Book Antiqu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affffffa">
    <w:name w:val="Table Elegant"/>
    <w:basedOn w:val="a3"/>
    <w:rsid w:val="00367B39"/>
    <w:pPr>
      <w:spacing w:line="360" w:lineRule="auto"/>
    </w:pPr>
    <w:rPr>
      <w:rFonts w:ascii="Times New Roman" w:eastAsia="Times New Roman" w:hAnsi="Times New Roman" w:cs="Book Antiqu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1ff3">
    <w:name w:val="Table Subtle 1"/>
    <w:basedOn w:val="a3"/>
    <w:rsid w:val="00367B39"/>
    <w:pPr>
      <w:spacing w:line="360" w:lineRule="auto"/>
    </w:pPr>
    <w:rPr>
      <w:rFonts w:ascii="Times New Roman" w:eastAsia="Times New Roman" w:hAnsi="Times New Roman" w:cs="Book Antiqua"/>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2f5">
    <w:name w:val="Table Subtle 2"/>
    <w:basedOn w:val="a3"/>
    <w:rsid w:val="00367B39"/>
    <w:pPr>
      <w:spacing w:line="360" w:lineRule="auto"/>
    </w:pPr>
    <w:rPr>
      <w:rFonts w:ascii="Times New Roman" w:eastAsia="Times New Roman" w:hAnsi="Times New Roman" w:cs="Book Antiqua"/>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1ff4">
    <w:name w:val="Table Classic 1"/>
    <w:basedOn w:val="a3"/>
    <w:rsid w:val="00367B39"/>
    <w:pPr>
      <w:spacing w:line="360" w:lineRule="auto"/>
    </w:pPr>
    <w:rPr>
      <w:rFonts w:ascii="Times New Roman" w:eastAsia="Times New Roman" w:hAnsi="Times New Roman" w:cs="Book Antiqua"/>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rPr>
    </w:tblStylePr>
    <w:tblStylePr w:type="swCell">
      <w:rPr>
        <w:b/>
        <w:bCs/>
      </w:rPr>
    </w:tblStylePr>
  </w:style>
  <w:style w:type="table" w:styleId="2f6">
    <w:name w:val="Table Classic 2"/>
    <w:basedOn w:val="a3"/>
    <w:rsid w:val="00367B39"/>
    <w:pPr>
      <w:spacing w:line="360" w:lineRule="auto"/>
    </w:pPr>
    <w:rPr>
      <w:rFonts w:ascii="Times New Roman" w:eastAsia="Times New Roman" w:hAnsi="Times New Roman" w:cs="Book Antiqu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3c">
    <w:name w:val="Table Classic 3"/>
    <w:basedOn w:val="a3"/>
    <w:rsid w:val="00367B39"/>
    <w:pPr>
      <w:spacing w:line="360" w:lineRule="auto"/>
    </w:pPr>
    <w:rPr>
      <w:rFonts w:ascii="Times New Roman" w:eastAsia="Times New Roman" w:hAnsi="Times New Roman" w:cs="Book Antiqu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1ff5">
    <w:name w:val="Table Simple 1"/>
    <w:basedOn w:val="a3"/>
    <w:rsid w:val="00367B39"/>
    <w:pPr>
      <w:spacing w:line="360" w:lineRule="auto"/>
    </w:pPr>
    <w:rPr>
      <w:rFonts w:ascii="Times New Roman" w:eastAsia="Times New Roman" w:hAnsi="Times New Roman" w:cs="Book Antiqua"/>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2f7">
    <w:name w:val="Table Simple 2"/>
    <w:basedOn w:val="a3"/>
    <w:rsid w:val="00367B39"/>
    <w:pPr>
      <w:spacing w:line="360" w:lineRule="auto"/>
    </w:pPr>
    <w:rPr>
      <w:rFonts w:ascii="Times New Roman" w:eastAsia="Times New Roman" w:hAnsi="Times New Roman" w:cs="Book Antiqua"/>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table" w:styleId="3d">
    <w:name w:val="Table Simple 3"/>
    <w:basedOn w:val="a3"/>
    <w:rsid w:val="00367B39"/>
    <w:pPr>
      <w:spacing w:line="360" w:lineRule="auto"/>
    </w:pPr>
    <w:rPr>
      <w:rFonts w:ascii="Times New Roman" w:eastAsia="Times New Roman" w:hAnsi="Times New Roman" w:cs="Book Antiqu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1ff6">
    <w:name w:val="Table Grid 1"/>
    <w:basedOn w:val="a3"/>
    <w:rsid w:val="00367B39"/>
    <w:pPr>
      <w:spacing w:line="360" w:lineRule="auto"/>
    </w:pPr>
    <w:rPr>
      <w:rFonts w:ascii="Times New Roman" w:eastAsia="Times New Roman" w:hAnsi="Times New Roman" w:cs="Book Antiqu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StylePr>
    <w:tblStylePr w:type="lastCol">
      <w:rPr>
        <w:i/>
      </w:rPr>
    </w:tblStylePr>
  </w:style>
  <w:style w:type="table" w:styleId="2f8">
    <w:name w:val="Table Grid 2"/>
    <w:basedOn w:val="a3"/>
    <w:rsid w:val="00367B39"/>
    <w:pPr>
      <w:spacing w:line="360" w:lineRule="auto"/>
    </w:pPr>
    <w:rPr>
      <w:rFonts w:ascii="Times New Roman" w:eastAsia="Times New Roman" w:hAnsi="Times New Roman" w:cs="Book Antiqua"/>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3e">
    <w:name w:val="Table Grid 3"/>
    <w:basedOn w:val="a3"/>
    <w:rsid w:val="00367B39"/>
    <w:pPr>
      <w:spacing w:line="360" w:lineRule="auto"/>
    </w:pPr>
    <w:rPr>
      <w:rFonts w:ascii="Times New Roman" w:eastAsia="Times New Roman" w:hAnsi="Times New Roman" w:cs="Book Antiqu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48">
    <w:name w:val="Table Grid 4"/>
    <w:basedOn w:val="a3"/>
    <w:rsid w:val="00367B39"/>
    <w:pPr>
      <w:spacing w:line="360" w:lineRule="auto"/>
    </w:pPr>
    <w:rPr>
      <w:rFonts w:ascii="Times New Roman" w:eastAsia="Times New Roman" w:hAnsi="Times New Roman" w:cs="Book Antiqu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57">
    <w:name w:val="Table Grid 5"/>
    <w:basedOn w:val="a3"/>
    <w:rsid w:val="00367B39"/>
    <w:pPr>
      <w:spacing w:line="360" w:lineRule="auto"/>
    </w:pPr>
    <w:rPr>
      <w:rFonts w:ascii="Times New Roman" w:eastAsia="Times New Roman" w:hAnsi="Times New Roman" w:cs="Book Antiqu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style>
  <w:style w:type="table" w:styleId="64">
    <w:name w:val="Table Grid 6"/>
    <w:basedOn w:val="a3"/>
    <w:rsid w:val="00367B39"/>
    <w:pPr>
      <w:spacing w:line="360" w:lineRule="auto"/>
    </w:pPr>
    <w:rPr>
      <w:rFonts w:ascii="Times New Roman" w:eastAsia="Times New Roman" w:hAnsi="Times New Roman" w:cs="Book Antiqu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style>
  <w:style w:type="table" w:styleId="74">
    <w:name w:val="Table Grid 7"/>
    <w:basedOn w:val="a3"/>
    <w:rsid w:val="00367B39"/>
    <w:pPr>
      <w:spacing w:line="360" w:lineRule="auto"/>
    </w:pPr>
    <w:rPr>
      <w:rFonts w:ascii="Times New Roman" w:eastAsia="Times New Roman" w:hAnsi="Times New Roman" w:cs="Book Antiqu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style>
  <w:style w:type="table" w:styleId="84">
    <w:name w:val="Table Grid 8"/>
    <w:basedOn w:val="a3"/>
    <w:rsid w:val="00367B39"/>
    <w:pPr>
      <w:spacing w:line="360" w:lineRule="auto"/>
    </w:pPr>
    <w:rPr>
      <w:rFonts w:ascii="Times New Roman" w:eastAsia="Times New Roman" w:hAnsi="Times New Roman" w:cs="Book Antiqu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affffffb">
    <w:name w:val="Table Contemporary"/>
    <w:basedOn w:val="a3"/>
    <w:rsid w:val="00367B39"/>
    <w:pPr>
      <w:spacing w:line="360" w:lineRule="auto"/>
    </w:pPr>
    <w:rPr>
      <w:rFonts w:ascii="Times New Roman" w:eastAsia="Times New Roman" w:hAnsi="Times New Roman" w:cs="Book Antiqua"/>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affffffc">
    <w:name w:val="Table Professional"/>
    <w:basedOn w:val="a3"/>
    <w:rsid w:val="00367B39"/>
    <w:pPr>
      <w:spacing w:line="360" w:lineRule="auto"/>
    </w:pPr>
    <w:rPr>
      <w:rFonts w:ascii="Times New Roman" w:eastAsia="Times New Roman" w:hAnsi="Times New Roman" w:cs="Book Antiqu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1ff7">
    <w:name w:val="Table Columns 1"/>
    <w:basedOn w:val="a3"/>
    <w:rsid w:val="00367B39"/>
    <w:pPr>
      <w:spacing w:line="360" w:lineRule="auto"/>
    </w:pPr>
    <w:rPr>
      <w:rFonts w:ascii="Times New Roman" w:eastAsia="Times New Roman" w:hAnsi="Times New Roman" w:cs="Book Antiqu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2f9">
    <w:name w:val="Table Columns 2"/>
    <w:basedOn w:val="a3"/>
    <w:rsid w:val="00367B39"/>
    <w:pPr>
      <w:spacing w:line="360" w:lineRule="auto"/>
    </w:pPr>
    <w:rPr>
      <w:rFonts w:ascii="Times New Roman" w:eastAsia="Times New Roman" w:hAnsi="Times New Roman" w:cs="Book Antiqua"/>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3f">
    <w:name w:val="Table Columns 3"/>
    <w:basedOn w:val="a3"/>
    <w:rsid w:val="00367B39"/>
    <w:pPr>
      <w:spacing w:line="360" w:lineRule="auto"/>
    </w:pPr>
    <w:rPr>
      <w:rFonts w:ascii="Times New Roman" w:eastAsia="Times New Roman" w:hAnsi="Times New Roman" w:cs="Book Antiqu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49">
    <w:name w:val="Table Columns 4"/>
    <w:basedOn w:val="a3"/>
    <w:rsid w:val="00367B39"/>
    <w:pPr>
      <w:spacing w:line="360" w:lineRule="auto"/>
    </w:pPr>
    <w:rPr>
      <w:rFonts w:ascii="Times New Roman" w:eastAsia="Times New Roman" w:hAnsi="Times New Roman" w:cs="Book Antiqua"/>
    </w:r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3"/>
    <w:rsid w:val="00367B39"/>
    <w:pPr>
      <w:spacing w:line="360" w:lineRule="auto"/>
    </w:pPr>
    <w:rPr>
      <w:rFonts w:ascii="Times New Roman" w:eastAsia="Times New Roman" w:hAnsi="Times New Roman" w:cs="Book Antiqu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customStyle="1" w:styleId="affffffd">
    <w:name w:val="таблица"/>
    <w:basedOn w:val="a3"/>
    <w:rsid w:val="00367B39"/>
    <w:pPr>
      <w:spacing w:before="20" w:after="20"/>
    </w:pPr>
    <w:rPr>
      <w:rFonts w:ascii="Times New Roman" w:eastAsia="Times New Roman" w:hAnsi="Times New Roman" w:cs="Book Antiqua"/>
      <w:sz w:val="18"/>
    </w:rPr>
    <w:tblPr>
      <w:tblStyleRowBandSize w:val="1"/>
      <w:tblStyleColBandSize w:val="1"/>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tblCellMar>
    </w:tblPr>
    <w:tcPr>
      <w:vAlign w:val="bottom"/>
    </w:tcPr>
    <w:tblStylePr w:type="firstRow">
      <w:pPr>
        <w:spacing w:line="240" w:lineRule="auto"/>
        <w:ind w:right="0"/>
        <w:jc w:val="center"/>
      </w:pPr>
      <w:rPr>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pPr>
        <w:spacing w:line="240" w:lineRule="auto"/>
      </w:pPr>
    </w:tblStylePr>
    <w:tblStylePr w:type="firstCol">
      <w:pPr>
        <w:spacing w:line="240" w:lineRule="auto"/>
      </w:pPr>
    </w:tblStylePr>
    <w:tblStylePr w:type="lastCol">
      <w:pPr>
        <w:spacing w:line="240" w:lineRule="auto"/>
      </w:pPr>
    </w:tblStylePr>
    <w:tblStylePr w:type="band1Vert">
      <w:pPr>
        <w:spacing w:line="240" w:lineRule="auto"/>
      </w:pPr>
    </w:tblStylePr>
    <w:tblStylePr w:type="band2Vert">
      <w:pPr>
        <w:spacing w:line="240" w:lineRule="auto"/>
      </w:pPr>
    </w:tblStylePr>
    <w:tblStylePr w:type="band1Horz">
      <w:pPr>
        <w:spacing w:line="240" w:lineRule="auto"/>
      </w:pPr>
    </w:tblStylePr>
    <w:tblStylePr w:type="band2Horz">
      <w:pPr>
        <w:spacing w:line="240" w:lineRule="auto"/>
      </w:pPr>
    </w:tblStylePr>
    <w:tblStylePr w:type="neCell">
      <w:pPr>
        <w:spacing w:line="240" w:lineRule="auto"/>
      </w:pPr>
    </w:tblStylePr>
    <w:tblStylePr w:type="nwCell">
      <w:pPr>
        <w:spacing w:line="240" w:lineRule="auto"/>
      </w:pPr>
    </w:tblStylePr>
    <w:tblStylePr w:type="seCell">
      <w:pPr>
        <w:spacing w:line="240" w:lineRule="auto"/>
      </w:pPr>
    </w:tblStylePr>
    <w:tblStylePr w:type="swCell">
      <w:pPr>
        <w:spacing w:line="240" w:lineRule="auto"/>
      </w:pPr>
    </w:tblStylePr>
  </w:style>
  <w:style w:type="table" w:styleId="-1">
    <w:name w:val="Table List 1"/>
    <w:basedOn w:val="a3"/>
    <w:rsid w:val="00367B39"/>
    <w:pPr>
      <w:spacing w:line="360" w:lineRule="auto"/>
    </w:pPr>
    <w:rPr>
      <w:rFonts w:ascii="Times New Roman" w:eastAsia="Times New Roman" w:hAnsi="Times New Roman" w:cs="Book Antiqu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2">
    <w:name w:val="Table List 2"/>
    <w:basedOn w:val="a3"/>
    <w:rsid w:val="00367B39"/>
    <w:pPr>
      <w:spacing w:line="360" w:lineRule="auto"/>
    </w:pPr>
    <w:rPr>
      <w:rFonts w:ascii="Times New Roman" w:eastAsia="Times New Roman" w:hAnsi="Times New Roman" w:cs="Book Antiqua"/>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3">
    <w:name w:val="Table List 3"/>
    <w:basedOn w:val="a3"/>
    <w:rsid w:val="00367B39"/>
    <w:pPr>
      <w:spacing w:line="360" w:lineRule="auto"/>
    </w:pPr>
    <w:rPr>
      <w:rFonts w:ascii="Times New Roman" w:eastAsia="Times New Roman" w:hAnsi="Times New Roman" w:cs="Book Antiqu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color w:val="000080"/>
      </w:rPr>
    </w:tblStylePr>
  </w:style>
  <w:style w:type="table" w:styleId="-4">
    <w:name w:val="Table List 4"/>
    <w:basedOn w:val="a3"/>
    <w:rsid w:val="00367B39"/>
    <w:pPr>
      <w:spacing w:line="360" w:lineRule="auto"/>
    </w:pPr>
    <w:rPr>
      <w:rFonts w:ascii="Times New Roman" w:eastAsia="Times New Roman" w:hAnsi="Times New Roman" w:cs="Book Antiqu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5">
    <w:name w:val="Table List 5"/>
    <w:basedOn w:val="a3"/>
    <w:rsid w:val="00367B39"/>
    <w:pPr>
      <w:spacing w:line="360" w:lineRule="auto"/>
    </w:pPr>
    <w:rPr>
      <w:rFonts w:ascii="Times New Roman" w:eastAsia="Times New Roman" w:hAnsi="Times New Roman" w:cs="Book Antiqu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6">
    <w:name w:val="Table List 6"/>
    <w:basedOn w:val="a3"/>
    <w:rsid w:val="00367B39"/>
    <w:pPr>
      <w:spacing w:line="360" w:lineRule="auto"/>
    </w:pPr>
    <w:rPr>
      <w:rFonts w:ascii="Times New Roman" w:eastAsia="Times New Roman" w:hAnsi="Times New Roman" w:cs="Book Antiqu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7">
    <w:name w:val="Table List 7"/>
    <w:basedOn w:val="a3"/>
    <w:rsid w:val="00367B39"/>
    <w:pPr>
      <w:spacing w:line="360" w:lineRule="auto"/>
    </w:pPr>
    <w:rPr>
      <w:rFonts w:ascii="Times New Roman" w:eastAsia="Times New Roman" w:hAnsi="Times New Roman" w:cs="Book Antiqu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8">
    <w:name w:val="Table List 8"/>
    <w:basedOn w:val="a3"/>
    <w:rsid w:val="00367B39"/>
    <w:pPr>
      <w:spacing w:line="360" w:lineRule="auto"/>
    </w:pPr>
    <w:rPr>
      <w:rFonts w:ascii="Times New Roman" w:eastAsia="Times New Roman" w:hAnsi="Times New Roman" w:cs="Book Antiqu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affffffe">
    <w:name w:val="Table Theme"/>
    <w:basedOn w:val="a3"/>
    <w:rsid w:val="00367B39"/>
    <w:rPr>
      <w:rFonts w:ascii="Times New Roman" w:eastAsia="Times New Roman" w:hAnsi="Times New Roman" w:cs="Book Antiq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8">
    <w:name w:val="Table Colorful 1"/>
    <w:basedOn w:val="a3"/>
    <w:rsid w:val="00367B39"/>
    <w:pPr>
      <w:spacing w:line="360" w:lineRule="auto"/>
    </w:pPr>
    <w:rPr>
      <w:rFonts w:ascii="Times New Roman" w:eastAsia="Times New Roman" w:hAnsi="Times New Roman" w:cs="Book Antiqu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shd w:val="solid" w:color="000000" w:fill="FFFFFF"/>
      </w:tcPr>
    </w:tblStylePr>
    <w:tblStylePr w:type="firstCol">
      <w:rPr>
        <w:b/>
        <w:bCs/>
        <w:i/>
      </w:rPr>
      <w:tblPr/>
      <w:tcPr>
        <w:shd w:val="solid" w:color="000080" w:fill="FFFFFF"/>
      </w:tcPr>
    </w:tblStylePr>
    <w:tblStylePr w:type="nwCell">
      <w:tblPr/>
      <w:tcPr>
        <w:shd w:val="solid" w:color="000000" w:fill="FFFFFF"/>
      </w:tcPr>
    </w:tblStylePr>
    <w:tblStylePr w:type="swCell">
      <w:rPr>
        <w:b/>
        <w:bCs/>
        <w:i w:val="0"/>
      </w:rPr>
    </w:tblStylePr>
  </w:style>
  <w:style w:type="table" w:styleId="2fa">
    <w:name w:val="Table Colorful 2"/>
    <w:basedOn w:val="a3"/>
    <w:rsid w:val="00367B39"/>
    <w:pPr>
      <w:spacing w:line="360" w:lineRule="auto"/>
    </w:pPr>
    <w:rPr>
      <w:rFonts w:ascii="Times New Roman" w:eastAsia="Times New Roman" w:hAnsi="Times New Roman" w:cs="Book Antiqua"/>
    </w:rPr>
    <w:tblPr>
      <w:tblBorders>
        <w:bottom w:val="single" w:sz="12" w:space="0" w:color="000000"/>
      </w:tblBorders>
    </w:tblPr>
    <w:tcPr>
      <w:shd w:val="pct20" w:color="FFFF00" w:fill="FFFFFF"/>
    </w:tcPr>
    <w:tblStylePr w:type="firstRow">
      <w:rPr>
        <w:b/>
        <w:bCs/>
        <w:i/>
        <w:color w:val="FFFFFF"/>
      </w:rPr>
      <w:tblPr/>
      <w:tcPr>
        <w:tcBorders>
          <w:bottom w:val="single" w:sz="12" w:space="0" w:color="000000"/>
        </w:tcBorders>
        <w:shd w:val="solid" w:color="800000" w:fill="FFFFFF"/>
      </w:tcPr>
    </w:tblStylePr>
    <w:tblStylePr w:type="firstCol">
      <w:rPr>
        <w:b/>
        <w:bCs/>
        <w:i/>
      </w:rPr>
    </w:tblStylePr>
    <w:tblStylePr w:type="lastCol">
      <w:tblPr/>
      <w:tcPr>
        <w:shd w:val="solid" w:color="C0C0C0" w:fill="FFFFFF"/>
      </w:tcPr>
    </w:tblStylePr>
    <w:tblStylePr w:type="swCell">
      <w:rPr>
        <w:b/>
        <w:bCs/>
        <w:i w:val="0"/>
      </w:rPr>
    </w:tblStylePr>
  </w:style>
  <w:style w:type="table" w:styleId="3f0">
    <w:name w:val="Table Colorful 3"/>
    <w:basedOn w:val="a3"/>
    <w:rsid w:val="00367B39"/>
    <w:pPr>
      <w:spacing w:line="360" w:lineRule="auto"/>
    </w:pPr>
    <w:rPr>
      <w:rFonts w:ascii="Times New Roman" w:eastAsia="Times New Roman" w:hAnsi="Times New Roman" w:cs="Book Antiqu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customStyle="1" w:styleId="afffffff">
    <w:name w:val="Таблица обычная"/>
    <w:basedOn w:val="a3"/>
    <w:uiPriority w:val="99"/>
    <w:rsid w:val="00367B39"/>
    <w:pPr>
      <w:spacing w:before="20" w:after="20"/>
    </w:pPr>
    <w:rPr>
      <w:rFonts w:ascii="Times New Roman" w:eastAsia="Times New Roman" w:hAnsi="Times New Roman" w:cs="Book Antiq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afffffff0">
    <w:name w:val="Термины и сокращения"/>
    <w:basedOn w:val="a3"/>
    <w:uiPriority w:val="99"/>
    <w:rsid w:val="00367B39"/>
    <w:rPr>
      <w:rFonts w:ascii="Times New Roman" w:eastAsia="Times New Roman" w:hAnsi="Times New Roman" w:cs="Book Antiqua"/>
      <w:sz w:val="24"/>
    </w:rPr>
    <w:tblPr>
      <w:tblCellMar>
        <w:top w:w="57" w:type="dxa"/>
        <w:left w:w="57" w:type="dxa"/>
        <w:right w:w="57" w:type="dxa"/>
      </w:tblCellMar>
    </w:tblPr>
  </w:style>
  <w:style w:type="character" w:customStyle="1" w:styleId="113">
    <w:name w:val="Заголовок 1 Знак1"/>
    <w:rsid w:val="00367B39"/>
    <w:rPr>
      <w:rFonts w:ascii="Cambria" w:eastAsia="Times New Roman" w:hAnsi="Cambria" w:cs="Times New Roman"/>
      <w:b/>
      <w:bCs/>
      <w:sz w:val="32"/>
      <w:szCs w:val="32"/>
    </w:rPr>
  </w:style>
  <w:style w:type="character" w:customStyle="1" w:styleId="216">
    <w:name w:val="Заголовок 2 Знак1"/>
    <w:uiPriority w:val="9"/>
    <w:semiHidden/>
    <w:rsid w:val="00367B39"/>
    <w:rPr>
      <w:rFonts w:ascii="Cambria" w:eastAsia="Times New Roman" w:hAnsi="Cambria" w:cs="Times New Roman"/>
      <w:b/>
      <w:bCs/>
      <w:i/>
      <w:iCs/>
      <w:sz w:val="28"/>
      <w:szCs w:val="28"/>
    </w:rPr>
  </w:style>
  <w:style w:type="character" w:customStyle="1" w:styleId="314">
    <w:name w:val="Заголовок 3 Знак1"/>
    <w:semiHidden/>
    <w:rsid w:val="00367B39"/>
    <w:rPr>
      <w:rFonts w:ascii="Cambria" w:eastAsia="Times New Roman" w:hAnsi="Cambria" w:cs="Times New Roman"/>
      <w:b/>
      <w:bCs/>
      <w:sz w:val="26"/>
      <w:szCs w:val="26"/>
    </w:rPr>
  </w:style>
  <w:style w:type="character" w:customStyle="1" w:styleId="412">
    <w:name w:val="Заголовок 4 Знак1"/>
    <w:semiHidden/>
    <w:rsid w:val="00367B39"/>
    <w:rPr>
      <w:rFonts w:ascii="Calibri" w:eastAsia="Times New Roman" w:hAnsi="Calibri" w:cs="Times New Roman"/>
      <w:b/>
      <w:bCs/>
      <w:sz w:val="28"/>
      <w:szCs w:val="28"/>
    </w:rPr>
  </w:style>
  <w:style w:type="character" w:customStyle="1" w:styleId="512">
    <w:name w:val="Заголовок 5 Знак1"/>
    <w:semiHidden/>
    <w:rsid w:val="00367B39"/>
    <w:rPr>
      <w:rFonts w:ascii="Calibri" w:eastAsia="Times New Roman" w:hAnsi="Calibri" w:cs="Times New Roman"/>
      <w:b/>
      <w:bCs/>
      <w:i/>
      <w:iCs/>
      <w:sz w:val="26"/>
      <w:szCs w:val="26"/>
    </w:rPr>
  </w:style>
  <w:style w:type="character" w:customStyle="1" w:styleId="611">
    <w:name w:val="Заголовок 6 Знак1"/>
    <w:semiHidden/>
    <w:rsid w:val="00367B39"/>
    <w:rPr>
      <w:rFonts w:ascii="Calibri" w:eastAsia="Times New Roman" w:hAnsi="Calibri" w:cs="Times New Roman"/>
      <w:b/>
      <w:bCs/>
      <w:sz w:val="22"/>
      <w:szCs w:val="22"/>
    </w:rPr>
  </w:style>
  <w:style w:type="character" w:customStyle="1" w:styleId="711">
    <w:name w:val="Заголовок 7 Знак1"/>
    <w:semiHidden/>
    <w:rsid w:val="00367B39"/>
    <w:rPr>
      <w:rFonts w:ascii="Calibri" w:eastAsia="Times New Roman" w:hAnsi="Calibri" w:cs="Times New Roman"/>
      <w:sz w:val="24"/>
      <w:szCs w:val="24"/>
    </w:rPr>
  </w:style>
  <w:style w:type="character" w:customStyle="1" w:styleId="811">
    <w:name w:val="Заголовок 8 Знак1"/>
    <w:semiHidden/>
    <w:rsid w:val="00367B39"/>
    <w:rPr>
      <w:rFonts w:ascii="Calibri" w:eastAsia="Times New Roman" w:hAnsi="Calibri" w:cs="Times New Roman"/>
      <w:i/>
      <w:iCs/>
      <w:sz w:val="24"/>
      <w:szCs w:val="24"/>
    </w:rPr>
  </w:style>
  <w:style w:type="character" w:customStyle="1" w:styleId="911">
    <w:name w:val="Заголовок 9 Знак1"/>
    <w:semiHidden/>
    <w:rsid w:val="00367B39"/>
    <w:rPr>
      <w:rFonts w:ascii="Cambria" w:eastAsia="Times New Roman" w:hAnsi="Cambria" w:cs="Times New Roman"/>
      <w:sz w:val="22"/>
      <w:szCs w:val="22"/>
    </w:rPr>
  </w:style>
  <w:style w:type="character" w:customStyle="1" w:styleId="afffffff1">
    <w:name w:val="Без интервала Знак"/>
    <w:link w:val="afffffff2"/>
    <w:uiPriority w:val="1"/>
    <w:rsid w:val="00367B39"/>
    <w:rPr>
      <w:rFonts w:cs="Calibri"/>
      <w:sz w:val="22"/>
      <w:szCs w:val="22"/>
      <w:lang w:eastAsia="en-US"/>
    </w:rPr>
  </w:style>
  <w:style w:type="paragraph" w:styleId="afffffff2">
    <w:name w:val="No Spacing"/>
    <w:link w:val="afffffff1"/>
    <w:uiPriority w:val="1"/>
    <w:qFormat/>
    <w:rsid w:val="00367B39"/>
    <w:rPr>
      <w:rFonts w:cs="Calibri"/>
      <w:sz w:val="22"/>
      <w:szCs w:val="22"/>
      <w:lang w:eastAsia="en-US"/>
    </w:rPr>
  </w:style>
  <w:style w:type="paragraph" w:customStyle="1" w:styleId="ConsPlusNonformat">
    <w:name w:val="ConsPlusNonformat"/>
    <w:uiPriority w:val="99"/>
    <w:rsid w:val="00367B39"/>
    <w:pPr>
      <w:widowControl w:val="0"/>
    </w:pPr>
    <w:rPr>
      <w:rFonts w:ascii="Courier New" w:eastAsia="Times New Roman" w:hAnsi="Courier New" w:cs="Courier New"/>
    </w:rPr>
  </w:style>
  <w:style w:type="character" w:customStyle="1" w:styleId="afffffff3">
    <w:name w:val="Таблицы (моноширинный) Знак"/>
    <w:link w:val="afffffff4"/>
    <w:rsid w:val="00367B39"/>
    <w:rPr>
      <w:rFonts w:ascii="Courier New" w:hAnsi="Courier New" w:cs="Courier New"/>
      <w:sz w:val="22"/>
      <w:szCs w:val="22"/>
    </w:rPr>
  </w:style>
  <w:style w:type="paragraph" w:customStyle="1" w:styleId="afffffff4">
    <w:name w:val="Таблицы (моноширинный)"/>
    <w:basedOn w:val="a0"/>
    <w:next w:val="a0"/>
    <w:link w:val="afffffff3"/>
    <w:rsid w:val="00367B39"/>
    <w:pPr>
      <w:widowControl w:val="0"/>
      <w:jc w:val="both"/>
    </w:pPr>
    <w:rPr>
      <w:rFonts w:ascii="Courier New" w:eastAsia="Calibri" w:hAnsi="Courier New" w:cs="Courier New"/>
      <w:sz w:val="22"/>
      <w:szCs w:val="22"/>
    </w:rPr>
  </w:style>
  <w:style w:type="character" w:customStyle="1" w:styleId="basictext">
    <w:name w:val="basic_text Знак"/>
    <w:link w:val="basictext0"/>
    <w:rsid w:val="00367B39"/>
    <w:rPr>
      <w:sz w:val="24"/>
      <w:szCs w:val="28"/>
      <w:lang w:eastAsia="ja-JP"/>
    </w:rPr>
  </w:style>
  <w:style w:type="paragraph" w:customStyle="1" w:styleId="basictext0">
    <w:name w:val="basic_text"/>
    <w:basedOn w:val="a0"/>
    <w:link w:val="basictext"/>
    <w:rsid w:val="00367B39"/>
    <w:pPr>
      <w:spacing w:after="120" w:line="360" w:lineRule="auto"/>
      <w:ind w:firstLine="709"/>
      <w:jc w:val="both"/>
    </w:pPr>
    <w:rPr>
      <w:rFonts w:ascii="Calibri" w:eastAsia="Calibri" w:hAnsi="Calibri"/>
      <w:szCs w:val="28"/>
      <w:lang w:eastAsia="ja-JP"/>
    </w:rPr>
  </w:style>
  <w:style w:type="character" w:customStyle="1" w:styleId="list10">
    <w:name w:val="list_1 Знак"/>
    <w:link w:val="list1"/>
    <w:rsid w:val="00367B39"/>
    <w:rPr>
      <w:sz w:val="24"/>
      <w:szCs w:val="28"/>
      <w:lang w:eastAsia="ja-JP"/>
    </w:rPr>
  </w:style>
  <w:style w:type="paragraph" w:customStyle="1" w:styleId="list1">
    <w:name w:val="list_1"/>
    <w:basedOn w:val="basictext0"/>
    <w:link w:val="list10"/>
    <w:qFormat/>
    <w:rsid w:val="00367B39"/>
    <w:pPr>
      <w:numPr>
        <w:numId w:val="7"/>
      </w:numPr>
    </w:pPr>
  </w:style>
  <w:style w:type="paragraph" w:customStyle="1" w:styleId="111">
    <w:name w:val="111"/>
    <w:basedOn w:val="affff4"/>
    <w:qFormat/>
    <w:rsid w:val="00367B39"/>
    <w:pPr>
      <w:widowControl/>
      <w:numPr>
        <w:numId w:val="9"/>
      </w:numPr>
      <w:tabs>
        <w:tab w:val="num" w:pos="360"/>
        <w:tab w:val="left" w:pos="426"/>
        <w:tab w:val="left" w:pos="709"/>
      </w:tabs>
      <w:spacing w:before="120" w:line="240" w:lineRule="auto"/>
      <w:ind w:left="283" w:firstLine="0"/>
      <w:jc w:val="center"/>
    </w:pPr>
    <w:rPr>
      <w:b/>
      <w:szCs w:val="28"/>
    </w:rPr>
  </w:style>
  <w:style w:type="paragraph" w:customStyle="1" w:styleId="222">
    <w:name w:val="222"/>
    <w:basedOn w:val="affff4"/>
    <w:qFormat/>
    <w:rsid w:val="00367B39"/>
    <w:pPr>
      <w:widowControl/>
      <w:numPr>
        <w:ilvl w:val="1"/>
        <w:numId w:val="9"/>
      </w:numPr>
      <w:tabs>
        <w:tab w:val="left" w:pos="1134"/>
      </w:tabs>
      <w:spacing w:after="0" w:line="240" w:lineRule="auto"/>
      <w:jc w:val="both"/>
    </w:pPr>
    <w:rPr>
      <w:szCs w:val="28"/>
    </w:rPr>
  </w:style>
  <w:style w:type="character" w:customStyle="1" w:styleId="3330">
    <w:name w:val="333 Знак"/>
    <w:basedOn w:val="a2"/>
    <w:link w:val="333"/>
    <w:rsid w:val="00367B39"/>
    <w:rPr>
      <w:sz w:val="28"/>
      <w:szCs w:val="28"/>
    </w:rPr>
  </w:style>
  <w:style w:type="paragraph" w:customStyle="1" w:styleId="333">
    <w:name w:val="333"/>
    <w:basedOn w:val="222"/>
    <w:link w:val="3330"/>
    <w:qFormat/>
    <w:rsid w:val="00367B39"/>
    <w:pPr>
      <w:numPr>
        <w:ilvl w:val="2"/>
      </w:numPr>
    </w:pPr>
    <w:rPr>
      <w:rFonts w:ascii="Calibri" w:eastAsia="Calibri" w:hAnsi="Calibri"/>
    </w:rPr>
  </w:style>
  <w:style w:type="paragraph" w:customStyle="1" w:styleId="msonormalmailrucssattributepostfix">
    <w:name w:val="msonormal_mailru_css_attribute_postfix"/>
    <w:rsid w:val="00367B39"/>
    <w:pPr>
      <w:pBdr>
        <w:top w:val="none" w:sz="96" w:space="31" w:color="FFFFFF"/>
        <w:left w:val="none" w:sz="96" w:space="31" w:color="FFFFFF"/>
        <w:bottom w:val="none" w:sz="96" w:space="31" w:color="FFFFFF"/>
        <w:right w:val="none" w:sz="96" w:space="31" w:color="FFFFFF"/>
      </w:pBdr>
      <w:spacing w:before="100" w:after="100"/>
    </w:pPr>
    <w:rPr>
      <w:rFonts w:ascii="Times New Roman" w:eastAsia="Times New Roman" w:hAnsi="Times New Roman"/>
      <w:color w:val="000000"/>
      <w:sz w:val="24"/>
      <w:szCs w:val="24"/>
    </w:rPr>
  </w:style>
  <w:style w:type="paragraph" w:customStyle="1" w:styleId="afffffff5">
    <w:name w:val="Пункт"/>
    <w:basedOn w:val="a0"/>
    <w:rsid w:val="00367B39"/>
    <w:pPr>
      <w:tabs>
        <w:tab w:val="num" w:pos="1980"/>
      </w:tabs>
      <w:ind w:left="1404" w:hanging="504"/>
      <w:jc w:val="both"/>
    </w:pPr>
  </w:style>
  <w:style w:type="paragraph" w:customStyle="1" w:styleId="Style2">
    <w:name w:val="Style2"/>
    <w:basedOn w:val="a0"/>
    <w:rsid w:val="00367B39"/>
    <w:pPr>
      <w:widowControl w:val="0"/>
    </w:pPr>
  </w:style>
  <w:style w:type="character" w:customStyle="1" w:styleId="ae">
    <w:name w:val="Обычный (Интернет) Знак"/>
    <w:link w:val="ad"/>
    <w:rsid w:val="00367B39"/>
    <w:rPr>
      <w:rFonts w:ascii="Times New Roman" w:eastAsia="Times New Roman" w:hAnsi="Times New Roman"/>
      <w:sz w:val="24"/>
      <w:szCs w:val="24"/>
    </w:rPr>
  </w:style>
  <w:style w:type="paragraph" w:customStyle="1" w:styleId="Standard">
    <w:name w:val="Standard"/>
    <w:qFormat/>
    <w:rsid w:val="00367B39"/>
    <w:pPr>
      <w:widowControl w:val="0"/>
    </w:pPr>
    <w:rPr>
      <w:rFonts w:eastAsia="Segoe UI" w:cs="Tahoma"/>
      <w:color w:val="000000"/>
      <w:sz w:val="24"/>
      <w:szCs w:val="24"/>
    </w:rPr>
  </w:style>
  <w:style w:type="paragraph" w:customStyle="1" w:styleId="1ff9">
    <w:name w:val="Обычный отступ1"/>
    <w:basedOn w:val="a0"/>
    <w:uiPriority w:val="99"/>
    <w:rsid w:val="00367B39"/>
    <w:pPr>
      <w:spacing w:after="60"/>
      <w:ind w:left="708"/>
      <w:jc w:val="both"/>
    </w:pPr>
    <w:rPr>
      <w:lang w:eastAsia="zh-CN"/>
    </w:rPr>
  </w:style>
  <w:style w:type="character" w:customStyle="1" w:styleId="2fb">
    <w:name w:val="Неразрешенное упоминание2"/>
    <w:basedOn w:val="a2"/>
    <w:uiPriority w:val="99"/>
    <w:semiHidden/>
    <w:unhideWhenUsed/>
    <w:rsid w:val="00367B39"/>
    <w:rPr>
      <w:color w:val="605E5C"/>
      <w:shd w:val="clear" w:color="auto" w:fill="E1DFDD"/>
    </w:rPr>
  </w:style>
  <w:style w:type="paragraph" w:customStyle="1" w:styleId="1ffa">
    <w:name w:val="Обычный1"/>
    <w:rsid w:val="00367B39"/>
    <w:rPr>
      <w:rFonts w:ascii="Liberation Serif" w:eastAsia="Liberation Serif" w:hAnsi="Liberation Serif" w:cs="Liberation Serif"/>
      <w:sz w:val="24"/>
      <w:szCs w:val="24"/>
    </w:rPr>
  </w:style>
  <w:style w:type="paragraph" w:customStyle="1" w:styleId="s16">
    <w:name w:val="s_16"/>
    <w:basedOn w:val="a0"/>
    <w:rsid w:val="00367B39"/>
    <w:pPr>
      <w:spacing w:before="100" w:beforeAutospacing="1" w:after="100" w:afterAutospacing="1"/>
    </w:pPr>
  </w:style>
  <w:style w:type="paragraph" w:customStyle="1" w:styleId="empty">
    <w:name w:val="empty"/>
    <w:basedOn w:val="a0"/>
    <w:rsid w:val="00367B39"/>
    <w:pPr>
      <w:spacing w:before="100" w:beforeAutospacing="1" w:after="100" w:afterAutospacing="1"/>
    </w:pPr>
  </w:style>
  <w:style w:type="table" w:customStyle="1" w:styleId="1ffb">
    <w:name w:val="Сетка таблицы1"/>
    <w:basedOn w:val="a3"/>
    <w:next w:val="afd"/>
    <w:uiPriority w:val="39"/>
    <w:rsid w:val="00367B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ectioninfo2">
    <w:name w:val="section__info2"/>
    <w:basedOn w:val="a2"/>
    <w:rsid w:val="00367B39"/>
    <w:rPr>
      <w:vanish w:val="0"/>
      <w:sz w:val="24"/>
      <w:szCs w:val="24"/>
    </w:rPr>
  </w:style>
  <w:style w:type="table" w:customStyle="1" w:styleId="181">
    <w:name w:val="Сетка таблицы181"/>
    <w:basedOn w:val="a3"/>
    <w:uiPriority w:val="59"/>
    <w:rsid w:val="00367B39"/>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ffc">
    <w:name w:val="Знак1"/>
    <w:basedOn w:val="a0"/>
    <w:next w:val="affff7"/>
    <w:link w:val="afffffff6"/>
    <w:qFormat/>
    <w:rsid w:val="00367B39"/>
    <w:pPr>
      <w:ind w:firstLine="709"/>
      <w:jc w:val="center"/>
    </w:pPr>
    <w:rPr>
      <w:b/>
      <w:i/>
      <w:sz w:val="20"/>
      <w:szCs w:val="20"/>
    </w:rPr>
  </w:style>
  <w:style w:type="character" w:customStyle="1" w:styleId="afffffff6">
    <w:name w:val="Название Знак"/>
    <w:link w:val="1ffc"/>
    <w:rsid w:val="00367B39"/>
    <w:rPr>
      <w:rFonts w:ascii="Times New Roman" w:eastAsia="Times New Roman" w:hAnsi="Times New Roman"/>
      <w:b/>
      <w:i/>
    </w:rPr>
  </w:style>
  <w:style w:type="paragraph" w:customStyle="1" w:styleId="afffffff7">
    <w:name w:val="Нормальный (таблица)"/>
    <w:basedOn w:val="a0"/>
    <w:next w:val="a0"/>
    <w:uiPriority w:val="99"/>
    <w:rsid w:val="00367B39"/>
    <w:pPr>
      <w:widowControl w:val="0"/>
      <w:jc w:val="both"/>
    </w:pPr>
    <w:rPr>
      <w:rFonts w:ascii="Times New Roman CYR" w:hAnsi="Times New Roman CYR" w:cs="Times New Roman CYR"/>
    </w:rPr>
  </w:style>
  <w:style w:type="character" w:customStyle="1" w:styleId="afffffff8">
    <w:name w:val="Гипертекстовая ссылка"/>
    <w:uiPriority w:val="99"/>
    <w:rsid w:val="00367B39"/>
    <w:rPr>
      <w:rFonts w:cs="Times New Roman"/>
      <w:b w:val="0"/>
      <w:color w:val="106BBE"/>
    </w:rPr>
  </w:style>
  <w:style w:type="character" w:customStyle="1" w:styleId="3f1">
    <w:name w:val="Неразрешенное упоминание3"/>
    <w:basedOn w:val="a2"/>
    <w:uiPriority w:val="99"/>
    <w:semiHidden/>
    <w:unhideWhenUsed/>
    <w:rsid w:val="00382F48"/>
    <w:rPr>
      <w:color w:val="605E5C"/>
      <w:shd w:val="clear" w:color="auto" w:fill="E1DFDD"/>
    </w:rPr>
  </w:style>
  <w:style w:type="paragraph" w:customStyle="1" w:styleId="TableParagraph">
    <w:name w:val="Table Paragraph"/>
    <w:basedOn w:val="a0"/>
    <w:uiPriority w:val="1"/>
    <w:qFormat/>
    <w:rsid w:val="00E50D4F"/>
    <w:pPr>
      <w:widowControl w:val="0"/>
      <w:autoSpaceDE w:val="0"/>
      <w:autoSpaceDN w:val="0"/>
      <w:ind w:left="200"/>
    </w:pPr>
    <w:rPr>
      <w:sz w:val="22"/>
      <w:szCs w:val="22"/>
      <w:lang w:bidi="ru-RU"/>
    </w:rPr>
  </w:style>
  <w:style w:type="character" w:customStyle="1" w:styleId="apple-style-span">
    <w:name w:val="apple-style-span"/>
    <w:basedOn w:val="a2"/>
    <w:rsid w:val="00E50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37096">
      <w:bodyDiv w:val="1"/>
      <w:marLeft w:val="0"/>
      <w:marRight w:val="0"/>
      <w:marTop w:val="0"/>
      <w:marBottom w:val="0"/>
      <w:divBdr>
        <w:top w:val="none" w:sz="0" w:space="0" w:color="auto"/>
        <w:left w:val="none" w:sz="0" w:space="0" w:color="auto"/>
        <w:bottom w:val="none" w:sz="0" w:space="0" w:color="auto"/>
        <w:right w:val="none" w:sz="0" w:space="0" w:color="auto"/>
      </w:divBdr>
    </w:div>
    <w:div w:id="61421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88083/0" TargetMode="External"/><Relationship Id="rId13" Type="http://schemas.openxmlformats.org/officeDocument/2006/relationships/hyperlink" Target="mailto:ekaterin_internat@mtsr.omskportal.ru"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MLAW;n=129338;fld=134;dst=10018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9D3A6-EF59-4D96-92A4-0C5AE55D4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6074</Words>
  <Characters>34623</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ЦГЗ ЕАО</Company>
  <LinksUpToDate>false</LinksUpToDate>
  <CharactersWithSpaces>40616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ulyanovagz@post.eao.ru</dc:creator>
  <cp:lastModifiedBy>Admine</cp:lastModifiedBy>
  <cp:revision>7</cp:revision>
  <cp:lastPrinted>2025-03-27T02:27:00Z</cp:lastPrinted>
  <dcterms:created xsi:type="dcterms:W3CDTF">2026-06-29T08:46:00Z</dcterms:created>
  <dcterms:modified xsi:type="dcterms:W3CDTF">2026-06-29T08:49:00Z</dcterms:modified>
</cp:coreProperties>
</file>