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AFA4" w14:textId="77777777" w:rsidR="00A63F48" w:rsidRPr="00825407" w:rsidRDefault="005C686F" w:rsidP="00613FC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25407">
        <w:rPr>
          <w:rFonts w:ascii="Times New Roman" w:eastAsia="Times New Roman" w:hAnsi="Times New Roman"/>
          <w:b/>
          <w:bCs/>
        </w:rPr>
        <w:t>Техническое задание</w:t>
      </w:r>
    </w:p>
    <w:p w14:paraId="229E188C" w14:textId="619D9D7D" w:rsidR="00C05159" w:rsidRPr="00825407" w:rsidRDefault="007C1DED" w:rsidP="00613FC5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825407">
        <w:rPr>
          <w:rFonts w:ascii="Times New Roman" w:hAnsi="Times New Roman"/>
          <w:b/>
          <w:bCs/>
        </w:rPr>
        <w:t>на п</w:t>
      </w:r>
      <w:r w:rsidR="00C05159" w:rsidRPr="00825407">
        <w:rPr>
          <w:rFonts w:ascii="Times New Roman" w:hAnsi="Times New Roman"/>
          <w:b/>
          <w:bCs/>
        </w:rPr>
        <w:t xml:space="preserve">оставку </w:t>
      </w:r>
      <w:r w:rsidR="005F31E7" w:rsidRPr="00825407">
        <w:rPr>
          <w:rFonts w:ascii="Times New Roman" w:hAnsi="Times New Roman"/>
          <w:b/>
          <w:bCs/>
        </w:rPr>
        <w:t>филе минтая</w:t>
      </w:r>
    </w:p>
    <w:p w14:paraId="2373E95B" w14:textId="77777777" w:rsidR="005C3E1B" w:rsidRPr="00825407" w:rsidRDefault="005C3E1B" w:rsidP="00613FC5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DB5B336" w14:textId="2926F5A8" w:rsidR="006840C0" w:rsidRPr="00825407" w:rsidRDefault="005C686F" w:rsidP="00613FC5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82540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0C0" w:rsidRPr="00825407">
        <w:rPr>
          <w:rFonts w:ascii="Times New Roman" w:eastAsia="Times New Roman" w:hAnsi="Times New Roman"/>
          <w:b/>
          <w:bCs/>
          <w:lang w:eastAsia="ru-RU"/>
        </w:rPr>
        <w:t>1.</w:t>
      </w:r>
      <w:r w:rsidR="006840C0" w:rsidRPr="00825407">
        <w:rPr>
          <w:rFonts w:ascii="Times New Roman" w:eastAsia="Times New Roman" w:hAnsi="Times New Roman"/>
          <w:b/>
          <w:bCs/>
        </w:rPr>
        <w:t>Объем закупки.</w:t>
      </w:r>
    </w:p>
    <w:p w14:paraId="49B39B3E" w14:textId="30F68E16" w:rsidR="00A63F48" w:rsidRPr="00825407" w:rsidRDefault="00A63F48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tbl>
      <w:tblPr>
        <w:tblStyle w:val="16"/>
        <w:tblW w:w="5000" w:type="pct"/>
        <w:tblInd w:w="137" w:type="dxa"/>
        <w:tblLook w:val="04A0" w:firstRow="1" w:lastRow="0" w:firstColumn="1" w:lastColumn="0" w:noHBand="0" w:noVBand="1"/>
      </w:tblPr>
      <w:tblGrid>
        <w:gridCol w:w="560"/>
        <w:gridCol w:w="1725"/>
        <w:gridCol w:w="1371"/>
        <w:gridCol w:w="4418"/>
        <w:gridCol w:w="1060"/>
        <w:gridCol w:w="637"/>
      </w:tblGrid>
      <w:tr w:rsidR="00A87138" w:rsidRPr="00825407" w14:paraId="30CE2127" w14:textId="77777777" w:rsidTr="00613FC5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E8F5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75746274"/>
            <w:r w:rsidRPr="00825407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B1FC3B7" w14:textId="77777777" w:rsidR="00A87138" w:rsidRPr="00825407" w:rsidRDefault="00A87138" w:rsidP="00613F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0C9C" w14:textId="77777777" w:rsidR="00A87138" w:rsidRPr="00825407" w:rsidRDefault="00A87138" w:rsidP="00613F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A14D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DEA4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00FC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7740A15B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09C9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5C3322E2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A87138" w:rsidRPr="00825407" w14:paraId="16FA4A8E" w14:textId="77777777" w:rsidTr="00613FC5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1F8" w14:textId="77777777" w:rsidR="00A87138" w:rsidRPr="00825407" w:rsidRDefault="00A87138" w:rsidP="00613FC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87E6" w14:textId="0CB45682" w:rsidR="00A87138" w:rsidRPr="00825407" w:rsidRDefault="005F31E7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Филе Минтая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677" w14:textId="79C7C11E" w:rsidR="00A87138" w:rsidRPr="00825407" w:rsidRDefault="00613FC5" w:rsidP="00613FC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10.20.14.120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777" w14:textId="4A38FED2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 xml:space="preserve">Соответствует требованиям: ГОСТ </w:t>
            </w:r>
            <w:r w:rsidR="008462B2" w:rsidRPr="00825407">
              <w:rPr>
                <w:rFonts w:ascii="Times New Roman" w:eastAsia="Times New Roman" w:hAnsi="Times New Roman"/>
                <w:lang w:eastAsia="ru-RU"/>
              </w:rPr>
              <w:t xml:space="preserve">35273-2025 </w:t>
            </w:r>
            <w:r w:rsidRPr="00825407">
              <w:rPr>
                <w:rFonts w:ascii="Times New Roman" w:eastAsia="Times New Roman" w:hAnsi="Times New Roman"/>
                <w:lang w:eastAsia="ru-RU"/>
              </w:rPr>
              <w:t>Рыба мороженая. Технические условия и/или ТУ производителя</w:t>
            </w:r>
          </w:p>
          <w:p w14:paraId="60D78845" w14:textId="3CFE3B12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Вид- Филе минтая без кожи и костей</w:t>
            </w:r>
          </w:p>
          <w:p w14:paraId="4793A951" w14:textId="16FD832F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 xml:space="preserve">Термическое состояние: свежемороженое </w:t>
            </w:r>
          </w:p>
          <w:p w14:paraId="06D351A2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 xml:space="preserve">Сорт: не ниже первого, </w:t>
            </w:r>
          </w:p>
          <w:p w14:paraId="73EF7915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Внешний вид: Поверхность чистая, рыбы отделены друг от друга</w:t>
            </w:r>
          </w:p>
          <w:p w14:paraId="4505148A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Запах после размораживания: Свойственный свежей рыбе, без посторонних запахов,</w:t>
            </w:r>
          </w:p>
          <w:p w14:paraId="6EF1B9FD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Вкус: свойственный данному виду рыбы, без постороннего привкуса</w:t>
            </w:r>
          </w:p>
          <w:p w14:paraId="4A79002B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1F0842C5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24D42E6A" w14:textId="77777777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D031F96" w14:textId="003C4FF6" w:rsidR="00613FC5" w:rsidRPr="00825407" w:rsidRDefault="00613FC5" w:rsidP="00613FC5">
            <w:pPr>
              <w:spacing w:after="0" w:line="240" w:lineRule="auto"/>
              <w:ind w:firstLine="22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Фасовка: не более 1 кг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BA53" w14:textId="296085DC" w:rsidR="00A87138" w:rsidRPr="00825407" w:rsidRDefault="00825407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8670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CD28" w14:textId="77777777" w:rsidR="00A87138" w:rsidRPr="00825407" w:rsidRDefault="00A87138" w:rsidP="0061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454BACA" w14:textId="19C4DD69" w:rsidR="00E84C62" w:rsidRPr="00825407" w:rsidRDefault="00E84C62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00914D7D" w14:textId="77777777" w:rsidR="005C3E1B" w:rsidRPr="00825407" w:rsidRDefault="005C3E1B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6D5BB596" w14:textId="6D7E3B1C" w:rsidR="00C94639" w:rsidRPr="00825407" w:rsidRDefault="00C94639" w:rsidP="00613FC5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r w:rsidRPr="00825407">
        <w:rPr>
          <w:rFonts w:ascii="Times New Roman" w:hAnsi="Times New Roman"/>
          <w:b/>
        </w:rPr>
        <w:t xml:space="preserve">2. </w:t>
      </w:r>
      <w:r w:rsidR="005C686F" w:rsidRPr="00825407">
        <w:rPr>
          <w:rFonts w:ascii="Times New Roman" w:hAnsi="Times New Roman"/>
          <w:b/>
        </w:rPr>
        <w:t>Мест</w:t>
      </w:r>
      <w:r w:rsidR="006E57DE" w:rsidRPr="00825407">
        <w:rPr>
          <w:rFonts w:ascii="Times New Roman" w:hAnsi="Times New Roman"/>
          <w:b/>
        </w:rPr>
        <w:t>а</w:t>
      </w:r>
      <w:r w:rsidR="005C686F" w:rsidRPr="00825407">
        <w:rPr>
          <w:rFonts w:ascii="Times New Roman" w:hAnsi="Times New Roman"/>
          <w:b/>
        </w:rPr>
        <w:t xml:space="preserve"> поставки</w:t>
      </w:r>
      <w:r w:rsidR="00DA60BA" w:rsidRPr="00825407">
        <w:rPr>
          <w:rFonts w:ascii="Times New Roman" w:hAnsi="Times New Roman"/>
          <w:b/>
        </w:rPr>
        <w:t xml:space="preserve"> товара</w:t>
      </w:r>
      <w:r w:rsidR="005C686F" w:rsidRPr="00825407">
        <w:rPr>
          <w:rFonts w:ascii="Times New Roman" w:hAnsi="Times New Roman"/>
          <w:b/>
        </w:rPr>
        <w:t>:</w:t>
      </w:r>
    </w:p>
    <w:tbl>
      <w:tblPr>
        <w:tblW w:w="10122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4661"/>
        <w:gridCol w:w="4909"/>
      </w:tblGrid>
      <w:tr w:rsidR="00825407" w:rsidRPr="00825407" w14:paraId="69744352" w14:textId="77777777" w:rsidTr="00825407">
        <w:trPr>
          <w:trHeight w:val="300"/>
          <w:tblHeader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82D41" w14:textId="77777777" w:rsidR="00825407" w:rsidRPr="00825407" w:rsidRDefault="00825407" w:rsidP="00825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</w:pPr>
            <w:bookmarkStart w:id="1" w:name="_Hlk234251911"/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№</w:t>
            </w:r>
          </w:p>
          <w:p w14:paraId="33DCEC8F" w14:textId="77777777" w:rsidR="00825407" w:rsidRPr="00825407" w:rsidRDefault="00825407" w:rsidP="00825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п/п</w:t>
            </w: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3D6BEA8A" w14:textId="77777777" w:rsidR="00825407" w:rsidRPr="00825407" w:rsidRDefault="00825407" w:rsidP="00825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701179A3" w14:textId="77777777" w:rsidR="00825407" w:rsidRPr="00825407" w:rsidRDefault="00825407" w:rsidP="008254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825407" w:rsidRPr="00825407" w14:paraId="581492EB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78A37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8E294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"ГИМНАЗИЯ №4"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BD1BB8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Афанасьева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26</w:t>
            </w:r>
          </w:p>
        </w:tc>
      </w:tr>
      <w:tr w:rsidR="00825407" w:rsidRPr="00825407" w14:paraId="20E16B9F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552FE4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1B149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25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4F1F21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Мичурина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27А</w:t>
            </w:r>
          </w:p>
        </w:tc>
      </w:tr>
      <w:tr w:rsidR="00825407" w:rsidRPr="00825407" w14:paraId="1A37989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EA71A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715F02C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58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FABBB27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Абашева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3А</w:t>
            </w:r>
          </w:p>
        </w:tc>
      </w:tr>
      <w:tr w:rsidR="00825407" w:rsidRPr="00825407" w14:paraId="54685601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6A9E2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9101DB0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64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4FD9E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Есенина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20</w:t>
            </w:r>
          </w:p>
        </w:tc>
      </w:tr>
      <w:tr w:rsidR="00825407" w:rsidRPr="00825407" w14:paraId="69EE2D53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B83656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309502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№26 ИМЕНИ В.И. КУГАЕВА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54592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Тельмана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109В</w:t>
            </w:r>
          </w:p>
        </w:tc>
      </w:tr>
      <w:tr w:rsidR="00825407" w:rsidRPr="00825407" w14:paraId="3DD4469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4DAD67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0249F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 СОШ № 46"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EDC8B2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Пушкина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59</w:t>
            </w:r>
          </w:p>
        </w:tc>
      </w:tr>
      <w:tr w:rsidR="00825407" w:rsidRPr="00825407" w14:paraId="51841575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A5EC40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F65065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"БРЯНСКИЙ ГОРОДСКОЙ ЛИЦЕЙ №2 ИМ. М.В. ЛОМОНОСОВА"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1B17FE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22 Съезда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Кпсс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6</w:t>
            </w:r>
          </w:p>
        </w:tc>
      </w:tr>
      <w:tr w:rsidR="00825407" w:rsidRPr="00825407" w14:paraId="61620FA3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381C38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9F6DB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"БРЯНСКИЙ ГОРОДСКОЙ ЛИЦЕЙ №2 ИМ. М.В. ЛОМОНОСОВА" корпус 2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14078A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241010, Брянская область, г. Брянск, ул. Татьяны Николаевой, стр. 1</w:t>
            </w:r>
          </w:p>
        </w:tc>
      </w:tr>
      <w:tr w:rsidR="00825407" w:rsidRPr="00825407" w14:paraId="12E4DE19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EC00D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D1A726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"ГИМНАЗИЯ № 2"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AA40F1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Медведева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20</w:t>
            </w:r>
          </w:p>
        </w:tc>
      </w:tr>
      <w:tr w:rsidR="00825407" w:rsidRPr="00825407" w14:paraId="012B8C26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2923A5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249647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"ГИМНАЗИЯ №5"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4A0A01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мкр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56</w:t>
            </w:r>
          </w:p>
        </w:tc>
      </w:tr>
      <w:tr w:rsidR="00825407" w:rsidRPr="00825407" w14:paraId="028CEBE9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AC3AD5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05A03F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Муниципальное бюджетное общеобразовательное учреждение "Гимназия № 5/2"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 xml:space="preserve">(П) 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566F5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241023,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76FA7CA6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г Брянск,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Бежицкая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187</w:t>
            </w:r>
          </w:p>
        </w:tc>
      </w:tr>
      <w:tr w:rsidR="00825407" w:rsidRPr="00825407" w14:paraId="3B84A053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430A0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DE3C9B0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63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6BD697C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241017,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Вокзальная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162</w:t>
            </w:r>
          </w:p>
        </w:tc>
      </w:tr>
      <w:tr w:rsidR="00825407" w:rsidRPr="00825407" w14:paraId="113D0747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0767AB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920EAF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14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EE278B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Ульянова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118</w:t>
            </w:r>
          </w:p>
        </w:tc>
      </w:tr>
      <w:tr w:rsidR="00825407" w:rsidRPr="00825407" w14:paraId="74775352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CF4A0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C51830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21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E1D7D57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241025,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6C5E307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Брянск г, Магистральный пер, дом № 1</w:t>
            </w:r>
          </w:p>
        </w:tc>
      </w:tr>
      <w:tr w:rsidR="00825407" w:rsidRPr="00825407" w14:paraId="23104D57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C4733E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B85CE2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74212E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CDBB08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г Брянск,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Островского, дом № 77</w:t>
            </w:r>
          </w:p>
        </w:tc>
      </w:tr>
      <w:tr w:rsidR="00825407" w:rsidRPr="00825407" w14:paraId="44A92CC2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3C6B7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9B3897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39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CD6D81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792CBF0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Куйбышева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101А</w:t>
            </w:r>
          </w:p>
        </w:tc>
      </w:tr>
      <w:tr w:rsidR="00825407" w:rsidRPr="00825407" w14:paraId="009DDDD8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26F7C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6FB627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42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4FCF6F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779A96F3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Марии Ульяновой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</w:t>
            </w:r>
          </w:p>
        </w:tc>
      </w:tr>
      <w:tr w:rsidR="00825407" w:rsidRPr="00825407" w14:paraId="6ADD86CD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45ACB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62C07D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43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235D69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241040,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56753E2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Отрадная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23</w:t>
            </w:r>
          </w:p>
        </w:tc>
      </w:tr>
      <w:tr w:rsidR="00825407" w:rsidRPr="00825407" w14:paraId="3C277D54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89484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0A5C11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Муниципальное бюджетное учреждение средняя общеобразовательная школа № 53/2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EDD3F7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2BE99C8C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Брянск гул. Островского, 77</w:t>
            </w:r>
          </w:p>
        </w:tc>
      </w:tr>
      <w:tr w:rsidR="00825407" w:rsidRPr="00825407" w14:paraId="4321CBE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FFCA85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092356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61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29D7DF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241027,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2EF68A3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71</w:t>
            </w:r>
          </w:p>
        </w:tc>
      </w:tr>
      <w:tr w:rsidR="00825407" w:rsidRPr="00825407" w14:paraId="06B4D047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942C8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A3938D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 67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A60581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1D2099B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Орловская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26А</w:t>
            </w:r>
          </w:p>
        </w:tc>
      </w:tr>
      <w:tr w:rsidR="00825407" w:rsidRPr="00825407" w14:paraId="14D8C15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A6F760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6D17E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№11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3C018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214038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22 Съезда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Кпсс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25</w:t>
            </w:r>
          </w:p>
        </w:tc>
      </w:tr>
      <w:tr w:rsidR="00825407" w:rsidRPr="00825407" w14:paraId="543DF394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7EECC4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24E0F3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№13 ИМЕНИ ГЕРОЯ СОВЕТСКОГО СОЮЗА И.Б.КАТУНИНА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7A9AB8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63266D5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Литейная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29</w:t>
            </w:r>
          </w:p>
        </w:tc>
      </w:tr>
      <w:tr w:rsidR="00825407" w:rsidRPr="00825407" w14:paraId="344B6FC9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B66575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B5F1A8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№17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A89DC3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5D26A79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Клинцовская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61</w:t>
            </w:r>
          </w:p>
        </w:tc>
      </w:tr>
      <w:tr w:rsidR="00825407" w:rsidRPr="00825407" w14:paraId="21965B5D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C44F7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ABE947D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№52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C537AA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1995C43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Ленинградская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24</w:t>
            </w:r>
          </w:p>
        </w:tc>
      </w:tr>
      <w:tr w:rsidR="00825407" w:rsidRPr="00825407" w14:paraId="5AA0835C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3BB449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D80228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№53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B92587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04E18463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Брянск г, Северный пер, дом № 58</w:t>
            </w:r>
          </w:p>
        </w:tc>
      </w:tr>
      <w:tr w:rsidR="00825407" w:rsidRPr="00825407" w14:paraId="6B6BB839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DC3F8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E7D24F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№66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1FFB6D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3A15A51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Металлургов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41</w:t>
            </w:r>
          </w:p>
        </w:tc>
      </w:tr>
      <w:tr w:rsidR="00825407" w:rsidRPr="00825407" w14:paraId="3A7978AC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87647C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26B39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"СОШ № 12"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6C4EA8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241016,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6B65C66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26</w:t>
            </w:r>
          </w:p>
        </w:tc>
      </w:tr>
      <w:tr w:rsidR="00825407" w:rsidRPr="00825407" w14:paraId="39BEBE6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171FBF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29C43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"СОШ № 15 ИМ.ГЕРОЯ СОВЕТСКОГО СОЮЗА В.Т.ЧВАНОВА"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05A60E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241904,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76446AB6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Радица-Крыловка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Рабочий п, Гончарова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19</w:t>
            </w:r>
          </w:p>
        </w:tc>
      </w:tr>
      <w:tr w:rsidR="00825407" w:rsidRPr="00825407" w14:paraId="19B9F8A4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9C549B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966A58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"СОШ № 18" Г. 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1EA445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241010,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034C1B24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Федюнинского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15</w:t>
            </w:r>
          </w:p>
        </w:tc>
      </w:tr>
      <w:tr w:rsidR="00825407" w:rsidRPr="00825407" w14:paraId="149F6063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8466C7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67977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"СОШ № 19" Г.БРЯНСКА 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92997E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241000,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1BB5483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Ново-Советская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48</w:t>
            </w:r>
          </w:p>
        </w:tc>
      </w:tr>
      <w:tr w:rsidR="00825407" w:rsidRPr="00825407" w14:paraId="0021E77E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16E9C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63D3CC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"ЛИЦЕЙ №27 ИМ. ГЕРОЯ СОВЕТСКОГО СОЮЗА И.Е.КУСТОВА" Г.БРЯНСКА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6524E0D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E8930CC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Московский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пр-кт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64</w:t>
            </w:r>
          </w:p>
        </w:tc>
      </w:tr>
      <w:tr w:rsidR="00825407" w:rsidRPr="00825407" w14:paraId="4EB8B3A5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BA7709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F7558D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28 Г.БРЯНСКА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 xml:space="preserve"> (П)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3DDACF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1A411B1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Московский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пр-кт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88А</w:t>
            </w:r>
          </w:p>
        </w:tc>
      </w:tr>
      <w:tr w:rsidR="00825407" w:rsidRPr="00825407" w14:paraId="04A1A9AC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D0919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26D2C3C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30 Г. 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146DB5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241902,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659F89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lastRenderedPageBreak/>
              <w:t xml:space="preserve">Брянск г, Белые Берега Рабочий п, Коминтерна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34</w:t>
            </w:r>
          </w:p>
        </w:tc>
      </w:tr>
      <w:tr w:rsidR="00825407" w:rsidRPr="00825407" w14:paraId="6843ACC3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6DA8A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12ABCAB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35 Г.БРЯНСКА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F94D27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2B5B4A7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Победы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5</w:t>
            </w:r>
          </w:p>
        </w:tc>
      </w:tr>
      <w:tr w:rsidR="00825407" w:rsidRPr="00825407" w14:paraId="327522BF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479B45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1C6528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36 Г. 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9618720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4D899710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Ермакова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30</w:t>
            </w:r>
          </w:p>
        </w:tc>
      </w:tr>
      <w:tr w:rsidR="00825407" w:rsidRPr="00825407" w14:paraId="22FE7F95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2BC5F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C1713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51 Г. 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F200EC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0BE31DE5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Киевская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38</w:t>
            </w:r>
          </w:p>
        </w:tc>
      </w:tr>
      <w:tr w:rsidR="00825407" w:rsidRPr="00825407" w14:paraId="3D2F8DE7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1431C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2843B1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55 Г.БРЯНСКА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FB9B1D2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</w:t>
            </w:r>
          </w:p>
          <w:p w14:paraId="51E79AE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Новозыбковская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ул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7Б</w:t>
            </w:r>
          </w:p>
        </w:tc>
      </w:tr>
      <w:tr w:rsidR="00825407" w:rsidRPr="00825407" w14:paraId="7CB5DFCB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63B0E8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F8693E3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 57 Г. БРЯНСКА (</w:t>
            </w:r>
            <w:r w:rsidRPr="00825407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8E462FA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обл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пр-кт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, дом № 3</w:t>
            </w:r>
          </w:p>
        </w:tc>
      </w:tr>
      <w:tr w:rsidR="00825407" w:rsidRPr="00825407" w14:paraId="5358BA3B" w14:textId="77777777" w:rsidTr="00825407">
        <w:trPr>
          <w:trHeight w:val="2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5759D1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7A1D967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МБОУ СОШ №1 имени Героя Советского Союза В.А. Лягина.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C234B5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241550, Брянская обл., </w:t>
            </w:r>
          </w:p>
          <w:p w14:paraId="510F4F0E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Мейпариани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ул., дом №15</w:t>
            </w:r>
          </w:p>
        </w:tc>
      </w:tr>
      <w:tr w:rsidR="00825407" w:rsidRPr="00825407" w14:paraId="389E7110" w14:textId="77777777" w:rsidTr="00825407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D43BA" w14:textId="77777777" w:rsidR="00825407" w:rsidRPr="00825407" w:rsidRDefault="00825407" w:rsidP="00825407">
            <w:pPr>
              <w:numPr>
                <w:ilvl w:val="0"/>
                <w:numId w:val="1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/>
                <w:color w:val="333333"/>
                <w:lang w:val="x-none" w:eastAsia="ru-RU"/>
              </w:rPr>
            </w:pPr>
          </w:p>
        </w:tc>
        <w:tc>
          <w:tcPr>
            <w:tcW w:w="4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624BE553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МБОУ СОШ №4 </w:t>
            </w:r>
          </w:p>
        </w:tc>
        <w:tc>
          <w:tcPr>
            <w:tcW w:w="4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4A9882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241550, Брянская обл., </w:t>
            </w:r>
          </w:p>
          <w:p w14:paraId="46DA1D2F" w14:textId="77777777" w:rsidR="00825407" w:rsidRPr="00825407" w:rsidRDefault="00825407" w:rsidP="008254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>Мейпариани</w:t>
            </w:r>
            <w:proofErr w:type="spellEnd"/>
            <w:r w:rsidRPr="00825407">
              <w:rPr>
                <w:rFonts w:ascii="Times New Roman" w:eastAsia="Times New Roman" w:hAnsi="Times New Roman"/>
                <w:color w:val="333333"/>
                <w:lang w:eastAsia="ru-RU"/>
              </w:rPr>
              <w:t xml:space="preserve"> пер, дом 2</w:t>
            </w:r>
          </w:p>
        </w:tc>
      </w:tr>
      <w:bookmarkEnd w:id="1"/>
    </w:tbl>
    <w:p w14:paraId="38EE090A" w14:textId="77777777" w:rsidR="00825407" w:rsidRPr="00825407" w:rsidRDefault="00825407" w:rsidP="00825407">
      <w:pPr>
        <w:pStyle w:val="af2"/>
        <w:spacing w:after="0" w:line="240" w:lineRule="auto"/>
        <w:ind w:left="0" w:right="-284"/>
        <w:jc w:val="both"/>
        <w:rPr>
          <w:rFonts w:ascii="Times New Roman" w:hAnsi="Times New Roman"/>
          <w:b/>
          <w:sz w:val="22"/>
          <w:szCs w:val="22"/>
          <w:highlight w:val="yellow"/>
        </w:rPr>
      </w:pPr>
    </w:p>
    <w:p w14:paraId="7646A6F8" w14:textId="425B057B" w:rsidR="00825407" w:rsidRPr="00825407" w:rsidRDefault="005C686F" w:rsidP="00825407">
      <w:pPr>
        <w:pStyle w:val="af2"/>
        <w:spacing w:after="0" w:line="240" w:lineRule="auto"/>
        <w:ind w:left="0" w:right="-284"/>
        <w:jc w:val="both"/>
        <w:rPr>
          <w:rFonts w:ascii="Times New Roman" w:hAnsi="Times New Roman"/>
          <w:sz w:val="22"/>
          <w:szCs w:val="22"/>
        </w:rPr>
      </w:pPr>
      <w:r w:rsidRPr="00825407">
        <w:rPr>
          <w:rFonts w:ascii="Times New Roman" w:hAnsi="Times New Roman"/>
          <w:b/>
          <w:sz w:val="22"/>
          <w:szCs w:val="22"/>
        </w:rPr>
        <w:t xml:space="preserve">3. Период поставки товара: </w:t>
      </w:r>
      <w:bookmarkStart w:id="2" w:name="_Hlk234252216"/>
      <w:r w:rsidR="00825407" w:rsidRPr="00825407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с </w:t>
      </w:r>
      <w:bookmarkEnd w:id="2"/>
      <w:r w:rsidR="00825407" w:rsidRPr="00825407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момента подписания договора по 31 декабря 2026 года. </w:t>
      </w:r>
    </w:p>
    <w:p w14:paraId="0F807AEC" w14:textId="1C9AECD0" w:rsidR="00825407" w:rsidRPr="00825407" w:rsidRDefault="00825407" w:rsidP="00825407">
      <w:pPr>
        <w:pStyle w:val="af2"/>
        <w:numPr>
          <w:ilvl w:val="1"/>
          <w:numId w:val="18"/>
        </w:numPr>
        <w:spacing w:after="0" w:line="240" w:lineRule="auto"/>
        <w:ind w:left="0" w:right="-284" w:firstLine="0"/>
        <w:jc w:val="both"/>
        <w:rPr>
          <w:rFonts w:ascii="Times New Roman" w:hAnsi="Times New Roman"/>
          <w:sz w:val="22"/>
          <w:szCs w:val="22"/>
        </w:rPr>
      </w:pPr>
      <w:r w:rsidRPr="00825407">
        <w:rPr>
          <w:rFonts w:ascii="Times New Roman" w:eastAsia="Calibri" w:hAnsi="Times New Roman"/>
          <w:bCs/>
          <w:sz w:val="22"/>
          <w:szCs w:val="22"/>
          <w:lang w:eastAsia="ar-SA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456218A" w14:textId="4EF868E7" w:rsidR="00A63F48" w:rsidRPr="00825407" w:rsidRDefault="005C686F" w:rsidP="0082540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825407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bookmarkEnd w:id="0"/>
    <w:p w14:paraId="7544264D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825407">
        <w:rPr>
          <w:rFonts w:ascii="Times New Roman" w:hAnsi="Times New Roman"/>
          <w:b/>
          <w:bCs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527E564D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3C1AB67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Федеральным законом от 02.01.2000 № 29-ФЗ «О качестве и безопасности пищевых продуктов»;</w:t>
      </w:r>
    </w:p>
    <w:p w14:paraId="47D969AE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Федеральным закон от 30.03.1999 № 52-ФЗ «О санитарно-эпидемиологическом благополучии населения»;</w:t>
      </w:r>
    </w:p>
    <w:p w14:paraId="7AB81B30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3F7FE9F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5BEFC8BE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 xml:space="preserve">- СП 2.4.3648-20 «Санитарно-эпидемиологические требования к организациям воспитания </w:t>
      </w:r>
      <w:r w:rsidRPr="00825407">
        <w:rPr>
          <w:rFonts w:ascii="Times New Roman" w:hAnsi="Times New Roman"/>
        </w:rPr>
        <w:br/>
        <w:t>и обучения, отдыха и оздоровления детей и молодежи»;</w:t>
      </w:r>
    </w:p>
    <w:p w14:paraId="18F4F698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825407">
        <w:rPr>
          <w:rFonts w:ascii="Times New Roman" w:hAnsi="Times New Roman"/>
          <w:bCs/>
        </w:rPr>
        <w:t>- СП 2.3.6.3668-20 «Санитарно-эпидемиологические требования к условиям деятельности торговых объектов и рынков, реализующих пищевую продукцию»;</w:t>
      </w:r>
    </w:p>
    <w:p w14:paraId="08A4E955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 xml:space="preserve"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</w:t>
      </w:r>
      <w:r w:rsidRPr="00825407">
        <w:rPr>
          <w:rFonts w:ascii="Times New Roman" w:hAnsi="Times New Roman"/>
        </w:rPr>
        <w:br/>
        <w:t>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99819A0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ТР ТС 021/2011 «О безопасности пищевой продукции»;</w:t>
      </w:r>
    </w:p>
    <w:p w14:paraId="1B1BEE5D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ТР ТС 022/2011 «Пищевая продукция в части ее маркировки»;</w:t>
      </w:r>
    </w:p>
    <w:p w14:paraId="19941418" w14:textId="77777777" w:rsidR="00613FC5" w:rsidRPr="00825407" w:rsidRDefault="00613FC5" w:rsidP="00613FC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-ТР ЕАЭС 040/2016 «О безопасности рыбы и рыбной продукции»;</w:t>
      </w:r>
    </w:p>
    <w:p w14:paraId="60D399EF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ТР ТС 005/2011 «О безопасности упаковки»;</w:t>
      </w:r>
    </w:p>
    <w:p w14:paraId="30C54F06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C7573EC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bookmarkStart w:id="3" w:name="_Hlk1388127"/>
      <w:r w:rsidRPr="00825407">
        <w:rPr>
          <w:rFonts w:ascii="Times New Roman" w:hAnsi="Times New Roman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</w:t>
      </w:r>
      <w:r w:rsidRPr="00825407">
        <w:rPr>
          <w:rFonts w:ascii="Times New Roman" w:hAnsi="Times New Roman"/>
        </w:rPr>
        <w:lastRenderedPageBreak/>
        <w:t>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0ECD6EF" w14:textId="77777777" w:rsidR="00613FC5" w:rsidRPr="00825407" w:rsidRDefault="00613FC5" w:rsidP="00613FC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8FE837C" w14:textId="77777777" w:rsidR="00613FC5" w:rsidRPr="00825407" w:rsidRDefault="00613FC5" w:rsidP="00613FC5">
      <w:pPr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3"/>
    </w:p>
    <w:p w14:paraId="57072521" w14:textId="77777777" w:rsidR="00613FC5" w:rsidRPr="00825407" w:rsidRDefault="00613FC5" w:rsidP="00613FC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48285135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b/>
        </w:rPr>
      </w:pPr>
      <w:r w:rsidRPr="00825407">
        <w:rPr>
          <w:rFonts w:ascii="Times New Roman" w:hAnsi="Times New Roman"/>
          <w:b/>
        </w:rPr>
        <w:t>5. Требования к сроку и (или) объему предоставления гарантий качества товаров:</w:t>
      </w:r>
    </w:p>
    <w:p w14:paraId="4DC03F83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3515596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424D42E5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5.3. Остаточный срок годности: не менее 80% от установленного производителем.</w:t>
      </w:r>
    </w:p>
    <w:p w14:paraId="290C1825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b/>
        </w:rPr>
      </w:pPr>
      <w:r w:rsidRPr="00825407">
        <w:rPr>
          <w:rFonts w:ascii="Times New Roman" w:hAnsi="Times New Roman"/>
          <w:b/>
        </w:rPr>
        <w:t>6. Требования к условиям поставки товара, отгрузке товара:</w:t>
      </w:r>
    </w:p>
    <w:p w14:paraId="50070BD2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395D62F6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EAA51E1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7140EC2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6.4. Товар должен сопровождаться следующими документами:</w:t>
      </w:r>
    </w:p>
    <w:p w14:paraId="57872981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– товарная накладная (ТОРГ-12) или УПД (оригиналы);</w:t>
      </w:r>
    </w:p>
    <w:p w14:paraId="77500B9B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– счет на оплату (оригиналы);</w:t>
      </w:r>
    </w:p>
    <w:p w14:paraId="54DA4007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– счет-фактура или УПД (оригиналы);</w:t>
      </w:r>
    </w:p>
    <w:p w14:paraId="53D73D29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– копия сертификата соответствия или декларации соответствия.</w:t>
      </w:r>
    </w:p>
    <w:p w14:paraId="035227F6" w14:textId="77777777" w:rsidR="00613FC5" w:rsidRPr="00825407" w:rsidRDefault="00613FC5" w:rsidP="00613FC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</w:rPr>
      </w:pPr>
      <w:r w:rsidRPr="00825407">
        <w:rPr>
          <w:rFonts w:ascii="Times New Roman" w:hAnsi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1D3C896" w14:textId="77777777" w:rsidR="00613FC5" w:rsidRPr="00825407" w:rsidRDefault="00613FC5" w:rsidP="00613FC5">
      <w:pPr>
        <w:spacing w:after="0" w:line="240" w:lineRule="auto"/>
        <w:rPr>
          <w:rFonts w:ascii="Times New Roman" w:hAnsi="Times New Roman"/>
        </w:rPr>
      </w:pPr>
    </w:p>
    <w:p w14:paraId="51547ABF" w14:textId="77777777" w:rsidR="00A63F48" w:rsidRPr="00825407" w:rsidRDefault="00A63F48" w:rsidP="00613FC5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825407" w:rsidSect="000D02AD">
      <w:headerReference w:type="first" r:id="rId8"/>
      <w:pgSz w:w="11906" w:h="16838"/>
      <w:pgMar w:top="1135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57218" w14:textId="77777777" w:rsidR="009D4697" w:rsidRDefault="009D4697">
      <w:pPr>
        <w:spacing w:after="0" w:line="240" w:lineRule="auto"/>
      </w:pPr>
      <w:r>
        <w:separator/>
      </w:r>
    </w:p>
  </w:endnote>
  <w:endnote w:type="continuationSeparator" w:id="0">
    <w:p w14:paraId="00BCF8C3" w14:textId="77777777" w:rsidR="009D4697" w:rsidRDefault="009D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6AB53" w14:textId="77777777" w:rsidR="009D4697" w:rsidRDefault="009D4697">
      <w:pPr>
        <w:spacing w:after="0" w:line="240" w:lineRule="auto"/>
      </w:pPr>
      <w:r>
        <w:separator/>
      </w:r>
    </w:p>
  </w:footnote>
  <w:footnote w:type="continuationSeparator" w:id="0">
    <w:p w14:paraId="5DDAC3DE" w14:textId="77777777" w:rsidR="009D4697" w:rsidRDefault="009D4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5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7" w15:restartNumberingAfterBreak="0">
    <w:nsid w:val="7E7A66DF"/>
    <w:multiLevelType w:val="multilevel"/>
    <w:tmpl w:val="A5320D3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Calibri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48"/>
    <w:rsid w:val="00021DFC"/>
    <w:rsid w:val="00050F8E"/>
    <w:rsid w:val="00061AF7"/>
    <w:rsid w:val="0006209E"/>
    <w:rsid w:val="000626AE"/>
    <w:rsid w:val="00064A93"/>
    <w:rsid w:val="000A5DA1"/>
    <w:rsid w:val="000D02AD"/>
    <w:rsid w:val="000D28A5"/>
    <w:rsid w:val="000D42D8"/>
    <w:rsid w:val="00101EAF"/>
    <w:rsid w:val="001661AC"/>
    <w:rsid w:val="001846FD"/>
    <w:rsid w:val="0019798A"/>
    <w:rsid w:val="0023793C"/>
    <w:rsid w:val="002602F2"/>
    <w:rsid w:val="00276105"/>
    <w:rsid w:val="002950B8"/>
    <w:rsid w:val="002B4F61"/>
    <w:rsid w:val="0034642C"/>
    <w:rsid w:val="003518E4"/>
    <w:rsid w:val="00360DD7"/>
    <w:rsid w:val="003724CA"/>
    <w:rsid w:val="00372750"/>
    <w:rsid w:val="00391BD0"/>
    <w:rsid w:val="00393DF0"/>
    <w:rsid w:val="003B2A16"/>
    <w:rsid w:val="003D0DC3"/>
    <w:rsid w:val="00406A15"/>
    <w:rsid w:val="004119B4"/>
    <w:rsid w:val="00434FE8"/>
    <w:rsid w:val="00456C28"/>
    <w:rsid w:val="004771C5"/>
    <w:rsid w:val="00490245"/>
    <w:rsid w:val="00494BFB"/>
    <w:rsid w:val="004A64ED"/>
    <w:rsid w:val="0052024B"/>
    <w:rsid w:val="005275D2"/>
    <w:rsid w:val="00536C06"/>
    <w:rsid w:val="00581AA3"/>
    <w:rsid w:val="005A0947"/>
    <w:rsid w:val="005A10E6"/>
    <w:rsid w:val="005A2076"/>
    <w:rsid w:val="005A225A"/>
    <w:rsid w:val="005B65E1"/>
    <w:rsid w:val="005C0080"/>
    <w:rsid w:val="005C3E1B"/>
    <w:rsid w:val="005C686F"/>
    <w:rsid w:val="005F31E7"/>
    <w:rsid w:val="006056A3"/>
    <w:rsid w:val="00613FC5"/>
    <w:rsid w:val="00627266"/>
    <w:rsid w:val="0063083E"/>
    <w:rsid w:val="00646469"/>
    <w:rsid w:val="0065129B"/>
    <w:rsid w:val="006840C0"/>
    <w:rsid w:val="006E57DE"/>
    <w:rsid w:val="006E7AEC"/>
    <w:rsid w:val="00700802"/>
    <w:rsid w:val="007C1DED"/>
    <w:rsid w:val="007C4DAC"/>
    <w:rsid w:val="007D6918"/>
    <w:rsid w:val="00803D81"/>
    <w:rsid w:val="00817028"/>
    <w:rsid w:val="00825407"/>
    <w:rsid w:val="0083720F"/>
    <w:rsid w:val="00837A90"/>
    <w:rsid w:val="00844DAB"/>
    <w:rsid w:val="008462B2"/>
    <w:rsid w:val="00890576"/>
    <w:rsid w:val="008D25A1"/>
    <w:rsid w:val="008E0053"/>
    <w:rsid w:val="008E1C41"/>
    <w:rsid w:val="008F2B17"/>
    <w:rsid w:val="008F459D"/>
    <w:rsid w:val="00972A22"/>
    <w:rsid w:val="009B2ADE"/>
    <w:rsid w:val="009C07AB"/>
    <w:rsid w:val="009C7AFE"/>
    <w:rsid w:val="009D4697"/>
    <w:rsid w:val="009E1156"/>
    <w:rsid w:val="00A15A5A"/>
    <w:rsid w:val="00A628F5"/>
    <w:rsid w:val="00A63F48"/>
    <w:rsid w:val="00A87138"/>
    <w:rsid w:val="00AB11C2"/>
    <w:rsid w:val="00AB1485"/>
    <w:rsid w:val="00AB5F21"/>
    <w:rsid w:val="00AD1B9D"/>
    <w:rsid w:val="00B07F29"/>
    <w:rsid w:val="00B62A00"/>
    <w:rsid w:val="00B92514"/>
    <w:rsid w:val="00C05159"/>
    <w:rsid w:val="00C1653C"/>
    <w:rsid w:val="00C45590"/>
    <w:rsid w:val="00C666D1"/>
    <w:rsid w:val="00C90269"/>
    <w:rsid w:val="00C94639"/>
    <w:rsid w:val="00CB4AA0"/>
    <w:rsid w:val="00CC66A9"/>
    <w:rsid w:val="00CE1621"/>
    <w:rsid w:val="00D16D46"/>
    <w:rsid w:val="00D32BD3"/>
    <w:rsid w:val="00D5044E"/>
    <w:rsid w:val="00D664F8"/>
    <w:rsid w:val="00D71AFC"/>
    <w:rsid w:val="00D91DF2"/>
    <w:rsid w:val="00D959BB"/>
    <w:rsid w:val="00DA60BA"/>
    <w:rsid w:val="00DF66BB"/>
    <w:rsid w:val="00E31C58"/>
    <w:rsid w:val="00E84C62"/>
    <w:rsid w:val="00E93CBF"/>
    <w:rsid w:val="00E95175"/>
    <w:rsid w:val="00E95404"/>
    <w:rsid w:val="00EB0106"/>
    <w:rsid w:val="00ED6574"/>
    <w:rsid w:val="00F27233"/>
    <w:rsid w:val="00F866CF"/>
    <w:rsid w:val="00F929E8"/>
    <w:rsid w:val="00F95DB6"/>
    <w:rsid w:val="00FB0319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  <w15:docId w15:val="{78B39F63-BDD2-4898-934D-2662F3A2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99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Заголовок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CA6BE-5F3D-44A3-941C-E9B2C4C7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Виноградова Ирина Александровна</cp:lastModifiedBy>
  <cp:revision>5</cp:revision>
  <dcterms:created xsi:type="dcterms:W3CDTF">2026-08-10T12:36:00Z</dcterms:created>
  <dcterms:modified xsi:type="dcterms:W3CDTF">2026-08-10T13:10:00Z</dcterms:modified>
</cp:coreProperties>
</file>