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B20" w:rsidRPr="009B7FB7" w:rsidRDefault="007D2B20">
      <w:pPr>
        <w:pStyle w:val="211112"/>
        <w:ind w:firstLine="709"/>
        <w:jc w:val="center"/>
        <w:outlineLvl w:val="0"/>
        <w:rPr>
          <w:rFonts w:ascii="Times New Roman" w:hAnsi="Times New Roman" w:cs="Times New Roman"/>
          <w:b/>
          <w:bCs/>
          <w:color w:val="000000" w:themeColor="text1"/>
          <w:sz w:val="22"/>
          <w:szCs w:val="22"/>
          <w:lang w:val="ru-RU"/>
        </w:rPr>
      </w:pPr>
    </w:p>
    <w:p w:rsidR="007D2B20" w:rsidRPr="009B7FB7" w:rsidRDefault="007D2B20">
      <w:pPr>
        <w:tabs>
          <w:tab w:val="left" w:pos="5442"/>
        </w:tabs>
        <w:jc w:val="both"/>
        <w:rPr>
          <w:rFonts w:cs="Times New Roman"/>
          <w:b/>
          <w:color w:val="000000" w:themeColor="text1"/>
          <w:spacing w:val="1"/>
          <w:sz w:val="22"/>
          <w:szCs w:val="22"/>
        </w:rPr>
      </w:pPr>
    </w:p>
    <w:p w:rsidR="00124CC3" w:rsidRPr="009B7FB7" w:rsidRDefault="00124CC3" w:rsidP="00124CC3">
      <w:pPr>
        <w:jc w:val="right"/>
        <w:rPr>
          <w:rFonts w:cs="Times New Roman"/>
          <w:color w:val="000000" w:themeColor="text1"/>
          <w:sz w:val="22"/>
          <w:szCs w:val="22"/>
        </w:rPr>
      </w:pPr>
      <w:r w:rsidRPr="009B7FB7">
        <w:rPr>
          <w:rFonts w:cs="Times New Roman"/>
          <w:color w:val="000000" w:themeColor="text1"/>
          <w:sz w:val="22"/>
          <w:szCs w:val="22"/>
        </w:rPr>
        <w:t>УТВЕРЖДАЮ</w:t>
      </w:r>
    </w:p>
    <w:p w:rsidR="00D6782C" w:rsidRDefault="00124CC3" w:rsidP="00124CC3">
      <w:pPr>
        <w:jc w:val="right"/>
        <w:rPr>
          <w:rFonts w:cs="Times New Roman"/>
          <w:color w:val="000000" w:themeColor="text1"/>
          <w:sz w:val="22"/>
          <w:szCs w:val="22"/>
        </w:rPr>
      </w:pPr>
      <w:r w:rsidRPr="009B7FB7">
        <w:rPr>
          <w:rFonts w:cs="Times New Roman"/>
          <w:color w:val="000000" w:themeColor="text1"/>
          <w:sz w:val="22"/>
          <w:szCs w:val="22"/>
        </w:rPr>
        <w:t>Директор МУП «ВКС»</w:t>
      </w:r>
    </w:p>
    <w:p w:rsidR="00124CC3" w:rsidRPr="009B7FB7" w:rsidRDefault="00124CC3" w:rsidP="00124CC3">
      <w:pPr>
        <w:jc w:val="right"/>
        <w:rPr>
          <w:rFonts w:cs="Times New Roman"/>
          <w:color w:val="000000" w:themeColor="text1"/>
          <w:sz w:val="22"/>
          <w:szCs w:val="22"/>
        </w:rPr>
      </w:pPr>
      <w:r w:rsidRPr="009B7FB7">
        <w:rPr>
          <w:rFonts w:cs="Times New Roman"/>
          <w:color w:val="000000" w:themeColor="text1"/>
          <w:sz w:val="22"/>
          <w:szCs w:val="22"/>
        </w:rPr>
        <w:t>______________Мусатов В.И.</w:t>
      </w:r>
    </w:p>
    <w:p w:rsidR="00124CC3" w:rsidRPr="009B7FB7" w:rsidRDefault="00124CC3" w:rsidP="00124CC3">
      <w:pPr>
        <w:jc w:val="right"/>
        <w:rPr>
          <w:rFonts w:cs="Times New Roman"/>
          <w:color w:val="000000" w:themeColor="text1"/>
          <w:sz w:val="22"/>
          <w:szCs w:val="22"/>
        </w:rPr>
      </w:pPr>
      <w:r w:rsidRPr="009B7FB7">
        <w:rPr>
          <w:rFonts w:cs="Times New Roman"/>
          <w:color w:val="000000" w:themeColor="text1"/>
          <w:sz w:val="22"/>
          <w:szCs w:val="22"/>
        </w:rPr>
        <w:t>«</w:t>
      </w:r>
      <w:r w:rsidR="00522567">
        <w:rPr>
          <w:rFonts w:cs="Times New Roman"/>
          <w:color w:val="000000" w:themeColor="text1"/>
          <w:sz w:val="22"/>
          <w:szCs w:val="22"/>
        </w:rPr>
        <w:t>09</w:t>
      </w:r>
      <w:r w:rsidRPr="009B7FB7">
        <w:rPr>
          <w:rFonts w:cs="Times New Roman"/>
          <w:color w:val="000000" w:themeColor="text1"/>
          <w:sz w:val="22"/>
          <w:szCs w:val="22"/>
        </w:rPr>
        <w:t>»</w:t>
      </w:r>
      <w:r w:rsidR="00522567">
        <w:rPr>
          <w:rFonts w:cs="Times New Roman"/>
          <w:color w:val="000000" w:themeColor="text1"/>
          <w:sz w:val="22"/>
          <w:szCs w:val="22"/>
        </w:rPr>
        <w:t xml:space="preserve"> сентября</w:t>
      </w:r>
      <w:r w:rsidR="00C7563C">
        <w:rPr>
          <w:rFonts w:cs="Times New Roman"/>
          <w:color w:val="000000" w:themeColor="text1"/>
          <w:sz w:val="22"/>
          <w:szCs w:val="22"/>
        </w:rPr>
        <w:t xml:space="preserve"> </w:t>
      </w:r>
      <w:r w:rsidRPr="009B7FB7">
        <w:rPr>
          <w:rFonts w:cs="Times New Roman"/>
          <w:color w:val="000000" w:themeColor="text1"/>
          <w:sz w:val="22"/>
          <w:szCs w:val="22"/>
        </w:rPr>
        <w:t>2026 г.</w:t>
      </w:r>
    </w:p>
    <w:p w:rsidR="007D2B20" w:rsidRPr="009B7FB7" w:rsidRDefault="007D2B20">
      <w:pPr>
        <w:tabs>
          <w:tab w:val="left" w:pos="5442"/>
        </w:tabs>
        <w:jc w:val="center"/>
        <w:rPr>
          <w:rFonts w:cs="Times New Roman"/>
          <w:b/>
          <w:color w:val="000000" w:themeColor="text1"/>
          <w:spacing w:val="1"/>
          <w:sz w:val="22"/>
          <w:szCs w:val="22"/>
        </w:rPr>
      </w:pPr>
    </w:p>
    <w:p w:rsidR="003E6527" w:rsidRPr="009B7FB7" w:rsidRDefault="003E6527">
      <w:pPr>
        <w:tabs>
          <w:tab w:val="left" w:pos="5442"/>
        </w:tabs>
        <w:jc w:val="center"/>
        <w:rPr>
          <w:rFonts w:cs="Times New Roman"/>
          <w:b/>
          <w:color w:val="000000" w:themeColor="text1"/>
          <w:spacing w:val="1"/>
          <w:sz w:val="22"/>
          <w:szCs w:val="22"/>
        </w:rPr>
      </w:pPr>
    </w:p>
    <w:p w:rsidR="003E6527" w:rsidRPr="009B7FB7" w:rsidRDefault="003E6527">
      <w:pPr>
        <w:tabs>
          <w:tab w:val="left" w:pos="5442"/>
        </w:tabs>
        <w:jc w:val="center"/>
        <w:rPr>
          <w:rFonts w:cs="Times New Roman"/>
          <w:b/>
          <w:color w:val="000000" w:themeColor="text1"/>
          <w:spacing w:val="1"/>
          <w:sz w:val="22"/>
          <w:szCs w:val="22"/>
        </w:rPr>
      </w:pPr>
    </w:p>
    <w:p w:rsidR="00D03113" w:rsidRPr="009B7FB7" w:rsidRDefault="00D03113">
      <w:pPr>
        <w:tabs>
          <w:tab w:val="left" w:pos="5442"/>
        </w:tabs>
        <w:jc w:val="center"/>
        <w:rPr>
          <w:rFonts w:cs="Times New Roman"/>
          <w:b/>
          <w:color w:val="000000" w:themeColor="text1"/>
          <w:spacing w:val="1"/>
          <w:sz w:val="22"/>
          <w:szCs w:val="22"/>
        </w:rPr>
      </w:pPr>
    </w:p>
    <w:p w:rsidR="00D03113" w:rsidRPr="009B7FB7" w:rsidRDefault="00D03113">
      <w:pPr>
        <w:tabs>
          <w:tab w:val="left" w:pos="5442"/>
        </w:tabs>
        <w:jc w:val="center"/>
        <w:rPr>
          <w:rFonts w:cs="Times New Roman"/>
          <w:b/>
          <w:color w:val="000000" w:themeColor="text1"/>
          <w:spacing w:val="1"/>
          <w:sz w:val="22"/>
          <w:szCs w:val="22"/>
        </w:rPr>
      </w:pPr>
    </w:p>
    <w:p w:rsidR="00D03113" w:rsidRPr="009B7FB7" w:rsidRDefault="00D03113">
      <w:pPr>
        <w:tabs>
          <w:tab w:val="left" w:pos="5442"/>
        </w:tabs>
        <w:jc w:val="center"/>
        <w:rPr>
          <w:rFonts w:cs="Times New Roman"/>
          <w:b/>
          <w:color w:val="000000" w:themeColor="text1"/>
          <w:spacing w:val="1"/>
          <w:sz w:val="22"/>
          <w:szCs w:val="22"/>
        </w:rPr>
      </w:pPr>
    </w:p>
    <w:p w:rsidR="00D03113" w:rsidRPr="009B7FB7" w:rsidRDefault="00D03113">
      <w:pPr>
        <w:tabs>
          <w:tab w:val="left" w:pos="5442"/>
        </w:tabs>
        <w:jc w:val="center"/>
        <w:rPr>
          <w:rFonts w:cs="Times New Roman"/>
          <w:b/>
          <w:color w:val="000000" w:themeColor="text1"/>
          <w:spacing w:val="1"/>
          <w:sz w:val="22"/>
          <w:szCs w:val="22"/>
        </w:rPr>
      </w:pPr>
    </w:p>
    <w:p w:rsidR="003E6527" w:rsidRPr="009B7FB7" w:rsidRDefault="003E6527">
      <w:pPr>
        <w:tabs>
          <w:tab w:val="left" w:pos="5442"/>
        </w:tabs>
        <w:jc w:val="center"/>
        <w:rPr>
          <w:rFonts w:cs="Times New Roman"/>
          <w:b/>
          <w:color w:val="000000" w:themeColor="text1"/>
          <w:spacing w:val="1"/>
          <w:sz w:val="22"/>
          <w:szCs w:val="22"/>
        </w:rPr>
      </w:pPr>
    </w:p>
    <w:p w:rsidR="003E6527" w:rsidRPr="009B7FB7" w:rsidRDefault="003E6527">
      <w:pPr>
        <w:tabs>
          <w:tab w:val="left" w:pos="5442"/>
        </w:tabs>
        <w:jc w:val="center"/>
        <w:rPr>
          <w:rFonts w:cs="Times New Roman"/>
          <w:b/>
          <w:color w:val="000000" w:themeColor="text1"/>
          <w:spacing w:val="1"/>
          <w:sz w:val="22"/>
          <w:szCs w:val="22"/>
        </w:rPr>
      </w:pPr>
    </w:p>
    <w:p w:rsidR="007D2B20" w:rsidRPr="009B7FB7" w:rsidRDefault="007D2B20">
      <w:pPr>
        <w:tabs>
          <w:tab w:val="left" w:pos="5442"/>
        </w:tabs>
        <w:jc w:val="center"/>
        <w:rPr>
          <w:rFonts w:cs="Times New Roman"/>
          <w:b/>
          <w:color w:val="000000" w:themeColor="text1"/>
          <w:spacing w:val="1"/>
          <w:sz w:val="22"/>
          <w:szCs w:val="22"/>
        </w:rPr>
      </w:pPr>
    </w:p>
    <w:p w:rsidR="007D2B20" w:rsidRPr="009B7FB7" w:rsidRDefault="00D55A89">
      <w:pPr>
        <w:tabs>
          <w:tab w:val="left" w:pos="5442"/>
        </w:tabs>
        <w:jc w:val="center"/>
        <w:rPr>
          <w:rFonts w:cs="Times New Roman"/>
          <w:b/>
          <w:color w:val="000000" w:themeColor="text1"/>
          <w:spacing w:val="1"/>
          <w:sz w:val="22"/>
          <w:szCs w:val="22"/>
        </w:rPr>
      </w:pPr>
      <w:r w:rsidRPr="009B7FB7">
        <w:rPr>
          <w:rFonts w:cs="Times New Roman"/>
          <w:b/>
          <w:color w:val="000000" w:themeColor="text1"/>
          <w:spacing w:val="1"/>
          <w:sz w:val="22"/>
          <w:szCs w:val="22"/>
        </w:rPr>
        <w:t>ДОКУМЕНТАЦИЯ</w:t>
      </w:r>
    </w:p>
    <w:p w:rsidR="007D2B20" w:rsidRPr="009B7FB7" w:rsidRDefault="008D1DEA">
      <w:pPr>
        <w:tabs>
          <w:tab w:val="left" w:pos="5442"/>
        </w:tabs>
        <w:jc w:val="center"/>
        <w:rPr>
          <w:rFonts w:cs="Times New Roman"/>
          <w:b/>
          <w:i/>
          <w:color w:val="000000" w:themeColor="text1"/>
          <w:sz w:val="22"/>
          <w:szCs w:val="22"/>
        </w:rPr>
      </w:pPr>
      <w:bookmarkStart w:id="0" w:name="_Hlk217303552"/>
      <w:r w:rsidRPr="009B7FB7">
        <w:rPr>
          <w:rFonts w:cs="Times New Roman"/>
          <w:b/>
          <w:color w:val="000000" w:themeColor="text1"/>
          <w:spacing w:val="1"/>
          <w:sz w:val="22"/>
          <w:szCs w:val="22"/>
        </w:rPr>
        <w:t>О ПРОВЕДЕНИИ ЗАПРОСА ЦЕН</w:t>
      </w:r>
      <w:r w:rsidR="00D55A89" w:rsidRPr="009B7FB7">
        <w:rPr>
          <w:rFonts w:cs="Times New Roman"/>
          <w:b/>
          <w:color w:val="000000" w:themeColor="text1"/>
          <w:spacing w:val="1"/>
          <w:sz w:val="22"/>
          <w:szCs w:val="22"/>
        </w:rPr>
        <w:t xml:space="preserve"> В ЭЛЕКТРОННОЙ ФОРМЕ</w:t>
      </w:r>
      <w:r w:rsidR="00D55A89" w:rsidRPr="009B7FB7">
        <w:rPr>
          <w:rFonts w:cs="Times New Roman"/>
          <w:b/>
          <w:i/>
          <w:color w:val="000000" w:themeColor="text1"/>
          <w:sz w:val="22"/>
          <w:szCs w:val="22"/>
        </w:rPr>
        <w:t xml:space="preserve"> </w:t>
      </w:r>
    </w:p>
    <w:p w:rsidR="00E42DD0" w:rsidRPr="009B7FB7" w:rsidRDefault="00D55A89" w:rsidP="001105A9">
      <w:pPr>
        <w:tabs>
          <w:tab w:val="left" w:pos="5442"/>
        </w:tabs>
        <w:jc w:val="center"/>
        <w:rPr>
          <w:rFonts w:cs="Times New Roman"/>
          <w:color w:val="000000" w:themeColor="text1"/>
          <w:sz w:val="22"/>
          <w:szCs w:val="22"/>
        </w:rPr>
      </w:pPr>
      <w:r w:rsidRPr="009B7FB7">
        <w:rPr>
          <w:rFonts w:cs="Times New Roman"/>
          <w:b/>
          <w:color w:val="000000" w:themeColor="text1"/>
          <w:spacing w:val="1"/>
          <w:sz w:val="22"/>
          <w:szCs w:val="22"/>
        </w:rPr>
        <w:t>на право заключения договора</w:t>
      </w:r>
      <w:r w:rsidR="002438A2" w:rsidRPr="009B7FB7">
        <w:rPr>
          <w:rFonts w:cs="Times New Roman"/>
          <w:color w:val="000000" w:themeColor="text1"/>
          <w:sz w:val="22"/>
          <w:szCs w:val="22"/>
        </w:rPr>
        <w:t xml:space="preserve"> </w:t>
      </w:r>
    </w:p>
    <w:p w:rsidR="00AC1031" w:rsidRPr="009B7FB7" w:rsidRDefault="009D12F0" w:rsidP="00345444">
      <w:pPr>
        <w:jc w:val="center"/>
        <w:rPr>
          <w:rFonts w:cs="Times New Roman"/>
          <w:b/>
          <w:bCs/>
          <w:color w:val="000000" w:themeColor="text1"/>
          <w:sz w:val="22"/>
          <w:szCs w:val="22"/>
        </w:rPr>
      </w:pPr>
      <w:r w:rsidRPr="009B7FB7">
        <w:rPr>
          <w:rFonts w:cs="Times New Roman"/>
          <w:b/>
          <w:bCs/>
          <w:color w:val="000000" w:themeColor="text1"/>
          <w:sz w:val="22"/>
          <w:szCs w:val="22"/>
        </w:rPr>
        <w:t xml:space="preserve">на </w:t>
      </w:r>
      <w:r w:rsidR="00C7563C">
        <w:rPr>
          <w:rFonts w:cs="Times New Roman"/>
          <w:b/>
          <w:bCs/>
          <w:color w:val="000000" w:themeColor="text1"/>
          <w:sz w:val="22"/>
          <w:szCs w:val="22"/>
        </w:rPr>
        <w:t>п</w:t>
      </w:r>
      <w:r w:rsidR="00C7563C" w:rsidRPr="00C7563C">
        <w:rPr>
          <w:rFonts w:cs="Times New Roman"/>
          <w:b/>
          <w:bCs/>
          <w:color w:val="000000" w:themeColor="text1"/>
          <w:sz w:val="22"/>
          <w:szCs w:val="22"/>
        </w:rPr>
        <w:t>оставк</w:t>
      </w:r>
      <w:r w:rsidR="00C7563C">
        <w:rPr>
          <w:rFonts w:cs="Times New Roman"/>
          <w:b/>
          <w:bCs/>
          <w:color w:val="000000" w:themeColor="text1"/>
          <w:sz w:val="22"/>
          <w:szCs w:val="22"/>
        </w:rPr>
        <w:t>у</w:t>
      </w:r>
      <w:r w:rsidR="00C7563C" w:rsidRPr="00C7563C">
        <w:rPr>
          <w:rFonts w:cs="Times New Roman"/>
          <w:b/>
          <w:bCs/>
          <w:color w:val="000000" w:themeColor="text1"/>
          <w:sz w:val="22"/>
          <w:szCs w:val="22"/>
        </w:rPr>
        <w:t xml:space="preserve"> </w:t>
      </w:r>
      <w:r w:rsidR="003D5541">
        <w:rPr>
          <w:rFonts w:cs="Times New Roman"/>
          <w:b/>
          <w:bCs/>
          <w:color w:val="000000" w:themeColor="text1"/>
          <w:sz w:val="22"/>
          <w:szCs w:val="22"/>
        </w:rPr>
        <w:t>крепежного уголка для нужд МУП «ВКС»</w:t>
      </w:r>
    </w:p>
    <w:bookmarkEnd w:id="0"/>
    <w:p w:rsidR="007D2B20" w:rsidRPr="009B7FB7" w:rsidRDefault="007D2B20">
      <w:pPr>
        <w:tabs>
          <w:tab w:val="left" w:pos="5442"/>
        </w:tabs>
        <w:jc w:val="center"/>
        <w:rPr>
          <w:rFonts w:cs="Times New Roman"/>
          <w:b/>
          <w:color w:val="000000" w:themeColor="text1"/>
          <w:spacing w:val="1"/>
          <w:sz w:val="22"/>
          <w:szCs w:val="22"/>
        </w:rPr>
      </w:pPr>
    </w:p>
    <w:p w:rsidR="007D2B20" w:rsidRPr="009B7FB7" w:rsidRDefault="007D2B20">
      <w:pPr>
        <w:tabs>
          <w:tab w:val="left" w:pos="5442"/>
        </w:tabs>
        <w:jc w:val="center"/>
        <w:rPr>
          <w:rFonts w:cs="Times New Roman"/>
          <w:i/>
          <w:color w:val="000000" w:themeColor="text1"/>
          <w:sz w:val="22"/>
          <w:szCs w:val="22"/>
        </w:rPr>
      </w:pPr>
    </w:p>
    <w:p w:rsidR="007D2B20" w:rsidRPr="009B7FB7" w:rsidRDefault="007D2B20">
      <w:pPr>
        <w:tabs>
          <w:tab w:val="left" w:pos="5442"/>
        </w:tabs>
        <w:jc w:val="center"/>
        <w:rPr>
          <w:rFonts w:cs="Times New Roman"/>
          <w:bCs/>
          <w:iCs/>
          <w:color w:val="000000" w:themeColor="text1"/>
          <w:sz w:val="22"/>
          <w:szCs w:val="22"/>
          <w:lang w:eastAsia="en-US"/>
        </w:rPr>
      </w:pPr>
    </w:p>
    <w:p w:rsidR="007D2B20" w:rsidRPr="009B7FB7" w:rsidRDefault="007D2B20">
      <w:pPr>
        <w:autoSpaceDE w:val="0"/>
        <w:autoSpaceDN w:val="0"/>
        <w:spacing w:line="276" w:lineRule="auto"/>
        <w:jc w:val="center"/>
        <w:outlineLvl w:val="0"/>
        <w:rPr>
          <w:rFonts w:cs="Times New Roman"/>
          <w:bCs/>
          <w:iCs/>
          <w:color w:val="000000" w:themeColor="text1"/>
          <w:sz w:val="22"/>
          <w:szCs w:val="22"/>
          <w:lang w:eastAsia="en-US"/>
        </w:rPr>
      </w:pPr>
    </w:p>
    <w:p w:rsidR="007D2B20" w:rsidRPr="009B7FB7" w:rsidRDefault="007D2B20">
      <w:pPr>
        <w:autoSpaceDE w:val="0"/>
        <w:autoSpaceDN w:val="0"/>
        <w:spacing w:line="276" w:lineRule="auto"/>
        <w:jc w:val="center"/>
        <w:outlineLvl w:val="0"/>
        <w:rPr>
          <w:rFonts w:cs="Times New Roman"/>
          <w:bCs/>
          <w:iCs/>
          <w:color w:val="000000" w:themeColor="text1"/>
          <w:sz w:val="22"/>
          <w:szCs w:val="22"/>
          <w:lang w:eastAsia="en-US"/>
        </w:rPr>
      </w:pPr>
    </w:p>
    <w:p w:rsidR="007D2B20" w:rsidRPr="009B7FB7" w:rsidRDefault="007D2B20">
      <w:pPr>
        <w:pStyle w:val="211112"/>
        <w:ind w:left="284"/>
        <w:rPr>
          <w:rFonts w:ascii="Times New Roman" w:hAnsi="Times New Roman" w:cs="Times New Roman"/>
          <w:b/>
          <w:color w:val="000000" w:themeColor="text1"/>
          <w:sz w:val="22"/>
          <w:szCs w:val="22"/>
          <w:lang w:val="ru-RU"/>
        </w:rPr>
      </w:pPr>
    </w:p>
    <w:p w:rsidR="007D2B20" w:rsidRPr="009B7FB7" w:rsidRDefault="007D2B20">
      <w:pPr>
        <w:pStyle w:val="211112"/>
        <w:ind w:left="284"/>
        <w:rPr>
          <w:rFonts w:ascii="Times New Roman" w:hAnsi="Times New Roman" w:cs="Times New Roman"/>
          <w:b/>
          <w:color w:val="000000" w:themeColor="text1"/>
          <w:sz w:val="22"/>
          <w:szCs w:val="22"/>
          <w:lang w:val="ru-RU"/>
        </w:rPr>
      </w:pPr>
    </w:p>
    <w:p w:rsidR="007D2B20" w:rsidRPr="009B7FB7" w:rsidRDefault="007D2B20">
      <w:pPr>
        <w:pStyle w:val="211112"/>
        <w:ind w:left="284"/>
        <w:rPr>
          <w:rFonts w:ascii="Times New Roman" w:hAnsi="Times New Roman" w:cs="Times New Roman"/>
          <w:b/>
          <w:color w:val="000000" w:themeColor="text1"/>
          <w:sz w:val="22"/>
          <w:szCs w:val="22"/>
          <w:lang w:val="ru-RU"/>
        </w:rPr>
      </w:pPr>
    </w:p>
    <w:p w:rsidR="007D2B20" w:rsidRPr="009B7FB7" w:rsidRDefault="007D2B20">
      <w:pPr>
        <w:pStyle w:val="211112"/>
        <w:ind w:left="284"/>
        <w:rPr>
          <w:rFonts w:ascii="Times New Roman" w:hAnsi="Times New Roman" w:cs="Times New Roman"/>
          <w:b/>
          <w:color w:val="000000" w:themeColor="text1"/>
          <w:sz w:val="22"/>
          <w:szCs w:val="22"/>
          <w:lang w:val="ru-RU"/>
        </w:rPr>
      </w:pPr>
    </w:p>
    <w:p w:rsidR="007D2B20" w:rsidRPr="009B7FB7" w:rsidRDefault="007D2B20">
      <w:pPr>
        <w:pStyle w:val="211112"/>
        <w:ind w:left="284"/>
        <w:rPr>
          <w:rFonts w:ascii="Times New Roman" w:hAnsi="Times New Roman" w:cs="Times New Roman"/>
          <w:b/>
          <w:color w:val="000000" w:themeColor="text1"/>
          <w:sz w:val="22"/>
          <w:szCs w:val="22"/>
          <w:lang w:val="ru-RU"/>
        </w:rPr>
      </w:pPr>
    </w:p>
    <w:p w:rsidR="007D2B20" w:rsidRPr="009B7FB7" w:rsidRDefault="007D2B20">
      <w:pPr>
        <w:pStyle w:val="211112"/>
        <w:ind w:left="284"/>
        <w:rPr>
          <w:rFonts w:ascii="Times New Roman" w:hAnsi="Times New Roman" w:cs="Times New Roman"/>
          <w:b/>
          <w:color w:val="000000" w:themeColor="text1"/>
          <w:sz w:val="22"/>
          <w:szCs w:val="22"/>
          <w:lang w:val="ru-RU"/>
        </w:rPr>
      </w:pPr>
    </w:p>
    <w:p w:rsidR="007D2B20" w:rsidRPr="009B7FB7" w:rsidRDefault="007D2B20">
      <w:pPr>
        <w:pStyle w:val="211112"/>
        <w:ind w:left="284"/>
        <w:rPr>
          <w:rFonts w:ascii="Times New Roman" w:hAnsi="Times New Roman" w:cs="Times New Roman"/>
          <w:color w:val="000000" w:themeColor="text1"/>
          <w:sz w:val="22"/>
          <w:szCs w:val="22"/>
          <w:lang w:val="ru-RU"/>
        </w:rPr>
      </w:pPr>
    </w:p>
    <w:p w:rsidR="007D2B20" w:rsidRPr="009B7FB7" w:rsidRDefault="007D2B20">
      <w:pPr>
        <w:jc w:val="center"/>
        <w:rPr>
          <w:rFonts w:cs="Times New Roman"/>
          <w:color w:val="000000" w:themeColor="text1"/>
          <w:sz w:val="22"/>
          <w:szCs w:val="22"/>
        </w:rPr>
      </w:pPr>
    </w:p>
    <w:p w:rsidR="007D2B20" w:rsidRPr="009B7FB7" w:rsidRDefault="007D2B20">
      <w:pPr>
        <w:jc w:val="center"/>
        <w:rPr>
          <w:rFonts w:cs="Times New Roman"/>
          <w:color w:val="000000" w:themeColor="text1"/>
          <w:sz w:val="22"/>
          <w:szCs w:val="22"/>
        </w:rPr>
      </w:pPr>
    </w:p>
    <w:p w:rsidR="007D2B20" w:rsidRPr="009B7FB7" w:rsidRDefault="007D2B20">
      <w:pPr>
        <w:jc w:val="center"/>
        <w:rPr>
          <w:rFonts w:cs="Times New Roman"/>
          <w:color w:val="000000" w:themeColor="text1"/>
          <w:sz w:val="22"/>
          <w:szCs w:val="22"/>
        </w:rPr>
      </w:pPr>
    </w:p>
    <w:p w:rsidR="007D2B20" w:rsidRPr="009B7FB7" w:rsidRDefault="007D2B20">
      <w:pPr>
        <w:jc w:val="center"/>
        <w:rPr>
          <w:rFonts w:cs="Times New Roman"/>
          <w:color w:val="000000" w:themeColor="text1"/>
          <w:sz w:val="22"/>
          <w:szCs w:val="22"/>
        </w:rPr>
      </w:pPr>
    </w:p>
    <w:p w:rsidR="007D2B20" w:rsidRPr="009B7FB7" w:rsidRDefault="007D2B20">
      <w:pPr>
        <w:jc w:val="center"/>
        <w:rPr>
          <w:rFonts w:cs="Times New Roman"/>
          <w:color w:val="000000" w:themeColor="text1"/>
          <w:sz w:val="22"/>
          <w:szCs w:val="22"/>
        </w:rPr>
      </w:pPr>
    </w:p>
    <w:p w:rsidR="007D2B20" w:rsidRPr="009B7FB7" w:rsidRDefault="007D2B20">
      <w:pPr>
        <w:jc w:val="center"/>
        <w:rPr>
          <w:rFonts w:cs="Times New Roman"/>
          <w:color w:val="000000" w:themeColor="text1"/>
          <w:sz w:val="22"/>
          <w:szCs w:val="22"/>
        </w:rPr>
      </w:pPr>
    </w:p>
    <w:p w:rsidR="007D2B20" w:rsidRPr="009B7FB7" w:rsidRDefault="007D2B20">
      <w:pPr>
        <w:jc w:val="center"/>
        <w:rPr>
          <w:rFonts w:cs="Times New Roman"/>
          <w:color w:val="000000" w:themeColor="text1"/>
          <w:sz w:val="22"/>
          <w:szCs w:val="22"/>
        </w:rPr>
      </w:pPr>
    </w:p>
    <w:p w:rsidR="007D2B20" w:rsidRPr="009B7FB7" w:rsidRDefault="007D2B20">
      <w:pPr>
        <w:jc w:val="center"/>
        <w:rPr>
          <w:rFonts w:cs="Times New Roman"/>
          <w:color w:val="000000" w:themeColor="text1"/>
          <w:sz w:val="22"/>
          <w:szCs w:val="22"/>
        </w:rPr>
      </w:pPr>
    </w:p>
    <w:p w:rsidR="007D2B20" w:rsidRPr="009B7FB7" w:rsidRDefault="007D2B20">
      <w:pPr>
        <w:jc w:val="center"/>
        <w:rPr>
          <w:rFonts w:cs="Times New Roman"/>
          <w:color w:val="000000" w:themeColor="text1"/>
          <w:sz w:val="22"/>
          <w:szCs w:val="22"/>
        </w:rPr>
      </w:pPr>
    </w:p>
    <w:p w:rsidR="007D2B20" w:rsidRPr="009B7FB7" w:rsidRDefault="007D2B20">
      <w:pPr>
        <w:jc w:val="center"/>
        <w:rPr>
          <w:rFonts w:cs="Times New Roman"/>
          <w:color w:val="000000" w:themeColor="text1"/>
          <w:sz w:val="22"/>
          <w:szCs w:val="22"/>
        </w:rPr>
      </w:pPr>
    </w:p>
    <w:p w:rsidR="00776EDA" w:rsidRPr="009B7FB7" w:rsidRDefault="00776EDA" w:rsidP="00776EDA">
      <w:pPr>
        <w:keepNext/>
        <w:keepLines/>
        <w:suppressLineNumbers/>
        <w:suppressAutoHyphens/>
        <w:ind w:firstLine="680"/>
        <w:jc w:val="center"/>
        <w:rPr>
          <w:rFonts w:cs="Times New Roman"/>
          <w:color w:val="000000" w:themeColor="text1"/>
          <w:sz w:val="22"/>
          <w:szCs w:val="22"/>
        </w:rPr>
      </w:pPr>
    </w:p>
    <w:p w:rsidR="00287F99" w:rsidRPr="009B7FB7" w:rsidRDefault="00287F99" w:rsidP="00776EDA">
      <w:pPr>
        <w:keepNext/>
        <w:keepLines/>
        <w:suppressLineNumbers/>
        <w:suppressAutoHyphens/>
        <w:ind w:firstLine="680"/>
        <w:jc w:val="center"/>
        <w:rPr>
          <w:rFonts w:cs="Times New Roman"/>
          <w:color w:val="000000" w:themeColor="text1"/>
          <w:sz w:val="22"/>
          <w:szCs w:val="22"/>
        </w:rPr>
      </w:pPr>
    </w:p>
    <w:p w:rsidR="00287F99" w:rsidRPr="009B7FB7" w:rsidRDefault="00287F99" w:rsidP="00776EDA">
      <w:pPr>
        <w:keepNext/>
        <w:keepLines/>
        <w:suppressLineNumbers/>
        <w:suppressAutoHyphens/>
        <w:ind w:firstLine="680"/>
        <w:jc w:val="center"/>
        <w:rPr>
          <w:rFonts w:cs="Times New Roman"/>
          <w:color w:val="000000" w:themeColor="text1"/>
          <w:sz w:val="22"/>
          <w:szCs w:val="22"/>
        </w:rPr>
      </w:pPr>
    </w:p>
    <w:p w:rsidR="00287F99" w:rsidRPr="009B7FB7" w:rsidRDefault="00287F99" w:rsidP="00776EDA">
      <w:pPr>
        <w:keepNext/>
        <w:keepLines/>
        <w:suppressLineNumbers/>
        <w:suppressAutoHyphens/>
        <w:ind w:firstLine="680"/>
        <w:jc w:val="center"/>
        <w:rPr>
          <w:rFonts w:cs="Times New Roman"/>
          <w:color w:val="000000" w:themeColor="text1"/>
          <w:sz w:val="22"/>
          <w:szCs w:val="22"/>
        </w:rPr>
      </w:pPr>
    </w:p>
    <w:p w:rsidR="00776EDA" w:rsidRPr="009B7FB7" w:rsidRDefault="00776EDA" w:rsidP="00776EDA">
      <w:pPr>
        <w:ind w:firstLine="709"/>
        <w:jc w:val="center"/>
        <w:rPr>
          <w:rFonts w:cs="Times New Roman"/>
          <w:b/>
          <w:color w:val="000000" w:themeColor="text1"/>
          <w:sz w:val="22"/>
          <w:szCs w:val="22"/>
        </w:rPr>
      </w:pPr>
    </w:p>
    <w:p w:rsidR="00D03113" w:rsidRDefault="00D03113" w:rsidP="00776EDA">
      <w:pPr>
        <w:ind w:firstLine="709"/>
        <w:jc w:val="center"/>
        <w:rPr>
          <w:rFonts w:cs="Times New Roman"/>
          <w:b/>
          <w:color w:val="000000" w:themeColor="text1"/>
          <w:sz w:val="22"/>
          <w:szCs w:val="22"/>
        </w:rPr>
      </w:pPr>
    </w:p>
    <w:p w:rsidR="003D5541" w:rsidRDefault="003D5541" w:rsidP="00776EDA">
      <w:pPr>
        <w:ind w:firstLine="709"/>
        <w:jc w:val="center"/>
        <w:rPr>
          <w:rFonts w:cs="Times New Roman"/>
          <w:b/>
          <w:color w:val="000000" w:themeColor="text1"/>
          <w:sz w:val="22"/>
          <w:szCs w:val="22"/>
        </w:rPr>
      </w:pPr>
    </w:p>
    <w:p w:rsidR="003D5541" w:rsidRDefault="003D5541" w:rsidP="00776EDA">
      <w:pPr>
        <w:ind w:firstLine="709"/>
        <w:jc w:val="center"/>
        <w:rPr>
          <w:rFonts w:cs="Times New Roman"/>
          <w:b/>
          <w:color w:val="000000" w:themeColor="text1"/>
          <w:sz w:val="22"/>
          <w:szCs w:val="22"/>
        </w:rPr>
      </w:pPr>
    </w:p>
    <w:p w:rsidR="003D5541" w:rsidRDefault="003D5541" w:rsidP="00776EDA">
      <w:pPr>
        <w:ind w:firstLine="709"/>
        <w:jc w:val="center"/>
        <w:rPr>
          <w:rFonts w:cs="Times New Roman"/>
          <w:b/>
          <w:color w:val="000000" w:themeColor="text1"/>
          <w:sz w:val="22"/>
          <w:szCs w:val="22"/>
        </w:rPr>
      </w:pPr>
    </w:p>
    <w:p w:rsidR="003D5541" w:rsidRDefault="003D5541" w:rsidP="00776EDA">
      <w:pPr>
        <w:ind w:firstLine="709"/>
        <w:jc w:val="center"/>
        <w:rPr>
          <w:rFonts w:cs="Times New Roman"/>
          <w:b/>
          <w:color w:val="000000" w:themeColor="text1"/>
          <w:sz w:val="22"/>
          <w:szCs w:val="22"/>
        </w:rPr>
      </w:pPr>
    </w:p>
    <w:p w:rsidR="003D5541" w:rsidRDefault="003D5541" w:rsidP="00776EDA">
      <w:pPr>
        <w:ind w:firstLine="709"/>
        <w:jc w:val="center"/>
        <w:rPr>
          <w:rFonts w:cs="Times New Roman"/>
          <w:b/>
          <w:color w:val="000000" w:themeColor="text1"/>
          <w:sz w:val="22"/>
          <w:szCs w:val="22"/>
        </w:rPr>
      </w:pPr>
    </w:p>
    <w:p w:rsidR="003D5541" w:rsidRDefault="003D5541" w:rsidP="00776EDA">
      <w:pPr>
        <w:ind w:firstLine="709"/>
        <w:jc w:val="center"/>
        <w:rPr>
          <w:rFonts w:cs="Times New Roman"/>
          <w:b/>
          <w:color w:val="000000" w:themeColor="text1"/>
          <w:sz w:val="22"/>
          <w:szCs w:val="22"/>
        </w:rPr>
      </w:pPr>
    </w:p>
    <w:p w:rsidR="003D5541" w:rsidRDefault="003D5541" w:rsidP="00776EDA">
      <w:pPr>
        <w:ind w:firstLine="709"/>
        <w:jc w:val="center"/>
        <w:rPr>
          <w:rFonts w:cs="Times New Roman"/>
          <w:b/>
          <w:color w:val="000000" w:themeColor="text1"/>
          <w:sz w:val="22"/>
          <w:szCs w:val="22"/>
        </w:rPr>
      </w:pPr>
    </w:p>
    <w:p w:rsidR="003D5541" w:rsidRPr="009B7FB7" w:rsidRDefault="003D5541" w:rsidP="00776EDA">
      <w:pPr>
        <w:ind w:firstLine="709"/>
        <w:jc w:val="center"/>
        <w:rPr>
          <w:rFonts w:cs="Times New Roman"/>
          <w:b/>
          <w:color w:val="000000" w:themeColor="text1"/>
          <w:sz w:val="22"/>
          <w:szCs w:val="22"/>
        </w:rPr>
      </w:pPr>
    </w:p>
    <w:p w:rsidR="00D03113" w:rsidRPr="009B7FB7" w:rsidRDefault="00D03113" w:rsidP="00776EDA">
      <w:pPr>
        <w:ind w:firstLine="709"/>
        <w:jc w:val="center"/>
        <w:rPr>
          <w:rFonts w:cs="Times New Roman"/>
          <w:b/>
          <w:color w:val="000000" w:themeColor="text1"/>
          <w:sz w:val="22"/>
          <w:szCs w:val="22"/>
        </w:rPr>
      </w:pPr>
    </w:p>
    <w:p w:rsidR="007D2B20" w:rsidRPr="009B7FB7" w:rsidRDefault="00D55A89" w:rsidP="00776EDA">
      <w:pPr>
        <w:ind w:firstLine="709"/>
        <w:jc w:val="center"/>
        <w:rPr>
          <w:rFonts w:cs="Times New Roman"/>
          <w:b/>
          <w:bCs/>
          <w:color w:val="000000" w:themeColor="text1"/>
          <w:sz w:val="22"/>
          <w:szCs w:val="22"/>
        </w:rPr>
      </w:pPr>
      <w:r w:rsidRPr="009B7FB7">
        <w:rPr>
          <w:rFonts w:cs="Times New Roman"/>
          <w:b/>
          <w:color w:val="000000" w:themeColor="text1"/>
          <w:sz w:val="22"/>
          <w:szCs w:val="22"/>
        </w:rPr>
        <w:t>20</w:t>
      </w:r>
      <w:r w:rsidR="00C44EE4" w:rsidRPr="009B7FB7">
        <w:rPr>
          <w:rFonts w:cs="Times New Roman"/>
          <w:b/>
          <w:color w:val="000000" w:themeColor="text1"/>
          <w:sz w:val="22"/>
          <w:szCs w:val="22"/>
        </w:rPr>
        <w:t>2</w:t>
      </w:r>
      <w:r w:rsidR="001754B5" w:rsidRPr="009B7FB7">
        <w:rPr>
          <w:rFonts w:cs="Times New Roman"/>
          <w:b/>
          <w:color w:val="000000" w:themeColor="text1"/>
          <w:sz w:val="22"/>
          <w:szCs w:val="22"/>
        </w:rPr>
        <w:t>6</w:t>
      </w:r>
      <w:r w:rsidRPr="009B7FB7">
        <w:rPr>
          <w:rFonts w:cs="Times New Roman"/>
          <w:b/>
          <w:bCs/>
          <w:color w:val="000000" w:themeColor="text1"/>
          <w:sz w:val="22"/>
          <w:szCs w:val="22"/>
        </w:rPr>
        <w:t xml:space="preserve"> г.</w:t>
      </w:r>
    </w:p>
    <w:p w:rsidR="007D0EE0" w:rsidRPr="009B7FB7" w:rsidRDefault="007D0EE0">
      <w:pPr>
        <w:rPr>
          <w:rFonts w:cs="Times New Roman"/>
          <w:color w:val="000000" w:themeColor="text1"/>
          <w:sz w:val="22"/>
          <w:szCs w:val="22"/>
        </w:rPr>
      </w:pPr>
      <w:r w:rsidRPr="009B7FB7">
        <w:rPr>
          <w:rFonts w:cs="Times New Roman"/>
          <w:color w:val="000000" w:themeColor="text1"/>
          <w:sz w:val="22"/>
          <w:szCs w:val="22"/>
        </w:rPr>
        <w:br w:type="page"/>
      </w:r>
    </w:p>
    <w:p w:rsidR="00D03113" w:rsidRPr="009B7FB7" w:rsidRDefault="00D03113">
      <w:pPr>
        <w:rPr>
          <w:rFonts w:cs="Times New Roman"/>
          <w:color w:val="000000" w:themeColor="text1"/>
          <w:sz w:val="22"/>
          <w:szCs w:val="22"/>
        </w:rPr>
      </w:pPr>
    </w:p>
    <w:tbl>
      <w:tblPr>
        <w:tblW w:w="4907" w:type="pct"/>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1349"/>
        <w:gridCol w:w="2356"/>
        <w:gridCol w:w="3080"/>
        <w:gridCol w:w="1201"/>
        <w:gridCol w:w="2295"/>
      </w:tblGrid>
      <w:tr w:rsidR="007D2B20" w:rsidRPr="009B7FB7" w:rsidTr="00234FF8">
        <w:tc>
          <w:tcPr>
            <w:tcW w:w="5000" w:type="pct"/>
            <w:gridSpan w:val="5"/>
            <w:vAlign w:val="center"/>
          </w:tcPr>
          <w:p w:rsidR="007D2B20" w:rsidRPr="009B7FB7" w:rsidRDefault="00D55A89">
            <w:pPr>
              <w:widowControl w:val="0"/>
              <w:jc w:val="center"/>
              <w:rPr>
                <w:rFonts w:cs="Times New Roman"/>
                <w:b/>
                <w:bCs/>
                <w:color w:val="000000" w:themeColor="text1"/>
                <w:sz w:val="22"/>
                <w:szCs w:val="22"/>
              </w:rPr>
            </w:pPr>
            <w:r w:rsidRPr="009B7FB7">
              <w:rPr>
                <w:rFonts w:cs="Times New Roman"/>
                <w:color w:val="000000" w:themeColor="text1"/>
                <w:sz w:val="22"/>
                <w:szCs w:val="22"/>
              </w:rPr>
              <w:br w:type="page"/>
            </w:r>
            <w:r w:rsidRPr="009B7FB7">
              <w:rPr>
                <w:rFonts w:cs="Times New Roman"/>
                <w:color w:val="000000" w:themeColor="text1"/>
                <w:sz w:val="22"/>
                <w:szCs w:val="22"/>
              </w:rPr>
              <w:br w:type="page"/>
            </w:r>
            <w:r w:rsidRPr="009B7FB7">
              <w:rPr>
                <w:rFonts w:cs="Times New Roman"/>
                <w:b/>
                <w:bCs/>
                <w:color w:val="000000" w:themeColor="text1"/>
                <w:sz w:val="22"/>
                <w:szCs w:val="22"/>
              </w:rPr>
              <w:t>Информационная карта</w:t>
            </w:r>
          </w:p>
          <w:p w:rsidR="007D2B20" w:rsidRPr="009B7FB7" w:rsidRDefault="007D2B20">
            <w:pPr>
              <w:widowControl w:val="0"/>
              <w:jc w:val="center"/>
              <w:rPr>
                <w:rFonts w:cs="Times New Roman"/>
                <w:b/>
                <w:bCs/>
                <w:color w:val="000000" w:themeColor="text1"/>
                <w:sz w:val="22"/>
                <w:szCs w:val="22"/>
              </w:rPr>
            </w:pPr>
          </w:p>
          <w:p w:rsidR="000C177A" w:rsidRPr="009B7FB7" w:rsidRDefault="000C177A" w:rsidP="008D1DEA">
            <w:pPr>
              <w:ind w:firstLine="567"/>
              <w:jc w:val="both"/>
              <w:rPr>
                <w:rFonts w:cs="Times New Roman"/>
                <w:color w:val="000000" w:themeColor="text1"/>
                <w:sz w:val="22"/>
                <w:szCs w:val="22"/>
              </w:rPr>
            </w:pPr>
            <w:proofErr w:type="gramStart"/>
            <w:r w:rsidRPr="009B7FB7">
              <w:rPr>
                <w:rFonts w:cs="Times New Roman"/>
                <w:color w:val="000000" w:themeColor="text1"/>
                <w:sz w:val="22"/>
                <w:szCs w:val="22"/>
              </w:rPr>
              <w:t xml:space="preserve">Неконкурентная закупка проведение запроса цен в электронном виде, предусматривающий возможность участия нескольких участников закупки на ЭЛЕКТРОННОЙ ТОРГОВОЙ ПЛОЩАДКЕ РЕГИОН (ЭТП Регион), адрес в информационно-телекоммуникационной сети «Интернет» </w:t>
            </w:r>
            <w:hyperlink r:id="rId6" w:history="1">
              <w:r w:rsidRPr="009B7FB7">
                <w:rPr>
                  <w:rStyle w:val="ab"/>
                  <w:rFonts w:cs="Times New Roman"/>
                  <w:color w:val="000000" w:themeColor="text1"/>
                  <w:sz w:val="22"/>
                  <w:szCs w:val="22"/>
                </w:rPr>
                <w:t>https:/‌‌‌‍‍﻿‍​‌﻿⁠​‍​‍‍​‍‌‌​﻿‌​‍⁠‍‍‌‍⁠⁠‌‌‌﻿⁠﻿⁠﻿‌‍‌﻿/etp-region.ru</w:t>
              </w:r>
            </w:hyperlink>
            <w:r w:rsidRPr="009B7FB7">
              <w:rPr>
                <w:rFonts w:cs="Times New Roman"/>
                <w:color w:val="000000" w:themeColor="text1"/>
                <w:sz w:val="22"/>
                <w:szCs w:val="22"/>
              </w:rPr>
              <w:t xml:space="preserve"> . Закупка товаров, работ, услуг путем проведения запроса цен в электронном виде, предусматривающий возможность участия нескольких участников закупки в соответствии с  </w:t>
            </w:r>
            <w:r w:rsidR="007520B6" w:rsidRPr="009B7FB7">
              <w:rPr>
                <w:rFonts w:cs="Times New Roman"/>
                <w:color w:val="000000" w:themeColor="text1"/>
                <w:sz w:val="22"/>
                <w:szCs w:val="22"/>
              </w:rPr>
              <w:t xml:space="preserve">приложением № 4 </w:t>
            </w:r>
            <w:r w:rsidRPr="009B7FB7">
              <w:rPr>
                <w:rFonts w:cs="Times New Roman"/>
                <w:color w:val="000000" w:themeColor="text1"/>
                <w:sz w:val="22"/>
                <w:szCs w:val="22"/>
              </w:rPr>
              <w:t xml:space="preserve"> «Запрос цен»  </w:t>
            </w:r>
            <w:r w:rsidR="007520B6" w:rsidRPr="009B7FB7">
              <w:rPr>
                <w:rFonts w:cs="Times New Roman"/>
                <w:color w:val="000000" w:themeColor="text1"/>
                <w:sz w:val="22"/>
                <w:szCs w:val="22"/>
              </w:rPr>
              <w:t xml:space="preserve">к  </w:t>
            </w:r>
            <w:r w:rsidRPr="009B7FB7">
              <w:rPr>
                <w:rFonts w:cs="Times New Roman"/>
                <w:color w:val="000000" w:themeColor="text1"/>
                <w:sz w:val="22"/>
                <w:szCs w:val="22"/>
              </w:rPr>
              <w:t>Положени</w:t>
            </w:r>
            <w:r w:rsidR="007520B6" w:rsidRPr="009B7FB7">
              <w:rPr>
                <w:rFonts w:cs="Times New Roman"/>
                <w:color w:val="000000" w:themeColor="text1"/>
                <w:sz w:val="22"/>
                <w:szCs w:val="22"/>
              </w:rPr>
              <w:t>ю</w:t>
            </w:r>
            <w:r w:rsidRPr="009B7FB7">
              <w:rPr>
                <w:rFonts w:cs="Times New Roman"/>
                <w:color w:val="000000" w:themeColor="text1"/>
                <w:sz w:val="22"/>
                <w:szCs w:val="22"/>
              </w:rPr>
              <w:t xml:space="preserve"> о закупке товаров, работ, услуг</w:t>
            </w:r>
            <w:proofErr w:type="gramEnd"/>
            <w:r w:rsidRPr="009B7FB7">
              <w:rPr>
                <w:rFonts w:cs="Times New Roman"/>
                <w:color w:val="000000" w:themeColor="text1"/>
                <w:sz w:val="22"/>
                <w:szCs w:val="22"/>
              </w:rPr>
              <w:t xml:space="preserve"> для МУП «</w:t>
            </w:r>
            <w:r w:rsidR="00287F99" w:rsidRPr="009B7FB7">
              <w:rPr>
                <w:rFonts w:cs="Times New Roman"/>
                <w:color w:val="000000" w:themeColor="text1"/>
                <w:sz w:val="22"/>
                <w:szCs w:val="22"/>
              </w:rPr>
              <w:t>ВКС</w:t>
            </w:r>
            <w:r w:rsidRPr="009B7FB7">
              <w:rPr>
                <w:rFonts w:cs="Times New Roman"/>
                <w:color w:val="000000" w:themeColor="text1"/>
                <w:sz w:val="22"/>
                <w:szCs w:val="22"/>
              </w:rPr>
              <w:t>»</w:t>
            </w:r>
          </w:p>
          <w:p w:rsidR="000C177A" w:rsidRPr="009B7FB7" w:rsidRDefault="000C177A" w:rsidP="000C177A">
            <w:pPr>
              <w:jc w:val="both"/>
              <w:rPr>
                <w:rFonts w:cs="Times New Roman"/>
                <w:color w:val="000000" w:themeColor="text1"/>
                <w:sz w:val="22"/>
                <w:szCs w:val="22"/>
              </w:rPr>
            </w:pPr>
          </w:p>
          <w:p w:rsidR="007D2B20" w:rsidRPr="009B7FB7" w:rsidRDefault="008D1DEA" w:rsidP="008D1DEA">
            <w:pPr>
              <w:ind w:firstLine="567"/>
              <w:jc w:val="both"/>
              <w:rPr>
                <w:rFonts w:cs="Times New Roman"/>
                <w:color w:val="000000" w:themeColor="text1"/>
                <w:sz w:val="22"/>
                <w:szCs w:val="22"/>
              </w:rPr>
            </w:pPr>
            <w:r w:rsidRPr="009B7FB7">
              <w:rPr>
                <w:rFonts w:cs="Times New Roman"/>
                <w:color w:val="000000" w:themeColor="text1"/>
                <w:sz w:val="22"/>
                <w:szCs w:val="22"/>
              </w:rPr>
              <w:t>Запрос цен - открытая неконкурентная процедура закупки, при которой победителем признается участник закупок, предложивший наименьшую цену выполнения договора путем снижения начальной (максимальной) цены договора (лота), и/или начальной суммы цен единиц товара, работы, услуги, а также текущего минимального ценового предложения на шаг запроса цен. Информация</w:t>
            </w:r>
            <w:r w:rsidR="00D55A89" w:rsidRPr="009B7FB7">
              <w:rPr>
                <w:rFonts w:cs="Times New Roman"/>
                <w:color w:val="000000" w:themeColor="text1"/>
                <w:sz w:val="22"/>
                <w:szCs w:val="22"/>
              </w:rPr>
              <w:t xml:space="preserve"> о закупке сообщается Заказчиком путем размещения в ЕИС извещения о проведении </w:t>
            </w:r>
            <w:r w:rsidRPr="009B7FB7">
              <w:rPr>
                <w:rFonts w:cs="Times New Roman"/>
                <w:color w:val="000000" w:themeColor="text1"/>
                <w:sz w:val="22"/>
                <w:szCs w:val="22"/>
              </w:rPr>
              <w:t xml:space="preserve">запроса </w:t>
            </w:r>
            <w:r w:rsidR="007D0EE0" w:rsidRPr="009B7FB7">
              <w:rPr>
                <w:rFonts w:cs="Times New Roman"/>
                <w:color w:val="000000" w:themeColor="text1"/>
                <w:sz w:val="22"/>
                <w:szCs w:val="22"/>
              </w:rPr>
              <w:t>цен в</w:t>
            </w:r>
            <w:r w:rsidR="00D55A89" w:rsidRPr="009B7FB7">
              <w:rPr>
                <w:rFonts w:cs="Times New Roman"/>
                <w:color w:val="000000" w:themeColor="text1"/>
                <w:sz w:val="22"/>
                <w:szCs w:val="22"/>
              </w:rPr>
              <w:t xml:space="preserve"> электронной форме, доступного неограниченному кругу лиц с приложением документации о закупке и проекта договора; </w:t>
            </w:r>
          </w:p>
          <w:p w:rsidR="004C2F90" w:rsidRPr="009B7FB7" w:rsidRDefault="004C2F90" w:rsidP="004C2F90">
            <w:pPr>
              <w:ind w:firstLine="567"/>
              <w:jc w:val="both"/>
              <w:rPr>
                <w:rFonts w:cs="Times New Roman"/>
                <w:color w:val="000000" w:themeColor="text1"/>
                <w:sz w:val="22"/>
                <w:szCs w:val="22"/>
              </w:rPr>
            </w:pPr>
            <w:r w:rsidRPr="009B7FB7">
              <w:rPr>
                <w:rFonts w:cs="Times New Roman"/>
                <w:color w:val="000000" w:themeColor="text1"/>
                <w:sz w:val="22"/>
                <w:szCs w:val="22"/>
              </w:rPr>
              <w:t>Запрос цен не является торгами в соответствии с частью 4 статьи 477 ГК РФ.</w:t>
            </w:r>
          </w:p>
          <w:p w:rsidR="004C2F90" w:rsidRPr="009B7FB7" w:rsidRDefault="004C2F90" w:rsidP="008D1DEA">
            <w:pPr>
              <w:ind w:firstLine="567"/>
              <w:jc w:val="both"/>
              <w:rPr>
                <w:rFonts w:cs="Times New Roman"/>
                <w:color w:val="000000" w:themeColor="text1"/>
                <w:sz w:val="22"/>
                <w:szCs w:val="22"/>
              </w:rPr>
            </w:pPr>
          </w:p>
          <w:p w:rsidR="000C177A" w:rsidRPr="009B7FB7" w:rsidRDefault="000C177A" w:rsidP="002B04B9">
            <w:pPr>
              <w:pStyle w:val="211112"/>
              <w:widowControl w:val="0"/>
              <w:ind w:firstLine="560"/>
              <w:rPr>
                <w:rFonts w:ascii="Times New Roman" w:hAnsi="Times New Roman" w:cs="Times New Roman"/>
                <w:color w:val="000000" w:themeColor="text1"/>
                <w:sz w:val="22"/>
                <w:szCs w:val="22"/>
                <w:lang w:val="ru-RU" w:eastAsia="ru-RU"/>
              </w:rPr>
            </w:pPr>
          </w:p>
        </w:tc>
      </w:tr>
      <w:tr w:rsidR="007D2B20" w:rsidRPr="009B7FB7" w:rsidTr="00234FF8">
        <w:tc>
          <w:tcPr>
            <w:tcW w:w="5000" w:type="pct"/>
            <w:gridSpan w:val="5"/>
            <w:noWrap/>
            <w:vAlign w:val="center"/>
          </w:tcPr>
          <w:p w:rsidR="007D2B20" w:rsidRPr="009B7FB7" w:rsidRDefault="00D55A89">
            <w:pPr>
              <w:widowControl w:val="0"/>
              <w:jc w:val="both"/>
              <w:rPr>
                <w:rFonts w:cs="Times New Roman"/>
                <w:b/>
                <w:color w:val="000000" w:themeColor="text1"/>
                <w:sz w:val="22"/>
                <w:szCs w:val="22"/>
              </w:rPr>
            </w:pPr>
            <w:r w:rsidRPr="009B7FB7">
              <w:rPr>
                <w:rFonts w:cs="Times New Roman"/>
                <w:b/>
                <w:color w:val="000000" w:themeColor="text1"/>
                <w:sz w:val="22"/>
                <w:szCs w:val="22"/>
              </w:rPr>
              <w:t xml:space="preserve">1. Сведения о заказчике </w:t>
            </w:r>
          </w:p>
        </w:tc>
      </w:tr>
      <w:tr w:rsidR="00E51999" w:rsidRPr="009B7FB7" w:rsidTr="002B04B9">
        <w:tc>
          <w:tcPr>
            <w:tcW w:w="656" w:type="pct"/>
            <w:vMerge w:val="restart"/>
            <w:vAlign w:val="center"/>
          </w:tcPr>
          <w:p w:rsidR="00E51999" w:rsidRPr="009B7FB7" w:rsidRDefault="00E51999" w:rsidP="00E51999">
            <w:pPr>
              <w:widowControl w:val="0"/>
              <w:jc w:val="center"/>
              <w:rPr>
                <w:rFonts w:cs="Times New Roman"/>
                <w:bCs/>
                <w:color w:val="000000" w:themeColor="text1"/>
                <w:sz w:val="22"/>
                <w:szCs w:val="22"/>
              </w:rPr>
            </w:pPr>
            <w:r w:rsidRPr="009B7FB7">
              <w:rPr>
                <w:rFonts w:cs="Times New Roman"/>
                <w:bCs/>
                <w:color w:val="000000" w:themeColor="text1"/>
                <w:sz w:val="22"/>
                <w:szCs w:val="22"/>
              </w:rPr>
              <w:t>1.1.</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color w:val="000000" w:themeColor="text1"/>
                <w:sz w:val="22"/>
                <w:szCs w:val="22"/>
              </w:rPr>
              <w:t>Наименование заказчика</w:t>
            </w:r>
          </w:p>
        </w:tc>
        <w:tc>
          <w:tcPr>
            <w:tcW w:w="3198" w:type="pct"/>
            <w:gridSpan w:val="3"/>
            <w:vAlign w:val="center"/>
          </w:tcPr>
          <w:p w:rsidR="00E51999" w:rsidRPr="009B7FB7" w:rsidRDefault="00724821" w:rsidP="00724821">
            <w:pPr>
              <w:snapToGrid w:val="0"/>
              <w:rPr>
                <w:rFonts w:cs="Times New Roman"/>
                <w:color w:val="000000" w:themeColor="text1"/>
                <w:sz w:val="22"/>
                <w:szCs w:val="22"/>
              </w:rPr>
            </w:pPr>
            <w:r w:rsidRPr="009B7FB7">
              <w:rPr>
                <w:rFonts w:cs="Times New Roman"/>
                <w:color w:val="000000" w:themeColor="text1"/>
                <w:sz w:val="22"/>
                <w:szCs w:val="22"/>
              </w:rPr>
              <w:t xml:space="preserve">Муниципальное унитарное предприятие </w:t>
            </w:r>
            <w:proofErr w:type="spellStart"/>
            <w:r w:rsidRPr="009B7FB7">
              <w:rPr>
                <w:rFonts w:cs="Times New Roman"/>
                <w:color w:val="000000" w:themeColor="text1"/>
                <w:sz w:val="22"/>
                <w:szCs w:val="22"/>
              </w:rPr>
              <w:t>Верхнесалдинского</w:t>
            </w:r>
            <w:proofErr w:type="spellEnd"/>
            <w:r w:rsidRPr="009B7FB7">
              <w:rPr>
                <w:rFonts w:cs="Times New Roman"/>
                <w:color w:val="000000" w:themeColor="text1"/>
                <w:sz w:val="22"/>
                <w:szCs w:val="22"/>
              </w:rPr>
              <w:t xml:space="preserve"> </w:t>
            </w:r>
            <w:r w:rsidR="00277266" w:rsidRPr="009B7FB7">
              <w:rPr>
                <w:rFonts w:cs="Times New Roman"/>
                <w:color w:val="000000" w:themeColor="text1"/>
                <w:sz w:val="22"/>
                <w:szCs w:val="22"/>
              </w:rPr>
              <w:t>муниципального</w:t>
            </w:r>
            <w:r w:rsidRPr="009B7FB7">
              <w:rPr>
                <w:rFonts w:cs="Times New Roman"/>
                <w:color w:val="000000" w:themeColor="text1"/>
                <w:sz w:val="22"/>
                <w:szCs w:val="22"/>
              </w:rPr>
              <w:t xml:space="preserve"> округа "</w:t>
            </w:r>
            <w:proofErr w:type="spellStart"/>
            <w:r w:rsidRPr="009B7FB7">
              <w:rPr>
                <w:rFonts w:cs="Times New Roman"/>
                <w:color w:val="000000" w:themeColor="text1"/>
                <w:sz w:val="22"/>
                <w:szCs w:val="22"/>
              </w:rPr>
              <w:t>Верхнесалдинские</w:t>
            </w:r>
            <w:proofErr w:type="spellEnd"/>
            <w:r w:rsidRPr="009B7FB7">
              <w:rPr>
                <w:rFonts w:cs="Times New Roman"/>
                <w:color w:val="000000" w:themeColor="text1"/>
                <w:sz w:val="22"/>
                <w:szCs w:val="22"/>
              </w:rPr>
              <w:t xml:space="preserve"> коммунальные системы" </w:t>
            </w:r>
            <w:r w:rsidR="00E51999" w:rsidRPr="009B7FB7">
              <w:rPr>
                <w:rFonts w:cs="Times New Roman"/>
                <w:color w:val="000000" w:themeColor="text1"/>
                <w:sz w:val="22"/>
                <w:szCs w:val="22"/>
              </w:rPr>
              <w:t>(МУП «</w:t>
            </w:r>
            <w:r w:rsidRPr="009B7FB7">
              <w:rPr>
                <w:rFonts w:cs="Times New Roman"/>
                <w:color w:val="000000" w:themeColor="text1"/>
                <w:sz w:val="22"/>
                <w:szCs w:val="22"/>
              </w:rPr>
              <w:t>ВКС</w:t>
            </w:r>
            <w:r w:rsidR="00E51999" w:rsidRPr="009B7FB7">
              <w:rPr>
                <w:rFonts w:cs="Times New Roman"/>
                <w:color w:val="000000" w:themeColor="text1"/>
                <w:sz w:val="22"/>
                <w:szCs w:val="22"/>
              </w:rPr>
              <w:t>»)</w:t>
            </w:r>
          </w:p>
        </w:tc>
      </w:tr>
      <w:tr w:rsidR="00E51999" w:rsidRPr="009B7FB7" w:rsidTr="002B04B9">
        <w:tc>
          <w:tcPr>
            <w:tcW w:w="656" w:type="pct"/>
            <w:vMerge/>
            <w:vAlign w:val="center"/>
          </w:tcPr>
          <w:p w:rsidR="00E51999" w:rsidRPr="009B7FB7" w:rsidRDefault="00E51999" w:rsidP="00E51999">
            <w:pPr>
              <w:widowControl w:val="0"/>
              <w:jc w:val="center"/>
              <w:rPr>
                <w:rFonts w:cs="Times New Roman"/>
                <w:bCs/>
                <w:color w:val="000000" w:themeColor="text1"/>
                <w:sz w:val="22"/>
                <w:szCs w:val="22"/>
              </w:rPr>
            </w:pP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color w:val="000000" w:themeColor="text1"/>
                <w:sz w:val="22"/>
                <w:szCs w:val="22"/>
              </w:rPr>
              <w:t>Место нахождения заказчика</w:t>
            </w:r>
          </w:p>
        </w:tc>
        <w:tc>
          <w:tcPr>
            <w:tcW w:w="3198" w:type="pct"/>
            <w:gridSpan w:val="3"/>
            <w:vAlign w:val="center"/>
          </w:tcPr>
          <w:p w:rsidR="00E51999" w:rsidRPr="009B7FB7" w:rsidRDefault="00E51999" w:rsidP="00124CC3">
            <w:pPr>
              <w:widowControl w:val="0"/>
              <w:jc w:val="both"/>
              <w:rPr>
                <w:rFonts w:cs="Times New Roman"/>
                <w:color w:val="000000" w:themeColor="text1"/>
                <w:sz w:val="22"/>
                <w:szCs w:val="22"/>
              </w:rPr>
            </w:pPr>
            <w:r w:rsidRPr="009B7FB7">
              <w:rPr>
                <w:rFonts w:cs="Times New Roman"/>
                <w:color w:val="000000" w:themeColor="text1"/>
                <w:sz w:val="22"/>
                <w:szCs w:val="22"/>
              </w:rPr>
              <w:t xml:space="preserve">624760, Свердловская область, </w:t>
            </w:r>
            <w:r w:rsidR="00277266" w:rsidRPr="009B7FB7">
              <w:rPr>
                <w:rFonts w:cs="Times New Roman"/>
                <w:color w:val="000000" w:themeColor="text1"/>
                <w:sz w:val="22"/>
                <w:szCs w:val="22"/>
              </w:rPr>
              <w:t xml:space="preserve">М.О. </w:t>
            </w:r>
            <w:proofErr w:type="spellStart"/>
            <w:r w:rsidRPr="009B7FB7">
              <w:rPr>
                <w:rFonts w:cs="Times New Roman"/>
                <w:color w:val="000000" w:themeColor="text1"/>
                <w:sz w:val="22"/>
                <w:szCs w:val="22"/>
              </w:rPr>
              <w:t>Верхнесалдинский</w:t>
            </w:r>
            <w:proofErr w:type="spellEnd"/>
            <w:r w:rsidRPr="009B7FB7">
              <w:rPr>
                <w:rFonts w:cs="Times New Roman"/>
                <w:color w:val="000000" w:themeColor="text1"/>
                <w:sz w:val="22"/>
                <w:szCs w:val="22"/>
              </w:rPr>
              <w:t xml:space="preserve">, город Верхняя Салда, улица Парковая, </w:t>
            </w:r>
            <w:r w:rsidR="00124CC3" w:rsidRPr="009B7FB7">
              <w:rPr>
                <w:rFonts w:cs="Times New Roman"/>
                <w:color w:val="000000" w:themeColor="text1"/>
                <w:sz w:val="22"/>
                <w:szCs w:val="22"/>
              </w:rPr>
              <w:t xml:space="preserve">дом </w:t>
            </w:r>
            <w:r w:rsidRPr="009B7FB7">
              <w:rPr>
                <w:rFonts w:cs="Times New Roman"/>
                <w:color w:val="000000" w:themeColor="text1"/>
                <w:sz w:val="22"/>
                <w:szCs w:val="22"/>
              </w:rPr>
              <w:t>1</w:t>
            </w:r>
            <w:r w:rsidR="00124CC3" w:rsidRPr="009B7FB7">
              <w:rPr>
                <w:rFonts w:cs="Times New Roman"/>
                <w:color w:val="000000" w:themeColor="text1"/>
                <w:sz w:val="22"/>
                <w:szCs w:val="22"/>
              </w:rPr>
              <w:t>-А</w:t>
            </w:r>
          </w:p>
        </w:tc>
      </w:tr>
      <w:tr w:rsidR="00E51999" w:rsidRPr="009B7FB7" w:rsidTr="002B04B9">
        <w:tc>
          <w:tcPr>
            <w:tcW w:w="656" w:type="pct"/>
            <w:vMerge/>
            <w:vAlign w:val="center"/>
          </w:tcPr>
          <w:p w:rsidR="00E51999" w:rsidRPr="009B7FB7" w:rsidRDefault="00E51999" w:rsidP="00E51999">
            <w:pPr>
              <w:widowControl w:val="0"/>
              <w:jc w:val="center"/>
              <w:rPr>
                <w:rFonts w:cs="Times New Roman"/>
                <w:bCs/>
                <w:color w:val="000000" w:themeColor="text1"/>
                <w:sz w:val="22"/>
                <w:szCs w:val="22"/>
              </w:rPr>
            </w:pP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color w:val="000000" w:themeColor="text1"/>
                <w:sz w:val="22"/>
                <w:szCs w:val="22"/>
              </w:rPr>
              <w:t>Почтовый адрес заказчика</w:t>
            </w:r>
          </w:p>
        </w:tc>
        <w:tc>
          <w:tcPr>
            <w:tcW w:w="3198" w:type="pct"/>
            <w:gridSpan w:val="3"/>
            <w:vAlign w:val="center"/>
          </w:tcPr>
          <w:p w:rsidR="00E51999" w:rsidRPr="009B7FB7" w:rsidRDefault="00E51999" w:rsidP="00124CC3">
            <w:pPr>
              <w:widowControl w:val="0"/>
              <w:jc w:val="both"/>
              <w:rPr>
                <w:rFonts w:cs="Times New Roman"/>
                <w:color w:val="000000" w:themeColor="text1"/>
                <w:sz w:val="22"/>
                <w:szCs w:val="22"/>
              </w:rPr>
            </w:pPr>
            <w:r w:rsidRPr="009B7FB7">
              <w:rPr>
                <w:rFonts w:cs="Times New Roman"/>
                <w:color w:val="000000" w:themeColor="text1"/>
                <w:sz w:val="22"/>
                <w:szCs w:val="22"/>
              </w:rPr>
              <w:t>624760, Свердловская область,</w:t>
            </w:r>
            <w:r w:rsidR="00277266" w:rsidRPr="009B7FB7">
              <w:rPr>
                <w:rFonts w:cs="Times New Roman"/>
                <w:color w:val="000000" w:themeColor="text1"/>
                <w:sz w:val="22"/>
                <w:szCs w:val="22"/>
              </w:rPr>
              <w:t xml:space="preserve"> М.О.</w:t>
            </w:r>
            <w:r w:rsidR="00124CC3" w:rsidRPr="009B7FB7">
              <w:rPr>
                <w:rFonts w:cs="Times New Roman"/>
                <w:color w:val="000000" w:themeColor="text1"/>
                <w:sz w:val="22"/>
                <w:szCs w:val="22"/>
              </w:rPr>
              <w:t xml:space="preserve"> </w:t>
            </w:r>
            <w:proofErr w:type="spellStart"/>
            <w:r w:rsidRPr="009B7FB7">
              <w:rPr>
                <w:rFonts w:cs="Times New Roman"/>
                <w:color w:val="000000" w:themeColor="text1"/>
                <w:sz w:val="22"/>
                <w:szCs w:val="22"/>
              </w:rPr>
              <w:t>Верхнесалдинский</w:t>
            </w:r>
            <w:proofErr w:type="spellEnd"/>
            <w:r w:rsidRPr="009B7FB7">
              <w:rPr>
                <w:rFonts w:cs="Times New Roman"/>
                <w:color w:val="000000" w:themeColor="text1"/>
                <w:sz w:val="22"/>
                <w:szCs w:val="22"/>
              </w:rPr>
              <w:t xml:space="preserve">, город Верхняя Салда, улица Парковая, </w:t>
            </w:r>
            <w:r w:rsidR="00124CC3" w:rsidRPr="009B7FB7">
              <w:rPr>
                <w:rFonts w:cs="Times New Roman"/>
                <w:color w:val="000000" w:themeColor="text1"/>
                <w:sz w:val="22"/>
                <w:szCs w:val="22"/>
              </w:rPr>
              <w:t xml:space="preserve">дом </w:t>
            </w:r>
            <w:r w:rsidRPr="009B7FB7">
              <w:rPr>
                <w:rFonts w:cs="Times New Roman"/>
                <w:color w:val="000000" w:themeColor="text1"/>
                <w:sz w:val="22"/>
                <w:szCs w:val="22"/>
              </w:rPr>
              <w:t>1</w:t>
            </w:r>
            <w:r w:rsidR="00124CC3" w:rsidRPr="009B7FB7">
              <w:rPr>
                <w:rFonts w:cs="Times New Roman"/>
                <w:color w:val="000000" w:themeColor="text1"/>
                <w:sz w:val="22"/>
                <w:szCs w:val="22"/>
              </w:rPr>
              <w:t>-А</w:t>
            </w:r>
          </w:p>
        </w:tc>
      </w:tr>
      <w:tr w:rsidR="00E51999" w:rsidRPr="009B7FB7" w:rsidTr="002B04B9">
        <w:tc>
          <w:tcPr>
            <w:tcW w:w="656" w:type="pct"/>
            <w:vMerge/>
            <w:vAlign w:val="center"/>
          </w:tcPr>
          <w:p w:rsidR="00E51999" w:rsidRPr="009B7FB7" w:rsidRDefault="00E51999" w:rsidP="00E51999">
            <w:pPr>
              <w:widowControl w:val="0"/>
              <w:jc w:val="center"/>
              <w:rPr>
                <w:rFonts w:cs="Times New Roman"/>
                <w:bCs/>
                <w:color w:val="000000" w:themeColor="text1"/>
                <w:sz w:val="22"/>
                <w:szCs w:val="22"/>
              </w:rPr>
            </w:pP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color w:val="000000" w:themeColor="text1"/>
                <w:sz w:val="22"/>
                <w:szCs w:val="22"/>
              </w:rPr>
              <w:t>Адрес электронной почты заказчика</w:t>
            </w:r>
          </w:p>
        </w:tc>
        <w:tc>
          <w:tcPr>
            <w:tcW w:w="3198" w:type="pct"/>
            <w:gridSpan w:val="3"/>
            <w:vAlign w:val="center"/>
          </w:tcPr>
          <w:p w:rsidR="00E51999" w:rsidRPr="009B7FB7" w:rsidRDefault="003D5541" w:rsidP="00E51999">
            <w:pPr>
              <w:widowControl w:val="0"/>
              <w:jc w:val="both"/>
              <w:rPr>
                <w:rFonts w:cs="Times New Roman"/>
                <w:color w:val="000000" w:themeColor="text1"/>
                <w:sz w:val="22"/>
                <w:szCs w:val="22"/>
              </w:rPr>
            </w:pPr>
            <w:r w:rsidRPr="003D5541">
              <w:t>vks-zakup02@mail.ru</w:t>
            </w:r>
          </w:p>
        </w:tc>
      </w:tr>
      <w:tr w:rsidR="00E51999" w:rsidRPr="009B7FB7" w:rsidTr="002B04B9">
        <w:tc>
          <w:tcPr>
            <w:tcW w:w="656" w:type="pct"/>
            <w:vMerge/>
            <w:vAlign w:val="center"/>
          </w:tcPr>
          <w:p w:rsidR="00E51999" w:rsidRPr="009B7FB7" w:rsidRDefault="00E51999" w:rsidP="00E51999">
            <w:pPr>
              <w:widowControl w:val="0"/>
              <w:jc w:val="center"/>
              <w:rPr>
                <w:rFonts w:cs="Times New Roman"/>
                <w:bCs/>
                <w:color w:val="000000" w:themeColor="text1"/>
                <w:sz w:val="22"/>
                <w:szCs w:val="22"/>
              </w:rPr>
            </w:pP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color w:val="000000" w:themeColor="text1"/>
                <w:sz w:val="22"/>
                <w:szCs w:val="22"/>
              </w:rPr>
              <w:t xml:space="preserve">Номер контактного телефона заказчика </w:t>
            </w:r>
          </w:p>
        </w:tc>
        <w:tc>
          <w:tcPr>
            <w:tcW w:w="3198" w:type="pct"/>
            <w:gridSpan w:val="3"/>
            <w:vAlign w:val="center"/>
          </w:tcPr>
          <w:p w:rsidR="00E51999" w:rsidRPr="009B7FB7" w:rsidRDefault="002D2108" w:rsidP="003D5541">
            <w:pPr>
              <w:widowControl w:val="0"/>
              <w:jc w:val="both"/>
              <w:rPr>
                <w:rFonts w:cs="Times New Roman"/>
                <w:color w:val="000000" w:themeColor="text1"/>
                <w:sz w:val="22"/>
                <w:szCs w:val="22"/>
              </w:rPr>
            </w:pPr>
            <w:r w:rsidRPr="009B7FB7">
              <w:rPr>
                <w:rFonts w:cs="Times New Roman"/>
                <w:color w:val="000000" w:themeColor="text1"/>
                <w:sz w:val="22"/>
                <w:szCs w:val="22"/>
              </w:rPr>
              <w:t xml:space="preserve">Тел. </w:t>
            </w:r>
            <w:r w:rsidR="00923036" w:rsidRPr="009B7FB7">
              <w:rPr>
                <w:rFonts w:cs="Times New Roman"/>
                <w:color w:val="000000" w:themeColor="text1"/>
                <w:sz w:val="22"/>
                <w:szCs w:val="22"/>
              </w:rPr>
              <w:t>+</w:t>
            </w:r>
            <w:r w:rsidR="003D5541">
              <w:rPr>
                <w:rFonts w:cs="Times New Roman"/>
                <w:color w:val="000000" w:themeColor="text1"/>
                <w:sz w:val="22"/>
                <w:szCs w:val="22"/>
              </w:rPr>
              <w:t>79089289928</w:t>
            </w:r>
          </w:p>
        </w:tc>
      </w:tr>
      <w:tr w:rsidR="00E51999" w:rsidRPr="009B7FB7" w:rsidTr="002B04B9">
        <w:tc>
          <w:tcPr>
            <w:tcW w:w="656" w:type="pct"/>
            <w:vMerge/>
            <w:vAlign w:val="center"/>
          </w:tcPr>
          <w:p w:rsidR="00E51999" w:rsidRPr="009B7FB7" w:rsidRDefault="00E51999" w:rsidP="00E51999">
            <w:pPr>
              <w:widowControl w:val="0"/>
              <w:jc w:val="center"/>
              <w:rPr>
                <w:rFonts w:cs="Times New Roman"/>
                <w:bCs/>
                <w:color w:val="000000" w:themeColor="text1"/>
                <w:sz w:val="22"/>
                <w:szCs w:val="22"/>
              </w:rPr>
            </w:pP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color w:val="000000" w:themeColor="text1"/>
                <w:sz w:val="22"/>
                <w:szCs w:val="22"/>
              </w:rPr>
              <w:t>Должностное лицо заказчика, ответственное за осуществление закупки</w:t>
            </w:r>
          </w:p>
        </w:tc>
        <w:tc>
          <w:tcPr>
            <w:tcW w:w="3198" w:type="pct"/>
            <w:gridSpan w:val="3"/>
            <w:vAlign w:val="center"/>
          </w:tcPr>
          <w:p w:rsidR="00E51999" w:rsidRPr="009B7FB7" w:rsidRDefault="003D5541" w:rsidP="00E51999">
            <w:pPr>
              <w:widowControl w:val="0"/>
              <w:jc w:val="both"/>
              <w:rPr>
                <w:rFonts w:cs="Times New Roman"/>
                <w:color w:val="000000" w:themeColor="text1"/>
                <w:sz w:val="22"/>
                <w:szCs w:val="22"/>
              </w:rPr>
            </w:pPr>
            <w:r>
              <w:rPr>
                <w:rFonts w:cs="Times New Roman"/>
                <w:color w:val="000000" w:themeColor="text1"/>
                <w:sz w:val="22"/>
                <w:szCs w:val="22"/>
              </w:rPr>
              <w:t>Арефьева Екатерина Дмитриевна</w:t>
            </w:r>
          </w:p>
        </w:tc>
      </w:tr>
      <w:tr w:rsidR="00E51999" w:rsidRPr="009B7FB7" w:rsidTr="00234FF8">
        <w:tc>
          <w:tcPr>
            <w:tcW w:w="5000" w:type="pct"/>
            <w:gridSpan w:val="5"/>
            <w:noWrap/>
            <w:vAlign w:val="center"/>
          </w:tcPr>
          <w:p w:rsidR="00E51999" w:rsidRPr="009B7FB7" w:rsidRDefault="00E51999" w:rsidP="00E51999">
            <w:pPr>
              <w:widowControl w:val="0"/>
              <w:rPr>
                <w:rFonts w:cs="Times New Roman"/>
                <w:b/>
                <w:color w:val="000000" w:themeColor="text1"/>
                <w:sz w:val="22"/>
                <w:szCs w:val="22"/>
              </w:rPr>
            </w:pPr>
            <w:r w:rsidRPr="009B7FB7">
              <w:rPr>
                <w:rFonts w:cs="Times New Roman"/>
                <w:b/>
                <w:color w:val="000000" w:themeColor="text1"/>
                <w:sz w:val="22"/>
                <w:szCs w:val="22"/>
              </w:rPr>
              <w:t>2. Сведения о закупке</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2.1.</w:t>
            </w:r>
          </w:p>
        </w:tc>
        <w:tc>
          <w:tcPr>
            <w:tcW w:w="1146" w:type="pct"/>
            <w:vAlign w:val="center"/>
          </w:tcPr>
          <w:p w:rsidR="00E51999" w:rsidRPr="009B7FB7" w:rsidRDefault="00E51999" w:rsidP="00E51999">
            <w:pPr>
              <w:widowControl w:val="0"/>
              <w:rPr>
                <w:rFonts w:cs="Times New Roman"/>
                <w:b/>
                <w:color w:val="000000" w:themeColor="text1"/>
                <w:sz w:val="22"/>
                <w:szCs w:val="22"/>
              </w:rPr>
            </w:pPr>
            <w:r w:rsidRPr="009B7FB7">
              <w:rPr>
                <w:rFonts w:cs="Times New Roman"/>
                <w:b/>
                <w:color w:val="000000" w:themeColor="text1"/>
                <w:sz w:val="22"/>
                <w:szCs w:val="22"/>
              </w:rPr>
              <w:t>Способ закупки</w:t>
            </w:r>
          </w:p>
        </w:tc>
        <w:tc>
          <w:tcPr>
            <w:tcW w:w="3198" w:type="pct"/>
            <w:gridSpan w:val="3"/>
            <w:vAlign w:val="center"/>
          </w:tcPr>
          <w:p w:rsidR="00E51999" w:rsidRPr="009B7FB7" w:rsidRDefault="00D9688D" w:rsidP="00E51999">
            <w:pPr>
              <w:widowControl w:val="0"/>
              <w:jc w:val="both"/>
              <w:rPr>
                <w:rFonts w:cs="Times New Roman"/>
                <w:color w:val="000000" w:themeColor="text1"/>
                <w:sz w:val="22"/>
                <w:szCs w:val="22"/>
              </w:rPr>
            </w:pPr>
            <w:r w:rsidRPr="009B7FB7">
              <w:rPr>
                <w:rFonts w:cs="Times New Roman"/>
                <w:color w:val="000000" w:themeColor="text1"/>
                <w:sz w:val="22"/>
                <w:szCs w:val="22"/>
              </w:rPr>
              <w:t xml:space="preserve">Запрос цен </w:t>
            </w:r>
            <w:r w:rsidR="00E51999" w:rsidRPr="009B7FB7">
              <w:rPr>
                <w:rFonts w:cs="Times New Roman"/>
                <w:color w:val="000000" w:themeColor="text1"/>
                <w:sz w:val="22"/>
                <w:szCs w:val="22"/>
              </w:rPr>
              <w:t>в электронной форме</w:t>
            </w:r>
          </w:p>
        </w:tc>
      </w:tr>
      <w:tr w:rsidR="00E51999" w:rsidRPr="009B7FB7" w:rsidTr="002B04B9">
        <w:trPr>
          <w:trHeight w:val="1029"/>
        </w:trPr>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2.2.</w:t>
            </w:r>
          </w:p>
        </w:tc>
        <w:tc>
          <w:tcPr>
            <w:tcW w:w="1146" w:type="pct"/>
            <w:vAlign w:val="center"/>
          </w:tcPr>
          <w:p w:rsidR="00E51999" w:rsidRPr="009B7FB7" w:rsidRDefault="00E51999" w:rsidP="00E51999">
            <w:pPr>
              <w:widowControl w:val="0"/>
              <w:rPr>
                <w:rFonts w:cs="Times New Roman"/>
                <w:b/>
                <w:color w:val="000000" w:themeColor="text1"/>
                <w:sz w:val="22"/>
                <w:szCs w:val="22"/>
              </w:rPr>
            </w:pPr>
            <w:r w:rsidRPr="009B7FB7">
              <w:rPr>
                <w:rFonts w:cs="Times New Roman"/>
                <w:b/>
                <w:color w:val="000000" w:themeColor="text1"/>
                <w:sz w:val="22"/>
                <w:szCs w:val="22"/>
              </w:rPr>
              <w:t xml:space="preserve">Форма проведения </w:t>
            </w:r>
          </w:p>
        </w:tc>
        <w:tc>
          <w:tcPr>
            <w:tcW w:w="3198" w:type="pct"/>
            <w:gridSpan w:val="3"/>
            <w:vAlign w:val="center"/>
          </w:tcPr>
          <w:p w:rsidR="00536427" w:rsidRPr="009B7FB7" w:rsidRDefault="00536427" w:rsidP="00536427">
            <w:pPr>
              <w:widowControl w:val="0"/>
              <w:jc w:val="both"/>
              <w:rPr>
                <w:rFonts w:cs="Times New Roman"/>
                <w:color w:val="000000" w:themeColor="text1"/>
                <w:sz w:val="22"/>
                <w:szCs w:val="22"/>
              </w:rPr>
            </w:pPr>
            <w:r w:rsidRPr="009B7FB7">
              <w:rPr>
                <w:rFonts w:cs="Times New Roman"/>
                <w:color w:val="000000" w:themeColor="text1"/>
                <w:sz w:val="22"/>
                <w:szCs w:val="22"/>
              </w:rPr>
              <w:t>На Электронной торговой площадке РЕГИОН</w:t>
            </w:r>
          </w:p>
          <w:p w:rsidR="00E51999" w:rsidRPr="009B7FB7" w:rsidRDefault="00536427" w:rsidP="00536427">
            <w:pPr>
              <w:widowControl w:val="0"/>
              <w:jc w:val="both"/>
              <w:rPr>
                <w:rFonts w:cs="Times New Roman"/>
                <w:color w:val="000000" w:themeColor="text1"/>
                <w:sz w:val="22"/>
                <w:szCs w:val="22"/>
              </w:rPr>
            </w:pPr>
            <w:r w:rsidRPr="009B7FB7">
              <w:rPr>
                <w:rFonts w:cs="Times New Roman"/>
                <w:color w:val="000000" w:themeColor="text1"/>
                <w:sz w:val="22"/>
                <w:szCs w:val="22"/>
              </w:rPr>
              <w:t xml:space="preserve">Адрес электронной площадки в сети Интернет: </w:t>
            </w:r>
            <w:hyperlink r:id="rId7" w:history="1">
              <w:r w:rsidRPr="009B7FB7">
                <w:rPr>
                  <w:rStyle w:val="ab"/>
                  <w:rFonts w:cs="Times New Roman"/>
                  <w:color w:val="000000" w:themeColor="text1"/>
                  <w:sz w:val="22"/>
                  <w:szCs w:val="22"/>
                </w:rPr>
                <w:t>https://etp-region.ru/</w:t>
              </w:r>
            </w:hyperlink>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2.3.</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Наименование закупки</w:t>
            </w:r>
          </w:p>
        </w:tc>
        <w:tc>
          <w:tcPr>
            <w:tcW w:w="3198" w:type="pct"/>
            <w:gridSpan w:val="3"/>
            <w:vAlign w:val="center"/>
          </w:tcPr>
          <w:p w:rsidR="00E51999" w:rsidRPr="009B7FB7" w:rsidRDefault="004D3821" w:rsidP="003D5541">
            <w:pPr>
              <w:jc w:val="both"/>
              <w:rPr>
                <w:rFonts w:cs="Times New Roman"/>
                <w:color w:val="000000" w:themeColor="text1"/>
                <w:sz w:val="22"/>
                <w:szCs w:val="22"/>
              </w:rPr>
            </w:pPr>
            <w:r w:rsidRPr="00C7563C">
              <w:rPr>
                <w:rFonts w:cs="Times New Roman"/>
                <w:b/>
                <w:bCs/>
                <w:color w:val="000000" w:themeColor="text1"/>
                <w:sz w:val="22"/>
                <w:szCs w:val="22"/>
              </w:rPr>
              <w:t xml:space="preserve">Поставка </w:t>
            </w:r>
            <w:r w:rsidR="003D5541">
              <w:rPr>
                <w:rFonts w:cs="Times New Roman"/>
                <w:b/>
                <w:bCs/>
                <w:color w:val="000000" w:themeColor="text1"/>
                <w:sz w:val="22"/>
                <w:szCs w:val="22"/>
              </w:rPr>
              <w:t>крепежного уголка для нужд МУП «ВКС»</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2.4.</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 xml:space="preserve"> Начальная (максимальная) цена договора</w:t>
            </w:r>
          </w:p>
        </w:tc>
        <w:tc>
          <w:tcPr>
            <w:tcW w:w="3198" w:type="pct"/>
            <w:gridSpan w:val="3"/>
            <w:vAlign w:val="center"/>
          </w:tcPr>
          <w:p w:rsidR="009D12F0" w:rsidRDefault="00522567" w:rsidP="00E51999">
            <w:pPr>
              <w:widowControl w:val="0"/>
              <w:jc w:val="both"/>
              <w:rPr>
                <w:rFonts w:cs="Times New Roman"/>
                <w:b/>
                <w:bCs/>
                <w:color w:val="000000" w:themeColor="text1"/>
                <w:sz w:val="22"/>
                <w:szCs w:val="22"/>
              </w:rPr>
            </w:pPr>
            <w:r w:rsidRPr="00522567">
              <w:rPr>
                <w:rFonts w:cs="Times New Roman"/>
                <w:b/>
                <w:bCs/>
                <w:color w:val="000000" w:themeColor="text1"/>
                <w:sz w:val="22"/>
                <w:szCs w:val="22"/>
              </w:rPr>
              <w:t>27 104,00</w:t>
            </w:r>
            <w:r>
              <w:rPr>
                <w:rFonts w:cs="Times New Roman"/>
                <w:b/>
                <w:bCs/>
                <w:color w:val="000000" w:themeColor="text1"/>
                <w:sz w:val="22"/>
                <w:szCs w:val="22"/>
              </w:rPr>
              <w:t xml:space="preserve"> руб</w:t>
            </w:r>
            <w:r w:rsidR="00C7563C" w:rsidRPr="00522567">
              <w:rPr>
                <w:rFonts w:cs="Times New Roman"/>
                <w:b/>
                <w:bCs/>
                <w:color w:val="000000" w:themeColor="text1"/>
                <w:sz w:val="22"/>
                <w:szCs w:val="22"/>
              </w:rPr>
              <w:t>.</w:t>
            </w:r>
          </w:p>
          <w:p w:rsidR="00C7563C" w:rsidRPr="009B7FB7" w:rsidRDefault="00C7563C" w:rsidP="00E51999">
            <w:pPr>
              <w:widowControl w:val="0"/>
              <w:jc w:val="both"/>
              <w:rPr>
                <w:rFonts w:cs="Times New Roman"/>
                <w:b/>
                <w:bCs/>
                <w:color w:val="000000" w:themeColor="text1"/>
                <w:sz w:val="22"/>
                <w:szCs w:val="22"/>
              </w:rPr>
            </w:pPr>
          </w:p>
          <w:p w:rsidR="00E51999" w:rsidRPr="009B7FB7" w:rsidRDefault="00E51999" w:rsidP="00E51999">
            <w:pPr>
              <w:widowControl w:val="0"/>
              <w:jc w:val="both"/>
              <w:rPr>
                <w:rFonts w:cs="Times New Roman"/>
                <w:color w:val="000000" w:themeColor="text1"/>
                <w:sz w:val="22"/>
                <w:szCs w:val="22"/>
              </w:rPr>
            </w:pPr>
            <w:r w:rsidRPr="009B7FB7">
              <w:rPr>
                <w:rFonts w:cs="Times New Roman"/>
                <w:color w:val="000000" w:themeColor="text1"/>
                <w:sz w:val="22"/>
                <w:szCs w:val="22"/>
              </w:rPr>
              <w:t xml:space="preserve">Обоснование начальной максимальной цены договора в соответствии с Приложением № 3 к документации </w:t>
            </w:r>
            <w:r w:rsidR="00A95372" w:rsidRPr="009B7FB7">
              <w:rPr>
                <w:rFonts w:cs="Times New Roman"/>
                <w:color w:val="000000" w:themeColor="text1"/>
                <w:sz w:val="22"/>
                <w:szCs w:val="22"/>
              </w:rPr>
              <w:t>о запросе цен</w:t>
            </w:r>
            <w:r w:rsidRPr="009B7FB7">
              <w:rPr>
                <w:rFonts w:cs="Times New Roman"/>
                <w:color w:val="000000" w:themeColor="text1"/>
                <w:sz w:val="22"/>
                <w:szCs w:val="22"/>
              </w:rPr>
              <w:t xml:space="preserve"> в электронной форме «Обоснование начальной максимальной цены договора».</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2.5.</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Предмет договора</w:t>
            </w:r>
          </w:p>
        </w:tc>
        <w:tc>
          <w:tcPr>
            <w:tcW w:w="3198" w:type="pct"/>
            <w:gridSpan w:val="3"/>
            <w:vAlign w:val="center"/>
          </w:tcPr>
          <w:p w:rsidR="00E51999" w:rsidRPr="009B7FB7" w:rsidRDefault="004D3821" w:rsidP="003D5541">
            <w:pPr>
              <w:rPr>
                <w:rFonts w:cs="Times New Roman"/>
                <w:b/>
                <w:bCs/>
                <w:iCs/>
                <w:color w:val="000000" w:themeColor="text1"/>
                <w:sz w:val="22"/>
                <w:szCs w:val="22"/>
              </w:rPr>
            </w:pPr>
            <w:r w:rsidRPr="00C7563C">
              <w:rPr>
                <w:rFonts w:cs="Times New Roman"/>
                <w:b/>
                <w:bCs/>
                <w:iCs/>
                <w:color w:val="000000" w:themeColor="text1"/>
                <w:sz w:val="22"/>
                <w:szCs w:val="22"/>
              </w:rPr>
              <w:t xml:space="preserve">Поставка </w:t>
            </w:r>
            <w:r w:rsidR="003D5541">
              <w:rPr>
                <w:rFonts w:cs="Times New Roman"/>
                <w:b/>
                <w:bCs/>
                <w:iCs/>
                <w:color w:val="000000" w:themeColor="text1"/>
                <w:sz w:val="22"/>
                <w:szCs w:val="22"/>
              </w:rPr>
              <w:t>крепежного уголка для нужд МУП «ВКС»</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2.6.</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Количество товара</w:t>
            </w:r>
          </w:p>
        </w:tc>
        <w:tc>
          <w:tcPr>
            <w:tcW w:w="3198" w:type="pct"/>
            <w:gridSpan w:val="3"/>
            <w:vAlign w:val="center"/>
          </w:tcPr>
          <w:p w:rsidR="00E51999" w:rsidRPr="009B7FB7" w:rsidRDefault="00E51999" w:rsidP="00E51999">
            <w:pPr>
              <w:widowControl w:val="0"/>
              <w:jc w:val="both"/>
              <w:rPr>
                <w:rFonts w:cs="Times New Roman"/>
                <w:color w:val="000000" w:themeColor="text1"/>
                <w:sz w:val="22"/>
                <w:szCs w:val="22"/>
              </w:rPr>
            </w:pPr>
            <w:r w:rsidRPr="009B7FB7">
              <w:rPr>
                <w:rFonts w:cs="Times New Roman"/>
                <w:color w:val="000000" w:themeColor="text1"/>
                <w:sz w:val="22"/>
                <w:szCs w:val="22"/>
              </w:rPr>
              <w:t xml:space="preserve">Согласно техническому заданию </w:t>
            </w:r>
            <w:r w:rsidRPr="009B7FB7">
              <w:rPr>
                <w:rFonts w:cs="Times New Roman"/>
                <w:bCs/>
                <w:color w:val="000000" w:themeColor="text1"/>
                <w:sz w:val="22"/>
                <w:szCs w:val="22"/>
                <w:lang w:val="ba-RU" w:eastAsia="en-US"/>
              </w:rPr>
              <w:t>(приложение №1)</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2.7.</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Требования к качеству товара, технические, функциональные, эксплуатационные характеристики</w:t>
            </w:r>
          </w:p>
        </w:tc>
        <w:tc>
          <w:tcPr>
            <w:tcW w:w="3198" w:type="pct"/>
            <w:gridSpan w:val="3"/>
            <w:vAlign w:val="center"/>
          </w:tcPr>
          <w:p w:rsidR="00E51999" w:rsidRPr="009B7FB7" w:rsidRDefault="00E51999" w:rsidP="00E51999">
            <w:pPr>
              <w:rPr>
                <w:rFonts w:cs="Times New Roman"/>
                <w:color w:val="000000" w:themeColor="text1"/>
                <w:sz w:val="22"/>
                <w:szCs w:val="22"/>
              </w:rPr>
            </w:pPr>
            <w:r w:rsidRPr="009B7FB7">
              <w:rPr>
                <w:rFonts w:cs="Times New Roman"/>
                <w:color w:val="000000" w:themeColor="text1"/>
                <w:sz w:val="22"/>
                <w:szCs w:val="22"/>
              </w:rPr>
              <w:t xml:space="preserve">Согласно техническому заданию </w:t>
            </w:r>
            <w:r w:rsidRPr="009B7FB7">
              <w:rPr>
                <w:rFonts w:cs="Times New Roman"/>
                <w:bCs/>
                <w:color w:val="000000" w:themeColor="text1"/>
                <w:sz w:val="22"/>
                <w:szCs w:val="22"/>
                <w:lang w:val="ba-RU" w:eastAsia="en-US"/>
              </w:rPr>
              <w:t>(приложение №1)</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 xml:space="preserve">2.8. </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Источник финансирования</w:t>
            </w:r>
          </w:p>
        </w:tc>
        <w:tc>
          <w:tcPr>
            <w:tcW w:w="3198" w:type="pct"/>
            <w:gridSpan w:val="3"/>
            <w:vAlign w:val="center"/>
          </w:tcPr>
          <w:p w:rsidR="00E51999" w:rsidRPr="009B7FB7" w:rsidRDefault="00427BAF" w:rsidP="00E51999">
            <w:pPr>
              <w:rPr>
                <w:rFonts w:cs="Times New Roman"/>
                <w:i/>
                <w:iCs/>
                <w:color w:val="000000" w:themeColor="text1"/>
                <w:sz w:val="22"/>
                <w:szCs w:val="22"/>
              </w:rPr>
            </w:pPr>
            <w:r w:rsidRPr="009B7FB7">
              <w:rPr>
                <w:rFonts w:cs="Times New Roman"/>
                <w:i/>
                <w:iCs/>
                <w:color w:val="000000" w:themeColor="text1"/>
                <w:sz w:val="22"/>
                <w:szCs w:val="22"/>
              </w:rPr>
              <w:t>Собственные средства</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bookmarkStart w:id="1" w:name="_Hlk217303028"/>
            <w:r w:rsidRPr="009B7FB7">
              <w:rPr>
                <w:rFonts w:cs="Times New Roman"/>
                <w:color w:val="000000" w:themeColor="text1"/>
                <w:sz w:val="22"/>
                <w:szCs w:val="22"/>
              </w:rPr>
              <w:lastRenderedPageBreak/>
              <w:t xml:space="preserve">2.9. </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Срок поставки, выполнения работ, оказания услуг</w:t>
            </w:r>
          </w:p>
        </w:tc>
        <w:tc>
          <w:tcPr>
            <w:tcW w:w="3198" w:type="pct"/>
            <w:gridSpan w:val="3"/>
            <w:vAlign w:val="center"/>
          </w:tcPr>
          <w:p w:rsidR="00C7563C" w:rsidRPr="00C7563C" w:rsidRDefault="0094542B" w:rsidP="00C7563C">
            <w:pPr>
              <w:ind w:left="-284" w:right="-284"/>
              <w:jc w:val="both"/>
              <w:rPr>
                <w:rFonts w:eastAsia="SimSun" w:cs="Times New Roman"/>
                <w:color w:val="000000" w:themeColor="text1"/>
                <w:sz w:val="22"/>
                <w:szCs w:val="22"/>
                <w:lang w:eastAsia="zh-CN"/>
              </w:rPr>
            </w:pPr>
            <w:bookmarkStart w:id="2" w:name="_Hlk198637244"/>
            <w:r w:rsidRPr="00C7563C">
              <w:rPr>
                <w:rFonts w:eastAsia="SimSun" w:cs="Times New Roman"/>
                <w:color w:val="000000" w:themeColor="text1"/>
                <w:sz w:val="22"/>
                <w:szCs w:val="22"/>
                <w:lang w:eastAsia="zh-CN"/>
              </w:rPr>
              <w:t xml:space="preserve"> </w:t>
            </w:r>
            <w:bookmarkEnd w:id="2"/>
          </w:p>
          <w:p w:rsidR="00C7563C" w:rsidRPr="00C7563C" w:rsidRDefault="00C7563C" w:rsidP="00C7563C">
            <w:pPr>
              <w:ind w:left="-284" w:right="-284"/>
              <w:jc w:val="both"/>
              <w:rPr>
                <w:rFonts w:eastAsia="SimSun" w:cs="Times New Roman"/>
                <w:color w:val="000000" w:themeColor="text1"/>
                <w:sz w:val="22"/>
                <w:szCs w:val="22"/>
                <w:lang w:eastAsia="zh-CN"/>
              </w:rPr>
            </w:pPr>
            <w:r w:rsidRPr="00C7563C">
              <w:rPr>
                <w:rFonts w:eastAsia="SimSun" w:cs="Times New Roman"/>
                <w:color w:val="000000" w:themeColor="text1"/>
                <w:sz w:val="22"/>
                <w:szCs w:val="22"/>
                <w:lang w:eastAsia="zh-CN"/>
              </w:rPr>
              <w:t xml:space="preserve">3. в течение </w:t>
            </w:r>
            <w:r w:rsidR="003D5541">
              <w:rPr>
                <w:rFonts w:eastAsia="SimSun" w:cs="Times New Roman"/>
                <w:color w:val="000000" w:themeColor="text1"/>
                <w:sz w:val="22"/>
                <w:szCs w:val="22"/>
                <w:lang w:eastAsia="zh-CN"/>
              </w:rPr>
              <w:t>5</w:t>
            </w:r>
            <w:r w:rsidRPr="00C7563C">
              <w:rPr>
                <w:rFonts w:eastAsia="SimSun" w:cs="Times New Roman"/>
                <w:color w:val="000000" w:themeColor="text1"/>
                <w:sz w:val="22"/>
                <w:szCs w:val="22"/>
                <w:lang w:eastAsia="zh-CN"/>
              </w:rPr>
              <w:t xml:space="preserve"> рабочих дней с момента заключения договора</w:t>
            </w:r>
          </w:p>
          <w:p w:rsidR="00E51999" w:rsidRPr="00C7563C" w:rsidRDefault="00E51999" w:rsidP="003519A7">
            <w:pPr>
              <w:jc w:val="both"/>
              <w:rPr>
                <w:rFonts w:eastAsia="SimSun" w:cs="Times New Roman"/>
                <w:color w:val="000000" w:themeColor="text1"/>
                <w:sz w:val="22"/>
                <w:szCs w:val="22"/>
                <w:lang w:eastAsia="zh-CN"/>
              </w:rPr>
            </w:pP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 xml:space="preserve">2.10. </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Место поставки, выполнения работ, оказания услуг</w:t>
            </w:r>
          </w:p>
        </w:tc>
        <w:tc>
          <w:tcPr>
            <w:tcW w:w="3198" w:type="pct"/>
            <w:gridSpan w:val="3"/>
            <w:vAlign w:val="center"/>
          </w:tcPr>
          <w:p w:rsidR="00E51999" w:rsidRPr="00C7563C" w:rsidRDefault="00D766DD" w:rsidP="003D5541">
            <w:pPr>
              <w:pStyle w:val="docdata"/>
              <w:spacing w:before="0" w:beforeAutospacing="0" w:after="0" w:afterAutospacing="0"/>
              <w:rPr>
                <w:rFonts w:eastAsia="SimSun"/>
                <w:color w:val="000000" w:themeColor="text1"/>
                <w:sz w:val="22"/>
                <w:szCs w:val="22"/>
                <w:lang w:eastAsia="zh-CN"/>
              </w:rPr>
            </w:pPr>
            <w:r w:rsidRPr="009D1E4E">
              <w:rPr>
                <w:rFonts w:eastAsia="NSimSun"/>
                <w:bCs/>
                <w:iCs/>
              </w:rPr>
              <w:t>624760, Свердловская область, город Верхняя Салда, ул.</w:t>
            </w:r>
            <w:r>
              <w:rPr>
                <w:rFonts w:eastAsia="NSimSun"/>
                <w:bCs/>
                <w:iCs/>
              </w:rPr>
              <w:t xml:space="preserve"> </w:t>
            </w:r>
            <w:r w:rsidR="003D5541">
              <w:rPr>
                <w:rFonts w:eastAsia="SimSun"/>
                <w:color w:val="000000" w:themeColor="text1"/>
                <w:sz w:val="22"/>
                <w:szCs w:val="22"/>
                <w:lang w:eastAsia="zh-CN"/>
              </w:rPr>
              <w:t>Парковая 1А</w:t>
            </w:r>
            <w:r w:rsidR="00C7563C" w:rsidRPr="00C7563C">
              <w:rPr>
                <w:rFonts w:eastAsia="SimSun"/>
                <w:color w:val="000000" w:themeColor="text1"/>
                <w:sz w:val="22"/>
                <w:szCs w:val="22"/>
                <w:lang w:eastAsia="zh-CN"/>
              </w:rPr>
              <w:t>.</w:t>
            </w:r>
          </w:p>
        </w:tc>
      </w:tr>
      <w:bookmarkEnd w:id="1"/>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2.11.</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Условия поставки товара, выполнения работ, оказания услуг</w:t>
            </w:r>
          </w:p>
        </w:tc>
        <w:tc>
          <w:tcPr>
            <w:tcW w:w="3198" w:type="pct"/>
            <w:gridSpan w:val="3"/>
            <w:vAlign w:val="center"/>
          </w:tcPr>
          <w:p w:rsidR="00E51999"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 xml:space="preserve">В соответствии с проектом договора </w:t>
            </w:r>
            <w:r w:rsidRPr="009B7FB7">
              <w:rPr>
                <w:rFonts w:cs="Times New Roman"/>
                <w:bCs/>
                <w:color w:val="000000" w:themeColor="text1"/>
                <w:sz w:val="22"/>
                <w:szCs w:val="22"/>
                <w:lang w:val="ba-RU" w:eastAsia="en-US"/>
              </w:rPr>
              <w:t>(приложение №2)</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bookmarkStart w:id="3" w:name="_Hlk219392925"/>
            <w:r w:rsidRPr="009B7FB7">
              <w:rPr>
                <w:rFonts w:cs="Times New Roman"/>
                <w:color w:val="000000" w:themeColor="text1"/>
                <w:sz w:val="22"/>
                <w:szCs w:val="22"/>
              </w:rPr>
              <w:t>2.12.</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Форма, сроки и порядок оплаты товара</w:t>
            </w:r>
          </w:p>
        </w:tc>
        <w:tc>
          <w:tcPr>
            <w:tcW w:w="3198" w:type="pct"/>
            <w:gridSpan w:val="3"/>
            <w:vAlign w:val="center"/>
          </w:tcPr>
          <w:p w:rsidR="00C7563C" w:rsidRPr="00C7563C" w:rsidRDefault="00C7563C" w:rsidP="00C7563C">
            <w:pPr>
              <w:tabs>
                <w:tab w:val="left" w:pos="0"/>
                <w:tab w:val="left" w:pos="1134"/>
              </w:tabs>
              <w:jc w:val="both"/>
              <w:rPr>
                <w:rFonts w:cs="Times New Roman"/>
                <w:color w:val="000000" w:themeColor="text1"/>
                <w:sz w:val="22"/>
                <w:szCs w:val="22"/>
              </w:rPr>
            </w:pPr>
            <w:r w:rsidRPr="00C7563C">
              <w:rPr>
                <w:rFonts w:cs="Times New Roman"/>
                <w:color w:val="000000" w:themeColor="text1"/>
                <w:sz w:val="22"/>
                <w:szCs w:val="22"/>
              </w:rPr>
              <w:t>Оплата осуществляется по безналичному расчету путем перечисления Заказчиком денежных средств на расчетный счет Поставщика по факту поставки товара Заказчику в течение 7 (семи) рабочих дней с даты приемки товара и подписания Заказчиком, документов, подтверждающих сдачу-приемку поставленного товара.</w:t>
            </w:r>
          </w:p>
          <w:p w:rsidR="00E51999" w:rsidRPr="009B7FB7" w:rsidRDefault="00E51999" w:rsidP="00F70C38">
            <w:pPr>
              <w:tabs>
                <w:tab w:val="left" w:pos="0"/>
                <w:tab w:val="left" w:pos="1134"/>
              </w:tabs>
              <w:jc w:val="both"/>
              <w:rPr>
                <w:rFonts w:eastAsia="SimSun" w:cs="Times New Roman"/>
                <w:color w:val="000000" w:themeColor="text1"/>
                <w:sz w:val="22"/>
                <w:szCs w:val="22"/>
                <w:lang w:eastAsia="zh-CN"/>
              </w:rPr>
            </w:pPr>
          </w:p>
        </w:tc>
      </w:tr>
      <w:bookmarkEnd w:id="3"/>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2.13</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Порядок формирования цены договора</w:t>
            </w:r>
          </w:p>
        </w:tc>
        <w:tc>
          <w:tcPr>
            <w:tcW w:w="3198" w:type="pct"/>
            <w:gridSpan w:val="3"/>
            <w:vAlign w:val="center"/>
          </w:tcPr>
          <w:p w:rsidR="00E51999" w:rsidRPr="00C7563C" w:rsidRDefault="00C7563C" w:rsidP="00C7563C">
            <w:pPr>
              <w:pStyle w:val="Style74"/>
              <w:widowControl/>
              <w:tabs>
                <w:tab w:val="left" w:pos="1134"/>
              </w:tabs>
              <w:spacing w:line="240" w:lineRule="auto"/>
              <w:ind w:firstLine="0"/>
              <w:rPr>
                <w:color w:val="000000"/>
              </w:rPr>
            </w:pPr>
            <w:bookmarkStart w:id="4" w:name="_Hlk164186667"/>
            <w:r>
              <w:rPr>
                <w:color w:val="000000"/>
              </w:rPr>
              <w:t>Цена включает в себя: общую стоимость всех затрат, издержек и иных расходов Поставщика, необходимые для исполнения им своих обязательств по Договору в полном объеме и надлежащего качества, в том числе накладные расходы, расходы на упаковку, маркировку, страхование, сертификацию, стоимость тары (упаковки), транспортные расходы по поставке, разгрузке товара по месту нахождения Заказчика, затраты по хранению товара на складе поставщика, стоимость погрузочно-разгрузочных работ, все подлежащие к уплате налоги, пошлины, обязательные платежи, таможенные платежи, иные платежи, связанные с ввозом товара на территорию Российской Федерации и выпуском его в свободное обращение, прочие сборы, которые поставщик должен оплачивать в соответствии с Договором или на иных основаниях в соответствии с законодательством Российской Федерации, а также затраты, связанные с выполнением гарантийных обязательств Поставщика</w:t>
            </w:r>
            <w:bookmarkEnd w:id="4"/>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2.14.</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Информация о валюте, используемой для формирования цены договора и расчетов с поставщиками (подрядчиками, исполнителями)</w:t>
            </w:r>
          </w:p>
        </w:tc>
        <w:tc>
          <w:tcPr>
            <w:tcW w:w="3198" w:type="pct"/>
            <w:gridSpan w:val="3"/>
            <w:vAlign w:val="center"/>
          </w:tcPr>
          <w:p w:rsidR="00E51999"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Рубль Российской Федерации</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2.15</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w:t>
            </w:r>
          </w:p>
        </w:tc>
        <w:tc>
          <w:tcPr>
            <w:tcW w:w="3198" w:type="pct"/>
            <w:gridSpan w:val="3"/>
            <w:vAlign w:val="center"/>
          </w:tcPr>
          <w:p w:rsidR="00E51999"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НЕ ПРИМЕНЯЕТСЯ</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2.16.</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Требования к гарантии качества товара</w:t>
            </w:r>
          </w:p>
        </w:tc>
        <w:tc>
          <w:tcPr>
            <w:tcW w:w="3198" w:type="pct"/>
            <w:gridSpan w:val="3"/>
            <w:vAlign w:val="center"/>
          </w:tcPr>
          <w:p w:rsidR="00E51999" w:rsidRPr="009B7FB7" w:rsidRDefault="00E51999" w:rsidP="00E51999">
            <w:pPr>
              <w:widowControl w:val="0"/>
              <w:jc w:val="both"/>
              <w:rPr>
                <w:rFonts w:cs="Times New Roman"/>
                <w:color w:val="000000" w:themeColor="text1"/>
                <w:sz w:val="22"/>
                <w:szCs w:val="22"/>
              </w:rPr>
            </w:pPr>
            <w:r w:rsidRPr="009B7FB7">
              <w:rPr>
                <w:rFonts w:cs="Times New Roman"/>
                <w:color w:val="000000" w:themeColor="text1"/>
                <w:sz w:val="22"/>
                <w:szCs w:val="22"/>
              </w:rPr>
              <w:t xml:space="preserve">Согласно техническому заданию </w:t>
            </w:r>
            <w:r w:rsidRPr="009B7FB7">
              <w:rPr>
                <w:rFonts w:cs="Times New Roman"/>
                <w:bCs/>
                <w:color w:val="000000" w:themeColor="text1"/>
                <w:sz w:val="22"/>
                <w:szCs w:val="22"/>
                <w:lang w:val="ba-RU" w:eastAsia="en-US"/>
              </w:rPr>
              <w:t>(приложение №1)</w:t>
            </w:r>
          </w:p>
        </w:tc>
      </w:tr>
      <w:tr w:rsidR="00E51999" w:rsidRPr="009B7FB7" w:rsidTr="00234FF8">
        <w:tc>
          <w:tcPr>
            <w:tcW w:w="5000" w:type="pct"/>
            <w:gridSpan w:val="5"/>
            <w:vAlign w:val="center"/>
          </w:tcPr>
          <w:p w:rsidR="00E51999" w:rsidRPr="009B7FB7" w:rsidRDefault="00E51999" w:rsidP="00E51999">
            <w:pPr>
              <w:widowControl w:val="0"/>
              <w:jc w:val="both"/>
              <w:rPr>
                <w:rFonts w:cs="Times New Roman"/>
                <w:color w:val="000000" w:themeColor="text1"/>
                <w:sz w:val="22"/>
                <w:szCs w:val="22"/>
              </w:rPr>
            </w:pPr>
            <w:r w:rsidRPr="009B7FB7">
              <w:rPr>
                <w:rFonts w:cs="Times New Roman"/>
                <w:b/>
                <w:color w:val="000000" w:themeColor="text1"/>
                <w:sz w:val="22"/>
                <w:szCs w:val="22"/>
              </w:rPr>
              <w:t>3. Требования к потенциальным участникам закупки и перечень документов, для подтверждения их соответствия установленным требованиям</w:t>
            </w:r>
          </w:p>
        </w:tc>
      </w:tr>
      <w:tr w:rsidR="00417C24" w:rsidRPr="009B7FB7" w:rsidTr="002B04B9">
        <w:tc>
          <w:tcPr>
            <w:tcW w:w="656" w:type="pct"/>
            <w:vAlign w:val="center"/>
          </w:tcPr>
          <w:p w:rsidR="00417C24" w:rsidRPr="009B7FB7" w:rsidRDefault="00417C24" w:rsidP="00417C24">
            <w:pPr>
              <w:widowControl w:val="0"/>
              <w:jc w:val="center"/>
              <w:rPr>
                <w:rFonts w:cs="Times New Roman"/>
                <w:color w:val="000000" w:themeColor="text1"/>
                <w:sz w:val="22"/>
                <w:szCs w:val="22"/>
              </w:rPr>
            </w:pPr>
            <w:r w:rsidRPr="009B7FB7">
              <w:rPr>
                <w:rFonts w:cs="Times New Roman"/>
                <w:color w:val="000000" w:themeColor="text1"/>
                <w:sz w:val="22"/>
                <w:szCs w:val="22"/>
              </w:rPr>
              <w:t>3.1.</w:t>
            </w:r>
          </w:p>
        </w:tc>
        <w:tc>
          <w:tcPr>
            <w:tcW w:w="1146" w:type="pct"/>
            <w:vAlign w:val="center"/>
          </w:tcPr>
          <w:p w:rsidR="00417C24" w:rsidRPr="009B7FB7" w:rsidRDefault="00417C24" w:rsidP="00417C24">
            <w:pPr>
              <w:widowControl w:val="0"/>
              <w:rPr>
                <w:rFonts w:cs="Times New Roman"/>
                <w:color w:val="000000" w:themeColor="text1"/>
                <w:sz w:val="22"/>
                <w:szCs w:val="22"/>
              </w:rPr>
            </w:pPr>
            <w:r w:rsidRPr="009B7FB7">
              <w:rPr>
                <w:rFonts w:cs="Times New Roman"/>
                <w:b/>
                <w:bCs/>
                <w:color w:val="000000" w:themeColor="text1"/>
                <w:sz w:val="22"/>
                <w:szCs w:val="22"/>
              </w:rPr>
              <w:t>Участники процедуры закупки должны соответствовать требованиям, предъявляемым в соответствии с Положением о закупках и законодательством Российской Федерации к лицам, осуществляющим поставки товаров (работ, услуг), являющихся предметом закупки, в том числе:</w:t>
            </w:r>
          </w:p>
        </w:tc>
        <w:tc>
          <w:tcPr>
            <w:tcW w:w="3198" w:type="pct"/>
            <w:gridSpan w:val="3"/>
            <w:shd w:val="clear" w:color="auto" w:fill="FFFFFF" w:themeFill="background1"/>
          </w:tcPr>
          <w:p w:rsidR="00417C24" w:rsidRPr="009B7FB7" w:rsidRDefault="00417C24" w:rsidP="00417C24">
            <w:pPr>
              <w:pStyle w:val="afb"/>
              <w:widowControl w:val="0"/>
              <w:ind w:firstLine="317"/>
              <w:jc w:val="both"/>
              <w:rPr>
                <w:rFonts w:cs="Times New Roman"/>
                <w:color w:val="000000" w:themeColor="text1"/>
                <w:sz w:val="22"/>
              </w:rPr>
            </w:pPr>
            <w:r w:rsidRPr="009B7FB7">
              <w:rPr>
                <w:rFonts w:cs="Times New Roman"/>
                <w:b/>
                <w:color w:val="000000" w:themeColor="text1"/>
                <w:sz w:val="22"/>
              </w:rPr>
              <w:t>Требования к участникам закупки:</w:t>
            </w:r>
            <w:r w:rsidRPr="009B7FB7">
              <w:rPr>
                <w:rFonts w:cs="Times New Roman"/>
                <w:color w:val="000000" w:themeColor="text1"/>
                <w:sz w:val="22"/>
              </w:rPr>
              <w:t xml:space="preserve"> </w:t>
            </w:r>
          </w:p>
          <w:p w:rsidR="00417C24" w:rsidRPr="009B7FB7" w:rsidRDefault="00417C24" w:rsidP="00417C24">
            <w:pPr>
              <w:pStyle w:val="afb"/>
              <w:widowControl w:val="0"/>
              <w:ind w:firstLine="317"/>
              <w:jc w:val="both"/>
              <w:rPr>
                <w:rFonts w:cs="Times New Roman"/>
                <w:color w:val="000000" w:themeColor="text1"/>
                <w:sz w:val="22"/>
              </w:rPr>
            </w:pPr>
            <w:r w:rsidRPr="009B7FB7">
              <w:rPr>
                <w:rFonts w:cs="Times New Roman"/>
                <w:color w:val="000000" w:themeColor="text1"/>
                <w:sz w:val="22"/>
              </w:rPr>
              <w:t>а) непроведение ликвидации участника закупки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417C24" w:rsidRPr="009B7FB7" w:rsidRDefault="00417C24" w:rsidP="00417C24">
            <w:pPr>
              <w:pStyle w:val="afb"/>
              <w:widowControl w:val="0"/>
              <w:ind w:firstLine="317"/>
              <w:jc w:val="both"/>
              <w:rPr>
                <w:rFonts w:cs="Times New Roman"/>
                <w:color w:val="000000" w:themeColor="text1"/>
                <w:sz w:val="22"/>
              </w:rPr>
            </w:pPr>
            <w:r w:rsidRPr="009B7FB7">
              <w:rPr>
                <w:rFonts w:cs="Times New Roman"/>
                <w:color w:val="000000" w:themeColor="text1"/>
                <w:sz w:val="22"/>
              </w:rPr>
              <w:t xml:space="preserve">б) </w:t>
            </w:r>
            <w:proofErr w:type="spellStart"/>
            <w:r w:rsidRPr="009B7FB7">
              <w:rPr>
                <w:rFonts w:cs="Times New Roman"/>
                <w:color w:val="000000" w:themeColor="text1"/>
                <w:sz w:val="22"/>
              </w:rPr>
              <w:t>неприостановление</w:t>
            </w:r>
            <w:proofErr w:type="spellEnd"/>
            <w:r w:rsidRPr="009B7FB7">
              <w:rPr>
                <w:rFonts w:cs="Times New Roman"/>
                <w:color w:val="000000" w:themeColor="text1"/>
                <w:sz w:val="22"/>
              </w:rPr>
              <w:t xml:space="preserve"> деятельности участника закупки в порядке, установленном Кодексом Российской Федерации об административных правонарушениях;</w:t>
            </w:r>
          </w:p>
          <w:p w:rsidR="00417C24" w:rsidRPr="009B7FB7" w:rsidRDefault="00417C24" w:rsidP="00417C24">
            <w:pPr>
              <w:pStyle w:val="afb"/>
              <w:widowControl w:val="0"/>
              <w:ind w:firstLine="317"/>
              <w:jc w:val="both"/>
              <w:rPr>
                <w:rFonts w:cs="Times New Roman"/>
                <w:color w:val="000000" w:themeColor="text1"/>
                <w:sz w:val="22"/>
              </w:rPr>
            </w:pPr>
            <w:r w:rsidRPr="009B7FB7">
              <w:rPr>
                <w:rFonts w:cs="Times New Roman"/>
                <w:color w:val="000000" w:themeColor="text1"/>
                <w:sz w:val="22"/>
              </w:rPr>
              <w:t>в)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закупке не принято;</w:t>
            </w:r>
          </w:p>
          <w:p w:rsidR="00417C24" w:rsidRPr="009B7FB7" w:rsidRDefault="00417C24" w:rsidP="00417C24">
            <w:pPr>
              <w:pStyle w:val="afb"/>
              <w:widowControl w:val="0"/>
              <w:ind w:firstLine="317"/>
              <w:jc w:val="both"/>
              <w:rPr>
                <w:rFonts w:cs="Times New Roman"/>
                <w:color w:val="000000" w:themeColor="text1"/>
                <w:sz w:val="22"/>
              </w:rPr>
            </w:pPr>
            <w:r w:rsidRPr="009B7FB7">
              <w:rPr>
                <w:rFonts w:cs="Times New Roman"/>
                <w:color w:val="000000" w:themeColor="text1"/>
                <w:sz w:val="22"/>
              </w:rPr>
              <w:t>г) отсутствие у участника закупки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417C24" w:rsidRPr="009B7FB7" w:rsidRDefault="00417C24" w:rsidP="00417C24">
            <w:pPr>
              <w:pStyle w:val="afb"/>
              <w:widowControl w:val="0"/>
              <w:ind w:firstLine="317"/>
              <w:jc w:val="both"/>
              <w:rPr>
                <w:rFonts w:cs="Times New Roman"/>
                <w:color w:val="000000" w:themeColor="text1"/>
                <w:sz w:val="22"/>
              </w:rPr>
            </w:pPr>
            <w:r w:rsidRPr="009B7FB7">
              <w:rPr>
                <w:rFonts w:cs="Times New Roman"/>
                <w:color w:val="000000" w:themeColor="text1"/>
                <w:sz w:val="22"/>
              </w:rPr>
              <w:t>д) отсутствие фактов привлечения в течение двух лет до момента подачи заявки на участие в закупке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417C24" w:rsidRPr="009B7FB7" w:rsidRDefault="00417C24" w:rsidP="00417C24">
            <w:pPr>
              <w:pStyle w:val="afb"/>
              <w:widowControl w:val="0"/>
              <w:ind w:firstLine="317"/>
              <w:jc w:val="both"/>
              <w:rPr>
                <w:rFonts w:cs="Times New Roman"/>
                <w:color w:val="000000" w:themeColor="text1"/>
                <w:sz w:val="22"/>
              </w:rPr>
            </w:pPr>
            <w:r w:rsidRPr="009B7FB7">
              <w:rPr>
                <w:rFonts w:cs="Times New Roman"/>
                <w:color w:val="000000" w:themeColor="text1"/>
                <w:sz w:val="22"/>
              </w:rPr>
              <w:t>е) соответствие участника закупки указанным в документации о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rsidR="00417C24" w:rsidRPr="009B7FB7" w:rsidRDefault="00417C24" w:rsidP="00417C24">
            <w:pPr>
              <w:pStyle w:val="afb"/>
              <w:widowControl w:val="0"/>
              <w:ind w:firstLine="317"/>
              <w:jc w:val="both"/>
              <w:rPr>
                <w:rFonts w:cs="Times New Roman"/>
                <w:color w:val="000000" w:themeColor="text1"/>
                <w:sz w:val="22"/>
              </w:rPr>
            </w:pPr>
            <w:r w:rsidRPr="009B7FB7">
              <w:rPr>
                <w:rFonts w:cs="Times New Roman"/>
                <w:color w:val="000000" w:themeColor="text1"/>
                <w:sz w:val="22"/>
              </w:rPr>
              <w:t>ж)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417C24" w:rsidRPr="009B7FB7" w:rsidRDefault="00417C24" w:rsidP="00417C24">
            <w:pPr>
              <w:widowControl w:val="0"/>
              <w:tabs>
                <w:tab w:val="left" w:pos="851"/>
              </w:tabs>
              <w:ind w:firstLine="317"/>
              <w:jc w:val="both"/>
              <w:rPr>
                <w:rFonts w:cs="Times New Roman"/>
                <w:color w:val="000000" w:themeColor="text1"/>
                <w:sz w:val="22"/>
                <w:szCs w:val="22"/>
              </w:rPr>
            </w:pPr>
            <w:r w:rsidRPr="009B7FB7">
              <w:rPr>
                <w:rFonts w:cs="Times New Roman"/>
                <w:color w:val="000000" w:themeColor="text1"/>
                <w:sz w:val="22"/>
                <w:szCs w:val="22"/>
              </w:rPr>
              <w:t>з) обладание участником закупки правами использования результата интеллектуальной деятельности в случае использования такого результата при исполнении договора.</w:t>
            </w:r>
          </w:p>
          <w:p w:rsidR="00417C24" w:rsidRPr="009B7FB7" w:rsidRDefault="00417C24" w:rsidP="00417C24">
            <w:pPr>
              <w:widowControl w:val="0"/>
              <w:tabs>
                <w:tab w:val="left" w:pos="851"/>
              </w:tabs>
              <w:ind w:firstLine="317"/>
              <w:jc w:val="both"/>
              <w:rPr>
                <w:rFonts w:cs="Times New Roman"/>
                <w:color w:val="000000" w:themeColor="text1"/>
                <w:sz w:val="22"/>
                <w:szCs w:val="22"/>
              </w:rPr>
            </w:pPr>
          </w:p>
          <w:p w:rsidR="00417C24" w:rsidRPr="009B7FB7" w:rsidRDefault="00417C24" w:rsidP="00417C24">
            <w:pPr>
              <w:widowControl w:val="0"/>
              <w:tabs>
                <w:tab w:val="left" w:pos="851"/>
              </w:tabs>
              <w:ind w:firstLine="317"/>
              <w:jc w:val="both"/>
              <w:rPr>
                <w:rFonts w:cs="Times New Roman"/>
                <w:color w:val="000000" w:themeColor="text1"/>
                <w:sz w:val="22"/>
                <w:szCs w:val="22"/>
              </w:rPr>
            </w:pPr>
            <w:r w:rsidRPr="009B7FB7">
              <w:rPr>
                <w:rFonts w:cs="Times New Roman"/>
                <w:color w:val="000000" w:themeColor="text1"/>
                <w:sz w:val="22"/>
                <w:szCs w:val="22"/>
                <w:lang w:eastAsia="en-US"/>
              </w:rPr>
              <w:t>Заказчиком также установлено требование об отсутствии сведений об участниках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r w:rsidR="00E51999" w:rsidRPr="009B7FB7" w:rsidTr="00234FF8">
        <w:tc>
          <w:tcPr>
            <w:tcW w:w="5000" w:type="pct"/>
            <w:gridSpan w:val="5"/>
            <w:noWrap/>
            <w:vAlign w:val="center"/>
          </w:tcPr>
          <w:p w:rsidR="00E51999" w:rsidRPr="009B7FB7" w:rsidRDefault="00E51999" w:rsidP="00E51999">
            <w:pPr>
              <w:widowControl w:val="0"/>
              <w:ind w:firstLine="330"/>
              <w:jc w:val="both"/>
              <w:rPr>
                <w:rFonts w:cs="Times New Roman"/>
                <w:b/>
                <w:color w:val="000000" w:themeColor="text1"/>
                <w:sz w:val="22"/>
                <w:szCs w:val="22"/>
              </w:rPr>
            </w:pPr>
            <w:r w:rsidRPr="009B7FB7">
              <w:rPr>
                <w:rFonts w:cs="Times New Roman"/>
                <w:b/>
                <w:color w:val="000000" w:themeColor="text1"/>
                <w:sz w:val="22"/>
                <w:szCs w:val="22"/>
              </w:rPr>
              <w:t xml:space="preserve">4.Требования к содержанию и составу заявки на участие в </w:t>
            </w:r>
            <w:r w:rsidR="00D9688D" w:rsidRPr="009B7FB7">
              <w:rPr>
                <w:rFonts w:cs="Times New Roman"/>
                <w:b/>
                <w:color w:val="000000" w:themeColor="text1"/>
                <w:sz w:val="22"/>
                <w:szCs w:val="22"/>
              </w:rPr>
              <w:t>запросе цен</w:t>
            </w:r>
            <w:r w:rsidRPr="009B7FB7">
              <w:rPr>
                <w:rFonts w:cs="Times New Roman"/>
                <w:b/>
                <w:color w:val="000000" w:themeColor="text1"/>
                <w:sz w:val="22"/>
                <w:szCs w:val="22"/>
              </w:rPr>
              <w:t xml:space="preserve"> в электронной форме.</w:t>
            </w:r>
          </w:p>
          <w:p w:rsidR="00E51999" w:rsidRPr="009B7FB7" w:rsidRDefault="00E51999" w:rsidP="00E51999">
            <w:pPr>
              <w:widowControl w:val="0"/>
              <w:ind w:firstLine="330"/>
              <w:jc w:val="both"/>
              <w:rPr>
                <w:rFonts w:cs="Times New Roman"/>
                <w:color w:val="000000" w:themeColor="text1"/>
                <w:sz w:val="22"/>
                <w:szCs w:val="22"/>
              </w:rPr>
            </w:pPr>
            <w:r w:rsidRPr="009B7FB7">
              <w:rPr>
                <w:rFonts w:cs="Times New Roman"/>
                <w:color w:val="000000" w:themeColor="text1"/>
                <w:sz w:val="22"/>
                <w:szCs w:val="22"/>
              </w:rPr>
              <w:t xml:space="preserve">Участник </w:t>
            </w:r>
            <w:r w:rsidR="00D9688D" w:rsidRPr="009B7FB7">
              <w:rPr>
                <w:rFonts w:cs="Times New Roman"/>
                <w:color w:val="000000" w:themeColor="text1"/>
                <w:sz w:val="22"/>
                <w:szCs w:val="22"/>
              </w:rPr>
              <w:t>запроса цен</w:t>
            </w:r>
            <w:r w:rsidRPr="009B7FB7">
              <w:rPr>
                <w:rFonts w:cs="Times New Roman"/>
                <w:color w:val="000000" w:themeColor="text1"/>
                <w:sz w:val="22"/>
                <w:szCs w:val="22"/>
              </w:rPr>
              <w:t xml:space="preserve"> в электронной форме формирует заявку на участие в </w:t>
            </w:r>
            <w:r w:rsidR="00D9688D" w:rsidRPr="009B7FB7">
              <w:rPr>
                <w:rFonts w:cs="Times New Roman"/>
                <w:color w:val="000000" w:themeColor="text1"/>
                <w:sz w:val="22"/>
                <w:szCs w:val="22"/>
              </w:rPr>
              <w:t>запросе цен</w:t>
            </w:r>
            <w:r w:rsidRPr="009B7FB7">
              <w:rPr>
                <w:rFonts w:cs="Times New Roman"/>
                <w:color w:val="000000" w:themeColor="text1"/>
                <w:sz w:val="22"/>
                <w:szCs w:val="22"/>
              </w:rPr>
              <w:t xml:space="preserve"> в электронной форме в соответствии с регламентом электронной площадки, определенной для проведения настоящего </w:t>
            </w:r>
            <w:r w:rsidR="00D9688D" w:rsidRPr="009B7FB7">
              <w:rPr>
                <w:rFonts w:cs="Times New Roman"/>
                <w:color w:val="000000" w:themeColor="text1"/>
                <w:sz w:val="22"/>
                <w:szCs w:val="22"/>
              </w:rPr>
              <w:t>запроса цен</w:t>
            </w:r>
            <w:r w:rsidRPr="009B7FB7">
              <w:rPr>
                <w:rFonts w:cs="Times New Roman"/>
                <w:color w:val="000000" w:themeColor="text1"/>
                <w:sz w:val="22"/>
                <w:szCs w:val="22"/>
              </w:rPr>
              <w:t xml:space="preserve"> в электронной форме, требованиями Федерального закона № 223-ФЗ, Положения, а также требованиями настоящей документации об </w:t>
            </w:r>
            <w:r w:rsidR="00D9688D" w:rsidRPr="009B7FB7">
              <w:rPr>
                <w:rFonts w:cs="Times New Roman"/>
                <w:color w:val="000000" w:themeColor="text1"/>
                <w:sz w:val="22"/>
                <w:szCs w:val="22"/>
              </w:rPr>
              <w:t xml:space="preserve">запросе цен </w:t>
            </w:r>
            <w:r w:rsidRPr="009B7FB7">
              <w:rPr>
                <w:rFonts w:cs="Times New Roman"/>
                <w:color w:val="000000" w:themeColor="text1"/>
                <w:sz w:val="22"/>
                <w:szCs w:val="22"/>
              </w:rPr>
              <w:t>в электронной форме.</w:t>
            </w:r>
          </w:p>
          <w:p w:rsidR="00E51999" w:rsidRPr="009B7FB7" w:rsidRDefault="00E51999" w:rsidP="00E51999">
            <w:pPr>
              <w:widowControl w:val="0"/>
              <w:ind w:firstLine="330"/>
              <w:jc w:val="both"/>
              <w:rPr>
                <w:rFonts w:cs="Times New Roman"/>
                <w:color w:val="000000" w:themeColor="text1"/>
                <w:sz w:val="22"/>
                <w:szCs w:val="22"/>
              </w:rPr>
            </w:pPr>
            <w:r w:rsidRPr="009B7FB7">
              <w:rPr>
                <w:rFonts w:cs="Times New Roman"/>
                <w:color w:val="000000" w:themeColor="text1"/>
                <w:sz w:val="22"/>
                <w:szCs w:val="22"/>
              </w:rPr>
              <w:t xml:space="preserve">При описании условий и предложений участником </w:t>
            </w:r>
            <w:r w:rsidR="00D9688D" w:rsidRPr="009B7FB7">
              <w:rPr>
                <w:rFonts w:cs="Times New Roman"/>
                <w:color w:val="000000" w:themeColor="text1"/>
                <w:sz w:val="22"/>
                <w:szCs w:val="22"/>
              </w:rPr>
              <w:t>запроса цен</w:t>
            </w:r>
            <w:r w:rsidRPr="009B7FB7">
              <w:rPr>
                <w:rFonts w:cs="Times New Roman"/>
                <w:color w:val="000000" w:themeColor="text1"/>
                <w:sz w:val="22"/>
                <w:szCs w:val="22"/>
              </w:rPr>
              <w:t xml:space="preserve"> в электронной форме должны применяться общепринятые обозначения и наименования в соответствии с требованиями действующего законодательства Российской Федерации. Сведения, которые содержатся в заявке участника </w:t>
            </w:r>
            <w:r w:rsidR="00A95372" w:rsidRPr="009B7FB7">
              <w:rPr>
                <w:rFonts w:cs="Times New Roman"/>
                <w:color w:val="000000" w:themeColor="text1"/>
                <w:sz w:val="22"/>
                <w:szCs w:val="22"/>
              </w:rPr>
              <w:t>запроса цен</w:t>
            </w:r>
            <w:r w:rsidRPr="009B7FB7">
              <w:rPr>
                <w:rFonts w:cs="Times New Roman"/>
                <w:color w:val="000000" w:themeColor="text1"/>
                <w:sz w:val="22"/>
                <w:szCs w:val="22"/>
              </w:rPr>
              <w:t xml:space="preserve"> в электронной форме, не должны допускать двусмысленных толкований.</w:t>
            </w:r>
          </w:p>
          <w:p w:rsidR="00E51999" w:rsidRPr="009B7FB7" w:rsidRDefault="00E51999" w:rsidP="00E51999">
            <w:pPr>
              <w:widowControl w:val="0"/>
              <w:ind w:firstLine="330"/>
              <w:jc w:val="both"/>
              <w:rPr>
                <w:rFonts w:cs="Times New Roman"/>
                <w:color w:val="000000" w:themeColor="text1"/>
                <w:sz w:val="22"/>
                <w:szCs w:val="22"/>
              </w:rPr>
            </w:pPr>
            <w:r w:rsidRPr="009B7FB7">
              <w:rPr>
                <w:rFonts w:cs="Times New Roman"/>
                <w:color w:val="000000" w:themeColor="text1"/>
                <w:sz w:val="22"/>
                <w:szCs w:val="22"/>
              </w:rPr>
              <w:t>Электронные документы, входящие в состав заявки должны иметь один из распространенных форматов документов: с расширением (*.</w:t>
            </w:r>
            <w:proofErr w:type="spellStart"/>
            <w:r w:rsidRPr="009B7FB7">
              <w:rPr>
                <w:rFonts w:cs="Times New Roman"/>
                <w:color w:val="000000" w:themeColor="text1"/>
                <w:sz w:val="22"/>
                <w:szCs w:val="22"/>
              </w:rPr>
              <w:t>doc</w:t>
            </w:r>
            <w:proofErr w:type="spellEnd"/>
            <w:r w:rsidRPr="009B7FB7">
              <w:rPr>
                <w:rFonts w:cs="Times New Roman"/>
                <w:color w:val="000000" w:themeColor="text1"/>
                <w:sz w:val="22"/>
                <w:szCs w:val="22"/>
              </w:rPr>
              <w:t>), (*.</w:t>
            </w:r>
            <w:proofErr w:type="spellStart"/>
            <w:r w:rsidRPr="009B7FB7">
              <w:rPr>
                <w:rFonts w:cs="Times New Roman"/>
                <w:color w:val="000000" w:themeColor="text1"/>
                <w:sz w:val="22"/>
                <w:szCs w:val="22"/>
              </w:rPr>
              <w:t>docx</w:t>
            </w:r>
            <w:proofErr w:type="spellEnd"/>
            <w:r w:rsidRPr="009B7FB7">
              <w:rPr>
                <w:rFonts w:cs="Times New Roman"/>
                <w:color w:val="000000" w:themeColor="text1"/>
                <w:sz w:val="22"/>
                <w:szCs w:val="22"/>
              </w:rPr>
              <w:t>), (*.</w:t>
            </w:r>
            <w:proofErr w:type="spellStart"/>
            <w:r w:rsidRPr="009B7FB7">
              <w:rPr>
                <w:rFonts w:cs="Times New Roman"/>
                <w:color w:val="000000" w:themeColor="text1"/>
                <w:sz w:val="22"/>
                <w:szCs w:val="22"/>
              </w:rPr>
              <w:t>xls</w:t>
            </w:r>
            <w:proofErr w:type="spellEnd"/>
            <w:r w:rsidRPr="009B7FB7">
              <w:rPr>
                <w:rFonts w:cs="Times New Roman"/>
                <w:color w:val="000000" w:themeColor="text1"/>
                <w:sz w:val="22"/>
                <w:szCs w:val="22"/>
              </w:rPr>
              <w:t>), (*.</w:t>
            </w:r>
            <w:proofErr w:type="spellStart"/>
            <w:r w:rsidRPr="009B7FB7">
              <w:rPr>
                <w:rFonts w:cs="Times New Roman"/>
                <w:color w:val="000000" w:themeColor="text1"/>
                <w:sz w:val="22"/>
                <w:szCs w:val="22"/>
              </w:rPr>
              <w:t>xlsx</w:t>
            </w:r>
            <w:proofErr w:type="spellEnd"/>
            <w:r w:rsidRPr="009B7FB7">
              <w:rPr>
                <w:rFonts w:cs="Times New Roman"/>
                <w:color w:val="000000" w:themeColor="text1"/>
                <w:sz w:val="22"/>
                <w:szCs w:val="22"/>
              </w:rPr>
              <w:t>), (*.</w:t>
            </w:r>
            <w:proofErr w:type="spellStart"/>
            <w:r w:rsidRPr="009B7FB7">
              <w:rPr>
                <w:rFonts w:cs="Times New Roman"/>
                <w:color w:val="000000" w:themeColor="text1"/>
                <w:sz w:val="22"/>
                <w:szCs w:val="22"/>
              </w:rPr>
              <w:t>txt</w:t>
            </w:r>
            <w:proofErr w:type="spellEnd"/>
            <w:r w:rsidRPr="009B7FB7">
              <w:rPr>
                <w:rFonts w:cs="Times New Roman"/>
                <w:color w:val="000000" w:themeColor="text1"/>
                <w:sz w:val="22"/>
                <w:szCs w:val="22"/>
              </w:rPr>
              <w:t>), (*.</w:t>
            </w:r>
            <w:proofErr w:type="spellStart"/>
            <w:r w:rsidRPr="009B7FB7">
              <w:rPr>
                <w:rFonts w:cs="Times New Roman"/>
                <w:color w:val="000000" w:themeColor="text1"/>
                <w:sz w:val="22"/>
                <w:szCs w:val="22"/>
              </w:rPr>
              <w:t>pdf</w:t>
            </w:r>
            <w:proofErr w:type="spellEnd"/>
            <w:r w:rsidRPr="009B7FB7">
              <w:rPr>
                <w:rFonts w:cs="Times New Roman"/>
                <w:color w:val="000000" w:themeColor="text1"/>
                <w:sz w:val="22"/>
                <w:szCs w:val="22"/>
              </w:rPr>
              <w:t>), (*.</w:t>
            </w:r>
            <w:proofErr w:type="spellStart"/>
            <w:r w:rsidRPr="009B7FB7">
              <w:rPr>
                <w:rFonts w:cs="Times New Roman"/>
                <w:color w:val="000000" w:themeColor="text1"/>
                <w:sz w:val="22"/>
                <w:szCs w:val="22"/>
              </w:rPr>
              <w:t>jpg</w:t>
            </w:r>
            <w:proofErr w:type="spellEnd"/>
            <w:r w:rsidRPr="009B7FB7">
              <w:rPr>
                <w:rFonts w:cs="Times New Roman"/>
                <w:color w:val="000000" w:themeColor="text1"/>
                <w:sz w:val="22"/>
                <w:szCs w:val="22"/>
              </w:rPr>
              <w:t>), либо иным обеспечивающим отсутствие необходимости применения пользователями ЕИС программного обеспечения, которое требует заключения лицензионного или иного соглашения с правообладателем такого программного обеспечения, если оно предусматривает взимание платы.</w:t>
            </w:r>
          </w:p>
          <w:p w:rsidR="00E51999" w:rsidRPr="009B7FB7" w:rsidRDefault="00E51999" w:rsidP="00E51999">
            <w:pPr>
              <w:widowControl w:val="0"/>
              <w:ind w:firstLine="330"/>
              <w:jc w:val="both"/>
              <w:rPr>
                <w:rFonts w:cs="Times New Roman"/>
                <w:color w:val="000000" w:themeColor="text1"/>
                <w:sz w:val="22"/>
                <w:szCs w:val="22"/>
              </w:rPr>
            </w:pPr>
            <w:r w:rsidRPr="009B7FB7">
              <w:rPr>
                <w:rFonts w:cs="Times New Roman"/>
                <w:color w:val="000000" w:themeColor="text1"/>
                <w:sz w:val="22"/>
                <w:szCs w:val="22"/>
              </w:rPr>
              <w:t xml:space="preserve">Документы, подписанные электронной подписью (далее – ЭП) участника </w:t>
            </w:r>
            <w:r w:rsidR="00D9688D" w:rsidRPr="009B7FB7">
              <w:rPr>
                <w:rFonts w:cs="Times New Roman"/>
                <w:color w:val="000000" w:themeColor="text1"/>
                <w:sz w:val="22"/>
                <w:szCs w:val="22"/>
              </w:rPr>
              <w:t>запроса цен</w:t>
            </w:r>
            <w:r w:rsidRPr="009B7FB7">
              <w:rPr>
                <w:rFonts w:cs="Times New Roman"/>
                <w:color w:val="000000" w:themeColor="text1"/>
                <w:sz w:val="22"/>
                <w:szCs w:val="22"/>
              </w:rPr>
              <w:t xml:space="preserve"> в электронной форме, лица, имеющего право действовать от имени участника </w:t>
            </w:r>
            <w:r w:rsidR="00D9688D" w:rsidRPr="009B7FB7">
              <w:rPr>
                <w:rFonts w:cs="Times New Roman"/>
                <w:color w:val="000000" w:themeColor="text1"/>
                <w:sz w:val="22"/>
                <w:szCs w:val="22"/>
              </w:rPr>
              <w:t xml:space="preserve">запроса цен </w:t>
            </w:r>
            <w:r w:rsidRPr="009B7FB7">
              <w:rPr>
                <w:rFonts w:cs="Times New Roman"/>
                <w:color w:val="000000" w:themeColor="text1"/>
                <w:sz w:val="22"/>
                <w:szCs w:val="22"/>
              </w:rPr>
              <w:t xml:space="preserve"> в электронной форме, признаются документами, подписанными собственноручной подписью участника </w:t>
            </w:r>
            <w:r w:rsidR="00D9688D" w:rsidRPr="009B7FB7">
              <w:rPr>
                <w:rFonts w:cs="Times New Roman"/>
                <w:color w:val="000000" w:themeColor="text1"/>
                <w:sz w:val="22"/>
                <w:szCs w:val="22"/>
              </w:rPr>
              <w:t>запроса цен</w:t>
            </w:r>
            <w:r w:rsidRPr="009B7FB7">
              <w:rPr>
                <w:rFonts w:cs="Times New Roman"/>
                <w:color w:val="000000" w:themeColor="text1"/>
                <w:sz w:val="22"/>
                <w:szCs w:val="22"/>
              </w:rPr>
              <w:t xml:space="preserve"> в электронной форме, лица имеющего право действовать от имени участника, заверенные печатью организации.</w:t>
            </w:r>
          </w:p>
          <w:p w:rsidR="00E51999" w:rsidRPr="009B7FB7" w:rsidRDefault="00E51999" w:rsidP="00E51999">
            <w:pPr>
              <w:widowControl w:val="0"/>
              <w:ind w:firstLine="330"/>
              <w:jc w:val="both"/>
              <w:rPr>
                <w:rFonts w:cs="Times New Roman"/>
                <w:color w:val="000000" w:themeColor="text1"/>
                <w:sz w:val="22"/>
                <w:szCs w:val="22"/>
              </w:rPr>
            </w:pPr>
            <w:r w:rsidRPr="009B7FB7">
              <w:rPr>
                <w:rFonts w:cs="Times New Roman"/>
                <w:color w:val="000000" w:themeColor="text1"/>
                <w:sz w:val="22"/>
                <w:szCs w:val="22"/>
              </w:rPr>
              <w:t xml:space="preserve">Наличие ЭП участника </w:t>
            </w:r>
            <w:r w:rsidR="00D9688D" w:rsidRPr="009B7FB7">
              <w:rPr>
                <w:rFonts w:cs="Times New Roman"/>
                <w:color w:val="000000" w:themeColor="text1"/>
                <w:sz w:val="22"/>
                <w:szCs w:val="22"/>
              </w:rPr>
              <w:t>запроса цен</w:t>
            </w:r>
            <w:r w:rsidRPr="009B7FB7">
              <w:rPr>
                <w:rFonts w:cs="Times New Roman"/>
                <w:color w:val="000000" w:themeColor="text1"/>
                <w:sz w:val="22"/>
                <w:szCs w:val="22"/>
              </w:rPr>
              <w:t xml:space="preserve"> в электронной форме подтверждает, что документ отправлен от имени участника </w:t>
            </w:r>
            <w:r w:rsidR="00D9688D" w:rsidRPr="009B7FB7">
              <w:rPr>
                <w:rFonts w:cs="Times New Roman"/>
                <w:color w:val="000000" w:themeColor="text1"/>
                <w:sz w:val="22"/>
                <w:szCs w:val="22"/>
              </w:rPr>
              <w:t>запроса цен</w:t>
            </w:r>
            <w:r w:rsidRPr="009B7FB7">
              <w:rPr>
                <w:rFonts w:cs="Times New Roman"/>
                <w:color w:val="000000" w:themeColor="text1"/>
                <w:sz w:val="22"/>
                <w:szCs w:val="22"/>
              </w:rPr>
              <w:t xml:space="preserve"> в электронной форме и является точной цифровой копией документа-оригинала. </w:t>
            </w:r>
          </w:p>
          <w:p w:rsidR="00E51999" w:rsidRPr="009B7FB7" w:rsidRDefault="00E51999" w:rsidP="00E51999">
            <w:pPr>
              <w:widowControl w:val="0"/>
              <w:ind w:firstLine="330"/>
              <w:jc w:val="both"/>
              <w:rPr>
                <w:rFonts w:cs="Times New Roman"/>
                <w:color w:val="000000" w:themeColor="text1"/>
                <w:sz w:val="22"/>
                <w:szCs w:val="22"/>
              </w:rPr>
            </w:pPr>
            <w:r w:rsidRPr="009B7FB7">
              <w:rPr>
                <w:rFonts w:cs="Times New Roman"/>
                <w:color w:val="000000" w:themeColor="text1"/>
                <w:sz w:val="22"/>
                <w:szCs w:val="22"/>
              </w:rPr>
              <w:t>Допускается размещение в составе заявки документов, сохраненных в архивах, при этом размещение в составе заявки архивов, разделенных на несколько частей, открытие каждой из которых по отдельности невозможно, не допускается.</w:t>
            </w:r>
          </w:p>
          <w:p w:rsidR="00E51999" w:rsidRPr="009B7FB7" w:rsidRDefault="00E51999" w:rsidP="00E51999">
            <w:pPr>
              <w:widowControl w:val="0"/>
              <w:ind w:firstLine="330"/>
              <w:jc w:val="both"/>
              <w:rPr>
                <w:rFonts w:cs="Times New Roman"/>
                <w:color w:val="000000" w:themeColor="text1"/>
                <w:sz w:val="22"/>
                <w:szCs w:val="22"/>
              </w:rPr>
            </w:pPr>
            <w:r w:rsidRPr="009B7FB7">
              <w:rPr>
                <w:rFonts w:cs="Times New Roman"/>
                <w:color w:val="000000" w:themeColor="text1"/>
                <w:sz w:val="22"/>
                <w:szCs w:val="22"/>
              </w:rPr>
              <w:t xml:space="preserve">Все файлы не должны иметь защиты от их открытия, изменения, копирования их содержимого или их печати. </w:t>
            </w:r>
          </w:p>
          <w:p w:rsidR="00E51999" w:rsidRPr="009B7FB7" w:rsidRDefault="00E51999" w:rsidP="00E51999">
            <w:pPr>
              <w:widowControl w:val="0"/>
              <w:ind w:firstLine="330"/>
              <w:jc w:val="both"/>
              <w:rPr>
                <w:rFonts w:cs="Times New Roman"/>
                <w:color w:val="000000" w:themeColor="text1"/>
                <w:sz w:val="22"/>
                <w:szCs w:val="22"/>
              </w:rPr>
            </w:pPr>
            <w:r w:rsidRPr="009B7FB7">
              <w:rPr>
                <w:rFonts w:cs="Times New Roman"/>
                <w:color w:val="000000" w:themeColor="text1"/>
                <w:sz w:val="22"/>
                <w:szCs w:val="22"/>
              </w:rPr>
              <w:t xml:space="preserve">Все документы, входящие в состав заявки должны быть подписаны электронной подписью лица, имеющего право действовать от имени участника </w:t>
            </w:r>
            <w:r w:rsidR="00D9688D" w:rsidRPr="009B7FB7">
              <w:rPr>
                <w:rFonts w:cs="Times New Roman"/>
                <w:color w:val="000000" w:themeColor="text1"/>
                <w:sz w:val="22"/>
                <w:szCs w:val="22"/>
              </w:rPr>
              <w:t>запроса цен</w:t>
            </w:r>
            <w:r w:rsidRPr="009B7FB7">
              <w:rPr>
                <w:rFonts w:cs="Times New Roman"/>
                <w:color w:val="000000" w:themeColor="text1"/>
                <w:sz w:val="22"/>
                <w:szCs w:val="22"/>
              </w:rPr>
              <w:t xml:space="preserve"> в электронной форме.</w:t>
            </w:r>
          </w:p>
          <w:p w:rsidR="00E51999" w:rsidRPr="009B7FB7" w:rsidRDefault="00E51999" w:rsidP="00E51999">
            <w:pPr>
              <w:widowControl w:val="0"/>
              <w:ind w:firstLine="330"/>
              <w:jc w:val="both"/>
              <w:rPr>
                <w:rFonts w:cs="Times New Roman"/>
                <w:b/>
                <w:color w:val="000000" w:themeColor="text1"/>
                <w:sz w:val="22"/>
                <w:szCs w:val="22"/>
              </w:rPr>
            </w:pPr>
            <w:r w:rsidRPr="009B7FB7">
              <w:rPr>
                <w:rFonts w:cs="Times New Roman"/>
                <w:b/>
                <w:color w:val="000000" w:themeColor="text1"/>
                <w:sz w:val="22"/>
                <w:szCs w:val="22"/>
              </w:rPr>
              <w:t>Каждый потенциальный участник закупки вправе подать только одну заявку на участие.</w:t>
            </w:r>
          </w:p>
          <w:p w:rsidR="00E51999" w:rsidRPr="009B7FB7" w:rsidRDefault="00E51999" w:rsidP="00E51999">
            <w:pPr>
              <w:widowControl w:val="0"/>
              <w:ind w:firstLine="330"/>
              <w:jc w:val="both"/>
              <w:rPr>
                <w:rFonts w:cs="Times New Roman"/>
                <w:color w:val="000000" w:themeColor="text1"/>
                <w:sz w:val="22"/>
                <w:szCs w:val="22"/>
              </w:rPr>
            </w:pPr>
            <w:r w:rsidRPr="009B7FB7">
              <w:rPr>
                <w:rFonts w:cs="Times New Roman"/>
                <w:color w:val="000000" w:themeColor="text1"/>
                <w:sz w:val="22"/>
                <w:szCs w:val="22"/>
              </w:rPr>
              <w:t xml:space="preserve">Заявка на участие в </w:t>
            </w:r>
            <w:r w:rsidR="00A95372" w:rsidRPr="009B7FB7">
              <w:rPr>
                <w:rFonts w:cs="Times New Roman"/>
                <w:color w:val="000000" w:themeColor="text1"/>
                <w:sz w:val="22"/>
                <w:szCs w:val="22"/>
              </w:rPr>
              <w:t xml:space="preserve">запросе цен </w:t>
            </w:r>
            <w:r w:rsidRPr="009B7FB7">
              <w:rPr>
                <w:rFonts w:cs="Times New Roman"/>
                <w:color w:val="000000" w:themeColor="text1"/>
                <w:sz w:val="22"/>
                <w:szCs w:val="22"/>
              </w:rPr>
              <w:t>в электронной форме состоит из двух частей:</w:t>
            </w:r>
          </w:p>
        </w:tc>
      </w:tr>
      <w:tr w:rsidR="00E51999" w:rsidRPr="009B7FB7" w:rsidTr="00234FF8">
        <w:tc>
          <w:tcPr>
            <w:tcW w:w="656" w:type="pct"/>
            <w:vMerge w:val="restart"/>
            <w:vAlign w:val="center"/>
          </w:tcPr>
          <w:p w:rsidR="00E51999" w:rsidRPr="009B7FB7" w:rsidRDefault="00E51999" w:rsidP="00E51999">
            <w:pPr>
              <w:widowControl w:val="0"/>
              <w:rPr>
                <w:rFonts w:cs="Times New Roman"/>
                <w:color w:val="000000" w:themeColor="text1"/>
                <w:sz w:val="22"/>
                <w:szCs w:val="22"/>
                <w:lang w:val="en-US" w:eastAsia="en-US"/>
              </w:rPr>
            </w:pPr>
            <w:r w:rsidRPr="009B7FB7">
              <w:rPr>
                <w:rFonts w:cs="Times New Roman"/>
                <w:color w:val="000000" w:themeColor="text1"/>
                <w:sz w:val="22"/>
                <w:szCs w:val="22"/>
              </w:rPr>
              <w:t>4.1.</w:t>
            </w:r>
          </w:p>
        </w:tc>
        <w:tc>
          <w:tcPr>
            <w:tcW w:w="4344" w:type="pct"/>
            <w:gridSpan w:val="4"/>
            <w:vAlign w:val="center"/>
          </w:tcPr>
          <w:p w:rsidR="00E51999" w:rsidRPr="009B7FB7" w:rsidRDefault="001A2A97" w:rsidP="00E51999">
            <w:pPr>
              <w:widowControl w:val="0"/>
              <w:jc w:val="both"/>
              <w:rPr>
                <w:rFonts w:cs="Times New Roman"/>
                <w:color w:val="000000" w:themeColor="text1"/>
                <w:sz w:val="22"/>
                <w:szCs w:val="22"/>
                <w:lang w:eastAsia="en-US"/>
              </w:rPr>
            </w:pPr>
            <w:r w:rsidRPr="009B7FB7">
              <w:rPr>
                <w:rFonts w:cs="Times New Roman"/>
                <w:b/>
                <w:bCs/>
                <w:color w:val="000000" w:themeColor="text1"/>
                <w:sz w:val="22"/>
                <w:szCs w:val="22"/>
              </w:rPr>
              <w:t>Заявка на участие в запросе цен</w:t>
            </w:r>
            <w:r w:rsidR="00E51999" w:rsidRPr="009B7FB7">
              <w:rPr>
                <w:rFonts w:cs="Times New Roman"/>
                <w:b/>
                <w:bCs/>
                <w:color w:val="000000" w:themeColor="text1"/>
                <w:sz w:val="22"/>
                <w:szCs w:val="22"/>
              </w:rPr>
              <w:t xml:space="preserve"> </w:t>
            </w:r>
            <w:r w:rsidR="00E51999" w:rsidRPr="009B7FB7">
              <w:rPr>
                <w:rFonts w:cs="Times New Roman"/>
                <w:b/>
                <w:color w:val="000000" w:themeColor="text1"/>
                <w:sz w:val="22"/>
                <w:szCs w:val="22"/>
              </w:rPr>
              <w:t>в электронной форме</w:t>
            </w:r>
            <w:r w:rsidR="00E51999" w:rsidRPr="009B7FB7">
              <w:rPr>
                <w:rFonts w:cs="Times New Roman"/>
                <w:color w:val="000000" w:themeColor="text1"/>
                <w:sz w:val="22"/>
                <w:szCs w:val="22"/>
              </w:rPr>
              <w:t xml:space="preserve"> </w:t>
            </w:r>
            <w:r w:rsidR="00E51999" w:rsidRPr="009B7FB7">
              <w:rPr>
                <w:rFonts w:cs="Times New Roman"/>
                <w:b/>
                <w:bCs/>
                <w:color w:val="000000" w:themeColor="text1"/>
                <w:sz w:val="22"/>
                <w:szCs w:val="22"/>
              </w:rPr>
              <w:t xml:space="preserve">должна содержать предложение участника </w:t>
            </w:r>
            <w:r w:rsidR="00D645C7" w:rsidRPr="009B7FB7">
              <w:rPr>
                <w:rFonts w:cs="Times New Roman"/>
                <w:b/>
                <w:bCs/>
                <w:color w:val="000000" w:themeColor="text1"/>
                <w:sz w:val="22"/>
                <w:szCs w:val="22"/>
              </w:rPr>
              <w:t>не</w:t>
            </w:r>
            <w:r w:rsidR="00E51999" w:rsidRPr="009B7FB7">
              <w:rPr>
                <w:rFonts w:cs="Times New Roman"/>
                <w:b/>
                <w:bCs/>
                <w:color w:val="000000" w:themeColor="text1"/>
                <w:sz w:val="22"/>
                <w:szCs w:val="22"/>
              </w:rPr>
              <w:t xml:space="preserve">конкурентной закупки в отношении предмета такой закупки, в том числе следующую информацию: </w:t>
            </w:r>
          </w:p>
        </w:tc>
      </w:tr>
      <w:tr w:rsidR="00E51999" w:rsidRPr="009B7FB7" w:rsidTr="002B04B9">
        <w:tc>
          <w:tcPr>
            <w:tcW w:w="656" w:type="pct"/>
            <w:vMerge/>
            <w:vAlign w:val="center"/>
          </w:tcPr>
          <w:p w:rsidR="00E51999" w:rsidRPr="009B7FB7" w:rsidRDefault="00E51999" w:rsidP="00E51999">
            <w:pPr>
              <w:widowControl w:val="0"/>
              <w:rPr>
                <w:rFonts w:cs="Times New Roman"/>
                <w:color w:val="000000" w:themeColor="text1"/>
                <w:sz w:val="22"/>
                <w:szCs w:val="22"/>
                <w:lang w:eastAsia="en-US"/>
              </w:rPr>
            </w:pPr>
          </w:p>
        </w:tc>
        <w:tc>
          <w:tcPr>
            <w:tcW w:w="2644" w:type="pct"/>
            <w:gridSpan w:val="2"/>
            <w:vAlign w:val="center"/>
          </w:tcPr>
          <w:p w:rsidR="00E51999" w:rsidRPr="009B7FB7" w:rsidRDefault="00E51999" w:rsidP="00E51999">
            <w:pPr>
              <w:widowControl w:val="0"/>
              <w:autoSpaceDE w:val="0"/>
              <w:autoSpaceDN w:val="0"/>
              <w:jc w:val="both"/>
              <w:rPr>
                <w:rFonts w:cs="Times New Roman"/>
                <w:color w:val="000000" w:themeColor="text1"/>
                <w:sz w:val="22"/>
                <w:szCs w:val="22"/>
              </w:rPr>
            </w:pPr>
            <w:r w:rsidRPr="009B7FB7">
              <w:rPr>
                <w:rFonts w:cs="Times New Roman"/>
                <w:color w:val="000000" w:themeColor="text1"/>
                <w:sz w:val="22"/>
                <w:szCs w:val="22"/>
              </w:rPr>
              <w:t xml:space="preserve">1) согласие участника </w:t>
            </w:r>
            <w:r w:rsidR="00A95372" w:rsidRPr="009B7FB7">
              <w:rPr>
                <w:rFonts w:cs="Times New Roman"/>
                <w:color w:val="000000" w:themeColor="text1"/>
                <w:sz w:val="22"/>
                <w:szCs w:val="22"/>
              </w:rPr>
              <w:t>запроса цен</w:t>
            </w:r>
            <w:r w:rsidRPr="009B7FB7">
              <w:rPr>
                <w:rFonts w:cs="Times New Roman"/>
                <w:color w:val="000000" w:themeColor="text1"/>
                <w:sz w:val="22"/>
                <w:szCs w:val="22"/>
              </w:rPr>
              <w:t xml:space="preserve"> в электронной форме на поставку товара, выполнение работ или оказание услуг на условиях, предусмотренных документацией </w:t>
            </w:r>
            <w:r w:rsidR="00A95372" w:rsidRPr="009B7FB7">
              <w:rPr>
                <w:rFonts w:cs="Times New Roman"/>
                <w:color w:val="000000" w:themeColor="text1"/>
                <w:sz w:val="22"/>
                <w:szCs w:val="22"/>
              </w:rPr>
              <w:t xml:space="preserve">запроса цен </w:t>
            </w:r>
            <w:r w:rsidRPr="009B7FB7">
              <w:rPr>
                <w:rFonts w:cs="Times New Roman"/>
                <w:color w:val="000000" w:themeColor="text1"/>
                <w:sz w:val="22"/>
                <w:szCs w:val="22"/>
              </w:rPr>
              <w:t xml:space="preserve">в электронной форме и не подлежащих изменению по результатам проведения </w:t>
            </w:r>
            <w:r w:rsidR="00A95372" w:rsidRPr="009B7FB7">
              <w:rPr>
                <w:rFonts w:cs="Times New Roman"/>
                <w:color w:val="000000" w:themeColor="text1"/>
                <w:sz w:val="22"/>
                <w:szCs w:val="22"/>
              </w:rPr>
              <w:t>запроса цен</w:t>
            </w:r>
            <w:r w:rsidRPr="009B7FB7">
              <w:rPr>
                <w:rFonts w:cs="Times New Roman"/>
                <w:color w:val="000000" w:themeColor="text1"/>
                <w:sz w:val="22"/>
                <w:szCs w:val="22"/>
              </w:rPr>
              <w:t xml:space="preserve"> в электронной форме </w:t>
            </w:r>
          </w:p>
        </w:tc>
        <w:tc>
          <w:tcPr>
            <w:tcW w:w="1700" w:type="pct"/>
            <w:gridSpan w:val="2"/>
            <w:vAlign w:val="center"/>
          </w:tcPr>
          <w:p w:rsidR="00E51999" w:rsidRPr="009B7FB7" w:rsidRDefault="00E51999" w:rsidP="00E51999">
            <w:pPr>
              <w:widowControl w:val="0"/>
              <w:rPr>
                <w:rFonts w:cs="Times New Roman"/>
                <w:bCs/>
                <w:color w:val="000000" w:themeColor="text1"/>
                <w:sz w:val="22"/>
                <w:szCs w:val="22"/>
                <w:lang w:eastAsia="en-US"/>
              </w:rPr>
            </w:pPr>
            <w:r w:rsidRPr="009B7FB7">
              <w:rPr>
                <w:rFonts w:cs="Times New Roman"/>
                <w:color w:val="000000" w:themeColor="text1"/>
                <w:sz w:val="22"/>
                <w:szCs w:val="22"/>
              </w:rPr>
              <w:t xml:space="preserve">ПРИМЕНЯЕТСЯ </w:t>
            </w:r>
          </w:p>
        </w:tc>
      </w:tr>
      <w:tr w:rsidR="00E51999" w:rsidRPr="009B7FB7" w:rsidTr="00234FF8">
        <w:tc>
          <w:tcPr>
            <w:tcW w:w="656" w:type="pct"/>
            <w:vMerge/>
            <w:vAlign w:val="center"/>
          </w:tcPr>
          <w:p w:rsidR="00E51999" w:rsidRPr="009B7FB7" w:rsidRDefault="00E51999" w:rsidP="00E51999">
            <w:pPr>
              <w:widowControl w:val="0"/>
              <w:rPr>
                <w:rFonts w:cs="Times New Roman"/>
                <w:color w:val="000000" w:themeColor="text1"/>
                <w:sz w:val="22"/>
                <w:szCs w:val="22"/>
                <w:lang w:val="en-US" w:eastAsia="en-US"/>
              </w:rPr>
            </w:pPr>
          </w:p>
        </w:tc>
        <w:tc>
          <w:tcPr>
            <w:tcW w:w="4344" w:type="pct"/>
            <w:gridSpan w:val="4"/>
            <w:vAlign w:val="center"/>
          </w:tcPr>
          <w:p w:rsidR="00E51999" w:rsidRPr="009B7FB7" w:rsidRDefault="00E51999" w:rsidP="00E51999">
            <w:pPr>
              <w:widowControl w:val="0"/>
              <w:jc w:val="both"/>
              <w:rPr>
                <w:rFonts w:cs="Times New Roman"/>
                <w:bCs/>
                <w:color w:val="000000" w:themeColor="text1"/>
                <w:sz w:val="22"/>
                <w:szCs w:val="22"/>
                <w:lang w:eastAsia="en-US"/>
              </w:rPr>
            </w:pPr>
            <w:r w:rsidRPr="009B7FB7">
              <w:rPr>
                <w:rFonts w:cs="Times New Roman"/>
                <w:color w:val="000000" w:themeColor="text1"/>
                <w:sz w:val="22"/>
                <w:szCs w:val="22"/>
              </w:rPr>
              <w:t xml:space="preserve">2) при осуществлении закупки товаров, а </w:t>
            </w:r>
            <w:r w:rsidR="007D0EE0" w:rsidRPr="009B7FB7">
              <w:rPr>
                <w:rFonts w:cs="Times New Roman"/>
                <w:color w:val="000000" w:themeColor="text1"/>
                <w:sz w:val="22"/>
                <w:szCs w:val="22"/>
              </w:rPr>
              <w:t>также работ</w:t>
            </w:r>
            <w:r w:rsidRPr="009B7FB7">
              <w:rPr>
                <w:rFonts w:cs="Times New Roman"/>
                <w:color w:val="000000" w:themeColor="text1"/>
                <w:sz w:val="22"/>
                <w:szCs w:val="22"/>
              </w:rPr>
              <w:t>, услуг, для выполнения, оказания которых используется товар:</w:t>
            </w:r>
          </w:p>
        </w:tc>
      </w:tr>
      <w:tr w:rsidR="00E51999" w:rsidRPr="009B7FB7" w:rsidTr="002B04B9">
        <w:tc>
          <w:tcPr>
            <w:tcW w:w="656" w:type="pct"/>
            <w:vMerge/>
            <w:vAlign w:val="center"/>
          </w:tcPr>
          <w:p w:rsidR="00E51999" w:rsidRPr="009B7FB7" w:rsidRDefault="00E51999" w:rsidP="00E51999">
            <w:pPr>
              <w:widowControl w:val="0"/>
              <w:rPr>
                <w:rFonts w:cs="Times New Roman"/>
                <w:color w:val="000000" w:themeColor="text1"/>
                <w:sz w:val="22"/>
                <w:szCs w:val="22"/>
                <w:lang w:eastAsia="en-US"/>
              </w:rPr>
            </w:pPr>
          </w:p>
        </w:tc>
        <w:tc>
          <w:tcPr>
            <w:tcW w:w="2644" w:type="pct"/>
            <w:gridSpan w:val="2"/>
            <w:vAlign w:val="center"/>
          </w:tcPr>
          <w:p w:rsidR="00E51999" w:rsidRPr="009B7FB7" w:rsidRDefault="00E51999" w:rsidP="00E51999">
            <w:pPr>
              <w:widowControl w:val="0"/>
              <w:jc w:val="both"/>
              <w:rPr>
                <w:rFonts w:cs="Times New Roman"/>
                <w:color w:val="000000" w:themeColor="text1"/>
                <w:sz w:val="22"/>
                <w:szCs w:val="22"/>
                <w:lang w:eastAsia="en-US"/>
              </w:rPr>
            </w:pPr>
            <w:r w:rsidRPr="009B7FB7">
              <w:rPr>
                <w:rFonts w:cs="Times New Roman"/>
                <w:color w:val="000000" w:themeColor="text1"/>
                <w:sz w:val="22"/>
                <w:szCs w:val="22"/>
              </w:rPr>
              <w:t xml:space="preserve">а) наименование страны происхождения товара </w:t>
            </w:r>
          </w:p>
        </w:tc>
        <w:tc>
          <w:tcPr>
            <w:tcW w:w="1700" w:type="pct"/>
            <w:gridSpan w:val="2"/>
            <w:vAlign w:val="center"/>
          </w:tcPr>
          <w:p w:rsidR="00E51999" w:rsidRPr="009B7FB7" w:rsidRDefault="00E51999" w:rsidP="00E51999">
            <w:pPr>
              <w:widowControl w:val="0"/>
              <w:jc w:val="both"/>
              <w:rPr>
                <w:rFonts w:cs="Times New Roman"/>
                <w:bCs/>
                <w:color w:val="000000" w:themeColor="text1"/>
                <w:sz w:val="22"/>
                <w:szCs w:val="22"/>
                <w:lang w:eastAsia="en-US"/>
              </w:rPr>
            </w:pPr>
            <w:r w:rsidRPr="009B7FB7">
              <w:rPr>
                <w:rFonts w:cs="Times New Roman"/>
                <w:color w:val="000000" w:themeColor="text1"/>
                <w:sz w:val="22"/>
                <w:szCs w:val="22"/>
              </w:rPr>
              <w:t>ПРИМЕНЯЕТСЯ</w:t>
            </w:r>
          </w:p>
        </w:tc>
      </w:tr>
      <w:tr w:rsidR="00E51999" w:rsidRPr="009B7FB7" w:rsidTr="002B04B9">
        <w:tc>
          <w:tcPr>
            <w:tcW w:w="656" w:type="pct"/>
            <w:vMerge/>
            <w:vAlign w:val="center"/>
          </w:tcPr>
          <w:p w:rsidR="00E51999" w:rsidRPr="009B7FB7" w:rsidRDefault="00E51999" w:rsidP="00E51999">
            <w:pPr>
              <w:widowControl w:val="0"/>
              <w:rPr>
                <w:rFonts w:cs="Times New Roman"/>
                <w:color w:val="000000" w:themeColor="text1"/>
                <w:sz w:val="22"/>
                <w:szCs w:val="22"/>
                <w:lang w:val="en-US" w:eastAsia="en-US"/>
              </w:rPr>
            </w:pPr>
          </w:p>
        </w:tc>
        <w:tc>
          <w:tcPr>
            <w:tcW w:w="2644" w:type="pct"/>
            <w:gridSpan w:val="2"/>
            <w:vAlign w:val="center"/>
          </w:tcPr>
          <w:p w:rsidR="00E51999" w:rsidRPr="009B7FB7" w:rsidRDefault="00E51999" w:rsidP="00E51999">
            <w:pPr>
              <w:widowControl w:val="0"/>
              <w:jc w:val="both"/>
              <w:rPr>
                <w:rFonts w:cs="Times New Roman"/>
                <w:color w:val="000000" w:themeColor="text1"/>
                <w:sz w:val="22"/>
                <w:szCs w:val="22"/>
                <w:lang w:eastAsia="en-US"/>
              </w:rPr>
            </w:pPr>
            <w:bookmarkStart w:id="5" w:name="Par1322"/>
            <w:bookmarkEnd w:id="5"/>
            <w:r w:rsidRPr="009B7FB7">
              <w:rPr>
                <w:rFonts w:cs="Times New Roman"/>
                <w:color w:val="000000" w:themeColor="text1"/>
                <w:sz w:val="22"/>
                <w:szCs w:val="22"/>
              </w:rPr>
              <w:t xml:space="preserve">б) конкретные показатели, соответствующие значениям, установленным документацией о таком </w:t>
            </w:r>
            <w:r w:rsidR="00A95372" w:rsidRPr="009B7FB7">
              <w:rPr>
                <w:rFonts w:cs="Times New Roman"/>
                <w:color w:val="000000" w:themeColor="text1"/>
                <w:sz w:val="22"/>
                <w:szCs w:val="22"/>
              </w:rPr>
              <w:t>запроса цен</w:t>
            </w:r>
            <w:r w:rsidRPr="009B7FB7">
              <w:rPr>
                <w:rFonts w:cs="Times New Roman"/>
                <w:color w:val="000000" w:themeColor="text1"/>
                <w:sz w:val="22"/>
                <w:szCs w:val="22"/>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
        </w:tc>
        <w:tc>
          <w:tcPr>
            <w:tcW w:w="1700" w:type="pct"/>
            <w:gridSpan w:val="2"/>
            <w:vAlign w:val="center"/>
          </w:tcPr>
          <w:p w:rsidR="00E51999" w:rsidRPr="009B7FB7" w:rsidRDefault="00E51999" w:rsidP="00E51999">
            <w:pPr>
              <w:widowControl w:val="0"/>
              <w:jc w:val="both"/>
              <w:rPr>
                <w:rFonts w:cs="Times New Roman"/>
                <w:bCs/>
                <w:color w:val="000000" w:themeColor="text1"/>
                <w:sz w:val="22"/>
                <w:szCs w:val="22"/>
                <w:lang w:eastAsia="en-US"/>
              </w:rPr>
            </w:pPr>
            <w:r w:rsidRPr="009B7FB7">
              <w:rPr>
                <w:rFonts w:cs="Times New Roman"/>
                <w:color w:val="000000" w:themeColor="text1"/>
                <w:sz w:val="22"/>
                <w:szCs w:val="22"/>
              </w:rPr>
              <w:t>ПРИМЕНЯЕТСЯ</w:t>
            </w:r>
          </w:p>
        </w:tc>
      </w:tr>
      <w:tr w:rsidR="00E51999" w:rsidRPr="009B7FB7" w:rsidTr="00234FF8">
        <w:tc>
          <w:tcPr>
            <w:tcW w:w="656" w:type="pct"/>
            <w:vMerge/>
            <w:vAlign w:val="center"/>
          </w:tcPr>
          <w:p w:rsidR="00E51999" w:rsidRPr="009B7FB7" w:rsidRDefault="00E51999" w:rsidP="00E51999">
            <w:pPr>
              <w:widowControl w:val="0"/>
              <w:rPr>
                <w:rFonts w:cs="Times New Roman"/>
                <w:color w:val="000000" w:themeColor="text1"/>
                <w:sz w:val="22"/>
                <w:szCs w:val="22"/>
                <w:lang w:eastAsia="en-US"/>
              </w:rPr>
            </w:pPr>
          </w:p>
        </w:tc>
        <w:tc>
          <w:tcPr>
            <w:tcW w:w="4344" w:type="pct"/>
            <w:gridSpan w:val="4"/>
            <w:vAlign w:val="center"/>
          </w:tcPr>
          <w:p w:rsidR="00E51999" w:rsidRPr="009B7FB7" w:rsidRDefault="001A2A97" w:rsidP="00E51999">
            <w:pPr>
              <w:widowControl w:val="0"/>
              <w:jc w:val="both"/>
              <w:rPr>
                <w:rFonts w:cs="Times New Roman"/>
                <w:color w:val="000000" w:themeColor="text1"/>
                <w:sz w:val="22"/>
                <w:szCs w:val="22"/>
              </w:rPr>
            </w:pPr>
            <w:r w:rsidRPr="009B7FB7">
              <w:rPr>
                <w:rFonts w:cs="Times New Roman"/>
                <w:color w:val="000000" w:themeColor="text1"/>
                <w:sz w:val="22"/>
                <w:szCs w:val="22"/>
              </w:rPr>
              <w:t>З</w:t>
            </w:r>
            <w:r w:rsidR="00E51999" w:rsidRPr="009B7FB7">
              <w:rPr>
                <w:rFonts w:cs="Times New Roman"/>
                <w:color w:val="000000" w:themeColor="text1"/>
                <w:sz w:val="22"/>
                <w:szCs w:val="22"/>
              </w:rPr>
              <w:t xml:space="preserve">аявки на участие в </w:t>
            </w:r>
            <w:r w:rsidRPr="009B7FB7">
              <w:rPr>
                <w:rFonts w:cs="Times New Roman"/>
                <w:color w:val="000000" w:themeColor="text1"/>
                <w:sz w:val="22"/>
                <w:szCs w:val="22"/>
              </w:rPr>
              <w:t>запросе цен</w:t>
            </w:r>
            <w:r w:rsidR="00E51999" w:rsidRPr="009B7FB7">
              <w:rPr>
                <w:rFonts w:cs="Times New Roman"/>
                <w:color w:val="000000" w:themeColor="text1"/>
                <w:sz w:val="22"/>
                <w:szCs w:val="22"/>
              </w:rPr>
              <w:t xml:space="preserve"> должна содержать предложение участника закупки в отношении предмета закупки.</w:t>
            </w:r>
          </w:p>
          <w:p w:rsidR="00E51999" w:rsidRPr="009B7FB7" w:rsidRDefault="00E51999" w:rsidP="00E51999">
            <w:pPr>
              <w:widowControl w:val="0"/>
              <w:jc w:val="both"/>
              <w:rPr>
                <w:rFonts w:cs="Times New Roman"/>
                <w:b/>
                <w:bCs/>
                <w:color w:val="000000" w:themeColor="text1"/>
                <w:sz w:val="22"/>
                <w:szCs w:val="22"/>
              </w:rPr>
            </w:pPr>
            <w:r w:rsidRPr="009B7FB7">
              <w:rPr>
                <w:rFonts w:cs="Times New Roman"/>
                <w:color w:val="000000" w:themeColor="text1"/>
                <w:sz w:val="22"/>
                <w:szCs w:val="22"/>
              </w:rPr>
              <w:t xml:space="preserve">Заявка </w:t>
            </w:r>
            <w:r w:rsidR="001A2A97" w:rsidRPr="009B7FB7">
              <w:rPr>
                <w:rFonts w:cs="Times New Roman"/>
                <w:color w:val="000000" w:themeColor="text1"/>
                <w:sz w:val="22"/>
                <w:szCs w:val="22"/>
              </w:rPr>
              <w:t xml:space="preserve">на участие в запросе цен </w:t>
            </w:r>
            <w:r w:rsidRPr="009B7FB7">
              <w:rPr>
                <w:rFonts w:cs="Times New Roman"/>
                <w:color w:val="000000" w:themeColor="text1"/>
                <w:sz w:val="22"/>
                <w:szCs w:val="22"/>
              </w:rPr>
              <w:t>может содержать эскиз, рисунок, чертеж, фотографию, иное изображение товара, образец (пробу) товара, закупка которого осуществляется.</w:t>
            </w:r>
          </w:p>
        </w:tc>
      </w:tr>
      <w:tr w:rsidR="00E51999" w:rsidRPr="009B7FB7" w:rsidTr="00234FF8">
        <w:tc>
          <w:tcPr>
            <w:tcW w:w="656" w:type="pct"/>
            <w:vMerge/>
            <w:vAlign w:val="center"/>
          </w:tcPr>
          <w:p w:rsidR="00E51999" w:rsidRPr="009B7FB7" w:rsidRDefault="00E51999" w:rsidP="00E51999">
            <w:pPr>
              <w:widowControl w:val="0"/>
              <w:rPr>
                <w:rFonts w:cs="Times New Roman"/>
                <w:color w:val="000000" w:themeColor="text1"/>
                <w:sz w:val="22"/>
                <w:szCs w:val="22"/>
                <w:lang w:eastAsia="en-US"/>
              </w:rPr>
            </w:pPr>
          </w:p>
        </w:tc>
        <w:tc>
          <w:tcPr>
            <w:tcW w:w="4344" w:type="pct"/>
            <w:gridSpan w:val="4"/>
            <w:vAlign w:val="center"/>
          </w:tcPr>
          <w:p w:rsidR="00E51999" w:rsidRPr="009B7FB7" w:rsidRDefault="00E51999" w:rsidP="00E51999">
            <w:pPr>
              <w:widowControl w:val="0"/>
              <w:jc w:val="both"/>
              <w:rPr>
                <w:rFonts w:cs="Times New Roman"/>
                <w:b/>
                <w:color w:val="000000" w:themeColor="text1"/>
                <w:sz w:val="22"/>
                <w:szCs w:val="22"/>
                <w:lang w:eastAsia="en-US"/>
              </w:rPr>
            </w:pPr>
          </w:p>
        </w:tc>
      </w:tr>
      <w:tr w:rsidR="00E51999" w:rsidRPr="009B7FB7" w:rsidTr="002B04B9">
        <w:tc>
          <w:tcPr>
            <w:tcW w:w="656" w:type="pct"/>
            <w:vMerge/>
            <w:vAlign w:val="center"/>
          </w:tcPr>
          <w:p w:rsidR="00E51999" w:rsidRPr="009B7FB7" w:rsidRDefault="00E51999" w:rsidP="00E51999">
            <w:pPr>
              <w:widowControl w:val="0"/>
              <w:rPr>
                <w:rFonts w:cs="Times New Roman"/>
                <w:color w:val="000000" w:themeColor="text1"/>
                <w:sz w:val="22"/>
                <w:szCs w:val="22"/>
                <w:lang w:eastAsia="en-US"/>
              </w:rPr>
            </w:pPr>
          </w:p>
        </w:tc>
        <w:tc>
          <w:tcPr>
            <w:tcW w:w="3228" w:type="pct"/>
            <w:gridSpan w:val="3"/>
            <w:vAlign w:val="center"/>
          </w:tcPr>
          <w:p w:rsidR="00E51999" w:rsidRPr="009B7FB7" w:rsidRDefault="001A2A97" w:rsidP="00E51999">
            <w:pPr>
              <w:widowControl w:val="0"/>
              <w:ind w:firstLine="317"/>
              <w:jc w:val="both"/>
              <w:rPr>
                <w:rFonts w:cs="Times New Roman"/>
                <w:color w:val="000000" w:themeColor="text1"/>
                <w:sz w:val="22"/>
                <w:szCs w:val="22"/>
                <w:lang w:eastAsia="en-US"/>
              </w:rPr>
            </w:pPr>
            <w:r w:rsidRPr="009B7FB7">
              <w:rPr>
                <w:rFonts w:cs="Times New Roman"/>
                <w:color w:val="000000" w:themeColor="text1"/>
                <w:sz w:val="22"/>
                <w:szCs w:val="22"/>
              </w:rPr>
              <w:t>3</w:t>
            </w:r>
            <w:r w:rsidR="00E51999" w:rsidRPr="009B7FB7">
              <w:rPr>
                <w:rFonts w:cs="Times New Roman"/>
                <w:color w:val="000000" w:themeColor="text1"/>
                <w:sz w:val="22"/>
                <w:szCs w:val="22"/>
              </w:rPr>
              <w:t xml:space="preserve">)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w:t>
            </w:r>
            <w:r w:rsidR="00D645C7" w:rsidRPr="009B7FB7">
              <w:rPr>
                <w:rFonts w:cs="Times New Roman"/>
                <w:color w:val="000000" w:themeColor="text1"/>
                <w:sz w:val="22"/>
                <w:szCs w:val="22"/>
              </w:rPr>
              <w:t>не</w:t>
            </w:r>
            <w:r w:rsidR="00E51999" w:rsidRPr="009B7FB7">
              <w:rPr>
                <w:rFonts w:cs="Times New Roman"/>
                <w:color w:val="000000" w:themeColor="text1"/>
                <w:sz w:val="22"/>
                <w:szCs w:val="22"/>
              </w:rPr>
              <w:t>конкурентной закупки является юридическое лицо;</w:t>
            </w:r>
          </w:p>
        </w:tc>
        <w:tc>
          <w:tcPr>
            <w:tcW w:w="1116" w:type="pct"/>
            <w:vAlign w:val="center"/>
          </w:tcPr>
          <w:p w:rsidR="00E51999" w:rsidRPr="009B7FB7" w:rsidRDefault="00E51999" w:rsidP="00E51999">
            <w:pPr>
              <w:widowControl w:val="0"/>
              <w:rPr>
                <w:rFonts w:cs="Times New Roman"/>
                <w:color w:val="000000" w:themeColor="text1"/>
                <w:sz w:val="22"/>
                <w:szCs w:val="22"/>
                <w:lang w:eastAsia="en-US"/>
              </w:rPr>
            </w:pPr>
            <w:r w:rsidRPr="009B7FB7">
              <w:rPr>
                <w:rFonts w:cs="Times New Roman"/>
                <w:color w:val="000000" w:themeColor="text1"/>
                <w:sz w:val="22"/>
                <w:szCs w:val="22"/>
              </w:rPr>
              <w:t>ПРИМЕНЯЕТСЯ</w:t>
            </w:r>
          </w:p>
        </w:tc>
      </w:tr>
      <w:tr w:rsidR="00E51999" w:rsidRPr="009B7FB7" w:rsidTr="002B04B9">
        <w:tc>
          <w:tcPr>
            <w:tcW w:w="656" w:type="pct"/>
            <w:vMerge/>
            <w:vAlign w:val="center"/>
          </w:tcPr>
          <w:p w:rsidR="00E51999" w:rsidRPr="009B7FB7" w:rsidRDefault="00E51999" w:rsidP="00E51999">
            <w:pPr>
              <w:widowControl w:val="0"/>
              <w:rPr>
                <w:rFonts w:cs="Times New Roman"/>
                <w:color w:val="000000" w:themeColor="text1"/>
                <w:sz w:val="22"/>
                <w:szCs w:val="22"/>
                <w:lang w:eastAsia="en-US"/>
              </w:rPr>
            </w:pPr>
          </w:p>
        </w:tc>
        <w:tc>
          <w:tcPr>
            <w:tcW w:w="3228" w:type="pct"/>
            <w:gridSpan w:val="3"/>
            <w:vAlign w:val="center"/>
          </w:tcPr>
          <w:p w:rsidR="00E51999" w:rsidRPr="009B7FB7" w:rsidRDefault="001A2A97" w:rsidP="00E51999">
            <w:pPr>
              <w:widowControl w:val="0"/>
              <w:ind w:firstLine="317"/>
              <w:jc w:val="both"/>
              <w:rPr>
                <w:rFonts w:cs="Times New Roman"/>
                <w:color w:val="000000" w:themeColor="text1"/>
                <w:sz w:val="22"/>
                <w:szCs w:val="22"/>
              </w:rPr>
            </w:pPr>
            <w:r w:rsidRPr="009B7FB7">
              <w:rPr>
                <w:rFonts w:cs="Times New Roman"/>
                <w:color w:val="000000" w:themeColor="text1"/>
                <w:sz w:val="22"/>
                <w:szCs w:val="22"/>
              </w:rPr>
              <w:t>4</w:t>
            </w:r>
            <w:r w:rsidR="00E51999" w:rsidRPr="009B7FB7">
              <w:rPr>
                <w:rFonts w:cs="Times New Roman"/>
                <w:color w:val="000000" w:themeColor="text1"/>
                <w:sz w:val="22"/>
                <w:szCs w:val="22"/>
              </w:rPr>
              <w:t xml:space="preserve">)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w:t>
            </w:r>
            <w:r w:rsidR="00D645C7" w:rsidRPr="009B7FB7">
              <w:rPr>
                <w:rFonts w:cs="Times New Roman"/>
                <w:color w:val="000000" w:themeColor="text1"/>
                <w:sz w:val="22"/>
                <w:szCs w:val="22"/>
              </w:rPr>
              <w:t>не</w:t>
            </w:r>
            <w:r w:rsidR="00E51999" w:rsidRPr="009B7FB7">
              <w:rPr>
                <w:rFonts w:cs="Times New Roman"/>
                <w:color w:val="000000" w:themeColor="text1"/>
                <w:sz w:val="22"/>
                <w:szCs w:val="22"/>
              </w:rPr>
              <w:t>конкурентной закупки является индивидуальный предприниматель;</w:t>
            </w:r>
          </w:p>
        </w:tc>
        <w:tc>
          <w:tcPr>
            <w:tcW w:w="1116" w:type="pct"/>
            <w:vAlign w:val="center"/>
          </w:tcPr>
          <w:p w:rsidR="00E51999"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ПРИМЕНЯЕТСЯ</w:t>
            </w:r>
          </w:p>
        </w:tc>
      </w:tr>
      <w:tr w:rsidR="00E51999" w:rsidRPr="009B7FB7" w:rsidTr="002B04B9">
        <w:tc>
          <w:tcPr>
            <w:tcW w:w="656" w:type="pct"/>
            <w:vMerge/>
            <w:vAlign w:val="center"/>
          </w:tcPr>
          <w:p w:rsidR="00E51999" w:rsidRPr="009B7FB7" w:rsidRDefault="00E51999" w:rsidP="00E51999">
            <w:pPr>
              <w:widowControl w:val="0"/>
              <w:rPr>
                <w:rFonts w:cs="Times New Roman"/>
                <w:color w:val="000000" w:themeColor="text1"/>
                <w:sz w:val="22"/>
                <w:szCs w:val="22"/>
                <w:lang w:eastAsia="en-US"/>
              </w:rPr>
            </w:pPr>
          </w:p>
        </w:tc>
        <w:tc>
          <w:tcPr>
            <w:tcW w:w="3228" w:type="pct"/>
            <w:gridSpan w:val="3"/>
            <w:vAlign w:val="center"/>
          </w:tcPr>
          <w:p w:rsidR="00E51999" w:rsidRPr="009B7FB7" w:rsidRDefault="001A2A97" w:rsidP="00E51999">
            <w:pPr>
              <w:widowControl w:val="0"/>
              <w:ind w:firstLine="317"/>
              <w:jc w:val="both"/>
              <w:rPr>
                <w:rFonts w:cs="Times New Roman"/>
                <w:color w:val="000000" w:themeColor="text1"/>
                <w:sz w:val="22"/>
                <w:szCs w:val="22"/>
              </w:rPr>
            </w:pPr>
            <w:r w:rsidRPr="009B7FB7">
              <w:rPr>
                <w:rFonts w:cs="Times New Roman"/>
                <w:color w:val="000000" w:themeColor="text1"/>
                <w:sz w:val="22"/>
                <w:szCs w:val="22"/>
              </w:rPr>
              <w:t>5</w:t>
            </w:r>
            <w:r w:rsidR="00E51999" w:rsidRPr="009B7FB7">
              <w:rPr>
                <w:rFonts w:cs="Times New Roman"/>
                <w:color w:val="000000" w:themeColor="text1"/>
                <w:sz w:val="22"/>
                <w:szCs w:val="22"/>
              </w:rPr>
              <w:t xml:space="preserve">) идентификационный номер налогоплательщика участника </w:t>
            </w:r>
            <w:r w:rsidR="00D645C7" w:rsidRPr="009B7FB7">
              <w:rPr>
                <w:rFonts w:cs="Times New Roman"/>
                <w:color w:val="000000" w:themeColor="text1"/>
                <w:sz w:val="22"/>
                <w:szCs w:val="22"/>
              </w:rPr>
              <w:t>не</w:t>
            </w:r>
            <w:r w:rsidR="00E51999" w:rsidRPr="009B7FB7">
              <w:rPr>
                <w:rFonts w:cs="Times New Roman"/>
                <w:color w:val="000000" w:themeColor="text1"/>
                <w:sz w:val="22"/>
                <w:szCs w:val="22"/>
              </w:rPr>
              <w:t>конкурентной закупки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1116" w:type="pct"/>
            <w:vAlign w:val="center"/>
          </w:tcPr>
          <w:p w:rsidR="00E51999"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ПРИМЕНЯЕТСЯ</w:t>
            </w:r>
          </w:p>
        </w:tc>
      </w:tr>
      <w:tr w:rsidR="00E51999" w:rsidRPr="009B7FB7" w:rsidTr="002B04B9">
        <w:tc>
          <w:tcPr>
            <w:tcW w:w="656" w:type="pct"/>
            <w:vMerge/>
            <w:vAlign w:val="center"/>
          </w:tcPr>
          <w:p w:rsidR="00E51999" w:rsidRPr="009B7FB7" w:rsidRDefault="00E51999" w:rsidP="00E51999">
            <w:pPr>
              <w:widowControl w:val="0"/>
              <w:rPr>
                <w:rFonts w:cs="Times New Roman"/>
                <w:color w:val="000000" w:themeColor="text1"/>
                <w:sz w:val="22"/>
                <w:szCs w:val="22"/>
                <w:lang w:eastAsia="en-US"/>
              </w:rPr>
            </w:pPr>
          </w:p>
        </w:tc>
        <w:tc>
          <w:tcPr>
            <w:tcW w:w="3228" w:type="pct"/>
            <w:gridSpan w:val="3"/>
            <w:vAlign w:val="center"/>
          </w:tcPr>
          <w:p w:rsidR="00E51999" w:rsidRPr="009B7FB7" w:rsidRDefault="001A2A97" w:rsidP="00E51999">
            <w:pPr>
              <w:widowControl w:val="0"/>
              <w:ind w:firstLine="317"/>
              <w:jc w:val="both"/>
              <w:rPr>
                <w:rFonts w:cs="Times New Roman"/>
                <w:color w:val="000000" w:themeColor="text1"/>
                <w:sz w:val="22"/>
                <w:szCs w:val="22"/>
              </w:rPr>
            </w:pPr>
            <w:r w:rsidRPr="009B7FB7">
              <w:rPr>
                <w:rFonts w:cs="Times New Roman"/>
                <w:color w:val="000000" w:themeColor="text1"/>
                <w:sz w:val="22"/>
                <w:szCs w:val="22"/>
              </w:rPr>
              <w:t>6</w:t>
            </w:r>
            <w:r w:rsidR="00E51999" w:rsidRPr="009B7FB7">
              <w:rPr>
                <w:rFonts w:cs="Times New Roman"/>
                <w:color w:val="000000" w:themeColor="text1"/>
                <w:sz w:val="22"/>
                <w:szCs w:val="22"/>
              </w:rPr>
              <w:t xml:space="preserve">)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w:t>
            </w:r>
            <w:r w:rsidR="00D645C7" w:rsidRPr="009B7FB7">
              <w:rPr>
                <w:rFonts w:cs="Times New Roman"/>
                <w:color w:val="000000" w:themeColor="text1"/>
                <w:sz w:val="22"/>
                <w:szCs w:val="22"/>
              </w:rPr>
              <w:t xml:space="preserve">неконкурентной </w:t>
            </w:r>
            <w:r w:rsidR="00E51999" w:rsidRPr="009B7FB7">
              <w:rPr>
                <w:rFonts w:cs="Times New Roman"/>
                <w:color w:val="000000" w:themeColor="text1"/>
                <w:sz w:val="22"/>
                <w:szCs w:val="22"/>
              </w:rPr>
              <w:t>закупки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tc>
        <w:tc>
          <w:tcPr>
            <w:tcW w:w="1116" w:type="pct"/>
            <w:vAlign w:val="center"/>
          </w:tcPr>
          <w:p w:rsidR="00E51999"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ПРИМЕНЯЕТСЯ</w:t>
            </w:r>
          </w:p>
        </w:tc>
      </w:tr>
      <w:tr w:rsidR="00E51999" w:rsidRPr="009B7FB7" w:rsidTr="002B04B9">
        <w:tc>
          <w:tcPr>
            <w:tcW w:w="656" w:type="pct"/>
            <w:vMerge/>
            <w:vAlign w:val="center"/>
          </w:tcPr>
          <w:p w:rsidR="00E51999" w:rsidRPr="009B7FB7" w:rsidRDefault="00E51999" w:rsidP="00E51999">
            <w:pPr>
              <w:widowControl w:val="0"/>
              <w:rPr>
                <w:rFonts w:cs="Times New Roman"/>
                <w:color w:val="000000" w:themeColor="text1"/>
                <w:sz w:val="22"/>
                <w:szCs w:val="22"/>
                <w:lang w:eastAsia="en-US"/>
              </w:rPr>
            </w:pPr>
          </w:p>
        </w:tc>
        <w:tc>
          <w:tcPr>
            <w:tcW w:w="3228" w:type="pct"/>
            <w:gridSpan w:val="3"/>
            <w:vAlign w:val="center"/>
          </w:tcPr>
          <w:p w:rsidR="00E51999" w:rsidRPr="009B7FB7" w:rsidRDefault="001A2A97" w:rsidP="00E51999">
            <w:pPr>
              <w:widowControl w:val="0"/>
              <w:ind w:firstLine="317"/>
              <w:jc w:val="both"/>
              <w:rPr>
                <w:rFonts w:cs="Times New Roman"/>
                <w:color w:val="000000" w:themeColor="text1"/>
                <w:sz w:val="22"/>
                <w:szCs w:val="22"/>
              </w:rPr>
            </w:pPr>
            <w:r w:rsidRPr="009B7FB7">
              <w:rPr>
                <w:rFonts w:cs="Times New Roman"/>
                <w:color w:val="000000" w:themeColor="text1"/>
                <w:sz w:val="22"/>
                <w:szCs w:val="22"/>
              </w:rPr>
              <w:t>7</w:t>
            </w:r>
            <w:r w:rsidR="00E51999" w:rsidRPr="009B7FB7">
              <w:rPr>
                <w:rFonts w:cs="Times New Roman"/>
                <w:color w:val="000000" w:themeColor="text1"/>
                <w:sz w:val="22"/>
                <w:szCs w:val="22"/>
              </w:rPr>
              <w:t xml:space="preserve">) копия документа, подтверждающего полномочия лица действовать от имени участника </w:t>
            </w:r>
            <w:r w:rsidR="00D645C7" w:rsidRPr="009B7FB7">
              <w:rPr>
                <w:rFonts w:cs="Times New Roman"/>
                <w:color w:val="000000" w:themeColor="text1"/>
                <w:sz w:val="22"/>
                <w:szCs w:val="22"/>
              </w:rPr>
              <w:t xml:space="preserve">неконкурентной </w:t>
            </w:r>
            <w:r w:rsidR="00E51999" w:rsidRPr="009B7FB7">
              <w:rPr>
                <w:rFonts w:cs="Times New Roman"/>
                <w:color w:val="000000" w:themeColor="text1"/>
                <w:sz w:val="22"/>
                <w:szCs w:val="22"/>
              </w:rPr>
              <w:t>закупки, за исключением случаев подписания заявки:</w:t>
            </w:r>
          </w:p>
          <w:p w:rsidR="00E51999" w:rsidRPr="009B7FB7" w:rsidRDefault="00E51999" w:rsidP="00E51999">
            <w:pPr>
              <w:widowControl w:val="0"/>
              <w:ind w:firstLine="317"/>
              <w:jc w:val="both"/>
              <w:rPr>
                <w:rFonts w:cs="Times New Roman"/>
                <w:color w:val="000000" w:themeColor="text1"/>
                <w:sz w:val="22"/>
                <w:szCs w:val="22"/>
              </w:rPr>
            </w:pPr>
            <w:r w:rsidRPr="009B7FB7">
              <w:rPr>
                <w:rFonts w:cs="Times New Roman"/>
                <w:color w:val="000000" w:themeColor="text1"/>
                <w:sz w:val="22"/>
                <w:szCs w:val="22"/>
              </w:rPr>
              <w:t>а) индивидуальным предпринимателем, если участником такой закупки является индивидуальный предприниматель;</w:t>
            </w:r>
          </w:p>
          <w:p w:rsidR="00E51999" w:rsidRPr="009B7FB7" w:rsidRDefault="00E51999" w:rsidP="00E51999">
            <w:pPr>
              <w:widowControl w:val="0"/>
              <w:ind w:firstLine="317"/>
              <w:jc w:val="both"/>
              <w:rPr>
                <w:rFonts w:cs="Times New Roman"/>
                <w:color w:val="000000" w:themeColor="text1"/>
                <w:sz w:val="22"/>
                <w:szCs w:val="22"/>
              </w:rPr>
            </w:pPr>
            <w:r w:rsidRPr="009B7FB7">
              <w:rPr>
                <w:rFonts w:cs="Times New Roman"/>
                <w:color w:val="000000" w:themeColor="text1"/>
                <w:sz w:val="22"/>
                <w:szCs w:val="22"/>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настоящей статье - руководитель), если участником такой закупки является юридическое лицо;</w:t>
            </w:r>
          </w:p>
        </w:tc>
        <w:tc>
          <w:tcPr>
            <w:tcW w:w="1116" w:type="pct"/>
            <w:vAlign w:val="center"/>
          </w:tcPr>
          <w:p w:rsidR="00E51999"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ПРИМЕНЯЕТСЯ</w:t>
            </w:r>
          </w:p>
        </w:tc>
      </w:tr>
      <w:tr w:rsidR="00E51999" w:rsidRPr="009B7FB7" w:rsidTr="002B04B9">
        <w:tc>
          <w:tcPr>
            <w:tcW w:w="656" w:type="pct"/>
            <w:vMerge/>
            <w:vAlign w:val="center"/>
          </w:tcPr>
          <w:p w:rsidR="00E51999" w:rsidRPr="009B7FB7" w:rsidRDefault="00E51999" w:rsidP="00E51999">
            <w:pPr>
              <w:widowControl w:val="0"/>
              <w:rPr>
                <w:rFonts w:cs="Times New Roman"/>
                <w:color w:val="000000" w:themeColor="text1"/>
                <w:sz w:val="22"/>
                <w:szCs w:val="22"/>
                <w:lang w:eastAsia="en-US"/>
              </w:rPr>
            </w:pPr>
          </w:p>
        </w:tc>
        <w:tc>
          <w:tcPr>
            <w:tcW w:w="3228" w:type="pct"/>
            <w:gridSpan w:val="3"/>
            <w:vAlign w:val="center"/>
          </w:tcPr>
          <w:p w:rsidR="00E51999" w:rsidRPr="009B7FB7" w:rsidRDefault="00E51999" w:rsidP="00E51999">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 xml:space="preserve">6) копии документов, подтверждающих соответствие участника </w:t>
            </w:r>
            <w:r w:rsidR="00D645C7" w:rsidRPr="009B7FB7">
              <w:rPr>
                <w:rFonts w:cs="Times New Roman"/>
                <w:color w:val="000000" w:themeColor="text1"/>
                <w:sz w:val="22"/>
              </w:rPr>
              <w:t xml:space="preserve">неконкурентной </w:t>
            </w:r>
            <w:r w:rsidRPr="009B7FB7">
              <w:rPr>
                <w:rFonts w:cs="Times New Roman"/>
                <w:color w:val="000000" w:themeColor="text1"/>
                <w:sz w:val="22"/>
                <w:lang w:eastAsia="ru-RU"/>
              </w:rPr>
              <w:t>закупки,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tc>
        <w:tc>
          <w:tcPr>
            <w:tcW w:w="1116" w:type="pct"/>
            <w:vAlign w:val="center"/>
          </w:tcPr>
          <w:p w:rsidR="00E51999" w:rsidRPr="009B7FB7" w:rsidRDefault="00C44EE4" w:rsidP="00E51999">
            <w:pPr>
              <w:widowControl w:val="0"/>
              <w:rPr>
                <w:rFonts w:cs="Times New Roman"/>
                <w:color w:val="000000" w:themeColor="text1"/>
                <w:sz w:val="22"/>
                <w:szCs w:val="22"/>
              </w:rPr>
            </w:pPr>
            <w:r w:rsidRPr="009B7FB7">
              <w:rPr>
                <w:rFonts w:cs="Times New Roman"/>
                <w:color w:val="000000" w:themeColor="text1"/>
                <w:sz w:val="22"/>
                <w:szCs w:val="22"/>
              </w:rPr>
              <w:t xml:space="preserve">НЕ </w:t>
            </w:r>
            <w:r w:rsidR="00E51999" w:rsidRPr="009B7FB7">
              <w:rPr>
                <w:rFonts w:cs="Times New Roman"/>
                <w:color w:val="000000" w:themeColor="text1"/>
                <w:sz w:val="22"/>
                <w:szCs w:val="22"/>
              </w:rPr>
              <w:t>ПРИМЕНЯЕТСЯ</w:t>
            </w:r>
          </w:p>
        </w:tc>
      </w:tr>
      <w:tr w:rsidR="00E51999" w:rsidRPr="009B7FB7" w:rsidTr="002B04B9">
        <w:tc>
          <w:tcPr>
            <w:tcW w:w="656" w:type="pct"/>
            <w:vMerge/>
            <w:vAlign w:val="center"/>
          </w:tcPr>
          <w:p w:rsidR="00E51999" w:rsidRPr="009B7FB7" w:rsidRDefault="00E51999" w:rsidP="00E51999">
            <w:pPr>
              <w:widowControl w:val="0"/>
              <w:rPr>
                <w:rFonts w:cs="Times New Roman"/>
                <w:color w:val="000000" w:themeColor="text1"/>
                <w:sz w:val="22"/>
                <w:szCs w:val="22"/>
                <w:lang w:eastAsia="en-US"/>
              </w:rPr>
            </w:pPr>
          </w:p>
        </w:tc>
        <w:tc>
          <w:tcPr>
            <w:tcW w:w="3228" w:type="pct"/>
            <w:gridSpan w:val="3"/>
            <w:vAlign w:val="center"/>
          </w:tcPr>
          <w:p w:rsidR="00E51999" w:rsidRPr="009B7FB7" w:rsidRDefault="001A2A97" w:rsidP="00E51999">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8</w:t>
            </w:r>
            <w:r w:rsidR="00E51999" w:rsidRPr="009B7FB7">
              <w:rPr>
                <w:rFonts w:cs="Times New Roman"/>
                <w:color w:val="000000" w:themeColor="text1"/>
                <w:sz w:val="22"/>
                <w:lang w:eastAsia="ru-RU"/>
              </w:rPr>
              <w:t xml:space="preserve">)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w:t>
            </w:r>
            <w:r w:rsidR="00D645C7" w:rsidRPr="009B7FB7">
              <w:rPr>
                <w:rFonts w:cs="Times New Roman"/>
                <w:color w:val="000000" w:themeColor="text1"/>
                <w:sz w:val="22"/>
              </w:rPr>
              <w:t xml:space="preserve">неконкурентной </w:t>
            </w:r>
            <w:r w:rsidR="00E51999" w:rsidRPr="009B7FB7">
              <w:rPr>
                <w:rFonts w:cs="Times New Roman"/>
                <w:color w:val="000000" w:themeColor="text1"/>
                <w:sz w:val="22"/>
                <w:lang w:eastAsia="ru-RU"/>
              </w:rPr>
              <w:t xml:space="preserve">закупки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w:t>
            </w:r>
            <w:r w:rsidR="00D645C7" w:rsidRPr="009B7FB7">
              <w:rPr>
                <w:rFonts w:cs="Times New Roman"/>
                <w:color w:val="000000" w:themeColor="text1"/>
                <w:sz w:val="22"/>
              </w:rPr>
              <w:t xml:space="preserve">неконкурентной </w:t>
            </w:r>
            <w:r w:rsidR="00E51999" w:rsidRPr="009B7FB7">
              <w:rPr>
                <w:rFonts w:cs="Times New Roman"/>
                <w:color w:val="000000" w:themeColor="text1"/>
                <w:sz w:val="22"/>
                <w:lang w:eastAsia="ru-RU"/>
              </w:rPr>
              <w:t xml:space="preserve">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w:t>
            </w:r>
            <w:r w:rsidR="00D645C7" w:rsidRPr="009B7FB7">
              <w:rPr>
                <w:rFonts w:cs="Times New Roman"/>
                <w:color w:val="000000" w:themeColor="text1"/>
                <w:sz w:val="22"/>
              </w:rPr>
              <w:t xml:space="preserve">неконкурентной </w:t>
            </w:r>
            <w:r w:rsidR="00E51999" w:rsidRPr="009B7FB7">
              <w:rPr>
                <w:rFonts w:cs="Times New Roman"/>
                <w:color w:val="000000" w:themeColor="text1"/>
                <w:sz w:val="22"/>
                <w:lang w:eastAsia="ru-RU"/>
              </w:rPr>
              <w:t>закупке) является крупной сделкой;</w:t>
            </w:r>
          </w:p>
        </w:tc>
        <w:tc>
          <w:tcPr>
            <w:tcW w:w="1116" w:type="pct"/>
            <w:vAlign w:val="center"/>
          </w:tcPr>
          <w:p w:rsidR="00E51999"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ПРИМЕНЯЕТСЯ</w:t>
            </w:r>
          </w:p>
        </w:tc>
      </w:tr>
      <w:tr w:rsidR="00E51999" w:rsidRPr="009B7FB7" w:rsidTr="002B04B9">
        <w:tc>
          <w:tcPr>
            <w:tcW w:w="656" w:type="pct"/>
            <w:vMerge/>
            <w:vAlign w:val="center"/>
          </w:tcPr>
          <w:p w:rsidR="00E51999" w:rsidRPr="009B7FB7" w:rsidRDefault="00E51999" w:rsidP="00E51999">
            <w:pPr>
              <w:widowControl w:val="0"/>
              <w:rPr>
                <w:rFonts w:cs="Times New Roman"/>
                <w:color w:val="000000" w:themeColor="text1"/>
                <w:sz w:val="22"/>
                <w:szCs w:val="22"/>
                <w:lang w:eastAsia="en-US"/>
              </w:rPr>
            </w:pPr>
          </w:p>
        </w:tc>
        <w:tc>
          <w:tcPr>
            <w:tcW w:w="3228" w:type="pct"/>
            <w:gridSpan w:val="3"/>
            <w:vAlign w:val="center"/>
          </w:tcPr>
          <w:p w:rsidR="00E51999" w:rsidRPr="009B7FB7" w:rsidRDefault="001A2A97" w:rsidP="00E51999">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9</w:t>
            </w:r>
            <w:r w:rsidR="00E51999" w:rsidRPr="009B7FB7">
              <w:rPr>
                <w:rFonts w:cs="Times New Roman"/>
                <w:color w:val="000000" w:themeColor="text1"/>
                <w:sz w:val="22"/>
                <w:lang w:eastAsia="ru-RU"/>
              </w:rPr>
              <w:t xml:space="preserve">) информация и документы об обеспечении заявки на участие в </w:t>
            </w:r>
            <w:r w:rsidR="00D645C7" w:rsidRPr="009B7FB7">
              <w:rPr>
                <w:rFonts w:cs="Times New Roman"/>
                <w:color w:val="000000" w:themeColor="text1"/>
                <w:sz w:val="22"/>
              </w:rPr>
              <w:t xml:space="preserve">неконкурентной </w:t>
            </w:r>
            <w:r w:rsidR="00E51999" w:rsidRPr="009B7FB7">
              <w:rPr>
                <w:rFonts w:cs="Times New Roman"/>
                <w:color w:val="000000" w:themeColor="text1"/>
                <w:sz w:val="22"/>
                <w:lang w:eastAsia="ru-RU"/>
              </w:rPr>
              <w:t xml:space="preserve">закупке а, если соответствующее требование предусмотрено извещением об осуществлении такой закупки, документацией о </w:t>
            </w:r>
            <w:r w:rsidR="00D645C7" w:rsidRPr="009B7FB7">
              <w:rPr>
                <w:rFonts w:cs="Times New Roman"/>
                <w:color w:val="000000" w:themeColor="text1"/>
                <w:sz w:val="22"/>
              </w:rPr>
              <w:t xml:space="preserve">неконкурентной </w:t>
            </w:r>
            <w:r w:rsidR="00E51999" w:rsidRPr="009B7FB7">
              <w:rPr>
                <w:rFonts w:cs="Times New Roman"/>
                <w:color w:val="000000" w:themeColor="text1"/>
                <w:sz w:val="22"/>
                <w:lang w:eastAsia="ru-RU"/>
              </w:rPr>
              <w:t>закупке:</w:t>
            </w:r>
          </w:p>
          <w:p w:rsidR="00E51999" w:rsidRPr="009B7FB7" w:rsidRDefault="00E51999" w:rsidP="00E51999">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 xml:space="preserve">а) реквизиты специального банковского счета участника </w:t>
            </w:r>
            <w:r w:rsidR="00D645C7" w:rsidRPr="009B7FB7">
              <w:rPr>
                <w:rFonts w:cs="Times New Roman"/>
                <w:color w:val="000000" w:themeColor="text1"/>
                <w:sz w:val="22"/>
              </w:rPr>
              <w:t xml:space="preserve">неконкурентной </w:t>
            </w:r>
            <w:r w:rsidRPr="009B7FB7">
              <w:rPr>
                <w:rFonts w:cs="Times New Roman"/>
                <w:color w:val="000000" w:themeColor="text1"/>
                <w:sz w:val="22"/>
                <w:lang w:eastAsia="ru-RU"/>
              </w:rPr>
              <w:t>закупки а, если обеспечение заявки на участие в такой закупке предоставляется участником такой закупки путем внесения денежных средств;</w:t>
            </w:r>
          </w:p>
          <w:p w:rsidR="00E51999" w:rsidRPr="009B7FB7" w:rsidRDefault="00E51999" w:rsidP="00E51999">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 xml:space="preserve">б) банковская гарантия или ее копия, если в качестве обеспечения заявки на участие в </w:t>
            </w:r>
            <w:r w:rsidR="00D645C7" w:rsidRPr="009B7FB7">
              <w:rPr>
                <w:rFonts w:cs="Times New Roman"/>
                <w:color w:val="000000" w:themeColor="text1"/>
                <w:sz w:val="22"/>
              </w:rPr>
              <w:t xml:space="preserve">неконкурентной </w:t>
            </w:r>
            <w:r w:rsidRPr="009B7FB7">
              <w:rPr>
                <w:rFonts w:cs="Times New Roman"/>
                <w:color w:val="000000" w:themeColor="text1"/>
                <w:sz w:val="22"/>
                <w:lang w:eastAsia="ru-RU"/>
              </w:rPr>
              <w:t>закупке участником такой закупки предоставляется банковская гарантия;</w:t>
            </w:r>
          </w:p>
        </w:tc>
        <w:tc>
          <w:tcPr>
            <w:tcW w:w="1116" w:type="pct"/>
            <w:vAlign w:val="center"/>
          </w:tcPr>
          <w:p w:rsidR="00E51999" w:rsidRPr="009B7FB7" w:rsidRDefault="0043284E" w:rsidP="00E51999">
            <w:pPr>
              <w:widowControl w:val="0"/>
              <w:rPr>
                <w:rFonts w:cs="Times New Roman"/>
                <w:color w:val="000000" w:themeColor="text1"/>
                <w:sz w:val="22"/>
                <w:szCs w:val="22"/>
              </w:rPr>
            </w:pPr>
            <w:r w:rsidRPr="009B7FB7">
              <w:rPr>
                <w:rFonts w:cs="Times New Roman"/>
                <w:color w:val="000000" w:themeColor="text1"/>
                <w:sz w:val="22"/>
                <w:szCs w:val="22"/>
              </w:rPr>
              <w:t xml:space="preserve"> НЕ </w:t>
            </w:r>
            <w:r w:rsidR="00E51999" w:rsidRPr="009B7FB7">
              <w:rPr>
                <w:rFonts w:cs="Times New Roman"/>
                <w:color w:val="000000" w:themeColor="text1"/>
                <w:sz w:val="22"/>
                <w:szCs w:val="22"/>
              </w:rPr>
              <w:t>ПРИМЕНЯЕТСЯ</w:t>
            </w:r>
          </w:p>
        </w:tc>
      </w:tr>
      <w:tr w:rsidR="001878E6" w:rsidRPr="009B7FB7" w:rsidTr="002B04B9">
        <w:tc>
          <w:tcPr>
            <w:tcW w:w="656" w:type="pct"/>
            <w:vMerge/>
            <w:vAlign w:val="center"/>
          </w:tcPr>
          <w:p w:rsidR="001878E6" w:rsidRPr="009B7FB7" w:rsidRDefault="001878E6" w:rsidP="001878E6">
            <w:pPr>
              <w:widowControl w:val="0"/>
              <w:rPr>
                <w:rFonts w:cs="Times New Roman"/>
                <w:color w:val="000000" w:themeColor="text1"/>
                <w:sz w:val="22"/>
                <w:szCs w:val="22"/>
                <w:lang w:eastAsia="en-US"/>
              </w:rPr>
            </w:pPr>
          </w:p>
        </w:tc>
        <w:tc>
          <w:tcPr>
            <w:tcW w:w="3228" w:type="pct"/>
            <w:gridSpan w:val="3"/>
          </w:tcPr>
          <w:p w:rsidR="001878E6" w:rsidRPr="009B7FB7" w:rsidRDefault="001878E6" w:rsidP="001878E6">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10) декларация, подтверждающая на дату подачи заявки на участие в закупке:</w:t>
            </w:r>
          </w:p>
          <w:p w:rsidR="001878E6" w:rsidRPr="009B7FB7" w:rsidRDefault="001878E6" w:rsidP="001878E6">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а) непроведение ликвидации участника закупки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1878E6" w:rsidRPr="009B7FB7" w:rsidRDefault="001878E6" w:rsidP="001878E6">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 xml:space="preserve">б) </w:t>
            </w:r>
            <w:proofErr w:type="spellStart"/>
            <w:r w:rsidRPr="009B7FB7">
              <w:rPr>
                <w:rFonts w:cs="Times New Roman"/>
                <w:color w:val="000000" w:themeColor="text1"/>
                <w:sz w:val="22"/>
                <w:lang w:eastAsia="ru-RU"/>
              </w:rPr>
              <w:t>неприостановление</w:t>
            </w:r>
            <w:proofErr w:type="spellEnd"/>
            <w:r w:rsidRPr="009B7FB7">
              <w:rPr>
                <w:rFonts w:cs="Times New Roman"/>
                <w:color w:val="000000" w:themeColor="text1"/>
                <w:sz w:val="22"/>
                <w:lang w:eastAsia="ru-RU"/>
              </w:rPr>
              <w:t xml:space="preserve"> деятельности участника закупки в порядке, установленном Кодексом Российской Федерации об административных правонарушениях;</w:t>
            </w:r>
          </w:p>
          <w:p w:rsidR="001878E6" w:rsidRPr="009B7FB7" w:rsidRDefault="001878E6" w:rsidP="001878E6">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в)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закупке не принято;</w:t>
            </w:r>
          </w:p>
          <w:p w:rsidR="001878E6" w:rsidRPr="009B7FB7" w:rsidRDefault="001878E6" w:rsidP="001878E6">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г) отсутствие у участника закупки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1878E6" w:rsidRPr="009B7FB7" w:rsidRDefault="001878E6" w:rsidP="001878E6">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д) отсутствие фактов привлечения в течение двух лет до момента подачи заявки на участие в закупке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878E6" w:rsidRPr="009B7FB7" w:rsidRDefault="001878E6" w:rsidP="001878E6">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е) соответствие участника закупки указанным в документации о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rsidR="001878E6" w:rsidRPr="009B7FB7" w:rsidRDefault="001878E6" w:rsidP="001878E6">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ж)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1878E6" w:rsidRPr="009B7FB7" w:rsidRDefault="001878E6" w:rsidP="001878E6">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з) обладание участником закупки правами использования результата интеллектуальной деятельности в случае использования такого результата при исполнении договора;</w:t>
            </w:r>
          </w:p>
          <w:p w:rsidR="001878E6" w:rsidRPr="009B7FB7" w:rsidRDefault="001878E6" w:rsidP="001878E6">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А также отсутствие сведений об участниках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c>
          <w:tcPr>
            <w:tcW w:w="1116" w:type="pct"/>
            <w:vAlign w:val="center"/>
          </w:tcPr>
          <w:p w:rsidR="001878E6" w:rsidRPr="009B7FB7" w:rsidRDefault="001878E6" w:rsidP="001878E6">
            <w:pPr>
              <w:widowControl w:val="0"/>
              <w:jc w:val="both"/>
              <w:rPr>
                <w:rFonts w:cs="Times New Roman"/>
                <w:color w:val="000000" w:themeColor="text1"/>
                <w:sz w:val="22"/>
                <w:szCs w:val="22"/>
              </w:rPr>
            </w:pPr>
            <w:r w:rsidRPr="009B7FB7">
              <w:rPr>
                <w:rFonts w:cs="Times New Roman"/>
                <w:color w:val="000000" w:themeColor="text1"/>
                <w:sz w:val="22"/>
                <w:szCs w:val="22"/>
              </w:rPr>
              <w:t>ПРИМЕНЯЕТСЯ</w:t>
            </w:r>
          </w:p>
          <w:p w:rsidR="001878E6" w:rsidRPr="009B7FB7" w:rsidRDefault="001878E6" w:rsidP="001878E6">
            <w:pPr>
              <w:widowControl w:val="0"/>
              <w:jc w:val="both"/>
              <w:rPr>
                <w:rFonts w:cs="Times New Roman"/>
                <w:color w:val="000000" w:themeColor="text1"/>
                <w:sz w:val="22"/>
                <w:szCs w:val="22"/>
              </w:rPr>
            </w:pPr>
          </w:p>
          <w:p w:rsidR="001878E6" w:rsidRPr="009B7FB7" w:rsidRDefault="001878E6" w:rsidP="001878E6">
            <w:pPr>
              <w:widowControl w:val="0"/>
              <w:jc w:val="both"/>
              <w:rPr>
                <w:rFonts w:cs="Times New Roman"/>
                <w:i/>
                <w:color w:val="000000" w:themeColor="text1"/>
                <w:sz w:val="22"/>
                <w:szCs w:val="22"/>
              </w:rPr>
            </w:pPr>
            <w:r w:rsidRPr="009B7FB7">
              <w:rPr>
                <w:rFonts w:cs="Times New Roman"/>
                <w:i/>
                <w:color w:val="000000" w:themeColor="text1"/>
                <w:sz w:val="22"/>
                <w:szCs w:val="22"/>
              </w:rPr>
              <w:t>(В случае отсутствия возможности формирования декларации, подтверждающей соответствие требованиям, установленным пунктом 9 настоящей документации о неконкурентной закупке (извещении об осуществлении неконкурентной закупки) с применением аппаратно-программных средств электронной площадки, участник закупки включает в состав заявки на участие в закупке данную декларацию. Форма такой декларации включена в состав рекомендуемых форм заявки на участие в закупке (прилагаются к документации о неконкурентной закупке (извещению об осуществлении неконкурентной закупки)</w:t>
            </w:r>
          </w:p>
        </w:tc>
      </w:tr>
      <w:tr w:rsidR="00E51999" w:rsidRPr="009B7FB7" w:rsidTr="002B04B9">
        <w:tc>
          <w:tcPr>
            <w:tcW w:w="656" w:type="pct"/>
            <w:vMerge/>
            <w:vAlign w:val="center"/>
          </w:tcPr>
          <w:p w:rsidR="00E51999" w:rsidRPr="009B7FB7" w:rsidRDefault="00E51999" w:rsidP="00E51999">
            <w:pPr>
              <w:widowControl w:val="0"/>
              <w:rPr>
                <w:rFonts w:cs="Times New Roman"/>
                <w:color w:val="000000" w:themeColor="text1"/>
                <w:sz w:val="22"/>
                <w:szCs w:val="22"/>
                <w:lang w:eastAsia="en-US"/>
              </w:rPr>
            </w:pPr>
          </w:p>
        </w:tc>
        <w:tc>
          <w:tcPr>
            <w:tcW w:w="3228" w:type="pct"/>
            <w:gridSpan w:val="3"/>
            <w:vAlign w:val="center"/>
          </w:tcPr>
          <w:p w:rsidR="00E51999" w:rsidRPr="009B7FB7" w:rsidRDefault="00E51999" w:rsidP="00E51999">
            <w:pPr>
              <w:pStyle w:val="afb"/>
              <w:widowControl w:val="0"/>
              <w:ind w:firstLine="317"/>
              <w:jc w:val="both"/>
              <w:rPr>
                <w:rFonts w:cs="Times New Roman"/>
                <w:color w:val="000000" w:themeColor="text1"/>
                <w:sz w:val="22"/>
                <w:lang w:eastAsia="ru-RU"/>
              </w:rPr>
            </w:pPr>
            <w:r w:rsidRPr="009B7FB7">
              <w:rPr>
                <w:rFonts w:cs="Times New Roman"/>
                <w:color w:val="000000" w:themeColor="text1"/>
                <w:sz w:val="22"/>
                <w:lang w:eastAsia="ru-RU"/>
              </w:rPr>
              <w:t>1</w:t>
            </w:r>
            <w:r w:rsidR="001A2A97" w:rsidRPr="009B7FB7">
              <w:rPr>
                <w:rFonts w:cs="Times New Roman"/>
                <w:color w:val="000000" w:themeColor="text1"/>
                <w:sz w:val="22"/>
                <w:lang w:eastAsia="ru-RU"/>
              </w:rPr>
              <w:t>1</w:t>
            </w:r>
            <w:r w:rsidRPr="009B7FB7">
              <w:rPr>
                <w:rFonts w:cs="Times New Roman"/>
                <w:color w:val="000000" w:themeColor="text1"/>
                <w:sz w:val="22"/>
                <w:lang w:eastAsia="ru-RU"/>
              </w:rPr>
              <w:t xml:space="preserve">)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w:t>
            </w:r>
            <w:r w:rsidR="00D645C7" w:rsidRPr="009B7FB7">
              <w:rPr>
                <w:rFonts w:cs="Times New Roman"/>
                <w:color w:val="000000" w:themeColor="text1"/>
                <w:sz w:val="22"/>
              </w:rPr>
              <w:t xml:space="preserve">неконкурентной </w:t>
            </w:r>
            <w:r w:rsidRPr="009B7FB7">
              <w:rPr>
                <w:rFonts w:cs="Times New Roman"/>
                <w:color w:val="000000" w:themeColor="text1"/>
                <w:sz w:val="22"/>
                <w:lang w:eastAsia="ru-RU"/>
              </w:rPr>
              <w:t>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tc>
        <w:tc>
          <w:tcPr>
            <w:tcW w:w="1116" w:type="pct"/>
            <w:vAlign w:val="center"/>
          </w:tcPr>
          <w:p w:rsidR="00E51999"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ПРИМЕНЯЕТСЯ</w:t>
            </w:r>
          </w:p>
        </w:tc>
      </w:tr>
      <w:tr w:rsidR="00E51999" w:rsidRPr="009B7FB7" w:rsidTr="002B04B9">
        <w:tc>
          <w:tcPr>
            <w:tcW w:w="656" w:type="pct"/>
            <w:vMerge/>
            <w:vAlign w:val="center"/>
          </w:tcPr>
          <w:p w:rsidR="00E51999" w:rsidRPr="009B7FB7" w:rsidRDefault="00E51999" w:rsidP="00E51999">
            <w:pPr>
              <w:widowControl w:val="0"/>
              <w:rPr>
                <w:rFonts w:cs="Times New Roman"/>
                <w:color w:val="000000" w:themeColor="text1"/>
                <w:sz w:val="22"/>
                <w:szCs w:val="22"/>
                <w:lang w:eastAsia="en-US"/>
              </w:rPr>
            </w:pPr>
          </w:p>
        </w:tc>
        <w:tc>
          <w:tcPr>
            <w:tcW w:w="3228" w:type="pct"/>
            <w:gridSpan w:val="3"/>
            <w:vAlign w:val="center"/>
          </w:tcPr>
          <w:p w:rsidR="00302EA4" w:rsidRPr="009B7FB7" w:rsidRDefault="00E51999" w:rsidP="00302EA4">
            <w:pPr>
              <w:widowControl w:val="0"/>
              <w:snapToGrid w:val="0"/>
              <w:jc w:val="both"/>
              <w:rPr>
                <w:rFonts w:cs="Times New Roman"/>
                <w:bCs/>
                <w:color w:val="000000" w:themeColor="text1"/>
                <w:sz w:val="22"/>
                <w:szCs w:val="22"/>
              </w:rPr>
            </w:pPr>
            <w:r w:rsidRPr="009B7FB7">
              <w:rPr>
                <w:rFonts w:cs="Times New Roman"/>
                <w:color w:val="000000" w:themeColor="text1"/>
                <w:sz w:val="22"/>
                <w:szCs w:val="22"/>
              </w:rPr>
              <w:t>1</w:t>
            </w:r>
            <w:r w:rsidR="001A2A97" w:rsidRPr="009B7FB7">
              <w:rPr>
                <w:rFonts w:cs="Times New Roman"/>
                <w:color w:val="000000" w:themeColor="text1"/>
                <w:sz w:val="22"/>
                <w:szCs w:val="22"/>
              </w:rPr>
              <w:t>2</w:t>
            </w:r>
            <w:r w:rsidR="00087D4D" w:rsidRPr="009B7FB7">
              <w:rPr>
                <w:rFonts w:cs="Times New Roman"/>
                <w:color w:val="000000" w:themeColor="text1"/>
                <w:sz w:val="22"/>
                <w:szCs w:val="22"/>
              </w:rPr>
              <w:t xml:space="preserve">) </w:t>
            </w:r>
            <w:r w:rsidR="00302EA4" w:rsidRPr="009B7FB7">
              <w:rPr>
                <w:rFonts w:cs="Times New Roman"/>
                <w:bCs/>
                <w:color w:val="000000" w:themeColor="text1"/>
                <w:sz w:val="22"/>
                <w:szCs w:val="22"/>
              </w:rPr>
              <w:t>в составе заявки участник предоставляет информацию и документы, подтверждающие страну происхождения товара, в соответствии с положениями п.3, 10 Постановления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rsidR="00C7563C" w:rsidRPr="00C7563C" w:rsidRDefault="00C7563C" w:rsidP="00C7563C">
            <w:pPr>
              <w:widowControl w:val="0"/>
              <w:snapToGrid w:val="0"/>
              <w:jc w:val="both"/>
              <w:rPr>
                <w:rFonts w:cs="Times New Roman"/>
                <w:b/>
                <w:color w:val="000000" w:themeColor="text1"/>
                <w:sz w:val="22"/>
                <w:szCs w:val="22"/>
              </w:rPr>
            </w:pPr>
            <w:r w:rsidRPr="00C7563C">
              <w:rPr>
                <w:rFonts w:cs="Times New Roman"/>
                <w:b/>
                <w:color w:val="000000" w:themeColor="text1"/>
                <w:sz w:val="22"/>
                <w:szCs w:val="22"/>
              </w:rPr>
              <w:t xml:space="preserve">Для "преимущества"  </w:t>
            </w:r>
          </w:p>
          <w:p w:rsidR="00E51999" w:rsidRPr="00C7563C" w:rsidRDefault="00C7563C" w:rsidP="00C7563C">
            <w:pPr>
              <w:widowControl w:val="0"/>
              <w:snapToGrid w:val="0"/>
              <w:jc w:val="both"/>
              <w:rPr>
                <w:rFonts w:cs="Times New Roman"/>
                <w:bCs/>
                <w:color w:val="000000" w:themeColor="text1"/>
                <w:sz w:val="22"/>
                <w:szCs w:val="22"/>
              </w:rPr>
            </w:pPr>
            <w:r w:rsidRPr="00C7563C">
              <w:rPr>
                <w:rFonts w:cs="Times New Roman"/>
                <w:bCs/>
                <w:color w:val="000000" w:themeColor="text1"/>
                <w:sz w:val="22"/>
                <w:szCs w:val="22"/>
              </w:rPr>
              <w:t>- указание в заявке на участие в закупке наименование страны происхождения поставляемого товара в соответствии с общероссийским классификатором, используемым для идентификации стран мира.</w:t>
            </w:r>
          </w:p>
        </w:tc>
        <w:tc>
          <w:tcPr>
            <w:tcW w:w="1116" w:type="pct"/>
            <w:vAlign w:val="center"/>
          </w:tcPr>
          <w:p w:rsidR="00E51999"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ПРИМЕНЯЕТСЯ</w:t>
            </w:r>
          </w:p>
        </w:tc>
      </w:tr>
      <w:tr w:rsidR="00E51999" w:rsidRPr="009B7FB7" w:rsidTr="00234FF8">
        <w:tc>
          <w:tcPr>
            <w:tcW w:w="5000" w:type="pct"/>
            <w:gridSpan w:val="5"/>
            <w:vAlign w:val="center"/>
          </w:tcPr>
          <w:p w:rsidR="00E51999" w:rsidRPr="009B7FB7" w:rsidRDefault="00E51999" w:rsidP="00E51999">
            <w:pPr>
              <w:widowControl w:val="0"/>
              <w:jc w:val="both"/>
              <w:rPr>
                <w:rFonts w:cs="Times New Roman"/>
                <w:b/>
                <w:color w:val="000000" w:themeColor="text1"/>
                <w:sz w:val="22"/>
                <w:szCs w:val="22"/>
              </w:rPr>
            </w:pPr>
            <w:r w:rsidRPr="009B7FB7">
              <w:rPr>
                <w:rFonts w:cs="Times New Roman"/>
                <w:b/>
                <w:color w:val="000000" w:themeColor="text1"/>
                <w:sz w:val="22"/>
                <w:szCs w:val="22"/>
              </w:rPr>
              <w:t>5. Порядок подачи заявок</w:t>
            </w:r>
          </w:p>
          <w:p w:rsidR="00536427" w:rsidRPr="009B7FB7" w:rsidRDefault="00E51999" w:rsidP="00E51999">
            <w:pPr>
              <w:widowControl w:val="0"/>
              <w:ind w:firstLine="613"/>
              <w:jc w:val="both"/>
              <w:rPr>
                <w:rStyle w:val="ab"/>
                <w:rFonts w:cs="Times New Roman"/>
                <w:color w:val="000000" w:themeColor="text1"/>
                <w:sz w:val="22"/>
                <w:szCs w:val="22"/>
              </w:rPr>
            </w:pPr>
            <w:r w:rsidRPr="009B7FB7">
              <w:rPr>
                <w:rFonts w:cs="Times New Roman"/>
                <w:color w:val="000000" w:themeColor="text1"/>
                <w:sz w:val="22"/>
                <w:szCs w:val="22"/>
              </w:rPr>
              <w:t xml:space="preserve">Порядок подачи Заявок на электронной торговой площадке определяется правилами и инструкциями Электронной торговой площадки </w:t>
            </w:r>
            <w:r w:rsidR="00D939C1" w:rsidRPr="009B7FB7">
              <w:rPr>
                <w:rFonts w:cs="Times New Roman"/>
                <w:color w:val="000000" w:themeColor="text1"/>
                <w:sz w:val="22"/>
                <w:szCs w:val="22"/>
              </w:rPr>
              <w:t>РЕГИОН</w:t>
            </w:r>
            <w:r w:rsidRPr="009B7FB7">
              <w:rPr>
                <w:rFonts w:cs="Times New Roman"/>
                <w:color w:val="000000" w:themeColor="text1"/>
                <w:sz w:val="22"/>
                <w:szCs w:val="22"/>
              </w:rPr>
              <w:t xml:space="preserve">, адрес электронной площадки в сети Интернет: </w:t>
            </w:r>
            <w:hyperlink r:id="rId8" w:history="1">
              <w:r w:rsidR="00536427" w:rsidRPr="009B7FB7">
                <w:rPr>
                  <w:rStyle w:val="ab"/>
                  <w:rFonts w:cs="Times New Roman"/>
                  <w:color w:val="000000" w:themeColor="text1"/>
                  <w:sz w:val="22"/>
                  <w:szCs w:val="22"/>
                </w:rPr>
                <w:t>https://etp-region.ru/</w:t>
              </w:r>
            </w:hyperlink>
            <w:r w:rsidR="00536427" w:rsidRPr="009B7FB7">
              <w:rPr>
                <w:rStyle w:val="ab"/>
                <w:rFonts w:cs="Times New Roman"/>
                <w:color w:val="000000" w:themeColor="text1"/>
                <w:sz w:val="22"/>
                <w:szCs w:val="22"/>
              </w:rPr>
              <w:t>.</w:t>
            </w:r>
          </w:p>
          <w:p w:rsidR="00E51999" w:rsidRPr="009B7FB7" w:rsidRDefault="00E51999" w:rsidP="00E51999">
            <w:pPr>
              <w:widowControl w:val="0"/>
              <w:ind w:firstLine="613"/>
              <w:jc w:val="both"/>
              <w:rPr>
                <w:rFonts w:cs="Times New Roman"/>
                <w:color w:val="000000" w:themeColor="text1"/>
                <w:sz w:val="22"/>
                <w:szCs w:val="22"/>
              </w:rPr>
            </w:pPr>
            <w:r w:rsidRPr="009B7FB7">
              <w:rPr>
                <w:rFonts w:cs="Times New Roman"/>
                <w:color w:val="000000" w:themeColor="text1"/>
                <w:sz w:val="22"/>
                <w:szCs w:val="22"/>
              </w:rPr>
              <w:t>Участник закупки вправе подать заявку на участие в любое время с момента размещения извещения о ее проведении до предусмотренных закупочной документацией даты и времени окончания срока подачи заявок на участие.</w:t>
            </w:r>
          </w:p>
          <w:p w:rsidR="00E51999" w:rsidRPr="009B7FB7" w:rsidRDefault="00E51999" w:rsidP="00E51999">
            <w:pPr>
              <w:widowControl w:val="0"/>
              <w:ind w:firstLine="613"/>
              <w:jc w:val="both"/>
              <w:rPr>
                <w:rFonts w:cs="Times New Roman"/>
                <w:color w:val="000000" w:themeColor="text1"/>
                <w:sz w:val="22"/>
                <w:szCs w:val="22"/>
              </w:rPr>
            </w:pPr>
            <w:r w:rsidRPr="009B7FB7">
              <w:rPr>
                <w:rFonts w:cs="Times New Roman"/>
                <w:color w:val="000000" w:themeColor="text1"/>
                <w:sz w:val="22"/>
                <w:szCs w:val="22"/>
              </w:rPr>
              <w:t>Заявка на участие в закупке направляется участником оператору электронной площадки в форме электронных документов. Указанные электронные документы подаются одновременно.</w:t>
            </w:r>
          </w:p>
          <w:p w:rsidR="00E51999" w:rsidRPr="009B7FB7" w:rsidRDefault="00E51999" w:rsidP="00E51999">
            <w:pPr>
              <w:widowControl w:val="0"/>
              <w:ind w:firstLine="613"/>
              <w:jc w:val="both"/>
              <w:rPr>
                <w:rFonts w:cs="Times New Roman"/>
                <w:color w:val="000000" w:themeColor="text1"/>
                <w:sz w:val="22"/>
                <w:szCs w:val="22"/>
              </w:rPr>
            </w:pPr>
            <w:r w:rsidRPr="009B7FB7">
              <w:rPr>
                <w:rFonts w:cs="Times New Roman"/>
                <w:color w:val="000000" w:themeColor="text1"/>
                <w:sz w:val="22"/>
                <w:szCs w:val="22"/>
              </w:rPr>
              <w:t xml:space="preserve">Непредставление необходимых документов в составе заявки, наличие в таких документах недостоверных сведений об участнике и (или) предмете закупки, несоответствие предоставленных документов требованиям настоящей закупочной документации является риском участника закупки, подавшего такую заявку, и может являться основанием для отказа в допуске участника закупки к участию в процедуре закупки. </w:t>
            </w:r>
          </w:p>
          <w:p w:rsidR="001C3B83" w:rsidRPr="009B7FB7" w:rsidRDefault="001C3B83" w:rsidP="00E51999">
            <w:pPr>
              <w:widowControl w:val="0"/>
              <w:ind w:firstLine="613"/>
              <w:jc w:val="both"/>
              <w:rPr>
                <w:rFonts w:cs="Times New Roman"/>
                <w:color w:val="000000" w:themeColor="text1"/>
                <w:sz w:val="22"/>
                <w:szCs w:val="22"/>
              </w:rPr>
            </w:pPr>
            <w:r w:rsidRPr="009B7FB7">
              <w:rPr>
                <w:rFonts w:cs="Times New Roman"/>
                <w:color w:val="000000" w:themeColor="text1"/>
                <w:sz w:val="22"/>
                <w:szCs w:val="22"/>
              </w:rPr>
              <w:t>УСЛОВИЯ ДОПУСКА К УЧАСТИЮ И ОТСТРАНЕНИЯ ОТ УЧАСТИЯ В ЗАКУПКАХ:</w:t>
            </w:r>
          </w:p>
          <w:p w:rsidR="001C3B83" w:rsidRPr="009B7FB7" w:rsidRDefault="001C3B83" w:rsidP="001C3B83">
            <w:pPr>
              <w:widowControl w:val="0"/>
              <w:ind w:firstLine="567"/>
              <w:jc w:val="both"/>
              <w:rPr>
                <w:rFonts w:cs="Times New Roman"/>
                <w:color w:val="000000" w:themeColor="text1"/>
                <w:sz w:val="22"/>
                <w:szCs w:val="22"/>
              </w:rPr>
            </w:pPr>
            <w:r w:rsidRPr="009B7FB7">
              <w:rPr>
                <w:rFonts w:cs="Times New Roman"/>
                <w:color w:val="000000" w:themeColor="text1"/>
                <w:sz w:val="22"/>
                <w:szCs w:val="22"/>
              </w:rPr>
              <w:t>1. Единая комиссия по осуществлению закупок отказывает участнику закупки в допуске к участию в процедуре закупки в следующих случаях:</w:t>
            </w:r>
          </w:p>
          <w:p w:rsidR="001C3B83" w:rsidRPr="009B7FB7" w:rsidRDefault="001C3B83" w:rsidP="001C3B83">
            <w:pPr>
              <w:widowControl w:val="0"/>
              <w:ind w:firstLine="567"/>
              <w:jc w:val="both"/>
              <w:rPr>
                <w:rFonts w:cs="Times New Roman"/>
                <w:color w:val="000000" w:themeColor="text1"/>
                <w:sz w:val="22"/>
                <w:szCs w:val="22"/>
              </w:rPr>
            </w:pPr>
            <w:r w:rsidRPr="009B7FB7">
              <w:rPr>
                <w:rFonts w:cs="Times New Roman"/>
                <w:color w:val="000000" w:themeColor="text1"/>
                <w:sz w:val="22"/>
                <w:szCs w:val="22"/>
              </w:rPr>
              <w:t>1) выявлено несоответствие участника хотя бы одному из требований, перечисленных в разделе 3.1 настоящей документации;</w:t>
            </w:r>
          </w:p>
          <w:p w:rsidR="001C3B83" w:rsidRPr="009B7FB7" w:rsidRDefault="001C3B83" w:rsidP="001C3B83">
            <w:pPr>
              <w:widowControl w:val="0"/>
              <w:ind w:firstLine="567"/>
              <w:jc w:val="both"/>
              <w:rPr>
                <w:rFonts w:cs="Times New Roman"/>
                <w:color w:val="000000" w:themeColor="text1"/>
                <w:sz w:val="22"/>
                <w:szCs w:val="22"/>
              </w:rPr>
            </w:pPr>
            <w:r w:rsidRPr="009B7FB7">
              <w:rPr>
                <w:rFonts w:cs="Times New Roman"/>
                <w:color w:val="000000" w:themeColor="text1"/>
                <w:sz w:val="22"/>
                <w:szCs w:val="22"/>
              </w:rPr>
              <w:t xml:space="preserve">2) участник закупки и (или) его заявка не соответствуют иным требованиям документации о закупке (извещению о проведении запроса </w:t>
            </w:r>
            <w:r w:rsidR="00D939C1" w:rsidRPr="009B7FB7">
              <w:rPr>
                <w:rFonts w:cs="Times New Roman"/>
                <w:color w:val="000000" w:themeColor="text1"/>
                <w:sz w:val="22"/>
                <w:szCs w:val="22"/>
              </w:rPr>
              <w:t>цен</w:t>
            </w:r>
            <w:r w:rsidRPr="009B7FB7">
              <w:rPr>
                <w:rFonts w:cs="Times New Roman"/>
                <w:color w:val="000000" w:themeColor="text1"/>
                <w:sz w:val="22"/>
                <w:szCs w:val="22"/>
              </w:rPr>
              <w:t>) или настоящего Положения;</w:t>
            </w:r>
          </w:p>
          <w:p w:rsidR="001C3B83" w:rsidRPr="009B7FB7" w:rsidRDefault="001C3B83" w:rsidP="001C3B83">
            <w:pPr>
              <w:widowControl w:val="0"/>
              <w:ind w:firstLine="567"/>
              <w:jc w:val="both"/>
              <w:rPr>
                <w:rFonts w:cs="Times New Roman"/>
                <w:color w:val="000000" w:themeColor="text1"/>
                <w:sz w:val="22"/>
                <w:szCs w:val="22"/>
              </w:rPr>
            </w:pPr>
            <w:r w:rsidRPr="009B7FB7">
              <w:rPr>
                <w:rFonts w:cs="Times New Roman"/>
                <w:color w:val="000000" w:themeColor="text1"/>
                <w:sz w:val="22"/>
                <w:szCs w:val="22"/>
              </w:rPr>
              <w:t>3) участник закупки не представил документы, необходимые для участия в процедуре закупки;</w:t>
            </w:r>
          </w:p>
          <w:p w:rsidR="001C3B83" w:rsidRPr="009B7FB7" w:rsidRDefault="001C3B83" w:rsidP="001C3B83">
            <w:pPr>
              <w:widowControl w:val="0"/>
              <w:ind w:firstLine="567"/>
              <w:jc w:val="both"/>
              <w:rPr>
                <w:rFonts w:cs="Times New Roman"/>
                <w:color w:val="000000" w:themeColor="text1"/>
                <w:sz w:val="22"/>
                <w:szCs w:val="22"/>
              </w:rPr>
            </w:pPr>
            <w:r w:rsidRPr="009B7FB7">
              <w:rPr>
                <w:rFonts w:cs="Times New Roman"/>
                <w:color w:val="000000" w:themeColor="text1"/>
                <w:sz w:val="22"/>
                <w:szCs w:val="22"/>
              </w:rPr>
              <w:t>4) в представленных документах или в заявке указаны недостоверные сведения об участнике закупки и (или) о товарах, работах, услугах;</w:t>
            </w:r>
          </w:p>
          <w:p w:rsidR="001C3B83" w:rsidRPr="009B7FB7" w:rsidRDefault="001C3B83" w:rsidP="001C3B83">
            <w:pPr>
              <w:widowControl w:val="0"/>
              <w:ind w:firstLine="567"/>
              <w:jc w:val="both"/>
              <w:rPr>
                <w:rFonts w:cs="Times New Roman"/>
                <w:color w:val="000000" w:themeColor="text1"/>
                <w:sz w:val="22"/>
                <w:szCs w:val="22"/>
              </w:rPr>
            </w:pPr>
            <w:r w:rsidRPr="009B7FB7">
              <w:rPr>
                <w:rFonts w:cs="Times New Roman"/>
                <w:color w:val="000000" w:themeColor="text1"/>
                <w:sz w:val="22"/>
                <w:szCs w:val="22"/>
              </w:rPr>
              <w:t>5) участник закупки не предоставил обеспечение заявки на участие в закупке, если такое обеспечение предусмотрено документацией о закупке.</w:t>
            </w:r>
          </w:p>
          <w:p w:rsidR="001C3B83" w:rsidRPr="009B7FB7" w:rsidRDefault="001C3B83" w:rsidP="001C3B83">
            <w:pPr>
              <w:widowControl w:val="0"/>
              <w:ind w:firstLine="567"/>
              <w:jc w:val="both"/>
              <w:rPr>
                <w:rFonts w:cs="Times New Roman"/>
                <w:color w:val="000000" w:themeColor="text1"/>
                <w:sz w:val="22"/>
                <w:szCs w:val="22"/>
              </w:rPr>
            </w:pPr>
            <w:r w:rsidRPr="009B7FB7">
              <w:rPr>
                <w:rFonts w:cs="Times New Roman"/>
                <w:color w:val="000000" w:themeColor="text1"/>
                <w:sz w:val="22"/>
                <w:szCs w:val="22"/>
              </w:rPr>
              <w:t>2. Если выявлен хотя бы один из фактов, указанных в пункте 1 настоящего раздела, комиссия по закупкам обязана отстранить участника от процедуры закупки на любом этапе ее проведения до момента заключения договора.</w:t>
            </w:r>
          </w:p>
          <w:p w:rsidR="001C3B83" w:rsidRPr="009B7FB7" w:rsidRDefault="001C3B83" w:rsidP="001C3B83">
            <w:pPr>
              <w:widowControl w:val="0"/>
              <w:ind w:firstLine="567"/>
              <w:jc w:val="both"/>
              <w:rPr>
                <w:rFonts w:cs="Times New Roman"/>
                <w:color w:val="000000" w:themeColor="text1"/>
                <w:sz w:val="22"/>
                <w:szCs w:val="22"/>
              </w:rPr>
            </w:pPr>
            <w:r w:rsidRPr="009B7FB7">
              <w:rPr>
                <w:rFonts w:cs="Times New Roman"/>
                <w:color w:val="000000" w:themeColor="text1"/>
                <w:sz w:val="22"/>
                <w:szCs w:val="22"/>
              </w:rPr>
              <w:t>3. В случае выявления фактов, предусмотренных в пункте 1 настоящего раздела, в момент рассмотрения заявок информация об отказе в допуске участникам отражается в протоколе рассмотрения заявок. При этом указываются основания отказа, факты, послужившие основанием для отказа, и обстоятельства выявления таких фактов.</w:t>
            </w:r>
          </w:p>
          <w:p w:rsidR="00E51999" w:rsidRPr="009B7FB7" w:rsidRDefault="001C3B83" w:rsidP="001C3B83">
            <w:pPr>
              <w:widowControl w:val="0"/>
              <w:ind w:firstLine="567"/>
              <w:jc w:val="both"/>
              <w:rPr>
                <w:rFonts w:cs="Times New Roman"/>
                <w:b/>
                <w:bCs/>
                <w:color w:val="000000" w:themeColor="text1"/>
                <w:sz w:val="22"/>
                <w:szCs w:val="22"/>
              </w:rPr>
            </w:pPr>
            <w:r w:rsidRPr="009B7FB7">
              <w:rPr>
                <w:rFonts w:cs="Times New Roman"/>
                <w:color w:val="000000" w:themeColor="text1"/>
                <w:sz w:val="22"/>
                <w:szCs w:val="22"/>
              </w:rPr>
              <w:t>4. Если факты, перечисленные в пункте 1 настоящего раздела, выявлены на ином этапе закупки, комиссия по закупкам составляет протокол отстранения от участия в процедуре закупки.</w:t>
            </w:r>
          </w:p>
        </w:tc>
      </w:tr>
      <w:tr w:rsidR="00E51999" w:rsidRPr="009B7FB7" w:rsidTr="00234FF8">
        <w:tc>
          <w:tcPr>
            <w:tcW w:w="5000" w:type="pct"/>
            <w:gridSpan w:val="5"/>
            <w:noWrap/>
            <w:vAlign w:val="center"/>
          </w:tcPr>
          <w:p w:rsidR="00E51999" w:rsidRPr="009B7FB7" w:rsidRDefault="00E51999" w:rsidP="00E51999">
            <w:pPr>
              <w:widowControl w:val="0"/>
              <w:jc w:val="both"/>
              <w:rPr>
                <w:rFonts w:cs="Times New Roman"/>
                <w:b/>
                <w:color w:val="000000" w:themeColor="text1"/>
                <w:sz w:val="22"/>
                <w:szCs w:val="22"/>
              </w:rPr>
            </w:pPr>
            <w:r w:rsidRPr="009B7FB7">
              <w:rPr>
                <w:rFonts w:cs="Times New Roman"/>
                <w:b/>
                <w:color w:val="000000" w:themeColor="text1"/>
                <w:sz w:val="22"/>
                <w:szCs w:val="22"/>
              </w:rPr>
              <w:t>6. Внесение изменений в документацию о закупке.</w:t>
            </w:r>
          </w:p>
          <w:p w:rsidR="00E51999" w:rsidRPr="009B7FB7" w:rsidRDefault="00E51999" w:rsidP="00E51999">
            <w:pPr>
              <w:widowControl w:val="0"/>
              <w:jc w:val="both"/>
              <w:rPr>
                <w:rFonts w:cs="Times New Roman"/>
                <w:b/>
                <w:color w:val="000000" w:themeColor="text1"/>
                <w:sz w:val="22"/>
                <w:szCs w:val="22"/>
              </w:rPr>
            </w:pPr>
            <w:r w:rsidRPr="009B7FB7">
              <w:rPr>
                <w:rFonts w:cs="Times New Roman"/>
                <w:b/>
                <w:color w:val="000000" w:themeColor="text1"/>
                <w:sz w:val="22"/>
                <w:szCs w:val="22"/>
              </w:rPr>
              <w:t>Разъяснение положений закупочной документации.</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6.1.</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color w:val="000000" w:themeColor="text1"/>
                <w:sz w:val="22"/>
                <w:szCs w:val="22"/>
              </w:rPr>
              <w:t>Внесение изменений в извещение</w:t>
            </w:r>
          </w:p>
        </w:tc>
        <w:tc>
          <w:tcPr>
            <w:tcW w:w="3198" w:type="pct"/>
            <w:gridSpan w:val="3"/>
            <w:vAlign w:val="center"/>
          </w:tcPr>
          <w:p w:rsidR="00E51999" w:rsidRPr="009B7FB7" w:rsidRDefault="00325853" w:rsidP="001C3B83">
            <w:pPr>
              <w:widowControl w:val="0"/>
              <w:ind w:firstLine="317"/>
              <w:jc w:val="both"/>
              <w:rPr>
                <w:rFonts w:cs="Times New Roman"/>
                <w:color w:val="000000" w:themeColor="text1"/>
                <w:sz w:val="22"/>
                <w:szCs w:val="22"/>
              </w:rPr>
            </w:pPr>
            <w:r w:rsidRPr="009B7FB7">
              <w:rPr>
                <w:rFonts w:cs="Times New Roman"/>
                <w:color w:val="000000" w:themeColor="text1"/>
                <w:sz w:val="22"/>
                <w:szCs w:val="22"/>
              </w:rPr>
              <w:t>Заказчик вправе принять решение о внесении изменений в извещение о проведении запроса цен в любой момент до даты окончания приема заявок. Изменение предмета закупки не допускается. Срок окончания подачи заявок может не изменятся</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6.2.</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Форма разъяснений</w:t>
            </w:r>
          </w:p>
        </w:tc>
        <w:tc>
          <w:tcPr>
            <w:tcW w:w="3198" w:type="pct"/>
            <w:gridSpan w:val="3"/>
            <w:vAlign w:val="center"/>
          </w:tcPr>
          <w:p w:rsidR="00E51999" w:rsidRPr="009B7FB7" w:rsidRDefault="00E51999" w:rsidP="00E51999">
            <w:pPr>
              <w:widowControl w:val="0"/>
              <w:ind w:firstLine="317"/>
              <w:jc w:val="both"/>
              <w:rPr>
                <w:rFonts w:cs="Times New Roman"/>
                <w:color w:val="000000" w:themeColor="text1"/>
                <w:sz w:val="22"/>
                <w:szCs w:val="22"/>
              </w:rPr>
            </w:pPr>
            <w:r w:rsidRPr="009B7FB7">
              <w:rPr>
                <w:rFonts w:cs="Times New Roman"/>
                <w:color w:val="000000" w:themeColor="text1"/>
                <w:sz w:val="22"/>
                <w:szCs w:val="22"/>
              </w:rPr>
              <w:t xml:space="preserve">Разъяснения размещаются Заказчиком в электронной форме на основании поступившего электронного обращения посредством функционала ЭТП </w:t>
            </w:r>
            <w:r w:rsidR="00536427" w:rsidRPr="009B7FB7">
              <w:rPr>
                <w:rFonts w:cs="Times New Roman"/>
                <w:color w:val="000000" w:themeColor="text1"/>
                <w:sz w:val="22"/>
                <w:szCs w:val="22"/>
              </w:rPr>
              <w:t>Регион.</w:t>
            </w:r>
            <w:r w:rsidRPr="009B7FB7">
              <w:rPr>
                <w:rFonts w:cs="Times New Roman"/>
                <w:color w:val="000000" w:themeColor="text1"/>
                <w:sz w:val="22"/>
                <w:szCs w:val="22"/>
              </w:rPr>
              <w:t xml:space="preserve"> Адрес электронной площадки в сети Интернет: </w:t>
            </w:r>
            <w:hyperlink r:id="rId9" w:history="1">
              <w:r w:rsidR="00536427" w:rsidRPr="009B7FB7">
                <w:rPr>
                  <w:rStyle w:val="ab"/>
                  <w:rFonts w:cs="Times New Roman"/>
                  <w:color w:val="000000" w:themeColor="text1"/>
                  <w:sz w:val="22"/>
                  <w:szCs w:val="22"/>
                </w:rPr>
                <w:t>https://etp-region.ru/</w:t>
              </w:r>
            </w:hyperlink>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6.3.</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Порядок разъяснений</w:t>
            </w:r>
          </w:p>
        </w:tc>
        <w:tc>
          <w:tcPr>
            <w:tcW w:w="3198" w:type="pct"/>
            <w:gridSpan w:val="3"/>
            <w:vAlign w:val="center"/>
          </w:tcPr>
          <w:p w:rsidR="00E51999" w:rsidRPr="009B7FB7" w:rsidRDefault="00E51999" w:rsidP="00E51999">
            <w:pPr>
              <w:widowControl w:val="0"/>
              <w:ind w:right="-25" w:firstLine="317"/>
              <w:jc w:val="both"/>
              <w:rPr>
                <w:rFonts w:cs="Times New Roman"/>
                <w:color w:val="000000" w:themeColor="text1"/>
                <w:sz w:val="22"/>
                <w:szCs w:val="22"/>
                <w:lang w:eastAsia="en-US"/>
              </w:rPr>
            </w:pPr>
            <w:r w:rsidRPr="009B7FB7">
              <w:rPr>
                <w:rFonts w:cs="Times New Roman"/>
                <w:color w:val="000000" w:themeColor="text1"/>
                <w:sz w:val="22"/>
                <w:szCs w:val="22"/>
                <w:lang w:eastAsia="en-US"/>
              </w:rPr>
              <w:t xml:space="preserve">Любой потенциальный участник вправе направить запрос о разъяснении положений закупочной документации в </w:t>
            </w:r>
            <w:r w:rsidR="001C3B83" w:rsidRPr="009B7FB7">
              <w:rPr>
                <w:rFonts w:cs="Times New Roman"/>
                <w:color w:val="000000" w:themeColor="text1"/>
                <w:sz w:val="22"/>
                <w:szCs w:val="22"/>
                <w:lang w:eastAsia="en-US"/>
              </w:rPr>
              <w:t>электронной</w:t>
            </w:r>
            <w:r w:rsidRPr="009B7FB7">
              <w:rPr>
                <w:rFonts w:cs="Times New Roman"/>
                <w:color w:val="000000" w:themeColor="text1"/>
                <w:sz w:val="22"/>
                <w:szCs w:val="22"/>
                <w:lang w:eastAsia="en-US"/>
              </w:rPr>
              <w:t xml:space="preserve"> форме не позднее чем </w:t>
            </w:r>
            <w:r w:rsidR="001C3B83" w:rsidRPr="009B7FB7">
              <w:rPr>
                <w:rFonts w:cs="Times New Roman"/>
                <w:color w:val="000000" w:themeColor="text1"/>
                <w:sz w:val="22"/>
                <w:szCs w:val="22"/>
                <w:lang w:eastAsia="en-US"/>
              </w:rPr>
              <w:t>за 3</w:t>
            </w:r>
            <w:r w:rsidRPr="009B7FB7">
              <w:rPr>
                <w:rFonts w:cs="Times New Roman"/>
                <w:color w:val="000000" w:themeColor="text1"/>
                <w:sz w:val="22"/>
                <w:szCs w:val="22"/>
                <w:lang w:eastAsia="en-US"/>
              </w:rPr>
              <w:t xml:space="preserve"> (три) рабочих дня до даты окончания срока подачи заявок (включительно) через функционал ЭТП.</w:t>
            </w:r>
          </w:p>
          <w:p w:rsidR="00E51999" w:rsidRPr="009B7FB7" w:rsidRDefault="00E51999" w:rsidP="00E51999">
            <w:pPr>
              <w:widowControl w:val="0"/>
              <w:ind w:right="-25" w:firstLine="317"/>
              <w:jc w:val="both"/>
              <w:rPr>
                <w:rFonts w:cs="Times New Roman"/>
                <w:color w:val="000000" w:themeColor="text1"/>
                <w:sz w:val="22"/>
                <w:szCs w:val="22"/>
                <w:lang w:eastAsia="en-US"/>
              </w:rPr>
            </w:pPr>
            <w:r w:rsidRPr="009B7FB7">
              <w:rPr>
                <w:rFonts w:cs="Times New Roman"/>
                <w:color w:val="000000" w:themeColor="text1"/>
                <w:sz w:val="22"/>
                <w:szCs w:val="22"/>
                <w:lang w:eastAsia="en-US"/>
              </w:rPr>
              <w:t>Ответ на запрос разъяснений (с указанием предмета запроса, но не его автора) - размещается в ЕИС в течение 3 (трех) дней со дня предоставления разъяснения положений закупочной документации.</w:t>
            </w:r>
          </w:p>
        </w:tc>
      </w:tr>
      <w:tr w:rsidR="00E51999" w:rsidRPr="009B7FB7" w:rsidTr="00234FF8">
        <w:tc>
          <w:tcPr>
            <w:tcW w:w="5000" w:type="pct"/>
            <w:gridSpan w:val="5"/>
            <w:noWrap/>
            <w:vAlign w:val="center"/>
          </w:tcPr>
          <w:p w:rsidR="00E51999" w:rsidRPr="009B7FB7" w:rsidRDefault="00E51999" w:rsidP="00E51999">
            <w:pPr>
              <w:widowControl w:val="0"/>
              <w:jc w:val="both"/>
              <w:rPr>
                <w:rFonts w:cs="Times New Roman"/>
                <w:b/>
                <w:color w:val="000000" w:themeColor="text1"/>
                <w:sz w:val="22"/>
                <w:szCs w:val="22"/>
              </w:rPr>
            </w:pPr>
            <w:r w:rsidRPr="009B7FB7">
              <w:rPr>
                <w:rFonts w:cs="Times New Roman"/>
                <w:b/>
                <w:color w:val="000000" w:themeColor="text1"/>
                <w:sz w:val="22"/>
                <w:szCs w:val="22"/>
              </w:rPr>
              <w:t>7. Обеспечение исполнения обязательств в связи с подачей заявок на участие</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7.1.</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Обеспечение заявки</w:t>
            </w:r>
          </w:p>
        </w:tc>
        <w:tc>
          <w:tcPr>
            <w:tcW w:w="3198" w:type="pct"/>
            <w:gridSpan w:val="3"/>
            <w:vAlign w:val="center"/>
          </w:tcPr>
          <w:p w:rsidR="00E51999" w:rsidRPr="009B7FB7" w:rsidRDefault="00E51999" w:rsidP="00E51999">
            <w:pPr>
              <w:widowControl w:val="0"/>
              <w:jc w:val="both"/>
              <w:rPr>
                <w:rFonts w:cs="Times New Roman"/>
                <w:i/>
                <w:iCs/>
                <w:color w:val="000000" w:themeColor="text1"/>
                <w:sz w:val="22"/>
                <w:szCs w:val="22"/>
              </w:rPr>
            </w:pPr>
            <w:r w:rsidRPr="009B7FB7">
              <w:rPr>
                <w:rFonts w:cs="Times New Roman"/>
                <w:i/>
                <w:iCs/>
                <w:color w:val="000000" w:themeColor="text1"/>
                <w:sz w:val="22"/>
                <w:szCs w:val="22"/>
              </w:rPr>
              <w:t>Не установлено</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7.2.</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Обеспечение исполнения договора</w:t>
            </w:r>
          </w:p>
        </w:tc>
        <w:tc>
          <w:tcPr>
            <w:tcW w:w="3198" w:type="pct"/>
            <w:gridSpan w:val="3"/>
            <w:vAlign w:val="center"/>
          </w:tcPr>
          <w:p w:rsidR="00E51999" w:rsidRPr="009B7FB7" w:rsidRDefault="0087309D" w:rsidP="00E51999">
            <w:pPr>
              <w:widowControl w:val="0"/>
              <w:jc w:val="both"/>
              <w:rPr>
                <w:rFonts w:cs="Times New Roman"/>
                <w:i/>
                <w:iCs/>
                <w:color w:val="000000" w:themeColor="text1"/>
                <w:sz w:val="22"/>
                <w:szCs w:val="22"/>
              </w:rPr>
            </w:pPr>
            <w:r w:rsidRPr="009B7FB7">
              <w:rPr>
                <w:rFonts w:cs="Times New Roman"/>
                <w:i/>
                <w:iCs/>
                <w:color w:val="000000" w:themeColor="text1"/>
                <w:sz w:val="22"/>
                <w:szCs w:val="22"/>
              </w:rPr>
              <w:t>Не установлено</w:t>
            </w:r>
          </w:p>
        </w:tc>
      </w:tr>
      <w:tr w:rsidR="00E51999" w:rsidRPr="009B7FB7" w:rsidTr="002B04B9">
        <w:tc>
          <w:tcPr>
            <w:tcW w:w="656" w:type="pct"/>
            <w:tcBorders>
              <w:bottom w:val="single" w:sz="4" w:space="0" w:color="auto"/>
            </w:tcBorders>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7.3.</w:t>
            </w:r>
          </w:p>
        </w:tc>
        <w:tc>
          <w:tcPr>
            <w:tcW w:w="1146" w:type="pct"/>
            <w:tcBorders>
              <w:bottom w:val="single" w:sz="4" w:space="0" w:color="auto"/>
            </w:tcBorders>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Обеспечение гарантийных обязательств</w:t>
            </w:r>
          </w:p>
        </w:tc>
        <w:tc>
          <w:tcPr>
            <w:tcW w:w="3198" w:type="pct"/>
            <w:gridSpan w:val="3"/>
            <w:tcBorders>
              <w:bottom w:val="single" w:sz="4" w:space="0" w:color="auto"/>
            </w:tcBorders>
            <w:vAlign w:val="center"/>
          </w:tcPr>
          <w:p w:rsidR="00E51999" w:rsidRPr="009B7FB7" w:rsidRDefault="00E51999" w:rsidP="00E51999">
            <w:pPr>
              <w:widowControl w:val="0"/>
              <w:jc w:val="both"/>
              <w:rPr>
                <w:rFonts w:cs="Times New Roman"/>
                <w:color w:val="000000" w:themeColor="text1"/>
                <w:sz w:val="22"/>
                <w:szCs w:val="22"/>
              </w:rPr>
            </w:pPr>
            <w:r w:rsidRPr="009B7FB7">
              <w:rPr>
                <w:rFonts w:cs="Times New Roman"/>
                <w:color w:val="000000" w:themeColor="text1"/>
                <w:sz w:val="22"/>
                <w:szCs w:val="22"/>
              </w:rPr>
              <w:t>Не установлено</w:t>
            </w:r>
          </w:p>
        </w:tc>
      </w:tr>
      <w:tr w:rsidR="00E51999" w:rsidRPr="009B7FB7" w:rsidTr="002B04B9">
        <w:tc>
          <w:tcPr>
            <w:tcW w:w="656" w:type="pct"/>
            <w:tcBorders>
              <w:top w:val="single" w:sz="4" w:space="0" w:color="auto"/>
              <w:bottom w:val="single" w:sz="4" w:space="0" w:color="auto"/>
            </w:tcBorders>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7.4.</w:t>
            </w:r>
          </w:p>
        </w:tc>
        <w:tc>
          <w:tcPr>
            <w:tcW w:w="1146" w:type="pct"/>
            <w:tcBorders>
              <w:top w:val="single" w:sz="4" w:space="0" w:color="auto"/>
              <w:bottom w:val="single" w:sz="4" w:space="0" w:color="auto"/>
            </w:tcBorders>
            <w:vAlign w:val="center"/>
          </w:tcPr>
          <w:p w:rsidR="00E51999" w:rsidRPr="009B7FB7" w:rsidRDefault="00E51999" w:rsidP="001C3B83">
            <w:pPr>
              <w:widowControl w:val="0"/>
              <w:rPr>
                <w:rFonts w:cs="Times New Roman"/>
                <w:b/>
                <w:bCs/>
                <w:color w:val="000000" w:themeColor="text1"/>
                <w:sz w:val="22"/>
                <w:szCs w:val="22"/>
              </w:rPr>
            </w:pPr>
            <w:r w:rsidRPr="009B7FB7">
              <w:rPr>
                <w:rFonts w:cs="Times New Roman"/>
                <w:b/>
                <w:bCs/>
                <w:color w:val="000000" w:themeColor="text1"/>
                <w:sz w:val="22"/>
                <w:szCs w:val="22"/>
              </w:rPr>
              <w:t>Порядок и срок предоставления обеспечения заявки, в том числе условия банковской гарантии (если такой способ обеспечения заявки предусмотрен) и возврата такого обеспечения</w:t>
            </w:r>
          </w:p>
        </w:tc>
        <w:tc>
          <w:tcPr>
            <w:tcW w:w="3198" w:type="pct"/>
            <w:gridSpan w:val="3"/>
            <w:tcBorders>
              <w:top w:val="single" w:sz="4" w:space="0" w:color="auto"/>
              <w:bottom w:val="single" w:sz="4" w:space="0" w:color="auto"/>
            </w:tcBorders>
            <w:vAlign w:val="center"/>
          </w:tcPr>
          <w:p w:rsidR="00E51999" w:rsidRPr="009B7FB7" w:rsidRDefault="00325853" w:rsidP="00325853">
            <w:pPr>
              <w:widowControl w:val="0"/>
              <w:tabs>
                <w:tab w:val="left" w:pos="540"/>
                <w:tab w:val="left" w:pos="900"/>
              </w:tabs>
              <w:rPr>
                <w:rFonts w:cs="Times New Roman"/>
                <w:color w:val="000000" w:themeColor="text1"/>
                <w:sz w:val="22"/>
                <w:szCs w:val="22"/>
              </w:rPr>
            </w:pPr>
            <w:r w:rsidRPr="009B7FB7">
              <w:rPr>
                <w:rFonts w:cs="Times New Roman"/>
                <w:color w:val="000000" w:themeColor="text1"/>
                <w:sz w:val="22"/>
                <w:szCs w:val="22"/>
              </w:rPr>
              <w:t>Не установлено</w:t>
            </w:r>
          </w:p>
        </w:tc>
      </w:tr>
      <w:tr w:rsidR="00E51999" w:rsidRPr="009B7FB7" w:rsidTr="002B04B9">
        <w:tc>
          <w:tcPr>
            <w:tcW w:w="656" w:type="pct"/>
            <w:tcBorders>
              <w:top w:val="single" w:sz="4" w:space="0" w:color="auto"/>
              <w:bottom w:val="single" w:sz="4" w:space="0" w:color="auto"/>
            </w:tcBorders>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7.5.</w:t>
            </w:r>
          </w:p>
        </w:tc>
        <w:tc>
          <w:tcPr>
            <w:tcW w:w="1146" w:type="pct"/>
            <w:tcBorders>
              <w:top w:val="single" w:sz="4" w:space="0" w:color="auto"/>
              <w:bottom w:val="single" w:sz="4" w:space="0" w:color="auto"/>
            </w:tcBorders>
            <w:vAlign w:val="center"/>
          </w:tcPr>
          <w:p w:rsidR="00E51999" w:rsidRPr="009B7FB7" w:rsidRDefault="00E51999" w:rsidP="00E51999">
            <w:pPr>
              <w:pStyle w:val="3a"/>
              <w:rPr>
                <w:rFonts w:ascii="Times New Roman" w:hAnsi="Times New Roman" w:cs="Times New Roman"/>
                <w:b/>
                <w:bCs/>
                <w:color w:val="000000" w:themeColor="text1"/>
                <w:sz w:val="22"/>
                <w:szCs w:val="22"/>
              </w:rPr>
            </w:pPr>
            <w:r w:rsidRPr="009B7FB7">
              <w:rPr>
                <w:rFonts w:ascii="Times New Roman" w:hAnsi="Times New Roman" w:cs="Times New Roman"/>
                <w:b/>
                <w:bCs/>
                <w:color w:val="000000" w:themeColor="text1"/>
                <w:sz w:val="22"/>
                <w:szCs w:val="22"/>
              </w:rPr>
              <w:t>Порядок и срок предоставления обеспечения исполнения договора, в том числе условия банковской гарантии (если такой способ обеспечения исполнения договора предусмотрен) и возврата такого обеспечения</w:t>
            </w:r>
          </w:p>
        </w:tc>
        <w:tc>
          <w:tcPr>
            <w:tcW w:w="3198" w:type="pct"/>
            <w:gridSpan w:val="3"/>
            <w:tcBorders>
              <w:top w:val="single" w:sz="4" w:space="0" w:color="auto"/>
              <w:bottom w:val="single" w:sz="4" w:space="0" w:color="auto"/>
            </w:tcBorders>
            <w:vAlign w:val="center"/>
          </w:tcPr>
          <w:p w:rsidR="00E51999" w:rsidRPr="009B7FB7" w:rsidRDefault="00325853" w:rsidP="00325853">
            <w:pPr>
              <w:jc w:val="both"/>
              <w:rPr>
                <w:rFonts w:eastAsia="Calibri" w:cs="Times New Roman"/>
                <w:color w:val="000000" w:themeColor="text1"/>
                <w:sz w:val="22"/>
                <w:szCs w:val="22"/>
                <w:lang w:eastAsia="en-US"/>
              </w:rPr>
            </w:pPr>
            <w:r w:rsidRPr="009B7FB7">
              <w:rPr>
                <w:rFonts w:eastAsia="Calibri" w:cs="Times New Roman"/>
                <w:color w:val="000000" w:themeColor="text1"/>
                <w:sz w:val="22"/>
                <w:szCs w:val="22"/>
                <w:lang w:eastAsia="en-US"/>
              </w:rPr>
              <w:t>Не установлено</w:t>
            </w:r>
          </w:p>
        </w:tc>
      </w:tr>
      <w:tr w:rsidR="00E51999" w:rsidRPr="009B7FB7" w:rsidTr="002B04B9">
        <w:tc>
          <w:tcPr>
            <w:tcW w:w="656" w:type="pct"/>
            <w:tcBorders>
              <w:top w:val="single" w:sz="4" w:space="0" w:color="auto"/>
            </w:tcBorders>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7.6.</w:t>
            </w:r>
          </w:p>
        </w:tc>
        <w:tc>
          <w:tcPr>
            <w:tcW w:w="1146" w:type="pct"/>
            <w:tcBorders>
              <w:top w:val="single" w:sz="4" w:space="0" w:color="auto"/>
            </w:tcBorders>
            <w:vAlign w:val="center"/>
          </w:tcPr>
          <w:p w:rsidR="00E51999" w:rsidRPr="009B7FB7" w:rsidRDefault="00E51999" w:rsidP="00D645C7">
            <w:pPr>
              <w:pStyle w:val="3a"/>
              <w:rPr>
                <w:rFonts w:ascii="Times New Roman" w:hAnsi="Times New Roman" w:cs="Times New Roman"/>
                <w:b/>
                <w:bCs/>
                <w:color w:val="000000" w:themeColor="text1"/>
                <w:sz w:val="22"/>
                <w:szCs w:val="22"/>
              </w:rPr>
            </w:pPr>
            <w:r w:rsidRPr="009B7FB7">
              <w:rPr>
                <w:rFonts w:ascii="Times New Roman" w:hAnsi="Times New Roman" w:cs="Times New Roman"/>
                <w:b/>
                <w:bCs/>
                <w:color w:val="000000" w:themeColor="text1"/>
                <w:sz w:val="22"/>
                <w:szCs w:val="22"/>
              </w:rPr>
              <w:t>Банковские реквизиты для внесения обеспечения исполнения договора</w:t>
            </w:r>
          </w:p>
        </w:tc>
        <w:tc>
          <w:tcPr>
            <w:tcW w:w="3198" w:type="pct"/>
            <w:gridSpan w:val="3"/>
            <w:tcBorders>
              <w:top w:val="single" w:sz="4" w:space="0" w:color="auto"/>
            </w:tcBorders>
            <w:vAlign w:val="center"/>
          </w:tcPr>
          <w:p w:rsidR="00E51999" w:rsidRPr="009B7FB7" w:rsidRDefault="0087309D" w:rsidP="00E51999">
            <w:pPr>
              <w:jc w:val="both"/>
              <w:rPr>
                <w:rFonts w:cs="Times New Roman"/>
                <w:i/>
                <w:iCs/>
                <w:color w:val="000000" w:themeColor="text1"/>
                <w:sz w:val="22"/>
                <w:szCs w:val="22"/>
              </w:rPr>
            </w:pPr>
            <w:r w:rsidRPr="009B7FB7">
              <w:rPr>
                <w:rFonts w:cs="Times New Roman"/>
                <w:i/>
                <w:iCs/>
                <w:color w:val="000000" w:themeColor="text1"/>
                <w:sz w:val="22"/>
                <w:szCs w:val="22"/>
              </w:rPr>
              <w:t>Не установлено</w:t>
            </w:r>
          </w:p>
        </w:tc>
      </w:tr>
      <w:tr w:rsidR="00E51999" w:rsidRPr="009B7FB7" w:rsidTr="00234FF8">
        <w:tc>
          <w:tcPr>
            <w:tcW w:w="5000" w:type="pct"/>
            <w:gridSpan w:val="5"/>
            <w:noWrap/>
            <w:vAlign w:val="center"/>
          </w:tcPr>
          <w:p w:rsidR="00E51999" w:rsidRPr="009B7FB7" w:rsidRDefault="00E51999" w:rsidP="00E51999">
            <w:pPr>
              <w:widowControl w:val="0"/>
              <w:rPr>
                <w:rFonts w:cs="Times New Roman"/>
                <w:b/>
                <w:color w:val="000000" w:themeColor="text1"/>
                <w:sz w:val="22"/>
                <w:szCs w:val="22"/>
              </w:rPr>
            </w:pPr>
            <w:r w:rsidRPr="009B7FB7">
              <w:rPr>
                <w:rFonts w:cs="Times New Roman"/>
                <w:b/>
                <w:color w:val="000000" w:themeColor="text1"/>
                <w:sz w:val="22"/>
                <w:szCs w:val="22"/>
              </w:rPr>
              <w:t>8. Место, дата начала и дата окончания срока подачи заявок на участие и их рассмотрения</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8.1.</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 xml:space="preserve">Место, дата начала приема заявок </w:t>
            </w:r>
          </w:p>
        </w:tc>
        <w:tc>
          <w:tcPr>
            <w:tcW w:w="3198" w:type="pct"/>
            <w:gridSpan w:val="3"/>
            <w:vAlign w:val="center"/>
          </w:tcPr>
          <w:p w:rsidR="00E51999"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 xml:space="preserve">Электронная торговая площадка </w:t>
            </w:r>
            <w:r w:rsidR="00536427" w:rsidRPr="009B7FB7">
              <w:rPr>
                <w:rFonts w:cs="Times New Roman"/>
                <w:color w:val="000000" w:themeColor="text1"/>
                <w:sz w:val="22"/>
                <w:szCs w:val="22"/>
              </w:rPr>
              <w:t>Регион</w:t>
            </w:r>
          </w:p>
          <w:p w:rsidR="00536427" w:rsidRPr="009B7FB7" w:rsidRDefault="00E51999" w:rsidP="00E51999">
            <w:pPr>
              <w:widowControl w:val="0"/>
              <w:rPr>
                <w:rStyle w:val="ab"/>
                <w:rFonts w:cs="Times New Roman"/>
                <w:color w:val="000000" w:themeColor="text1"/>
                <w:sz w:val="22"/>
                <w:szCs w:val="22"/>
              </w:rPr>
            </w:pPr>
            <w:r w:rsidRPr="009B7FB7">
              <w:rPr>
                <w:rFonts w:cs="Times New Roman"/>
                <w:color w:val="000000" w:themeColor="text1"/>
                <w:sz w:val="22"/>
                <w:szCs w:val="22"/>
              </w:rPr>
              <w:t xml:space="preserve">Адрес электронной площадки в сети Интернет: </w:t>
            </w:r>
            <w:hyperlink r:id="rId10" w:history="1">
              <w:r w:rsidR="00536427" w:rsidRPr="009B7FB7">
                <w:rPr>
                  <w:rStyle w:val="ab"/>
                  <w:rFonts w:cs="Times New Roman"/>
                  <w:color w:val="000000" w:themeColor="text1"/>
                  <w:sz w:val="22"/>
                  <w:szCs w:val="22"/>
                </w:rPr>
                <w:t>https://etp-region.ru/</w:t>
              </w:r>
            </w:hyperlink>
          </w:p>
          <w:p w:rsidR="005B7F88"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С момента публикации извещения на электронной площадке</w:t>
            </w:r>
          </w:p>
          <w:p w:rsidR="00124CC3" w:rsidRPr="009B7FB7" w:rsidRDefault="007359A4" w:rsidP="00124CC3">
            <w:pPr>
              <w:widowControl w:val="0"/>
              <w:rPr>
                <w:rFonts w:cs="Times New Roman"/>
                <w:b/>
                <w:bCs/>
                <w:color w:val="000000" w:themeColor="text1"/>
                <w:sz w:val="22"/>
                <w:szCs w:val="22"/>
              </w:rPr>
            </w:pPr>
            <w:r>
              <w:rPr>
                <w:rFonts w:cs="Times New Roman"/>
                <w:b/>
                <w:bCs/>
                <w:color w:val="000000" w:themeColor="text1"/>
                <w:sz w:val="22"/>
                <w:szCs w:val="22"/>
              </w:rPr>
              <w:t>10</w:t>
            </w:r>
            <w:r w:rsidR="005B7F88" w:rsidRPr="009B7FB7">
              <w:rPr>
                <w:rFonts w:cs="Times New Roman"/>
                <w:b/>
                <w:bCs/>
                <w:color w:val="000000" w:themeColor="text1"/>
                <w:sz w:val="22"/>
                <w:szCs w:val="22"/>
              </w:rPr>
              <w:t>.</w:t>
            </w:r>
            <w:r>
              <w:rPr>
                <w:rFonts w:cs="Times New Roman"/>
                <w:b/>
                <w:bCs/>
                <w:color w:val="000000" w:themeColor="text1"/>
                <w:sz w:val="22"/>
                <w:szCs w:val="22"/>
              </w:rPr>
              <w:t>09</w:t>
            </w:r>
            <w:r w:rsidR="005B7F88" w:rsidRPr="009B7FB7">
              <w:rPr>
                <w:rFonts w:cs="Times New Roman"/>
                <w:b/>
                <w:bCs/>
                <w:color w:val="000000" w:themeColor="text1"/>
                <w:sz w:val="22"/>
                <w:szCs w:val="22"/>
              </w:rPr>
              <w:t>.2026г.</w:t>
            </w:r>
          </w:p>
          <w:p w:rsidR="00E51999" w:rsidRPr="009B7FB7" w:rsidRDefault="00D4616F" w:rsidP="00124CC3">
            <w:pPr>
              <w:widowControl w:val="0"/>
              <w:rPr>
                <w:rFonts w:cs="Times New Roman"/>
                <w:color w:val="000000" w:themeColor="text1"/>
                <w:sz w:val="22"/>
                <w:szCs w:val="22"/>
              </w:rPr>
            </w:pPr>
            <w:r w:rsidRPr="009B7FB7">
              <w:rPr>
                <w:rFonts w:cs="Times New Roman"/>
                <w:color w:val="000000" w:themeColor="text1"/>
                <w:sz w:val="22"/>
                <w:szCs w:val="22"/>
              </w:rPr>
              <w:fldChar w:fldCharType="begin">
                <w:ffData>
                  <w:name w:val="ДатаНачалаПриёмаЦП"/>
                  <w:enabled/>
                  <w:calcOnExit w:val="0"/>
                  <w:textInput>
                    <w:maxLength w:val="1"/>
                  </w:textInput>
                </w:ffData>
              </w:fldChar>
            </w:r>
            <w:r w:rsidR="00E51999" w:rsidRPr="009B7FB7">
              <w:rPr>
                <w:rFonts w:cs="Times New Roman"/>
                <w:color w:val="000000" w:themeColor="text1"/>
                <w:sz w:val="22"/>
                <w:szCs w:val="22"/>
              </w:rPr>
              <w:instrText xml:space="preserve"> FORMTEXT </w:instrText>
            </w:r>
            <w:r>
              <w:rPr>
                <w:rFonts w:cs="Times New Roman"/>
                <w:color w:val="000000" w:themeColor="text1"/>
                <w:sz w:val="22"/>
                <w:szCs w:val="22"/>
              </w:rPr>
            </w:r>
            <w:r>
              <w:rPr>
                <w:rFonts w:cs="Times New Roman"/>
                <w:color w:val="000000" w:themeColor="text1"/>
                <w:sz w:val="22"/>
                <w:szCs w:val="22"/>
              </w:rPr>
              <w:fldChar w:fldCharType="separate"/>
            </w:r>
            <w:r w:rsidRPr="009B7FB7">
              <w:rPr>
                <w:rFonts w:cs="Times New Roman"/>
                <w:color w:val="000000" w:themeColor="text1"/>
                <w:sz w:val="22"/>
                <w:szCs w:val="22"/>
              </w:rPr>
              <w:fldChar w:fldCharType="end"/>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bookmarkStart w:id="6" w:name="_Hlk219910424"/>
            <w:r w:rsidRPr="009B7FB7">
              <w:rPr>
                <w:rFonts w:cs="Times New Roman"/>
                <w:color w:val="000000" w:themeColor="text1"/>
                <w:sz w:val="22"/>
                <w:szCs w:val="22"/>
              </w:rPr>
              <w:t>8.2.</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 xml:space="preserve">Место, дата и время окончания срока подачи заявок </w:t>
            </w:r>
          </w:p>
        </w:tc>
        <w:tc>
          <w:tcPr>
            <w:tcW w:w="3198" w:type="pct"/>
            <w:gridSpan w:val="3"/>
            <w:vAlign w:val="center"/>
          </w:tcPr>
          <w:p w:rsidR="00E51999"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 xml:space="preserve">Электронная торговая площадка </w:t>
            </w:r>
            <w:r w:rsidR="00536427" w:rsidRPr="009B7FB7">
              <w:rPr>
                <w:rFonts w:cs="Times New Roman"/>
                <w:color w:val="000000" w:themeColor="text1"/>
                <w:sz w:val="22"/>
                <w:szCs w:val="22"/>
              </w:rPr>
              <w:t>Регион</w:t>
            </w:r>
          </w:p>
          <w:p w:rsidR="00536427"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Адрес электронной площадки в сети Интернет:</w:t>
            </w:r>
            <w:r w:rsidR="00536427" w:rsidRPr="009B7FB7">
              <w:rPr>
                <w:rFonts w:cs="Times New Roman"/>
                <w:color w:val="000000" w:themeColor="text1"/>
                <w:sz w:val="22"/>
                <w:szCs w:val="22"/>
              </w:rPr>
              <w:t xml:space="preserve"> </w:t>
            </w:r>
            <w:hyperlink r:id="rId11" w:history="1">
              <w:r w:rsidR="00536427" w:rsidRPr="009B7FB7">
                <w:rPr>
                  <w:rStyle w:val="ab"/>
                  <w:rFonts w:cs="Times New Roman"/>
                  <w:color w:val="000000" w:themeColor="text1"/>
                  <w:sz w:val="22"/>
                  <w:szCs w:val="22"/>
                </w:rPr>
                <w:t>https://etp-region.ru/</w:t>
              </w:r>
            </w:hyperlink>
          </w:p>
          <w:p w:rsidR="00E51999" w:rsidRPr="009B7FB7" w:rsidRDefault="00E51999" w:rsidP="00124CC3">
            <w:pPr>
              <w:widowControl w:val="0"/>
              <w:rPr>
                <w:rFonts w:cs="Times New Roman"/>
                <w:b/>
                <w:bCs/>
                <w:color w:val="000000" w:themeColor="text1"/>
                <w:sz w:val="22"/>
                <w:szCs w:val="22"/>
              </w:rPr>
            </w:pPr>
            <w:r w:rsidRPr="009B7FB7">
              <w:rPr>
                <w:rFonts w:cs="Times New Roman"/>
                <w:b/>
                <w:bCs/>
                <w:color w:val="000000" w:themeColor="text1"/>
                <w:sz w:val="22"/>
                <w:szCs w:val="22"/>
              </w:rPr>
              <w:t>«</w:t>
            </w:r>
            <w:r w:rsidR="007359A4">
              <w:rPr>
                <w:rFonts w:cs="Times New Roman"/>
                <w:b/>
                <w:bCs/>
                <w:color w:val="000000" w:themeColor="text1"/>
                <w:sz w:val="22"/>
                <w:szCs w:val="22"/>
              </w:rPr>
              <w:t>11</w:t>
            </w:r>
            <w:r w:rsidRPr="009B7FB7">
              <w:rPr>
                <w:rFonts w:cs="Times New Roman"/>
                <w:b/>
                <w:bCs/>
                <w:color w:val="000000" w:themeColor="text1"/>
                <w:sz w:val="22"/>
                <w:szCs w:val="22"/>
              </w:rPr>
              <w:t xml:space="preserve">» </w:t>
            </w:r>
            <w:r w:rsidR="00F6709B">
              <w:rPr>
                <w:rFonts w:cs="Times New Roman"/>
                <w:b/>
                <w:bCs/>
                <w:color w:val="000000" w:themeColor="text1"/>
                <w:sz w:val="22"/>
                <w:szCs w:val="22"/>
              </w:rPr>
              <w:t>сентября</w:t>
            </w:r>
            <w:r w:rsidR="00F9731E" w:rsidRPr="009B7FB7">
              <w:rPr>
                <w:rFonts w:cs="Times New Roman"/>
                <w:b/>
                <w:bCs/>
                <w:color w:val="000000" w:themeColor="text1"/>
                <w:sz w:val="22"/>
                <w:szCs w:val="22"/>
              </w:rPr>
              <w:t xml:space="preserve"> 202</w:t>
            </w:r>
            <w:r w:rsidR="003B4091" w:rsidRPr="009B7FB7">
              <w:rPr>
                <w:rFonts w:cs="Times New Roman"/>
                <w:b/>
                <w:bCs/>
                <w:color w:val="000000" w:themeColor="text1"/>
                <w:sz w:val="22"/>
                <w:szCs w:val="22"/>
              </w:rPr>
              <w:t>6 года</w:t>
            </w:r>
            <w:r w:rsidRPr="009B7FB7">
              <w:rPr>
                <w:rFonts w:cs="Times New Roman"/>
                <w:b/>
                <w:bCs/>
                <w:color w:val="000000" w:themeColor="text1"/>
                <w:sz w:val="22"/>
                <w:szCs w:val="22"/>
              </w:rPr>
              <w:t>,</w:t>
            </w:r>
            <w:r w:rsidR="00F6709B">
              <w:rPr>
                <w:rFonts w:cs="Times New Roman"/>
                <w:b/>
                <w:bCs/>
                <w:color w:val="000000" w:themeColor="text1"/>
                <w:sz w:val="22"/>
                <w:szCs w:val="22"/>
              </w:rPr>
              <w:t xml:space="preserve"> </w:t>
            </w:r>
            <w:r w:rsidRPr="009B7FB7">
              <w:rPr>
                <w:rFonts w:cs="Times New Roman"/>
                <w:b/>
                <w:bCs/>
                <w:color w:val="000000" w:themeColor="text1"/>
                <w:sz w:val="22"/>
                <w:szCs w:val="22"/>
              </w:rPr>
              <w:t xml:space="preserve"> </w:t>
            </w:r>
            <w:r w:rsidR="007359A4">
              <w:rPr>
                <w:rFonts w:cs="Times New Roman"/>
                <w:b/>
                <w:bCs/>
                <w:color w:val="000000" w:themeColor="text1"/>
                <w:sz w:val="22"/>
                <w:szCs w:val="22"/>
              </w:rPr>
              <w:t>15</w:t>
            </w:r>
            <w:r w:rsidRPr="009B7FB7">
              <w:rPr>
                <w:rFonts w:cs="Times New Roman"/>
                <w:b/>
                <w:bCs/>
                <w:color w:val="000000" w:themeColor="text1"/>
                <w:sz w:val="22"/>
                <w:szCs w:val="22"/>
              </w:rPr>
              <w:t>:</w:t>
            </w:r>
            <w:r w:rsidR="007359A4">
              <w:rPr>
                <w:rFonts w:cs="Times New Roman"/>
                <w:b/>
                <w:bCs/>
                <w:color w:val="000000" w:themeColor="text1"/>
                <w:sz w:val="22"/>
                <w:szCs w:val="22"/>
              </w:rPr>
              <w:t>30</w:t>
            </w:r>
            <w:r w:rsidRPr="009B7FB7">
              <w:rPr>
                <w:rFonts w:cs="Times New Roman"/>
                <w:b/>
                <w:bCs/>
                <w:color w:val="000000" w:themeColor="text1"/>
                <w:sz w:val="22"/>
                <w:szCs w:val="22"/>
              </w:rPr>
              <w:t xml:space="preserve"> (время местное заказчика) </w:t>
            </w:r>
          </w:p>
          <w:p w:rsidR="00124CC3" w:rsidRPr="009B7FB7" w:rsidRDefault="00124CC3" w:rsidP="00124CC3">
            <w:pPr>
              <w:widowControl w:val="0"/>
              <w:rPr>
                <w:rFonts w:cs="Times New Roman"/>
                <w:b/>
                <w:bCs/>
                <w:color w:val="000000" w:themeColor="text1"/>
                <w:sz w:val="22"/>
                <w:szCs w:val="22"/>
              </w:rPr>
            </w:pP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8.3.</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color w:val="000000" w:themeColor="text1"/>
                <w:sz w:val="22"/>
                <w:szCs w:val="22"/>
              </w:rPr>
              <w:t xml:space="preserve">Место, дата рассмотрения заявок </w:t>
            </w:r>
          </w:p>
        </w:tc>
        <w:tc>
          <w:tcPr>
            <w:tcW w:w="3198" w:type="pct"/>
            <w:gridSpan w:val="3"/>
            <w:vAlign w:val="center"/>
          </w:tcPr>
          <w:p w:rsidR="0087309D"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 xml:space="preserve">По месту нахождения Заказчика: </w:t>
            </w:r>
            <w:r w:rsidR="0087309D" w:rsidRPr="009B7FB7">
              <w:rPr>
                <w:rFonts w:cs="Times New Roman"/>
                <w:color w:val="000000" w:themeColor="text1"/>
                <w:sz w:val="22"/>
                <w:szCs w:val="22"/>
              </w:rPr>
              <w:t>624760, Свердловская обл., г. Верхняя Салда, ул. Парковая, д.1</w:t>
            </w:r>
            <w:r w:rsidR="00124CC3" w:rsidRPr="009B7FB7">
              <w:rPr>
                <w:rFonts w:cs="Times New Roman"/>
                <w:color w:val="000000" w:themeColor="text1"/>
                <w:sz w:val="22"/>
                <w:szCs w:val="22"/>
              </w:rPr>
              <w:t>-</w:t>
            </w:r>
            <w:r w:rsidR="0087309D" w:rsidRPr="009B7FB7">
              <w:rPr>
                <w:rFonts w:cs="Times New Roman"/>
                <w:color w:val="000000" w:themeColor="text1"/>
                <w:sz w:val="22"/>
                <w:szCs w:val="22"/>
              </w:rPr>
              <w:t>А</w:t>
            </w:r>
          </w:p>
          <w:p w:rsidR="00E51999" w:rsidRPr="009B7FB7" w:rsidRDefault="003B4091" w:rsidP="00124CC3">
            <w:pPr>
              <w:widowControl w:val="0"/>
              <w:rPr>
                <w:rFonts w:cs="Times New Roman"/>
                <w:b/>
                <w:bCs/>
                <w:color w:val="000000" w:themeColor="text1"/>
                <w:sz w:val="22"/>
                <w:szCs w:val="22"/>
              </w:rPr>
            </w:pPr>
            <w:r w:rsidRPr="009B7FB7">
              <w:rPr>
                <w:rFonts w:cs="Times New Roman"/>
                <w:b/>
                <w:bCs/>
                <w:color w:val="000000" w:themeColor="text1"/>
                <w:sz w:val="22"/>
                <w:szCs w:val="22"/>
              </w:rPr>
              <w:t>«</w:t>
            </w:r>
            <w:r w:rsidR="007359A4">
              <w:rPr>
                <w:rFonts w:cs="Times New Roman"/>
                <w:b/>
                <w:bCs/>
                <w:color w:val="000000" w:themeColor="text1"/>
                <w:sz w:val="22"/>
                <w:szCs w:val="22"/>
              </w:rPr>
              <w:t>11</w:t>
            </w:r>
            <w:r w:rsidRPr="009B7FB7">
              <w:rPr>
                <w:rFonts w:cs="Times New Roman"/>
                <w:b/>
                <w:bCs/>
                <w:color w:val="000000" w:themeColor="text1"/>
                <w:sz w:val="22"/>
                <w:szCs w:val="22"/>
              </w:rPr>
              <w:t xml:space="preserve">» </w:t>
            </w:r>
            <w:r w:rsidR="00F6709B">
              <w:rPr>
                <w:rFonts w:cs="Times New Roman"/>
                <w:b/>
                <w:bCs/>
                <w:color w:val="000000" w:themeColor="text1"/>
                <w:sz w:val="22"/>
                <w:szCs w:val="22"/>
              </w:rPr>
              <w:t>сентября</w:t>
            </w:r>
            <w:r w:rsidR="005B7F88" w:rsidRPr="009B7FB7">
              <w:rPr>
                <w:rFonts w:cs="Times New Roman"/>
                <w:b/>
                <w:bCs/>
                <w:color w:val="000000" w:themeColor="text1"/>
                <w:sz w:val="22"/>
                <w:szCs w:val="22"/>
              </w:rPr>
              <w:t xml:space="preserve"> </w:t>
            </w:r>
            <w:r w:rsidRPr="009B7FB7">
              <w:rPr>
                <w:rFonts w:cs="Times New Roman"/>
                <w:b/>
                <w:bCs/>
                <w:color w:val="000000" w:themeColor="text1"/>
                <w:sz w:val="22"/>
                <w:szCs w:val="22"/>
              </w:rPr>
              <w:t>2026 года</w:t>
            </w:r>
          </w:p>
          <w:p w:rsidR="00124CC3" w:rsidRPr="009B7FB7" w:rsidRDefault="00124CC3" w:rsidP="00124CC3">
            <w:pPr>
              <w:widowControl w:val="0"/>
              <w:rPr>
                <w:rFonts w:cs="Times New Roman"/>
                <w:color w:val="000000" w:themeColor="text1"/>
                <w:sz w:val="22"/>
                <w:szCs w:val="22"/>
              </w:rPr>
            </w:pP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8.4.</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 xml:space="preserve">Место, дата и время проведения </w:t>
            </w:r>
            <w:r w:rsidR="00760A9D" w:rsidRPr="009B7FB7">
              <w:rPr>
                <w:rFonts w:cs="Times New Roman"/>
                <w:b/>
                <w:bCs/>
                <w:color w:val="000000" w:themeColor="text1"/>
                <w:sz w:val="22"/>
                <w:szCs w:val="22"/>
              </w:rPr>
              <w:t>запроса цен</w:t>
            </w:r>
            <w:r w:rsidRPr="009B7FB7">
              <w:rPr>
                <w:rFonts w:cs="Times New Roman"/>
                <w:b/>
                <w:bCs/>
                <w:color w:val="000000" w:themeColor="text1"/>
                <w:sz w:val="22"/>
                <w:szCs w:val="22"/>
              </w:rPr>
              <w:t xml:space="preserve"> в электронной форме</w:t>
            </w:r>
          </w:p>
        </w:tc>
        <w:tc>
          <w:tcPr>
            <w:tcW w:w="3198" w:type="pct"/>
            <w:gridSpan w:val="3"/>
            <w:vAlign w:val="center"/>
          </w:tcPr>
          <w:p w:rsidR="00E51999"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 xml:space="preserve"> Электронная торговая площадка </w:t>
            </w:r>
            <w:r w:rsidR="00536427" w:rsidRPr="009B7FB7">
              <w:rPr>
                <w:rFonts w:cs="Times New Roman"/>
                <w:color w:val="000000" w:themeColor="text1"/>
                <w:sz w:val="22"/>
                <w:szCs w:val="22"/>
              </w:rPr>
              <w:t>Регион</w:t>
            </w:r>
          </w:p>
          <w:p w:rsidR="00E51999"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 xml:space="preserve">Адрес электронной площадки в сети Интернет: </w:t>
            </w:r>
            <w:hyperlink r:id="rId12" w:history="1">
              <w:r w:rsidR="00536427" w:rsidRPr="009B7FB7">
                <w:rPr>
                  <w:rStyle w:val="ab"/>
                  <w:rFonts w:cs="Times New Roman"/>
                  <w:color w:val="000000" w:themeColor="text1"/>
                  <w:sz w:val="22"/>
                  <w:szCs w:val="22"/>
                </w:rPr>
                <w:t>https://etp-region.ru/</w:t>
              </w:r>
            </w:hyperlink>
          </w:p>
          <w:p w:rsidR="00E51999" w:rsidRPr="009B7FB7" w:rsidRDefault="003B4091" w:rsidP="00F6709B">
            <w:pPr>
              <w:widowControl w:val="0"/>
              <w:rPr>
                <w:rFonts w:cs="Times New Roman"/>
                <w:b/>
                <w:bCs/>
                <w:color w:val="000000" w:themeColor="text1"/>
                <w:sz w:val="22"/>
                <w:szCs w:val="22"/>
              </w:rPr>
            </w:pPr>
            <w:r w:rsidRPr="00F6709B">
              <w:rPr>
                <w:rFonts w:cs="Times New Roman"/>
                <w:b/>
                <w:bCs/>
                <w:color w:val="000000" w:themeColor="text1"/>
                <w:sz w:val="22"/>
                <w:szCs w:val="22"/>
              </w:rPr>
              <w:t>«</w:t>
            </w:r>
            <w:r w:rsidR="007359A4">
              <w:rPr>
                <w:rFonts w:cs="Times New Roman"/>
                <w:b/>
                <w:bCs/>
                <w:color w:val="000000" w:themeColor="text1"/>
                <w:sz w:val="22"/>
                <w:szCs w:val="22"/>
              </w:rPr>
              <w:t>14</w:t>
            </w:r>
            <w:r w:rsidRPr="00F6709B">
              <w:rPr>
                <w:rFonts w:cs="Times New Roman"/>
                <w:b/>
                <w:bCs/>
                <w:color w:val="000000" w:themeColor="text1"/>
                <w:sz w:val="22"/>
                <w:szCs w:val="22"/>
              </w:rPr>
              <w:t>»</w:t>
            </w:r>
            <w:r w:rsidR="00A2082C" w:rsidRPr="00F6709B">
              <w:rPr>
                <w:rFonts w:cs="Times New Roman"/>
                <w:b/>
                <w:bCs/>
                <w:color w:val="000000" w:themeColor="text1"/>
                <w:sz w:val="22"/>
                <w:szCs w:val="22"/>
              </w:rPr>
              <w:t xml:space="preserve"> </w:t>
            </w:r>
            <w:r w:rsidR="00F6709B" w:rsidRPr="00F6709B">
              <w:rPr>
                <w:rFonts w:cs="Times New Roman"/>
                <w:b/>
                <w:bCs/>
                <w:color w:val="000000" w:themeColor="text1"/>
                <w:sz w:val="22"/>
                <w:szCs w:val="22"/>
              </w:rPr>
              <w:t>сентября</w:t>
            </w:r>
            <w:r w:rsidR="00A2082C">
              <w:rPr>
                <w:rFonts w:cs="Times New Roman"/>
                <w:b/>
                <w:bCs/>
                <w:color w:val="000000" w:themeColor="text1"/>
                <w:sz w:val="22"/>
                <w:szCs w:val="22"/>
              </w:rPr>
              <w:t xml:space="preserve"> </w:t>
            </w:r>
            <w:r w:rsidRPr="009B7FB7">
              <w:rPr>
                <w:rFonts w:cs="Times New Roman"/>
                <w:b/>
                <w:bCs/>
                <w:color w:val="000000" w:themeColor="text1"/>
                <w:sz w:val="22"/>
                <w:szCs w:val="22"/>
              </w:rPr>
              <w:t>2026 года</w:t>
            </w:r>
            <w:r w:rsidR="00E51999" w:rsidRPr="009B7FB7">
              <w:rPr>
                <w:rFonts w:cs="Times New Roman"/>
                <w:b/>
                <w:bCs/>
                <w:color w:val="000000" w:themeColor="text1"/>
                <w:sz w:val="22"/>
                <w:szCs w:val="22"/>
              </w:rPr>
              <w:t xml:space="preserve">, </w:t>
            </w:r>
            <w:r w:rsidR="007359A4">
              <w:rPr>
                <w:rFonts w:cs="Times New Roman"/>
                <w:b/>
                <w:bCs/>
                <w:color w:val="000000" w:themeColor="text1"/>
                <w:sz w:val="22"/>
                <w:szCs w:val="22"/>
              </w:rPr>
              <w:t>14</w:t>
            </w:r>
            <w:r w:rsidR="00E51999" w:rsidRPr="009B7FB7">
              <w:rPr>
                <w:rFonts w:cs="Times New Roman"/>
                <w:b/>
                <w:bCs/>
                <w:color w:val="000000" w:themeColor="text1"/>
                <w:sz w:val="22"/>
                <w:szCs w:val="22"/>
              </w:rPr>
              <w:t>:</w:t>
            </w:r>
            <w:r w:rsidR="007359A4">
              <w:rPr>
                <w:rFonts w:cs="Times New Roman"/>
                <w:b/>
                <w:bCs/>
                <w:color w:val="000000" w:themeColor="text1"/>
                <w:sz w:val="22"/>
                <w:szCs w:val="22"/>
              </w:rPr>
              <w:t>00</w:t>
            </w:r>
            <w:r w:rsidR="00E51999" w:rsidRPr="009B7FB7">
              <w:rPr>
                <w:rFonts w:cs="Times New Roman"/>
                <w:b/>
                <w:bCs/>
                <w:color w:val="000000" w:themeColor="text1"/>
                <w:sz w:val="22"/>
                <w:szCs w:val="22"/>
              </w:rPr>
              <w:t xml:space="preserve"> (время местное заказчика)</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8.5.</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 xml:space="preserve">Место, дата </w:t>
            </w:r>
            <w:r w:rsidRPr="009B7FB7">
              <w:rPr>
                <w:rFonts w:cs="Times New Roman"/>
                <w:b/>
                <w:color w:val="000000" w:themeColor="text1"/>
                <w:sz w:val="22"/>
                <w:szCs w:val="22"/>
              </w:rPr>
              <w:t xml:space="preserve">рассмотрения заявок и </w:t>
            </w:r>
            <w:r w:rsidRPr="009B7FB7">
              <w:rPr>
                <w:rFonts w:cs="Times New Roman"/>
                <w:b/>
                <w:bCs/>
                <w:color w:val="000000" w:themeColor="text1"/>
                <w:sz w:val="22"/>
                <w:szCs w:val="22"/>
              </w:rPr>
              <w:t xml:space="preserve">подведения итогов </w:t>
            </w:r>
          </w:p>
        </w:tc>
        <w:tc>
          <w:tcPr>
            <w:tcW w:w="3198" w:type="pct"/>
            <w:gridSpan w:val="3"/>
            <w:vAlign w:val="center"/>
          </w:tcPr>
          <w:p w:rsidR="0087309D" w:rsidRPr="009B7FB7" w:rsidRDefault="00E51999" w:rsidP="00E51999">
            <w:pPr>
              <w:widowControl w:val="0"/>
              <w:rPr>
                <w:rFonts w:cs="Times New Roman"/>
                <w:color w:val="000000" w:themeColor="text1"/>
                <w:sz w:val="22"/>
                <w:szCs w:val="22"/>
              </w:rPr>
            </w:pPr>
            <w:r w:rsidRPr="009B7FB7">
              <w:rPr>
                <w:rFonts w:cs="Times New Roman"/>
                <w:color w:val="000000" w:themeColor="text1"/>
                <w:sz w:val="22"/>
                <w:szCs w:val="22"/>
              </w:rPr>
              <w:t xml:space="preserve">По месту нахождения Заказчика: </w:t>
            </w:r>
            <w:r w:rsidR="0087309D" w:rsidRPr="009B7FB7">
              <w:rPr>
                <w:rFonts w:cs="Times New Roman"/>
                <w:color w:val="000000" w:themeColor="text1"/>
                <w:sz w:val="22"/>
                <w:szCs w:val="22"/>
              </w:rPr>
              <w:t>624760, Свердловская обл., г. Верхняя Салда, ул. Парковая, д.1</w:t>
            </w:r>
            <w:r w:rsidR="00124CC3" w:rsidRPr="009B7FB7">
              <w:rPr>
                <w:rFonts w:cs="Times New Roman"/>
                <w:color w:val="000000" w:themeColor="text1"/>
                <w:sz w:val="22"/>
                <w:szCs w:val="22"/>
              </w:rPr>
              <w:t>-</w:t>
            </w:r>
            <w:r w:rsidR="0087309D" w:rsidRPr="009B7FB7">
              <w:rPr>
                <w:rFonts w:cs="Times New Roman"/>
                <w:color w:val="000000" w:themeColor="text1"/>
                <w:sz w:val="22"/>
                <w:szCs w:val="22"/>
              </w:rPr>
              <w:t xml:space="preserve">А </w:t>
            </w:r>
          </w:p>
          <w:p w:rsidR="00E51999" w:rsidRPr="009B7FB7" w:rsidRDefault="003B4091" w:rsidP="00124CC3">
            <w:pPr>
              <w:widowControl w:val="0"/>
              <w:rPr>
                <w:rFonts w:cs="Times New Roman"/>
                <w:b/>
                <w:bCs/>
                <w:color w:val="000000" w:themeColor="text1"/>
                <w:sz w:val="22"/>
                <w:szCs w:val="22"/>
              </w:rPr>
            </w:pPr>
            <w:r w:rsidRPr="009B7FB7">
              <w:rPr>
                <w:rFonts w:cs="Times New Roman"/>
                <w:b/>
                <w:bCs/>
                <w:color w:val="000000" w:themeColor="text1"/>
                <w:sz w:val="22"/>
                <w:szCs w:val="22"/>
              </w:rPr>
              <w:t>«</w:t>
            </w:r>
            <w:r w:rsidR="007359A4">
              <w:rPr>
                <w:rFonts w:cs="Times New Roman"/>
                <w:b/>
                <w:bCs/>
                <w:color w:val="000000" w:themeColor="text1"/>
                <w:sz w:val="22"/>
                <w:szCs w:val="22"/>
              </w:rPr>
              <w:t>15</w:t>
            </w:r>
            <w:r w:rsidRPr="009B7FB7">
              <w:rPr>
                <w:rFonts w:cs="Times New Roman"/>
                <w:b/>
                <w:bCs/>
                <w:color w:val="000000" w:themeColor="text1"/>
                <w:sz w:val="22"/>
                <w:szCs w:val="22"/>
              </w:rPr>
              <w:t>»</w:t>
            </w:r>
            <w:r w:rsidR="00A2082C">
              <w:rPr>
                <w:rFonts w:cs="Times New Roman"/>
                <w:b/>
                <w:bCs/>
                <w:color w:val="000000" w:themeColor="text1"/>
                <w:sz w:val="22"/>
                <w:szCs w:val="22"/>
              </w:rPr>
              <w:t xml:space="preserve"> </w:t>
            </w:r>
            <w:r w:rsidRPr="009B7FB7">
              <w:rPr>
                <w:rFonts w:cs="Times New Roman"/>
                <w:b/>
                <w:bCs/>
                <w:color w:val="000000" w:themeColor="text1"/>
                <w:sz w:val="22"/>
                <w:szCs w:val="22"/>
              </w:rPr>
              <w:t xml:space="preserve"> </w:t>
            </w:r>
            <w:r w:rsidR="00F6709B">
              <w:rPr>
                <w:rFonts w:cs="Times New Roman"/>
                <w:b/>
                <w:bCs/>
                <w:color w:val="000000" w:themeColor="text1"/>
                <w:sz w:val="22"/>
                <w:szCs w:val="22"/>
              </w:rPr>
              <w:t>сентября</w:t>
            </w:r>
            <w:r w:rsidR="00A2082C">
              <w:rPr>
                <w:rFonts w:cs="Times New Roman"/>
                <w:b/>
                <w:bCs/>
                <w:color w:val="000000" w:themeColor="text1"/>
                <w:sz w:val="22"/>
                <w:szCs w:val="22"/>
              </w:rPr>
              <w:t xml:space="preserve"> </w:t>
            </w:r>
            <w:r w:rsidRPr="009B7FB7">
              <w:rPr>
                <w:rFonts w:cs="Times New Roman"/>
                <w:b/>
                <w:bCs/>
                <w:color w:val="000000" w:themeColor="text1"/>
                <w:sz w:val="22"/>
                <w:szCs w:val="22"/>
              </w:rPr>
              <w:t>2026 года</w:t>
            </w:r>
          </w:p>
          <w:p w:rsidR="00124CC3" w:rsidRPr="009B7FB7" w:rsidRDefault="00124CC3" w:rsidP="00124CC3">
            <w:pPr>
              <w:widowControl w:val="0"/>
              <w:rPr>
                <w:rFonts w:cs="Times New Roman"/>
                <w:b/>
                <w:bCs/>
                <w:color w:val="000000" w:themeColor="text1"/>
                <w:sz w:val="22"/>
                <w:szCs w:val="22"/>
              </w:rPr>
            </w:pPr>
          </w:p>
        </w:tc>
      </w:tr>
      <w:bookmarkEnd w:id="6"/>
      <w:tr w:rsidR="00E51999" w:rsidRPr="009B7FB7" w:rsidTr="00234FF8">
        <w:tc>
          <w:tcPr>
            <w:tcW w:w="5000" w:type="pct"/>
            <w:gridSpan w:val="5"/>
            <w:vAlign w:val="center"/>
          </w:tcPr>
          <w:p w:rsidR="00E51999" w:rsidRPr="009B7FB7" w:rsidRDefault="00E51999" w:rsidP="00E51999">
            <w:pPr>
              <w:widowControl w:val="0"/>
              <w:jc w:val="both"/>
              <w:rPr>
                <w:rFonts w:cs="Times New Roman"/>
                <w:b/>
                <w:color w:val="000000" w:themeColor="text1"/>
                <w:sz w:val="22"/>
                <w:szCs w:val="22"/>
              </w:rPr>
            </w:pPr>
            <w:r w:rsidRPr="009B7FB7">
              <w:rPr>
                <w:rFonts w:cs="Times New Roman"/>
                <w:b/>
                <w:color w:val="000000" w:themeColor="text1"/>
                <w:sz w:val="22"/>
                <w:szCs w:val="22"/>
              </w:rPr>
              <w:t>9. Порядок рассмотрения, критерии оценки и сопоставления заявок</w:t>
            </w:r>
          </w:p>
        </w:tc>
      </w:tr>
      <w:tr w:rsidR="00E51999" w:rsidRPr="009B7FB7" w:rsidTr="00234FF8">
        <w:tc>
          <w:tcPr>
            <w:tcW w:w="5000" w:type="pct"/>
            <w:gridSpan w:val="5"/>
            <w:vAlign w:val="center"/>
          </w:tcPr>
          <w:p w:rsidR="008844BD" w:rsidRPr="009B7FB7" w:rsidRDefault="008844BD" w:rsidP="008844BD">
            <w:pPr>
              <w:ind w:firstLine="567"/>
              <w:contextualSpacing/>
              <w:jc w:val="both"/>
              <w:rPr>
                <w:rFonts w:cs="Times New Roman"/>
                <w:color w:val="000000" w:themeColor="text1"/>
                <w:sz w:val="22"/>
                <w:szCs w:val="22"/>
              </w:rPr>
            </w:pPr>
            <w:r w:rsidRPr="009B7FB7">
              <w:rPr>
                <w:rFonts w:cs="Times New Roman"/>
                <w:color w:val="000000" w:themeColor="text1"/>
                <w:sz w:val="22"/>
                <w:szCs w:val="22"/>
              </w:rPr>
              <w:t>Участник запроса цен должен быть зарегистрирован на электронной площадке в соответствии с регламентом электронной площадки.</w:t>
            </w:r>
          </w:p>
          <w:p w:rsidR="008844BD" w:rsidRPr="009B7FB7" w:rsidRDefault="008844BD" w:rsidP="008844BD">
            <w:pPr>
              <w:ind w:firstLine="567"/>
              <w:contextualSpacing/>
              <w:jc w:val="both"/>
              <w:rPr>
                <w:rFonts w:cs="Times New Roman"/>
                <w:color w:val="000000" w:themeColor="text1"/>
                <w:sz w:val="22"/>
                <w:szCs w:val="22"/>
              </w:rPr>
            </w:pPr>
            <w:r w:rsidRPr="009B7FB7">
              <w:rPr>
                <w:rFonts w:cs="Times New Roman"/>
                <w:color w:val="000000" w:themeColor="text1"/>
                <w:sz w:val="22"/>
                <w:szCs w:val="22"/>
              </w:rPr>
              <w:t>9.1. Для участия в закупке участник подает на электронную площадку заявку на участие в запросе цен в электронной форме в срок и по форме, которые установлены в извещении/документации. Заявка предоставляется в виде электронного документа, подписанного электронной цифровой подписью участника закупки и должна включать документы, указанные в документации.</w:t>
            </w:r>
          </w:p>
          <w:p w:rsidR="008844BD" w:rsidRPr="009B7FB7" w:rsidRDefault="008844BD" w:rsidP="008844BD">
            <w:pPr>
              <w:ind w:firstLine="567"/>
              <w:contextualSpacing/>
              <w:jc w:val="both"/>
              <w:rPr>
                <w:rFonts w:cs="Times New Roman"/>
                <w:color w:val="000000" w:themeColor="text1"/>
                <w:sz w:val="22"/>
                <w:szCs w:val="22"/>
              </w:rPr>
            </w:pPr>
            <w:r w:rsidRPr="009B7FB7">
              <w:rPr>
                <w:rFonts w:cs="Times New Roman"/>
                <w:color w:val="000000" w:themeColor="text1"/>
                <w:sz w:val="22"/>
                <w:szCs w:val="22"/>
              </w:rPr>
              <w:t>9.2. Участник закупки вправе подать только одну заявку на участие в запросе цен в отношении каждого предмета закупки</w:t>
            </w:r>
          </w:p>
          <w:p w:rsidR="008844BD" w:rsidRPr="009B7FB7" w:rsidRDefault="008844BD" w:rsidP="008844BD">
            <w:pPr>
              <w:ind w:firstLine="567"/>
              <w:jc w:val="both"/>
              <w:rPr>
                <w:rFonts w:cs="Times New Roman"/>
                <w:color w:val="000000" w:themeColor="text1"/>
                <w:sz w:val="22"/>
                <w:szCs w:val="22"/>
              </w:rPr>
            </w:pPr>
            <w:r w:rsidRPr="009B7FB7">
              <w:rPr>
                <w:rFonts w:cs="Times New Roman"/>
                <w:color w:val="000000" w:themeColor="text1"/>
                <w:sz w:val="22"/>
                <w:szCs w:val="22"/>
              </w:rPr>
              <w:t>9.3. Единая комиссия в течение одного рабочего дня, следующего за днём окончания срока подачи заявок на участие в запросе цен, рассматривает заявки на соответствие их требованиям, установленным в извещении и документации о проведении запроса цен.</w:t>
            </w:r>
          </w:p>
          <w:p w:rsidR="008844BD" w:rsidRPr="009B7FB7" w:rsidRDefault="008844BD" w:rsidP="008844BD">
            <w:pPr>
              <w:ind w:firstLine="567"/>
              <w:contextualSpacing/>
              <w:jc w:val="both"/>
              <w:rPr>
                <w:rFonts w:cs="Times New Roman"/>
                <w:color w:val="000000" w:themeColor="text1"/>
                <w:sz w:val="22"/>
                <w:szCs w:val="22"/>
              </w:rPr>
            </w:pPr>
            <w:r w:rsidRPr="009B7FB7">
              <w:rPr>
                <w:rFonts w:cs="Times New Roman"/>
                <w:color w:val="000000" w:themeColor="text1"/>
                <w:sz w:val="22"/>
                <w:szCs w:val="22"/>
              </w:rPr>
              <w:t>9.4. По результатам рассмотрения заявок комиссия по закупкам принимает решение о допуске участника закупки к участию в запросе цен или об отказе в допуске.</w:t>
            </w:r>
          </w:p>
          <w:p w:rsidR="008844BD" w:rsidRPr="009B7FB7" w:rsidRDefault="008844BD" w:rsidP="008844BD">
            <w:pPr>
              <w:ind w:firstLine="567"/>
              <w:contextualSpacing/>
              <w:jc w:val="both"/>
              <w:rPr>
                <w:rFonts w:cs="Times New Roman"/>
                <w:color w:val="000000" w:themeColor="text1"/>
                <w:sz w:val="22"/>
                <w:szCs w:val="22"/>
              </w:rPr>
            </w:pPr>
            <w:r w:rsidRPr="009B7FB7">
              <w:rPr>
                <w:rFonts w:cs="Times New Roman"/>
                <w:color w:val="000000" w:themeColor="text1"/>
                <w:sz w:val="22"/>
                <w:szCs w:val="22"/>
              </w:rPr>
              <w:t>9.5. Результаты рассмотрения заявок на участие в запросе цен оформляются протоколом, который размещается Заказчиком в ЕИС не позднее чем через три дня со дня подписания такого протокола.</w:t>
            </w:r>
          </w:p>
          <w:p w:rsidR="008844BD" w:rsidRPr="009B7FB7" w:rsidRDefault="008844BD" w:rsidP="008844BD">
            <w:pPr>
              <w:ind w:firstLine="567"/>
              <w:contextualSpacing/>
              <w:jc w:val="both"/>
              <w:rPr>
                <w:rFonts w:cs="Times New Roman"/>
                <w:color w:val="000000" w:themeColor="text1"/>
                <w:sz w:val="22"/>
                <w:szCs w:val="22"/>
              </w:rPr>
            </w:pPr>
            <w:r w:rsidRPr="009B7FB7">
              <w:rPr>
                <w:rFonts w:cs="Times New Roman"/>
                <w:color w:val="000000" w:themeColor="text1"/>
                <w:sz w:val="22"/>
                <w:szCs w:val="22"/>
              </w:rPr>
              <w:t>9.6.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запросе цен.</w:t>
            </w:r>
          </w:p>
          <w:p w:rsidR="008844BD" w:rsidRPr="009B7FB7" w:rsidRDefault="00760A9D" w:rsidP="008844BD">
            <w:pPr>
              <w:ind w:firstLine="567"/>
              <w:contextualSpacing/>
              <w:jc w:val="both"/>
              <w:rPr>
                <w:rFonts w:cs="Times New Roman"/>
                <w:color w:val="000000" w:themeColor="text1"/>
                <w:sz w:val="22"/>
                <w:szCs w:val="22"/>
              </w:rPr>
            </w:pPr>
            <w:r w:rsidRPr="009B7FB7">
              <w:rPr>
                <w:rFonts w:cs="Times New Roman"/>
                <w:color w:val="000000" w:themeColor="text1"/>
                <w:sz w:val="22"/>
                <w:szCs w:val="22"/>
              </w:rPr>
              <w:t>9.8</w:t>
            </w:r>
            <w:r w:rsidR="008844BD" w:rsidRPr="009B7FB7">
              <w:rPr>
                <w:rFonts w:cs="Times New Roman"/>
                <w:color w:val="000000" w:themeColor="text1"/>
                <w:sz w:val="22"/>
                <w:szCs w:val="22"/>
              </w:rPr>
              <w:t>. В запросе цен могут участвовать только те участники закупки, которые допущены к участию в данной процедуре. Победителем запроса цен признается участник закупки, предложивший наиболее низкую цену договора.</w:t>
            </w:r>
          </w:p>
          <w:p w:rsidR="008844BD" w:rsidRPr="009B7FB7" w:rsidRDefault="00760A9D" w:rsidP="008844BD">
            <w:pPr>
              <w:ind w:firstLine="567"/>
              <w:contextualSpacing/>
              <w:jc w:val="both"/>
              <w:rPr>
                <w:rFonts w:cs="Times New Roman"/>
                <w:color w:val="000000" w:themeColor="text1"/>
                <w:sz w:val="22"/>
                <w:szCs w:val="22"/>
              </w:rPr>
            </w:pPr>
            <w:r w:rsidRPr="009B7FB7">
              <w:rPr>
                <w:rFonts w:cs="Times New Roman"/>
                <w:color w:val="000000" w:themeColor="text1"/>
                <w:sz w:val="22"/>
                <w:szCs w:val="22"/>
              </w:rPr>
              <w:t>9.10</w:t>
            </w:r>
            <w:r w:rsidR="008844BD" w:rsidRPr="009B7FB7">
              <w:rPr>
                <w:rFonts w:cs="Times New Roman"/>
                <w:color w:val="000000" w:themeColor="text1"/>
                <w:sz w:val="22"/>
                <w:szCs w:val="22"/>
              </w:rPr>
              <w:t>. Запрос цен проводится на электронной площадке в день и время, определенные Заказчиком, и указанные в извещении о проведении запроса цен.</w:t>
            </w:r>
          </w:p>
          <w:p w:rsidR="008844BD" w:rsidRPr="009B7FB7" w:rsidRDefault="00760A9D" w:rsidP="008844BD">
            <w:pPr>
              <w:ind w:firstLine="567"/>
              <w:contextualSpacing/>
              <w:jc w:val="both"/>
              <w:rPr>
                <w:rFonts w:cs="Times New Roman"/>
                <w:color w:val="000000" w:themeColor="text1"/>
                <w:sz w:val="22"/>
                <w:szCs w:val="22"/>
              </w:rPr>
            </w:pPr>
            <w:r w:rsidRPr="009B7FB7">
              <w:rPr>
                <w:rFonts w:cs="Times New Roman"/>
                <w:color w:val="000000" w:themeColor="text1"/>
                <w:sz w:val="22"/>
                <w:szCs w:val="22"/>
              </w:rPr>
              <w:t>9.11</w:t>
            </w:r>
            <w:r w:rsidR="008844BD" w:rsidRPr="009B7FB7">
              <w:rPr>
                <w:rFonts w:cs="Times New Roman"/>
                <w:color w:val="000000" w:themeColor="text1"/>
                <w:sz w:val="22"/>
                <w:szCs w:val="22"/>
              </w:rPr>
              <w:t>. Запрос цен проводится путем снижения начальной (максимальной) цены договора (лота), и/или начальной суммы цен единиц товара, работы, услуги, а также текущего минимального ценового предложения на шаг запроса цен.</w:t>
            </w:r>
          </w:p>
          <w:p w:rsidR="008844BD" w:rsidRPr="009B7FB7" w:rsidRDefault="00760A9D" w:rsidP="008844BD">
            <w:pPr>
              <w:ind w:firstLine="567"/>
              <w:contextualSpacing/>
              <w:jc w:val="both"/>
              <w:rPr>
                <w:rFonts w:cs="Times New Roman"/>
                <w:color w:val="000000" w:themeColor="text1"/>
                <w:sz w:val="22"/>
                <w:szCs w:val="22"/>
              </w:rPr>
            </w:pPr>
            <w:r w:rsidRPr="009B7FB7">
              <w:rPr>
                <w:rFonts w:cs="Times New Roman"/>
                <w:color w:val="000000" w:themeColor="text1"/>
                <w:sz w:val="22"/>
                <w:szCs w:val="22"/>
              </w:rPr>
              <w:t>9.12</w:t>
            </w:r>
            <w:r w:rsidR="008844BD" w:rsidRPr="009B7FB7">
              <w:rPr>
                <w:rFonts w:cs="Times New Roman"/>
                <w:color w:val="000000" w:themeColor="text1"/>
                <w:sz w:val="22"/>
                <w:szCs w:val="22"/>
              </w:rPr>
              <w:t>. Участники запроса цен вправе подавать предложения о снижении цены договора до истечения регламентированного ЭТП времени с момента подачи последнего ценового предложения.</w:t>
            </w:r>
          </w:p>
          <w:p w:rsidR="008844BD" w:rsidRPr="009B7FB7" w:rsidRDefault="00760A9D" w:rsidP="008844BD">
            <w:pPr>
              <w:ind w:firstLine="567"/>
              <w:contextualSpacing/>
              <w:jc w:val="both"/>
              <w:rPr>
                <w:rFonts w:cs="Times New Roman"/>
                <w:color w:val="000000" w:themeColor="text1"/>
                <w:sz w:val="22"/>
                <w:szCs w:val="22"/>
              </w:rPr>
            </w:pPr>
            <w:r w:rsidRPr="009B7FB7">
              <w:rPr>
                <w:rFonts w:cs="Times New Roman"/>
                <w:color w:val="000000" w:themeColor="text1"/>
                <w:sz w:val="22"/>
                <w:szCs w:val="22"/>
              </w:rPr>
              <w:t>9.12</w:t>
            </w:r>
            <w:r w:rsidR="008844BD" w:rsidRPr="009B7FB7">
              <w:rPr>
                <w:rFonts w:cs="Times New Roman"/>
                <w:color w:val="000000" w:themeColor="text1"/>
                <w:sz w:val="22"/>
                <w:szCs w:val="22"/>
              </w:rPr>
              <w:t>. Шаг запроса цен устанавливается в извещении и может быть двух типов:</w:t>
            </w:r>
          </w:p>
          <w:p w:rsidR="008844BD" w:rsidRPr="009B7FB7" w:rsidRDefault="008844BD" w:rsidP="008844BD">
            <w:pPr>
              <w:ind w:firstLine="567"/>
              <w:contextualSpacing/>
              <w:jc w:val="both"/>
              <w:rPr>
                <w:rFonts w:cs="Times New Roman"/>
                <w:color w:val="000000" w:themeColor="text1"/>
                <w:sz w:val="22"/>
                <w:szCs w:val="22"/>
              </w:rPr>
            </w:pPr>
            <w:r w:rsidRPr="009B7FB7">
              <w:rPr>
                <w:rFonts w:cs="Times New Roman"/>
                <w:color w:val="000000" w:themeColor="text1"/>
                <w:sz w:val="22"/>
                <w:szCs w:val="22"/>
              </w:rPr>
              <w:t>- диапазон в % (значения в диапазоне от 0,5% до 10% от начальной (максимальной) цены договора указываются Заказчиком самостоятельно в извещении о проведении запроса цен. Значения, установленные Заказчиком, могут быть равны (например, может быть установлен «шаг», равный следующим значениям: от 1% до 1%; от 2% до 2% и т.д.).</w:t>
            </w:r>
          </w:p>
          <w:p w:rsidR="008844BD" w:rsidRPr="009B7FB7" w:rsidRDefault="008844BD" w:rsidP="008844BD">
            <w:pPr>
              <w:ind w:firstLine="567"/>
              <w:contextualSpacing/>
              <w:jc w:val="both"/>
              <w:rPr>
                <w:rFonts w:cs="Times New Roman"/>
                <w:color w:val="000000" w:themeColor="text1"/>
                <w:sz w:val="22"/>
                <w:szCs w:val="22"/>
              </w:rPr>
            </w:pPr>
            <w:r w:rsidRPr="009B7FB7">
              <w:rPr>
                <w:rFonts w:cs="Times New Roman"/>
                <w:color w:val="000000" w:themeColor="text1"/>
                <w:sz w:val="22"/>
                <w:szCs w:val="22"/>
              </w:rPr>
              <w:t xml:space="preserve">- сумма (значение не может быть больше или равно начальной (максимальной) цене лота, а для </w:t>
            </w:r>
            <w:proofErr w:type="spellStart"/>
            <w:r w:rsidRPr="009B7FB7">
              <w:rPr>
                <w:rFonts w:cs="Times New Roman"/>
                <w:color w:val="000000" w:themeColor="text1"/>
                <w:sz w:val="22"/>
                <w:szCs w:val="22"/>
              </w:rPr>
              <w:t>многолотовых</w:t>
            </w:r>
            <w:proofErr w:type="spellEnd"/>
            <w:r w:rsidRPr="009B7FB7">
              <w:rPr>
                <w:rFonts w:cs="Times New Roman"/>
                <w:color w:val="000000" w:themeColor="text1"/>
                <w:sz w:val="22"/>
                <w:szCs w:val="22"/>
              </w:rPr>
              <w:t xml:space="preserve"> процедур – любого из лотов).</w:t>
            </w:r>
          </w:p>
          <w:p w:rsidR="00E51999" w:rsidRPr="009B7FB7" w:rsidRDefault="00760A9D" w:rsidP="00F539D1">
            <w:pPr>
              <w:ind w:firstLine="567"/>
              <w:contextualSpacing/>
              <w:jc w:val="both"/>
              <w:rPr>
                <w:rFonts w:cs="Times New Roman"/>
                <w:color w:val="000000" w:themeColor="text1"/>
                <w:sz w:val="22"/>
                <w:szCs w:val="22"/>
              </w:rPr>
            </w:pPr>
            <w:r w:rsidRPr="009B7FB7">
              <w:rPr>
                <w:rFonts w:cs="Times New Roman"/>
                <w:color w:val="000000" w:themeColor="text1"/>
                <w:sz w:val="22"/>
                <w:szCs w:val="22"/>
              </w:rPr>
              <w:t>9.13</w:t>
            </w:r>
            <w:r w:rsidR="008844BD" w:rsidRPr="009B7FB7">
              <w:rPr>
                <w:rFonts w:cs="Times New Roman"/>
                <w:color w:val="000000" w:themeColor="text1"/>
                <w:sz w:val="22"/>
                <w:szCs w:val="22"/>
              </w:rPr>
              <w:t>. При наличии двух заявок с одинаково низкой ценой победителем признается заявка, поступившая ранее.</w:t>
            </w:r>
          </w:p>
        </w:tc>
      </w:tr>
      <w:tr w:rsidR="00F539D1" w:rsidRPr="009B7FB7" w:rsidTr="00234FF8">
        <w:tc>
          <w:tcPr>
            <w:tcW w:w="656" w:type="pct"/>
            <w:vAlign w:val="center"/>
          </w:tcPr>
          <w:p w:rsidR="00F539D1" w:rsidRPr="009B7FB7" w:rsidRDefault="00F539D1" w:rsidP="00F539D1">
            <w:pPr>
              <w:ind w:firstLine="27"/>
              <w:contextualSpacing/>
              <w:jc w:val="both"/>
              <w:rPr>
                <w:rFonts w:cs="Times New Roman"/>
                <w:color w:val="000000" w:themeColor="text1"/>
                <w:sz w:val="22"/>
                <w:szCs w:val="22"/>
              </w:rPr>
            </w:pPr>
            <w:r w:rsidRPr="009B7FB7">
              <w:rPr>
                <w:rFonts w:cs="Times New Roman"/>
                <w:color w:val="000000" w:themeColor="text1"/>
                <w:sz w:val="22"/>
                <w:szCs w:val="22"/>
              </w:rPr>
              <w:t>9.14.</w:t>
            </w:r>
          </w:p>
        </w:tc>
        <w:tc>
          <w:tcPr>
            <w:tcW w:w="4344" w:type="pct"/>
            <w:gridSpan w:val="4"/>
            <w:vAlign w:val="center"/>
          </w:tcPr>
          <w:p w:rsidR="00F539D1" w:rsidRPr="009B7FB7" w:rsidRDefault="00D939C1" w:rsidP="008844BD">
            <w:pPr>
              <w:ind w:firstLine="567"/>
              <w:contextualSpacing/>
              <w:jc w:val="both"/>
              <w:rPr>
                <w:rFonts w:cs="Times New Roman"/>
                <w:color w:val="000000" w:themeColor="text1"/>
                <w:sz w:val="22"/>
                <w:szCs w:val="22"/>
              </w:rPr>
            </w:pPr>
            <w:r w:rsidRPr="009B7FB7">
              <w:rPr>
                <w:rFonts w:cs="Times New Roman"/>
                <w:color w:val="000000" w:themeColor="text1"/>
                <w:sz w:val="22"/>
                <w:szCs w:val="22"/>
              </w:rPr>
              <w:t>На основании пункта 9.12 настоящей документации, шаг запроса цен устанавливается в диапазоне от 0,5% до 10% от начальной (максимальной) цены договора.</w:t>
            </w:r>
          </w:p>
        </w:tc>
      </w:tr>
      <w:tr w:rsidR="00E51999" w:rsidRPr="009B7FB7" w:rsidTr="00234FF8">
        <w:tc>
          <w:tcPr>
            <w:tcW w:w="5000" w:type="pct"/>
            <w:gridSpan w:val="5"/>
            <w:vAlign w:val="center"/>
          </w:tcPr>
          <w:p w:rsidR="00E51999" w:rsidRPr="009B7FB7" w:rsidRDefault="00E51999" w:rsidP="00E51999">
            <w:pPr>
              <w:widowControl w:val="0"/>
              <w:jc w:val="both"/>
              <w:rPr>
                <w:rFonts w:cs="Times New Roman"/>
                <w:b/>
                <w:color w:val="000000" w:themeColor="text1"/>
                <w:sz w:val="22"/>
                <w:szCs w:val="22"/>
                <w:lang w:eastAsia="en-US"/>
              </w:rPr>
            </w:pPr>
            <w:r w:rsidRPr="009B7FB7">
              <w:rPr>
                <w:rFonts w:cs="Times New Roman"/>
                <w:b/>
                <w:color w:val="000000" w:themeColor="text1"/>
                <w:sz w:val="22"/>
                <w:szCs w:val="22"/>
                <w:lang w:eastAsia="en-US"/>
              </w:rPr>
              <w:t>10. Завершение процедуры закупки</w:t>
            </w:r>
          </w:p>
        </w:tc>
      </w:tr>
      <w:tr w:rsidR="00E51999" w:rsidRPr="009B7FB7" w:rsidTr="002B04B9">
        <w:tc>
          <w:tcPr>
            <w:tcW w:w="656" w:type="pct"/>
            <w:vAlign w:val="center"/>
          </w:tcPr>
          <w:p w:rsidR="00E51999" w:rsidRPr="009B7FB7" w:rsidRDefault="00E51999" w:rsidP="00E51999">
            <w:pPr>
              <w:widowControl w:val="0"/>
              <w:jc w:val="both"/>
              <w:rPr>
                <w:rFonts w:cs="Times New Roman"/>
                <w:color w:val="000000" w:themeColor="text1"/>
                <w:sz w:val="22"/>
                <w:szCs w:val="22"/>
              </w:rPr>
            </w:pPr>
            <w:r w:rsidRPr="009B7FB7">
              <w:rPr>
                <w:rFonts w:cs="Times New Roman"/>
                <w:color w:val="000000" w:themeColor="text1"/>
                <w:sz w:val="22"/>
                <w:szCs w:val="22"/>
              </w:rPr>
              <w:t>10.1.</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 xml:space="preserve">Рассмотрение заявок </w:t>
            </w:r>
          </w:p>
        </w:tc>
        <w:tc>
          <w:tcPr>
            <w:tcW w:w="3198" w:type="pct"/>
            <w:gridSpan w:val="3"/>
            <w:vAlign w:val="center"/>
          </w:tcPr>
          <w:p w:rsidR="00E51999" w:rsidRPr="009B7FB7" w:rsidRDefault="00760A9D" w:rsidP="00D645C7">
            <w:pPr>
              <w:ind w:firstLine="567"/>
              <w:contextualSpacing/>
              <w:jc w:val="both"/>
              <w:rPr>
                <w:rFonts w:cs="Times New Roman"/>
                <w:color w:val="000000" w:themeColor="text1"/>
                <w:sz w:val="22"/>
                <w:szCs w:val="22"/>
              </w:rPr>
            </w:pPr>
            <w:r w:rsidRPr="009B7FB7">
              <w:rPr>
                <w:rFonts w:cs="Times New Roman"/>
                <w:color w:val="000000" w:themeColor="text1"/>
                <w:sz w:val="22"/>
                <w:szCs w:val="22"/>
              </w:rPr>
              <w:t>Протокол подведения итогов запроса цен размещается Заказчиком в ЕИС не позднее чем через три дня со дня подписания такого протокола.</w:t>
            </w:r>
          </w:p>
        </w:tc>
      </w:tr>
      <w:tr w:rsidR="00E51999" w:rsidRPr="009B7FB7" w:rsidTr="002B04B9">
        <w:tc>
          <w:tcPr>
            <w:tcW w:w="656" w:type="pct"/>
            <w:vAlign w:val="center"/>
          </w:tcPr>
          <w:p w:rsidR="00E51999" w:rsidRPr="009B7FB7" w:rsidRDefault="00E51999" w:rsidP="00E51999">
            <w:pPr>
              <w:widowControl w:val="0"/>
              <w:jc w:val="both"/>
              <w:rPr>
                <w:rFonts w:cs="Times New Roman"/>
                <w:color w:val="000000" w:themeColor="text1"/>
                <w:sz w:val="22"/>
                <w:szCs w:val="22"/>
              </w:rPr>
            </w:pPr>
            <w:r w:rsidRPr="009B7FB7">
              <w:rPr>
                <w:rFonts w:cs="Times New Roman"/>
                <w:color w:val="000000" w:themeColor="text1"/>
                <w:sz w:val="22"/>
                <w:szCs w:val="22"/>
              </w:rPr>
              <w:t>10.2.</w:t>
            </w:r>
          </w:p>
        </w:tc>
        <w:tc>
          <w:tcPr>
            <w:tcW w:w="1146" w:type="pct"/>
            <w:vAlign w:val="center"/>
          </w:tcPr>
          <w:p w:rsidR="00E51999" w:rsidRPr="009B7FB7" w:rsidRDefault="00E51999" w:rsidP="00E51999">
            <w:pPr>
              <w:widowControl w:val="0"/>
              <w:jc w:val="both"/>
              <w:rPr>
                <w:rFonts w:cs="Times New Roman"/>
                <w:b/>
                <w:bCs/>
                <w:color w:val="000000" w:themeColor="text1"/>
                <w:sz w:val="22"/>
                <w:szCs w:val="22"/>
              </w:rPr>
            </w:pPr>
            <w:r w:rsidRPr="009B7FB7">
              <w:rPr>
                <w:rFonts w:cs="Times New Roman"/>
                <w:b/>
                <w:bCs/>
                <w:color w:val="000000" w:themeColor="text1"/>
                <w:sz w:val="22"/>
                <w:szCs w:val="22"/>
              </w:rPr>
              <w:t>Срок отказа от проведения закупочной процедуры</w:t>
            </w:r>
          </w:p>
        </w:tc>
        <w:tc>
          <w:tcPr>
            <w:tcW w:w="3198" w:type="pct"/>
            <w:gridSpan w:val="3"/>
            <w:vAlign w:val="center"/>
          </w:tcPr>
          <w:p w:rsidR="00E51999" w:rsidRPr="009B7FB7" w:rsidRDefault="008844BD" w:rsidP="00E51999">
            <w:pPr>
              <w:widowControl w:val="0"/>
              <w:jc w:val="both"/>
              <w:rPr>
                <w:rFonts w:cs="Times New Roman"/>
                <w:color w:val="000000" w:themeColor="text1"/>
                <w:sz w:val="22"/>
                <w:szCs w:val="22"/>
              </w:rPr>
            </w:pPr>
            <w:r w:rsidRPr="009B7FB7">
              <w:rPr>
                <w:rFonts w:cs="Times New Roman"/>
                <w:color w:val="000000" w:themeColor="text1"/>
                <w:sz w:val="22"/>
                <w:szCs w:val="22"/>
              </w:rPr>
              <w:t>Заказчик вправе отказаться от проведения запроса цен в любой момент на любом этапе закупки, не неся при этом никакой ответственности перед участниками закупки, победителем закупки, в том числе в случае причинения таким лицам убытков. Решение об отмене закупки публикуется в ЕИС в день принятия такого решения.</w:t>
            </w:r>
          </w:p>
        </w:tc>
      </w:tr>
      <w:tr w:rsidR="00E51999" w:rsidRPr="009B7FB7" w:rsidTr="002B04B9">
        <w:tc>
          <w:tcPr>
            <w:tcW w:w="656" w:type="pct"/>
            <w:vAlign w:val="center"/>
          </w:tcPr>
          <w:p w:rsidR="00E51999" w:rsidRPr="009B7FB7" w:rsidRDefault="00E51999" w:rsidP="00E51999">
            <w:pPr>
              <w:widowControl w:val="0"/>
              <w:jc w:val="both"/>
              <w:rPr>
                <w:rFonts w:cs="Times New Roman"/>
                <w:color w:val="000000" w:themeColor="text1"/>
                <w:sz w:val="22"/>
                <w:szCs w:val="22"/>
              </w:rPr>
            </w:pPr>
            <w:r w:rsidRPr="009B7FB7">
              <w:rPr>
                <w:rFonts w:cs="Times New Roman"/>
                <w:color w:val="000000" w:themeColor="text1"/>
                <w:sz w:val="22"/>
                <w:szCs w:val="22"/>
              </w:rPr>
              <w:t>10.3.</w:t>
            </w:r>
          </w:p>
        </w:tc>
        <w:tc>
          <w:tcPr>
            <w:tcW w:w="1146" w:type="pct"/>
            <w:vAlign w:val="center"/>
          </w:tcPr>
          <w:p w:rsidR="00E51999" w:rsidRPr="009B7FB7" w:rsidRDefault="00E51999" w:rsidP="00E51999">
            <w:pPr>
              <w:widowControl w:val="0"/>
              <w:jc w:val="both"/>
              <w:rPr>
                <w:rFonts w:cs="Times New Roman"/>
                <w:b/>
                <w:bCs/>
                <w:color w:val="000000" w:themeColor="text1"/>
                <w:sz w:val="22"/>
                <w:szCs w:val="22"/>
              </w:rPr>
            </w:pPr>
            <w:r w:rsidRPr="009B7FB7">
              <w:rPr>
                <w:rFonts w:cs="Times New Roman"/>
                <w:b/>
                <w:bCs/>
                <w:color w:val="000000" w:themeColor="text1"/>
                <w:sz w:val="22"/>
                <w:szCs w:val="22"/>
              </w:rPr>
              <w:t>Условия заключения договора</w:t>
            </w:r>
          </w:p>
        </w:tc>
        <w:tc>
          <w:tcPr>
            <w:tcW w:w="3198" w:type="pct"/>
            <w:gridSpan w:val="3"/>
            <w:vAlign w:val="center"/>
          </w:tcPr>
          <w:p w:rsidR="00E51999" w:rsidRPr="009B7FB7" w:rsidRDefault="00E51999" w:rsidP="00E51999">
            <w:pPr>
              <w:widowControl w:val="0"/>
              <w:autoSpaceDE w:val="0"/>
              <w:autoSpaceDN w:val="0"/>
              <w:ind w:firstLine="601"/>
              <w:jc w:val="both"/>
              <w:rPr>
                <w:rFonts w:cs="Times New Roman"/>
                <w:color w:val="000000" w:themeColor="text1"/>
                <w:sz w:val="22"/>
                <w:szCs w:val="22"/>
              </w:rPr>
            </w:pPr>
            <w:r w:rsidRPr="009B7FB7">
              <w:rPr>
                <w:rFonts w:cs="Times New Roman"/>
                <w:color w:val="000000" w:themeColor="text1"/>
                <w:sz w:val="22"/>
                <w:szCs w:val="22"/>
              </w:rPr>
              <w:t xml:space="preserve">Договор составляется путем включения условий исполнения договора, предложенных победителем </w:t>
            </w:r>
            <w:r w:rsidR="00EA1714" w:rsidRPr="009B7FB7">
              <w:rPr>
                <w:rFonts w:cs="Times New Roman"/>
                <w:color w:val="000000" w:themeColor="text1"/>
                <w:sz w:val="22"/>
                <w:szCs w:val="22"/>
              </w:rPr>
              <w:t xml:space="preserve">запроса цен </w:t>
            </w:r>
            <w:r w:rsidRPr="009B7FB7">
              <w:rPr>
                <w:rFonts w:cs="Times New Roman"/>
                <w:color w:val="000000" w:themeColor="text1"/>
                <w:sz w:val="22"/>
                <w:szCs w:val="22"/>
              </w:rPr>
              <w:t xml:space="preserve"> в электронной форме в составе заявки, а также предложенной в ходе проведения </w:t>
            </w:r>
            <w:r w:rsidR="00EA1714" w:rsidRPr="009B7FB7">
              <w:rPr>
                <w:rFonts w:cs="Times New Roman"/>
                <w:color w:val="000000" w:themeColor="text1"/>
                <w:sz w:val="22"/>
                <w:szCs w:val="22"/>
              </w:rPr>
              <w:t xml:space="preserve">запроса цен  </w:t>
            </w:r>
            <w:r w:rsidRPr="009B7FB7">
              <w:rPr>
                <w:rFonts w:cs="Times New Roman"/>
                <w:color w:val="000000" w:themeColor="text1"/>
                <w:sz w:val="22"/>
                <w:szCs w:val="22"/>
              </w:rPr>
              <w:t xml:space="preserve">в электронной форме цены договора / начальной (максимальной) цены договора или иной согласованной с единственным участником </w:t>
            </w:r>
            <w:r w:rsidR="00EA1714" w:rsidRPr="009B7FB7">
              <w:rPr>
                <w:rFonts w:cs="Times New Roman"/>
                <w:color w:val="000000" w:themeColor="text1"/>
                <w:sz w:val="22"/>
                <w:szCs w:val="22"/>
              </w:rPr>
              <w:t xml:space="preserve">запроса цен  </w:t>
            </w:r>
            <w:r w:rsidRPr="009B7FB7">
              <w:rPr>
                <w:rFonts w:cs="Times New Roman"/>
                <w:color w:val="000000" w:themeColor="text1"/>
                <w:sz w:val="22"/>
                <w:szCs w:val="22"/>
              </w:rPr>
              <w:t xml:space="preserve">в электронной форме цены, не превышающей начальную (максимальную) цену договора, в проект договора, прилагаемый к документации о закупке. </w:t>
            </w:r>
          </w:p>
          <w:p w:rsidR="00E51999" w:rsidRPr="009B7FB7" w:rsidRDefault="00760A9D" w:rsidP="00D645C7">
            <w:pPr>
              <w:ind w:firstLine="567"/>
              <w:contextualSpacing/>
              <w:jc w:val="both"/>
              <w:rPr>
                <w:rFonts w:cs="Times New Roman"/>
                <w:color w:val="000000" w:themeColor="text1"/>
                <w:sz w:val="22"/>
                <w:szCs w:val="22"/>
              </w:rPr>
            </w:pPr>
            <w:r w:rsidRPr="009B7FB7">
              <w:rPr>
                <w:rFonts w:cs="Times New Roman"/>
                <w:color w:val="000000" w:themeColor="text1"/>
                <w:sz w:val="22"/>
                <w:szCs w:val="22"/>
              </w:rPr>
              <w:t>Заказчик не имеет обязанности заключения договора по результатам запроса цен.</w:t>
            </w:r>
          </w:p>
        </w:tc>
      </w:tr>
      <w:tr w:rsidR="00E51999" w:rsidRPr="009B7FB7" w:rsidTr="002B04B9">
        <w:tc>
          <w:tcPr>
            <w:tcW w:w="656" w:type="pct"/>
            <w:vAlign w:val="center"/>
          </w:tcPr>
          <w:p w:rsidR="00E51999" w:rsidRPr="009B7FB7" w:rsidRDefault="00E51999" w:rsidP="00E51999">
            <w:pPr>
              <w:widowControl w:val="0"/>
              <w:jc w:val="both"/>
              <w:rPr>
                <w:rFonts w:cs="Times New Roman"/>
                <w:color w:val="000000" w:themeColor="text1"/>
                <w:sz w:val="22"/>
                <w:szCs w:val="22"/>
              </w:rPr>
            </w:pPr>
            <w:r w:rsidRPr="009B7FB7">
              <w:rPr>
                <w:rFonts w:cs="Times New Roman"/>
                <w:color w:val="000000" w:themeColor="text1"/>
                <w:sz w:val="22"/>
                <w:szCs w:val="22"/>
              </w:rPr>
              <w:t>10.4.</w:t>
            </w:r>
          </w:p>
        </w:tc>
        <w:tc>
          <w:tcPr>
            <w:tcW w:w="1146" w:type="pct"/>
            <w:vAlign w:val="center"/>
          </w:tcPr>
          <w:p w:rsidR="00E51999" w:rsidRPr="009B7FB7" w:rsidRDefault="00E51999" w:rsidP="00E51999">
            <w:pPr>
              <w:widowControl w:val="0"/>
              <w:jc w:val="both"/>
              <w:rPr>
                <w:rFonts w:cs="Times New Roman"/>
                <w:b/>
                <w:bCs/>
                <w:color w:val="000000" w:themeColor="text1"/>
                <w:sz w:val="22"/>
                <w:szCs w:val="22"/>
              </w:rPr>
            </w:pPr>
            <w:r w:rsidRPr="009B7FB7">
              <w:rPr>
                <w:rFonts w:cs="Times New Roman"/>
                <w:b/>
                <w:bCs/>
                <w:color w:val="000000" w:themeColor="text1"/>
                <w:sz w:val="22"/>
                <w:szCs w:val="22"/>
              </w:rPr>
              <w:t>Срок заключения договора</w:t>
            </w:r>
          </w:p>
        </w:tc>
        <w:tc>
          <w:tcPr>
            <w:tcW w:w="3198" w:type="pct"/>
            <w:gridSpan w:val="3"/>
            <w:vAlign w:val="center"/>
          </w:tcPr>
          <w:p w:rsidR="00E51999" w:rsidRPr="009B7FB7" w:rsidRDefault="00E51999" w:rsidP="00E51999">
            <w:pPr>
              <w:widowControl w:val="0"/>
              <w:autoSpaceDE w:val="0"/>
              <w:autoSpaceDN w:val="0"/>
              <w:ind w:firstLine="601"/>
              <w:jc w:val="both"/>
              <w:rPr>
                <w:rFonts w:cs="Times New Roman"/>
                <w:bCs/>
                <w:color w:val="000000" w:themeColor="text1"/>
                <w:sz w:val="22"/>
                <w:szCs w:val="22"/>
                <w:lang w:eastAsia="en-US"/>
              </w:rPr>
            </w:pPr>
            <w:r w:rsidRPr="009B7FB7">
              <w:rPr>
                <w:rFonts w:cs="Times New Roman"/>
                <w:bCs/>
                <w:color w:val="000000" w:themeColor="text1"/>
                <w:sz w:val="22"/>
                <w:szCs w:val="22"/>
                <w:lang w:eastAsia="en-US"/>
              </w:rPr>
              <w:t xml:space="preserve">Договор по результатам </w:t>
            </w:r>
            <w:r w:rsidR="00760A9D" w:rsidRPr="009B7FB7">
              <w:rPr>
                <w:rFonts w:cs="Times New Roman"/>
                <w:bCs/>
                <w:color w:val="000000" w:themeColor="text1"/>
                <w:sz w:val="22"/>
                <w:szCs w:val="22"/>
                <w:lang w:eastAsia="en-US"/>
              </w:rPr>
              <w:t>запроса цен</w:t>
            </w:r>
            <w:r w:rsidRPr="009B7FB7">
              <w:rPr>
                <w:rFonts w:cs="Times New Roman"/>
                <w:bCs/>
                <w:color w:val="000000" w:themeColor="text1"/>
                <w:sz w:val="22"/>
                <w:szCs w:val="22"/>
                <w:lang w:eastAsia="en-US"/>
              </w:rPr>
              <w:t xml:space="preserve"> в электронной форме заключается не позднее чем через </w:t>
            </w:r>
            <w:r w:rsidR="005B7F88" w:rsidRPr="009B7FB7">
              <w:rPr>
                <w:rFonts w:cs="Times New Roman"/>
                <w:bCs/>
                <w:color w:val="000000" w:themeColor="text1"/>
                <w:sz w:val="22"/>
                <w:szCs w:val="22"/>
                <w:lang w:eastAsia="en-US"/>
              </w:rPr>
              <w:t>2</w:t>
            </w:r>
            <w:r w:rsidRPr="009B7FB7">
              <w:rPr>
                <w:rFonts w:cs="Times New Roman"/>
                <w:bCs/>
                <w:color w:val="000000" w:themeColor="text1"/>
                <w:sz w:val="22"/>
                <w:szCs w:val="22"/>
                <w:lang w:eastAsia="en-US"/>
              </w:rPr>
              <w:t>0 (д</w:t>
            </w:r>
            <w:r w:rsidR="005B7F88" w:rsidRPr="009B7FB7">
              <w:rPr>
                <w:rFonts w:cs="Times New Roman"/>
                <w:bCs/>
                <w:color w:val="000000" w:themeColor="text1"/>
                <w:sz w:val="22"/>
                <w:szCs w:val="22"/>
                <w:lang w:eastAsia="en-US"/>
              </w:rPr>
              <w:t>вадцати</w:t>
            </w:r>
            <w:r w:rsidRPr="009B7FB7">
              <w:rPr>
                <w:rFonts w:cs="Times New Roman"/>
                <w:bCs/>
                <w:color w:val="000000" w:themeColor="text1"/>
                <w:sz w:val="22"/>
                <w:szCs w:val="22"/>
                <w:lang w:eastAsia="en-US"/>
              </w:rPr>
              <w:t xml:space="preserve">) дней с даты размещения в ЕИС итогового протокола, составленного по результатам </w:t>
            </w:r>
            <w:r w:rsidR="00EA1714" w:rsidRPr="009B7FB7">
              <w:rPr>
                <w:rFonts w:cs="Times New Roman"/>
                <w:color w:val="000000" w:themeColor="text1"/>
                <w:sz w:val="22"/>
                <w:szCs w:val="22"/>
              </w:rPr>
              <w:t xml:space="preserve">запроса </w:t>
            </w:r>
            <w:r w:rsidR="00D939C1" w:rsidRPr="009B7FB7">
              <w:rPr>
                <w:rFonts w:cs="Times New Roman"/>
                <w:color w:val="000000" w:themeColor="text1"/>
                <w:sz w:val="22"/>
                <w:szCs w:val="22"/>
              </w:rPr>
              <w:t>цен в</w:t>
            </w:r>
            <w:r w:rsidRPr="009B7FB7">
              <w:rPr>
                <w:rFonts w:cs="Times New Roman"/>
                <w:bCs/>
                <w:color w:val="000000" w:themeColor="text1"/>
                <w:sz w:val="22"/>
                <w:szCs w:val="22"/>
                <w:lang w:eastAsia="en-US"/>
              </w:rPr>
              <w:t xml:space="preserve"> электронной форме. </w:t>
            </w:r>
          </w:p>
          <w:p w:rsidR="00E51999" w:rsidRPr="009B7FB7" w:rsidRDefault="00E51999" w:rsidP="00E51999">
            <w:pPr>
              <w:widowControl w:val="0"/>
              <w:autoSpaceDE w:val="0"/>
              <w:autoSpaceDN w:val="0"/>
              <w:ind w:firstLine="601"/>
              <w:jc w:val="both"/>
              <w:rPr>
                <w:rFonts w:cs="Times New Roman"/>
                <w:color w:val="000000" w:themeColor="text1"/>
                <w:sz w:val="22"/>
                <w:szCs w:val="22"/>
              </w:rPr>
            </w:pPr>
            <w:r w:rsidRPr="009B7FB7">
              <w:rPr>
                <w:rFonts w:cs="Times New Roman"/>
                <w:bCs/>
                <w:color w:val="000000" w:themeColor="text1"/>
                <w:sz w:val="22"/>
                <w:szCs w:val="22"/>
                <w:lang w:eastAsia="en-US"/>
              </w:rPr>
              <w:t>Договор по результатам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документации о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tc>
      </w:tr>
      <w:tr w:rsidR="00E51999" w:rsidRPr="009B7FB7" w:rsidTr="002B04B9">
        <w:tc>
          <w:tcPr>
            <w:tcW w:w="656" w:type="pct"/>
            <w:vAlign w:val="center"/>
          </w:tcPr>
          <w:p w:rsidR="00E51999" w:rsidRPr="009B7FB7" w:rsidRDefault="00E51999" w:rsidP="00E51999">
            <w:pPr>
              <w:widowControl w:val="0"/>
              <w:jc w:val="both"/>
              <w:rPr>
                <w:rFonts w:cs="Times New Roman"/>
                <w:color w:val="000000" w:themeColor="text1"/>
                <w:sz w:val="22"/>
                <w:szCs w:val="22"/>
              </w:rPr>
            </w:pPr>
            <w:r w:rsidRPr="009B7FB7">
              <w:rPr>
                <w:rFonts w:cs="Times New Roman"/>
                <w:color w:val="000000" w:themeColor="text1"/>
                <w:sz w:val="22"/>
                <w:szCs w:val="22"/>
              </w:rPr>
              <w:t>10.5.</w:t>
            </w:r>
          </w:p>
        </w:tc>
        <w:tc>
          <w:tcPr>
            <w:tcW w:w="1146" w:type="pct"/>
            <w:vAlign w:val="center"/>
          </w:tcPr>
          <w:p w:rsidR="00E51999" w:rsidRPr="009B7FB7" w:rsidRDefault="00E51999" w:rsidP="00E51999">
            <w:pPr>
              <w:widowControl w:val="0"/>
              <w:jc w:val="both"/>
              <w:rPr>
                <w:rFonts w:cs="Times New Roman"/>
                <w:b/>
                <w:bCs/>
                <w:color w:val="000000" w:themeColor="text1"/>
                <w:sz w:val="22"/>
                <w:szCs w:val="22"/>
              </w:rPr>
            </w:pPr>
            <w:r w:rsidRPr="009B7FB7">
              <w:rPr>
                <w:rFonts w:cs="Times New Roman"/>
                <w:b/>
                <w:bCs/>
                <w:color w:val="000000" w:themeColor="text1"/>
                <w:sz w:val="22"/>
                <w:szCs w:val="22"/>
              </w:rPr>
              <w:t>Обязанность участника отслеживать информацию о закупке</w:t>
            </w:r>
          </w:p>
        </w:tc>
        <w:tc>
          <w:tcPr>
            <w:tcW w:w="3198" w:type="pct"/>
            <w:gridSpan w:val="3"/>
            <w:vAlign w:val="center"/>
          </w:tcPr>
          <w:p w:rsidR="00E51999" w:rsidRPr="009B7FB7" w:rsidRDefault="00E51999" w:rsidP="00E51999">
            <w:pPr>
              <w:widowControl w:val="0"/>
              <w:tabs>
                <w:tab w:val="left" w:pos="1985"/>
              </w:tabs>
              <w:autoSpaceDE w:val="0"/>
              <w:autoSpaceDN w:val="0"/>
              <w:jc w:val="both"/>
              <w:rPr>
                <w:rFonts w:cs="Times New Roman"/>
                <w:color w:val="000000" w:themeColor="text1"/>
                <w:sz w:val="22"/>
                <w:szCs w:val="22"/>
              </w:rPr>
            </w:pPr>
            <w:r w:rsidRPr="009B7FB7">
              <w:rPr>
                <w:rFonts w:cs="Times New Roman"/>
                <w:color w:val="000000" w:themeColor="text1"/>
                <w:sz w:val="22"/>
                <w:szCs w:val="22"/>
              </w:rPr>
              <w:t>Участники должны самостоятельно отслеживать опубликованные на официальном сайте разъяснения и изменения документации, информацию о принятых в ходе закупки решениях, сформированных в формате протоколов.</w:t>
            </w:r>
          </w:p>
        </w:tc>
      </w:tr>
      <w:tr w:rsidR="00E51999" w:rsidRPr="009B7FB7" w:rsidTr="002B04B9">
        <w:tc>
          <w:tcPr>
            <w:tcW w:w="656" w:type="pct"/>
            <w:vAlign w:val="center"/>
          </w:tcPr>
          <w:p w:rsidR="00E51999" w:rsidRPr="009B7FB7" w:rsidRDefault="00E51999" w:rsidP="00E51999">
            <w:pPr>
              <w:widowControl w:val="0"/>
              <w:jc w:val="center"/>
              <w:rPr>
                <w:rFonts w:cs="Times New Roman"/>
                <w:color w:val="000000" w:themeColor="text1"/>
                <w:sz w:val="22"/>
                <w:szCs w:val="22"/>
              </w:rPr>
            </w:pPr>
            <w:r w:rsidRPr="009B7FB7">
              <w:rPr>
                <w:rFonts w:cs="Times New Roman"/>
                <w:color w:val="000000" w:themeColor="text1"/>
                <w:sz w:val="22"/>
                <w:szCs w:val="22"/>
              </w:rPr>
              <w:t>10.6.</w:t>
            </w:r>
          </w:p>
        </w:tc>
        <w:tc>
          <w:tcPr>
            <w:tcW w:w="1146" w:type="pct"/>
            <w:vAlign w:val="center"/>
          </w:tcPr>
          <w:p w:rsidR="00E51999" w:rsidRPr="009B7FB7" w:rsidRDefault="00E51999" w:rsidP="00E51999">
            <w:pPr>
              <w:widowControl w:val="0"/>
              <w:rPr>
                <w:rFonts w:cs="Times New Roman"/>
                <w:b/>
                <w:bCs/>
                <w:color w:val="000000" w:themeColor="text1"/>
                <w:sz w:val="22"/>
                <w:szCs w:val="22"/>
              </w:rPr>
            </w:pPr>
            <w:r w:rsidRPr="009B7FB7">
              <w:rPr>
                <w:rFonts w:cs="Times New Roman"/>
                <w:b/>
                <w:bCs/>
                <w:color w:val="000000" w:themeColor="text1"/>
                <w:sz w:val="22"/>
                <w:szCs w:val="22"/>
              </w:rPr>
              <w:t>Возможность заказчика изменить условия договора</w:t>
            </w:r>
          </w:p>
        </w:tc>
        <w:tc>
          <w:tcPr>
            <w:tcW w:w="3198" w:type="pct"/>
            <w:gridSpan w:val="3"/>
            <w:vAlign w:val="center"/>
          </w:tcPr>
          <w:p w:rsidR="00E51999" w:rsidRPr="009B7FB7" w:rsidRDefault="00E51999" w:rsidP="00E51999">
            <w:pPr>
              <w:widowControl w:val="0"/>
              <w:jc w:val="both"/>
              <w:rPr>
                <w:rFonts w:cs="Times New Roman"/>
                <w:color w:val="000000" w:themeColor="text1"/>
                <w:sz w:val="22"/>
                <w:szCs w:val="22"/>
              </w:rPr>
            </w:pPr>
            <w:r w:rsidRPr="009B7FB7">
              <w:rPr>
                <w:rFonts w:cs="Times New Roman"/>
                <w:color w:val="000000" w:themeColor="text1"/>
                <w:sz w:val="22"/>
                <w:szCs w:val="22"/>
              </w:rPr>
              <w:t xml:space="preserve">ПРЕДУСМОТРЕНО: </w:t>
            </w:r>
          </w:p>
          <w:p w:rsidR="00E51999" w:rsidRPr="009B7FB7" w:rsidRDefault="005B7F88" w:rsidP="0087309D">
            <w:pPr>
              <w:widowControl w:val="0"/>
              <w:jc w:val="both"/>
              <w:rPr>
                <w:rFonts w:cs="Times New Roman"/>
                <w:color w:val="000000" w:themeColor="text1"/>
                <w:sz w:val="22"/>
                <w:szCs w:val="22"/>
              </w:rPr>
            </w:pPr>
            <w:r w:rsidRPr="009B7FB7">
              <w:rPr>
                <w:rFonts w:cs="Times New Roman"/>
                <w:color w:val="000000" w:themeColor="text1"/>
                <w:sz w:val="22"/>
                <w:szCs w:val="22"/>
              </w:rPr>
              <w:t>В соответствии с проектом договора</w:t>
            </w:r>
            <w:proofErr w:type="gramStart"/>
            <w:r w:rsidRPr="009B7FB7">
              <w:rPr>
                <w:rFonts w:cs="Times New Roman"/>
                <w:color w:val="000000" w:themeColor="text1"/>
                <w:sz w:val="22"/>
                <w:szCs w:val="22"/>
              </w:rPr>
              <w:t xml:space="preserve"> </w:t>
            </w:r>
            <w:r w:rsidR="0087309D" w:rsidRPr="009B7FB7">
              <w:rPr>
                <w:rFonts w:cs="Times New Roman"/>
                <w:color w:val="000000" w:themeColor="text1"/>
                <w:sz w:val="22"/>
                <w:szCs w:val="22"/>
              </w:rPr>
              <w:t>.</w:t>
            </w:r>
            <w:proofErr w:type="gramEnd"/>
          </w:p>
        </w:tc>
      </w:tr>
      <w:tr w:rsidR="003A663A" w:rsidRPr="009B7FB7" w:rsidTr="002B04B9">
        <w:tc>
          <w:tcPr>
            <w:tcW w:w="656" w:type="pct"/>
            <w:vAlign w:val="center"/>
          </w:tcPr>
          <w:p w:rsidR="003A663A" w:rsidRPr="009B7FB7" w:rsidRDefault="003A663A" w:rsidP="00E51999">
            <w:pPr>
              <w:widowControl w:val="0"/>
              <w:jc w:val="center"/>
              <w:rPr>
                <w:rFonts w:cs="Times New Roman"/>
                <w:color w:val="000000" w:themeColor="text1"/>
                <w:sz w:val="22"/>
                <w:szCs w:val="22"/>
              </w:rPr>
            </w:pPr>
            <w:r w:rsidRPr="009B7FB7">
              <w:rPr>
                <w:rFonts w:cs="Times New Roman"/>
                <w:color w:val="000000" w:themeColor="text1"/>
                <w:sz w:val="22"/>
                <w:szCs w:val="22"/>
              </w:rPr>
              <w:t>10.7</w:t>
            </w:r>
          </w:p>
        </w:tc>
        <w:tc>
          <w:tcPr>
            <w:tcW w:w="1146" w:type="pct"/>
            <w:vAlign w:val="center"/>
          </w:tcPr>
          <w:p w:rsidR="003A663A" w:rsidRPr="009B7FB7" w:rsidRDefault="003A663A" w:rsidP="00E51999">
            <w:pPr>
              <w:widowControl w:val="0"/>
              <w:rPr>
                <w:rFonts w:cs="Times New Roman"/>
                <w:b/>
                <w:bCs/>
                <w:color w:val="000000" w:themeColor="text1"/>
                <w:sz w:val="22"/>
                <w:szCs w:val="22"/>
              </w:rPr>
            </w:pPr>
            <w:r w:rsidRPr="009B7FB7">
              <w:rPr>
                <w:rFonts w:cs="Times New Roman"/>
                <w:b/>
                <w:bCs/>
                <w:color w:val="000000" w:themeColor="text1"/>
                <w:sz w:val="22"/>
                <w:szCs w:val="22"/>
              </w:rPr>
              <w:t>Последствия уклонения участника от заключения договора</w:t>
            </w:r>
          </w:p>
        </w:tc>
        <w:tc>
          <w:tcPr>
            <w:tcW w:w="3198" w:type="pct"/>
            <w:gridSpan w:val="3"/>
            <w:vAlign w:val="center"/>
          </w:tcPr>
          <w:p w:rsidR="003A663A" w:rsidRPr="009B7FB7" w:rsidRDefault="003A663A" w:rsidP="003A663A">
            <w:pPr>
              <w:widowControl w:val="0"/>
              <w:jc w:val="both"/>
              <w:rPr>
                <w:rFonts w:cs="Times New Roman"/>
                <w:color w:val="000000" w:themeColor="text1"/>
                <w:sz w:val="22"/>
                <w:szCs w:val="22"/>
              </w:rPr>
            </w:pPr>
            <w:r w:rsidRPr="009B7FB7">
              <w:rPr>
                <w:rFonts w:cs="Times New Roman"/>
                <w:color w:val="000000" w:themeColor="text1"/>
                <w:sz w:val="22"/>
                <w:szCs w:val="22"/>
              </w:rPr>
              <w:t>Победитель закупки признан уклонившимся от заключения договора в следующих случаях:</w:t>
            </w:r>
          </w:p>
          <w:p w:rsidR="003A663A" w:rsidRPr="009B7FB7" w:rsidRDefault="003A663A" w:rsidP="003A663A">
            <w:pPr>
              <w:widowControl w:val="0"/>
              <w:jc w:val="both"/>
              <w:rPr>
                <w:rFonts w:cs="Times New Roman"/>
                <w:color w:val="000000" w:themeColor="text1"/>
                <w:sz w:val="22"/>
                <w:szCs w:val="22"/>
              </w:rPr>
            </w:pPr>
            <w:r w:rsidRPr="009B7FB7">
              <w:rPr>
                <w:rFonts w:cs="Times New Roman"/>
                <w:color w:val="000000" w:themeColor="text1"/>
                <w:sz w:val="22"/>
                <w:szCs w:val="22"/>
              </w:rPr>
              <w:t xml:space="preserve">1. Не представил подписанный договор (отказался от заключения договора) в редакции Заказчика в срок, установленный документацией (извещением) о закупке. </w:t>
            </w:r>
          </w:p>
          <w:p w:rsidR="003A663A" w:rsidRPr="009B7FB7" w:rsidRDefault="003A663A" w:rsidP="003A663A">
            <w:pPr>
              <w:widowControl w:val="0"/>
              <w:jc w:val="both"/>
              <w:rPr>
                <w:rFonts w:cs="Times New Roman"/>
                <w:color w:val="000000" w:themeColor="text1"/>
                <w:sz w:val="22"/>
                <w:szCs w:val="22"/>
              </w:rPr>
            </w:pPr>
            <w:r w:rsidRPr="009B7FB7">
              <w:rPr>
                <w:rFonts w:cs="Times New Roman"/>
                <w:color w:val="000000" w:themeColor="text1"/>
                <w:sz w:val="22"/>
                <w:szCs w:val="22"/>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извещением о запросе цен в электронной форме и проектом договора.</w:t>
            </w:r>
          </w:p>
          <w:p w:rsidR="003A663A" w:rsidRPr="009B7FB7" w:rsidRDefault="003A663A" w:rsidP="003A663A">
            <w:pPr>
              <w:widowControl w:val="0"/>
              <w:jc w:val="both"/>
              <w:rPr>
                <w:rFonts w:cs="Times New Roman"/>
                <w:color w:val="000000" w:themeColor="text1"/>
                <w:sz w:val="22"/>
                <w:szCs w:val="22"/>
              </w:rPr>
            </w:pPr>
            <w:r w:rsidRPr="009B7FB7">
              <w:rPr>
                <w:rFonts w:cs="Times New Roman"/>
                <w:color w:val="000000" w:themeColor="text1"/>
                <w:sz w:val="22"/>
                <w:szCs w:val="22"/>
              </w:rPr>
              <w:t>3. Не внес денежные средства в размере предложенной участником закупки цены за право заключения договора (если при проведении запроса цен в электронной форме цена договора снижена до нуля и запроса цен в электронной форме проводился на право заключить договор).</w:t>
            </w:r>
          </w:p>
          <w:p w:rsidR="003A663A" w:rsidRPr="009B7FB7" w:rsidRDefault="003A663A" w:rsidP="003A663A">
            <w:pPr>
              <w:widowControl w:val="0"/>
              <w:jc w:val="both"/>
              <w:rPr>
                <w:rFonts w:cs="Times New Roman"/>
                <w:color w:val="000000" w:themeColor="text1"/>
                <w:sz w:val="22"/>
                <w:szCs w:val="22"/>
              </w:rPr>
            </w:pPr>
            <w:r w:rsidRPr="009B7FB7">
              <w:rPr>
                <w:rFonts w:cs="Times New Roman"/>
                <w:color w:val="000000" w:themeColor="text1"/>
                <w:sz w:val="22"/>
                <w:szCs w:val="22"/>
              </w:rPr>
              <w:t>В случае признания Участника закупки уклонившимся от заключения договора, внесенное обеспечение заявки такому участнику закупки не возвращается.</w:t>
            </w:r>
          </w:p>
          <w:p w:rsidR="003A663A" w:rsidRPr="009B7FB7" w:rsidRDefault="003A663A" w:rsidP="003A663A">
            <w:pPr>
              <w:widowControl w:val="0"/>
              <w:jc w:val="both"/>
              <w:rPr>
                <w:rFonts w:cs="Times New Roman"/>
                <w:color w:val="000000" w:themeColor="text1"/>
                <w:sz w:val="22"/>
                <w:szCs w:val="22"/>
              </w:rPr>
            </w:pPr>
            <w:r w:rsidRPr="009B7FB7">
              <w:rPr>
                <w:rFonts w:cs="Times New Roman"/>
                <w:color w:val="000000" w:themeColor="text1"/>
                <w:sz w:val="22"/>
                <w:szCs w:val="22"/>
              </w:rPr>
              <w:t>В случае, когда победитель закупки, признан уклонившимся от заключения договора или отказался от заключения договора, Заказчик вправе предложить заключить договор с участником запроса цен в электронной форме, заявке которого присвоен второй номер.</w:t>
            </w:r>
          </w:p>
        </w:tc>
      </w:tr>
      <w:tr w:rsidR="0099346E" w:rsidRPr="009B7FB7" w:rsidTr="002B04B9">
        <w:tc>
          <w:tcPr>
            <w:tcW w:w="656" w:type="pct"/>
            <w:vAlign w:val="center"/>
          </w:tcPr>
          <w:p w:rsidR="0099346E" w:rsidRPr="009B7FB7" w:rsidRDefault="0099346E" w:rsidP="0099346E">
            <w:pPr>
              <w:widowControl w:val="0"/>
              <w:jc w:val="center"/>
              <w:rPr>
                <w:rFonts w:cs="Times New Roman"/>
                <w:color w:val="000000" w:themeColor="text1"/>
                <w:sz w:val="22"/>
                <w:szCs w:val="22"/>
              </w:rPr>
            </w:pPr>
            <w:r w:rsidRPr="009B7FB7">
              <w:rPr>
                <w:rFonts w:cs="Times New Roman"/>
                <w:color w:val="000000" w:themeColor="text1"/>
                <w:sz w:val="22"/>
                <w:szCs w:val="22"/>
              </w:rPr>
              <w:t>11</w:t>
            </w:r>
          </w:p>
        </w:tc>
        <w:tc>
          <w:tcPr>
            <w:tcW w:w="1146" w:type="pct"/>
            <w:vAlign w:val="center"/>
          </w:tcPr>
          <w:p w:rsidR="0099346E" w:rsidRPr="009B7FB7" w:rsidRDefault="0099346E" w:rsidP="0099346E">
            <w:pPr>
              <w:widowControl w:val="0"/>
              <w:rPr>
                <w:rFonts w:cs="Times New Roman"/>
                <w:b/>
                <w:bCs/>
                <w:color w:val="000000" w:themeColor="text1"/>
                <w:sz w:val="22"/>
                <w:szCs w:val="22"/>
              </w:rPr>
            </w:pPr>
            <w:r w:rsidRPr="009B7FB7">
              <w:rPr>
                <w:rFonts w:cs="Times New Roman"/>
                <w:color w:val="000000" w:themeColor="text1"/>
                <w:sz w:val="22"/>
                <w:szCs w:val="22"/>
              </w:rPr>
              <w:t>Порядок применения национального режима</w:t>
            </w:r>
          </w:p>
        </w:tc>
        <w:tc>
          <w:tcPr>
            <w:tcW w:w="3198" w:type="pct"/>
            <w:gridSpan w:val="3"/>
            <w:vAlign w:val="center"/>
          </w:tcPr>
          <w:p w:rsidR="0099346E" w:rsidRPr="009B7FB7" w:rsidRDefault="0099346E" w:rsidP="0099346E">
            <w:pPr>
              <w:widowControl w:val="0"/>
              <w:jc w:val="both"/>
              <w:rPr>
                <w:rFonts w:cs="Times New Roman"/>
                <w:color w:val="000000" w:themeColor="text1"/>
                <w:sz w:val="22"/>
                <w:szCs w:val="22"/>
              </w:rPr>
            </w:pPr>
            <w:r w:rsidRPr="009B7FB7">
              <w:rPr>
                <w:rFonts w:cs="Times New Roman"/>
                <w:b/>
                <w:bCs/>
                <w:color w:val="000000" w:themeColor="text1"/>
                <w:sz w:val="22"/>
                <w:szCs w:val="22"/>
              </w:rPr>
              <w:t>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tc>
      </w:tr>
      <w:tr w:rsidR="0099346E" w:rsidRPr="009B7FB7" w:rsidTr="002B04B9">
        <w:tc>
          <w:tcPr>
            <w:tcW w:w="656" w:type="pct"/>
            <w:vAlign w:val="center"/>
          </w:tcPr>
          <w:p w:rsidR="0099346E" w:rsidRPr="009B7FB7" w:rsidRDefault="0099346E" w:rsidP="0099346E">
            <w:pPr>
              <w:widowControl w:val="0"/>
              <w:jc w:val="center"/>
              <w:rPr>
                <w:rFonts w:cs="Times New Roman"/>
                <w:color w:val="000000" w:themeColor="text1"/>
                <w:sz w:val="22"/>
                <w:szCs w:val="22"/>
              </w:rPr>
            </w:pPr>
            <w:r w:rsidRPr="009B7FB7">
              <w:rPr>
                <w:rFonts w:cs="Times New Roman"/>
                <w:color w:val="000000" w:themeColor="text1"/>
                <w:sz w:val="22"/>
                <w:szCs w:val="22"/>
              </w:rPr>
              <w:t>11.1</w:t>
            </w:r>
          </w:p>
        </w:tc>
        <w:tc>
          <w:tcPr>
            <w:tcW w:w="1146" w:type="pct"/>
            <w:vAlign w:val="center"/>
          </w:tcPr>
          <w:p w:rsidR="0099346E" w:rsidRPr="009B7FB7" w:rsidRDefault="0099346E" w:rsidP="0099346E">
            <w:pPr>
              <w:widowControl w:val="0"/>
              <w:jc w:val="both"/>
              <w:rPr>
                <w:rFonts w:cs="Times New Roman"/>
                <w:color w:val="000000" w:themeColor="text1"/>
                <w:sz w:val="22"/>
                <w:szCs w:val="22"/>
              </w:rPr>
            </w:pPr>
            <w:r w:rsidRPr="009B7FB7">
              <w:rPr>
                <w:rFonts w:cs="Times New Roman"/>
                <w:b/>
                <w:bCs/>
                <w:color w:val="000000" w:themeColor="text1"/>
                <w:sz w:val="22"/>
                <w:szCs w:val="22"/>
              </w:rPr>
              <w:t>ЗАПРЕТ</w:t>
            </w:r>
            <w:r w:rsidRPr="009B7FB7">
              <w:rPr>
                <w:rFonts w:cs="Times New Roman"/>
                <w:color w:val="000000" w:themeColor="text1"/>
                <w:sz w:val="22"/>
                <w:szCs w:val="22"/>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3198" w:type="pct"/>
            <w:gridSpan w:val="3"/>
            <w:vAlign w:val="center"/>
          </w:tcPr>
          <w:p w:rsidR="0099346E" w:rsidRPr="009B7FB7" w:rsidRDefault="0099346E" w:rsidP="0099346E">
            <w:pPr>
              <w:widowControl w:val="0"/>
              <w:jc w:val="center"/>
              <w:rPr>
                <w:rFonts w:cs="Times New Roman"/>
                <w:color w:val="000000" w:themeColor="text1"/>
                <w:sz w:val="22"/>
                <w:szCs w:val="22"/>
              </w:rPr>
            </w:pPr>
            <w:r w:rsidRPr="009B7FB7">
              <w:rPr>
                <w:rFonts w:cs="Times New Roman"/>
                <w:color w:val="000000" w:themeColor="text1"/>
                <w:sz w:val="22"/>
                <w:szCs w:val="22"/>
              </w:rPr>
              <w:t>НЕ УСТАНОВЛЕНО</w:t>
            </w:r>
          </w:p>
          <w:p w:rsidR="00E465C0" w:rsidRPr="009B7FB7" w:rsidRDefault="00E465C0" w:rsidP="00311679">
            <w:pPr>
              <w:tabs>
                <w:tab w:val="left" w:pos="0"/>
                <w:tab w:val="left" w:pos="318"/>
                <w:tab w:val="left" w:pos="353"/>
              </w:tabs>
              <w:suppressAutoHyphens/>
              <w:jc w:val="center"/>
              <w:rPr>
                <w:rFonts w:cs="Times New Roman"/>
                <w:b/>
                <w:bCs/>
                <w:color w:val="000000" w:themeColor="text1"/>
                <w:sz w:val="22"/>
                <w:szCs w:val="22"/>
              </w:rPr>
            </w:pPr>
          </w:p>
        </w:tc>
      </w:tr>
      <w:tr w:rsidR="0099346E" w:rsidRPr="009B7FB7" w:rsidTr="002B04B9">
        <w:tc>
          <w:tcPr>
            <w:tcW w:w="656" w:type="pct"/>
            <w:vAlign w:val="center"/>
          </w:tcPr>
          <w:p w:rsidR="0099346E" w:rsidRPr="009B7FB7" w:rsidRDefault="0099346E" w:rsidP="0099346E">
            <w:pPr>
              <w:widowControl w:val="0"/>
              <w:jc w:val="center"/>
              <w:rPr>
                <w:rFonts w:cs="Times New Roman"/>
                <w:color w:val="000000" w:themeColor="text1"/>
                <w:sz w:val="22"/>
                <w:szCs w:val="22"/>
              </w:rPr>
            </w:pPr>
            <w:r w:rsidRPr="009B7FB7">
              <w:rPr>
                <w:rFonts w:cs="Times New Roman"/>
                <w:color w:val="000000" w:themeColor="text1"/>
                <w:sz w:val="22"/>
                <w:szCs w:val="22"/>
              </w:rPr>
              <w:t>11.2</w:t>
            </w:r>
          </w:p>
        </w:tc>
        <w:tc>
          <w:tcPr>
            <w:tcW w:w="1146" w:type="pct"/>
            <w:vAlign w:val="center"/>
          </w:tcPr>
          <w:p w:rsidR="0099346E" w:rsidRPr="009B7FB7" w:rsidRDefault="0099346E" w:rsidP="0099346E">
            <w:pPr>
              <w:widowControl w:val="0"/>
              <w:jc w:val="both"/>
              <w:rPr>
                <w:rFonts w:cs="Times New Roman"/>
                <w:color w:val="000000" w:themeColor="text1"/>
                <w:sz w:val="22"/>
                <w:szCs w:val="22"/>
              </w:rPr>
            </w:pPr>
            <w:r w:rsidRPr="009B7FB7">
              <w:rPr>
                <w:rFonts w:cs="Times New Roman"/>
                <w:b/>
                <w:bCs/>
                <w:color w:val="000000" w:themeColor="text1"/>
                <w:sz w:val="22"/>
                <w:szCs w:val="22"/>
              </w:rPr>
              <w:t>ОГРАНИЧЕНИЕ</w:t>
            </w:r>
            <w:r w:rsidRPr="009B7FB7">
              <w:rPr>
                <w:rFonts w:cs="Times New Roman"/>
                <w:color w:val="000000" w:themeColor="text1"/>
                <w:sz w:val="22"/>
                <w:szCs w:val="22"/>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tc>
          <w:tcPr>
            <w:tcW w:w="3198" w:type="pct"/>
            <w:gridSpan w:val="3"/>
            <w:vAlign w:val="center"/>
          </w:tcPr>
          <w:p w:rsidR="006C3059" w:rsidRPr="009B7FB7" w:rsidRDefault="006C3059" w:rsidP="0099346E">
            <w:pPr>
              <w:widowControl w:val="0"/>
              <w:jc w:val="center"/>
              <w:rPr>
                <w:rFonts w:cs="Times New Roman"/>
                <w:color w:val="000000" w:themeColor="text1"/>
                <w:sz w:val="22"/>
                <w:szCs w:val="22"/>
              </w:rPr>
            </w:pPr>
          </w:p>
          <w:p w:rsidR="00E465C0" w:rsidRPr="00C7563C" w:rsidRDefault="00E465C0" w:rsidP="00E465C0">
            <w:pPr>
              <w:widowControl w:val="0"/>
              <w:jc w:val="center"/>
              <w:rPr>
                <w:rFonts w:cs="Times New Roman"/>
                <w:b/>
                <w:bCs/>
                <w:color w:val="000000" w:themeColor="text1"/>
                <w:sz w:val="22"/>
                <w:szCs w:val="22"/>
              </w:rPr>
            </w:pPr>
            <w:r w:rsidRPr="00C7563C">
              <w:rPr>
                <w:rFonts w:cs="Times New Roman"/>
                <w:b/>
                <w:bCs/>
                <w:color w:val="000000" w:themeColor="text1"/>
                <w:sz w:val="22"/>
                <w:szCs w:val="22"/>
              </w:rPr>
              <w:t xml:space="preserve"> </w:t>
            </w:r>
            <w:r w:rsidR="00C7563C" w:rsidRPr="00C7563C">
              <w:rPr>
                <w:rFonts w:cs="Times New Roman"/>
                <w:b/>
                <w:bCs/>
                <w:color w:val="000000" w:themeColor="text1"/>
                <w:sz w:val="22"/>
                <w:szCs w:val="22"/>
              </w:rPr>
              <w:t xml:space="preserve">НЕ </w:t>
            </w:r>
            <w:r w:rsidRPr="00C7563C">
              <w:rPr>
                <w:rFonts w:cs="Times New Roman"/>
                <w:b/>
                <w:bCs/>
                <w:color w:val="000000" w:themeColor="text1"/>
                <w:sz w:val="22"/>
                <w:szCs w:val="22"/>
              </w:rPr>
              <w:t>УСТАНОВЛЕНО</w:t>
            </w:r>
          </w:p>
          <w:p w:rsidR="006C3059" w:rsidRPr="00C7563C" w:rsidRDefault="006C3059" w:rsidP="0099346E">
            <w:pPr>
              <w:widowControl w:val="0"/>
              <w:jc w:val="center"/>
              <w:rPr>
                <w:rFonts w:cs="Times New Roman"/>
                <w:b/>
                <w:bCs/>
                <w:color w:val="000000" w:themeColor="text1"/>
                <w:sz w:val="22"/>
                <w:szCs w:val="22"/>
              </w:rPr>
            </w:pPr>
          </w:p>
          <w:p w:rsidR="0099346E" w:rsidRPr="009B7FB7" w:rsidRDefault="0099346E" w:rsidP="0099346E">
            <w:pPr>
              <w:widowControl w:val="0"/>
              <w:jc w:val="center"/>
              <w:rPr>
                <w:rFonts w:cs="Times New Roman"/>
                <w:b/>
                <w:bCs/>
                <w:color w:val="000000" w:themeColor="text1"/>
                <w:sz w:val="22"/>
                <w:szCs w:val="22"/>
              </w:rPr>
            </w:pPr>
          </w:p>
        </w:tc>
      </w:tr>
      <w:tr w:rsidR="0099346E" w:rsidRPr="009B7FB7" w:rsidTr="002B04B9">
        <w:tc>
          <w:tcPr>
            <w:tcW w:w="656" w:type="pct"/>
            <w:vAlign w:val="center"/>
          </w:tcPr>
          <w:p w:rsidR="0099346E" w:rsidRPr="009B7FB7" w:rsidRDefault="0099346E" w:rsidP="0099346E">
            <w:pPr>
              <w:widowControl w:val="0"/>
              <w:jc w:val="center"/>
              <w:rPr>
                <w:rFonts w:cs="Times New Roman"/>
                <w:color w:val="000000" w:themeColor="text1"/>
                <w:sz w:val="22"/>
                <w:szCs w:val="22"/>
              </w:rPr>
            </w:pPr>
            <w:r w:rsidRPr="009B7FB7">
              <w:rPr>
                <w:rFonts w:cs="Times New Roman"/>
                <w:color w:val="000000" w:themeColor="text1"/>
                <w:sz w:val="22"/>
                <w:szCs w:val="22"/>
              </w:rPr>
              <w:t>11.3</w:t>
            </w:r>
          </w:p>
        </w:tc>
        <w:tc>
          <w:tcPr>
            <w:tcW w:w="1146" w:type="pct"/>
            <w:vAlign w:val="center"/>
          </w:tcPr>
          <w:p w:rsidR="0099346E" w:rsidRPr="009B7FB7" w:rsidRDefault="0099346E" w:rsidP="0099346E">
            <w:pPr>
              <w:widowControl w:val="0"/>
              <w:jc w:val="both"/>
              <w:rPr>
                <w:rFonts w:cs="Times New Roman"/>
                <w:color w:val="000000" w:themeColor="text1"/>
                <w:sz w:val="22"/>
                <w:szCs w:val="22"/>
              </w:rPr>
            </w:pPr>
            <w:r w:rsidRPr="009B7FB7">
              <w:rPr>
                <w:rFonts w:cs="Times New Roman"/>
                <w:b/>
                <w:bCs/>
                <w:color w:val="000000" w:themeColor="text1"/>
                <w:sz w:val="22"/>
                <w:szCs w:val="22"/>
              </w:rPr>
              <w:t>ПРЕИМУЩЕСТВО</w:t>
            </w:r>
            <w:r w:rsidRPr="009B7FB7">
              <w:rPr>
                <w:rFonts w:cs="Times New Roman"/>
                <w:color w:val="000000" w:themeColor="text1"/>
                <w:sz w:val="22"/>
                <w:szCs w:val="22"/>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3198" w:type="pct"/>
            <w:gridSpan w:val="3"/>
            <w:vAlign w:val="center"/>
          </w:tcPr>
          <w:p w:rsidR="00F552CA" w:rsidRPr="00C7563C" w:rsidRDefault="00C7563C" w:rsidP="00C7563C">
            <w:pPr>
              <w:widowControl w:val="0"/>
              <w:rPr>
                <w:rFonts w:cs="Times New Roman"/>
                <w:b/>
                <w:bCs/>
                <w:color w:val="000000" w:themeColor="text1"/>
                <w:sz w:val="22"/>
                <w:szCs w:val="22"/>
              </w:rPr>
            </w:pPr>
            <w:r w:rsidRPr="00C7563C">
              <w:rPr>
                <w:rFonts w:cs="Times New Roman"/>
                <w:b/>
                <w:bCs/>
                <w:color w:val="000000" w:themeColor="text1"/>
                <w:sz w:val="22"/>
                <w:szCs w:val="22"/>
              </w:rPr>
              <w:t xml:space="preserve">                              </w:t>
            </w:r>
            <w:r w:rsidR="00F552CA" w:rsidRPr="00C7563C">
              <w:rPr>
                <w:rFonts w:cs="Times New Roman"/>
                <w:b/>
                <w:bCs/>
                <w:color w:val="000000" w:themeColor="text1"/>
                <w:sz w:val="22"/>
                <w:szCs w:val="22"/>
              </w:rPr>
              <w:t xml:space="preserve"> </w:t>
            </w:r>
            <w:r>
              <w:rPr>
                <w:rFonts w:cs="Times New Roman"/>
                <w:b/>
                <w:bCs/>
                <w:color w:val="000000" w:themeColor="text1"/>
                <w:sz w:val="22"/>
                <w:szCs w:val="22"/>
              </w:rPr>
              <w:t xml:space="preserve">            </w:t>
            </w:r>
            <w:r w:rsidR="00F552CA" w:rsidRPr="00C7563C">
              <w:rPr>
                <w:rFonts w:cs="Times New Roman"/>
                <w:b/>
                <w:bCs/>
                <w:color w:val="000000" w:themeColor="text1"/>
                <w:sz w:val="22"/>
                <w:szCs w:val="22"/>
              </w:rPr>
              <w:t>УСТАНОВЛЕНО</w:t>
            </w:r>
          </w:p>
          <w:p w:rsidR="0099346E" w:rsidRPr="009B7FB7" w:rsidRDefault="0099346E" w:rsidP="00F552CA">
            <w:pPr>
              <w:widowControl w:val="0"/>
              <w:jc w:val="center"/>
              <w:rPr>
                <w:rFonts w:cs="Times New Roman"/>
                <w:b/>
                <w:bCs/>
                <w:color w:val="000000" w:themeColor="text1"/>
                <w:sz w:val="22"/>
                <w:szCs w:val="22"/>
              </w:rPr>
            </w:pPr>
          </w:p>
        </w:tc>
      </w:tr>
    </w:tbl>
    <w:p w:rsidR="00E465C0" w:rsidRPr="009B7FB7" w:rsidRDefault="00E465C0" w:rsidP="00D20DC8">
      <w:pPr>
        <w:rPr>
          <w:rFonts w:cs="Times New Roman"/>
          <w:color w:val="000000" w:themeColor="text1"/>
          <w:sz w:val="22"/>
          <w:szCs w:val="22"/>
        </w:rPr>
      </w:pPr>
      <w:bookmarkStart w:id="7" w:name="_Toc536454773"/>
      <w:bookmarkStart w:id="8" w:name="_Ref314161369"/>
      <w:bookmarkStart w:id="9" w:name="_Ref414291069"/>
      <w:bookmarkStart w:id="10" w:name="_Ref414276712"/>
      <w:bookmarkStart w:id="11" w:name="_Toc415874697"/>
    </w:p>
    <w:p w:rsidR="00F6709B" w:rsidRDefault="00F6709B" w:rsidP="00AA10B1">
      <w:pPr>
        <w:jc w:val="right"/>
        <w:rPr>
          <w:rFonts w:cs="Times New Roman"/>
          <w:color w:val="000000" w:themeColor="text1"/>
          <w:sz w:val="22"/>
          <w:szCs w:val="22"/>
        </w:rPr>
      </w:pPr>
    </w:p>
    <w:p w:rsidR="00F6709B" w:rsidRDefault="00F6709B" w:rsidP="00AA10B1">
      <w:pPr>
        <w:jc w:val="right"/>
        <w:rPr>
          <w:rFonts w:cs="Times New Roman"/>
          <w:color w:val="000000" w:themeColor="text1"/>
          <w:sz w:val="22"/>
          <w:szCs w:val="22"/>
        </w:rPr>
      </w:pPr>
    </w:p>
    <w:p w:rsidR="00F6709B" w:rsidRDefault="00F6709B" w:rsidP="00AA10B1">
      <w:pPr>
        <w:jc w:val="right"/>
        <w:rPr>
          <w:rFonts w:cs="Times New Roman"/>
          <w:color w:val="000000" w:themeColor="text1"/>
          <w:sz w:val="22"/>
          <w:szCs w:val="22"/>
        </w:rPr>
      </w:pPr>
    </w:p>
    <w:p w:rsidR="007D2B20" w:rsidRPr="009B7FB7" w:rsidRDefault="00D55A89" w:rsidP="00AA10B1">
      <w:pPr>
        <w:jc w:val="right"/>
        <w:rPr>
          <w:rFonts w:cs="Times New Roman"/>
          <w:color w:val="000000" w:themeColor="text1"/>
          <w:sz w:val="22"/>
          <w:szCs w:val="22"/>
        </w:rPr>
      </w:pPr>
      <w:r w:rsidRPr="009B7FB7">
        <w:rPr>
          <w:rFonts w:cs="Times New Roman"/>
          <w:color w:val="000000" w:themeColor="text1"/>
          <w:sz w:val="22"/>
          <w:szCs w:val="22"/>
        </w:rPr>
        <w:t>Приложение №1</w:t>
      </w:r>
    </w:p>
    <w:p w:rsidR="007D2B20" w:rsidRPr="009B7FB7" w:rsidRDefault="00D55A89">
      <w:pPr>
        <w:jc w:val="right"/>
        <w:rPr>
          <w:rFonts w:cs="Times New Roman"/>
          <w:color w:val="000000" w:themeColor="text1"/>
          <w:sz w:val="22"/>
          <w:szCs w:val="22"/>
        </w:rPr>
      </w:pPr>
      <w:r w:rsidRPr="009B7FB7">
        <w:rPr>
          <w:rFonts w:cs="Times New Roman"/>
          <w:color w:val="000000" w:themeColor="text1"/>
          <w:sz w:val="22"/>
          <w:szCs w:val="22"/>
        </w:rPr>
        <w:t xml:space="preserve"> к документации о проведении </w:t>
      </w:r>
    </w:p>
    <w:p w:rsidR="007D2B20" w:rsidRPr="009B7FB7" w:rsidRDefault="00EA1714">
      <w:pPr>
        <w:jc w:val="right"/>
        <w:rPr>
          <w:rFonts w:cs="Times New Roman"/>
          <w:color w:val="000000" w:themeColor="text1"/>
          <w:sz w:val="22"/>
          <w:szCs w:val="22"/>
        </w:rPr>
      </w:pPr>
      <w:r w:rsidRPr="009B7FB7">
        <w:rPr>
          <w:rFonts w:cs="Times New Roman"/>
          <w:color w:val="000000" w:themeColor="text1"/>
          <w:sz w:val="22"/>
          <w:szCs w:val="22"/>
        </w:rPr>
        <w:t xml:space="preserve">запроса цен  </w:t>
      </w:r>
      <w:r w:rsidR="00D55A89" w:rsidRPr="009B7FB7">
        <w:rPr>
          <w:rFonts w:cs="Times New Roman"/>
          <w:color w:val="000000" w:themeColor="text1"/>
          <w:sz w:val="22"/>
          <w:szCs w:val="22"/>
        </w:rPr>
        <w:t xml:space="preserve"> в электронной форме</w:t>
      </w:r>
    </w:p>
    <w:p w:rsidR="00886796" w:rsidRPr="009B7FB7" w:rsidRDefault="00886796">
      <w:pPr>
        <w:jc w:val="right"/>
        <w:rPr>
          <w:rFonts w:cs="Times New Roman"/>
          <w:color w:val="000000" w:themeColor="text1"/>
          <w:sz w:val="22"/>
          <w:szCs w:val="22"/>
        </w:rPr>
      </w:pPr>
    </w:p>
    <w:p w:rsidR="004E7069" w:rsidRPr="009B7FB7" w:rsidRDefault="004E7069" w:rsidP="00D20DC8">
      <w:pPr>
        <w:pStyle w:val="af4"/>
        <w:tabs>
          <w:tab w:val="left" w:pos="284"/>
          <w:tab w:val="left" w:pos="426"/>
          <w:tab w:val="left" w:pos="1050"/>
        </w:tabs>
        <w:spacing w:after="0" w:line="240" w:lineRule="auto"/>
        <w:ind w:left="426"/>
        <w:jc w:val="center"/>
        <w:rPr>
          <w:rFonts w:ascii="Times New Roman" w:hAnsi="Times New Roman" w:cs="Times New Roman"/>
          <w:b/>
          <w:color w:val="000000" w:themeColor="text1"/>
          <w:szCs w:val="22"/>
          <w:lang w:val="ru-RU"/>
        </w:rPr>
      </w:pPr>
    </w:p>
    <w:p w:rsidR="004E7069" w:rsidRPr="009B7FB7" w:rsidRDefault="004E7069" w:rsidP="00D20DC8">
      <w:pPr>
        <w:pStyle w:val="af4"/>
        <w:tabs>
          <w:tab w:val="left" w:pos="1050"/>
        </w:tabs>
        <w:spacing w:after="0" w:line="240" w:lineRule="auto"/>
        <w:jc w:val="center"/>
        <w:rPr>
          <w:rFonts w:ascii="Times New Roman" w:hAnsi="Times New Roman" w:cs="Times New Roman"/>
          <w:b/>
          <w:color w:val="000000" w:themeColor="text1"/>
          <w:szCs w:val="22"/>
          <w:lang w:val="ru-RU"/>
        </w:rPr>
      </w:pPr>
      <w:r w:rsidRPr="009B7FB7">
        <w:rPr>
          <w:rFonts w:ascii="Times New Roman" w:hAnsi="Times New Roman" w:cs="Times New Roman"/>
          <w:b/>
          <w:color w:val="000000" w:themeColor="text1"/>
          <w:szCs w:val="22"/>
          <w:lang w:val="ru-RU"/>
        </w:rPr>
        <w:t xml:space="preserve">Техническое задание </w:t>
      </w:r>
    </w:p>
    <w:p w:rsidR="00D20DC8" w:rsidRPr="009B7FB7" w:rsidRDefault="00D86FD3" w:rsidP="00C561B1">
      <w:pPr>
        <w:spacing w:before="100" w:beforeAutospacing="1" w:after="100" w:afterAutospacing="1"/>
        <w:jc w:val="center"/>
        <w:rPr>
          <w:rFonts w:cs="Times New Roman"/>
          <w:b/>
          <w:bCs/>
          <w:i/>
          <w:iCs/>
          <w:color w:val="000000" w:themeColor="text1"/>
          <w:sz w:val="22"/>
          <w:szCs w:val="22"/>
        </w:rPr>
      </w:pPr>
      <w:r w:rsidRPr="009B7FB7">
        <w:rPr>
          <w:rFonts w:cs="Times New Roman"/>
          <w:b/>
          <w:bCs/>
          <w:i/>
          <w:iCs/>
          <w:color w:val="000000" w:themeColor="text1"/>
          <w:sz w:val="22"/>
          <w:szCs w:val="22"/>
        </w:rPr>
        <w:t>Прилагается отдельным файлом</w:t>
      </w:r>
    </w:p>
    <w:p w:rsidR="007D2B20" w:rsidRPr="009B7FB7" w:rsidRDefault="00D55A89">
      <w:pPr>
        <w:jc w:val="right"/>
        <w:rPr>
          <w:rFonts w:cs="Times New Roman"/>
          <w:color w:val="000000" w:themeColor="text1"/>
          <w:sz w:val="22"/>
          <w:szCs w:val="22"/>
        </w:rPr>
      </w:pPr>
      <w:r w:rsidRPr="009B7FB7">
        <w:rPr>
          <w:rFonts w:cs="Times New Roman"/>
          <w:color w:val="000000" w:themeColor="text1"/>
          <w:sz w:val="22"/>
          <w:szCs w:val="22"/>
        </w:rPr>
        <w:t>Приложение №2</w:t>
      </w:r>
    </w:p>
    <w:p w:rsidR="007D2B20" w:rsidRPr="009B7FB7" w:rsidRDefault="00D55A89">
      <w:pPr>
        <w:jc w:val="right"/>
        <w:rPr>
          <w:rFonts w:cs="Times New Roman"/>
          <w:color w:val="000000" w:themeColor="text1"/>
          <w:sz w:val="22"/>
          <w:szCs w:val="22"/>
        </w:rPr>
      </w:pPr>
      <w:r w:rsidRPr="009B7FB7">
        <w:rPr>
          <w:rFonts w:cs="Times New Roman"/>
          <w:color w:val="000000" w:themeColor="text1"/>
          <w:sz w:val="22"/>
          <w:szCs w:val="22"/>
        </w:rPr>
        <w:t xml:space="preserve"> к документации о проведении </w:t>
      </w:r>
    </w:p>
    <w:p w:rsidR="007D2B20" w:rsidRPr="009B7FB7" w:rsidRDefault="00EA1714">
      <w:pPr>
        <w:jc w:val="right"/>
        <w:rPr>
          <w:rFonts w:cs="Times New Roman"/>
          <w:color w:val="000000" w:themeColor="text1"/>
          <w:sz w:val="22"/>
          <w:szCs w:val="22"/>
        </w:rPr>
      </w:pPr>
      <w:r w:rsidRPr="009B7FB7">
        <w:rPr>
          <w:rFonts w:cs="Times New Roman"/>
          <w:color w:val="000000" w:themeColor="text1"/>
          <w:sz w:val="22"/>
          <w:szCs w:val="22"/>
        </w:rPr>
        <w:t xml:space="preserve">запроса цен  </w:t>
      </w:r>
      <w:r w:rsidR="00D55A89" w:rsidRPr="009B7FB7">
        <w:rPr>
          <w:rFonts w:cs="Times New Roman"/>
          <w:color w:val="000000" w:themeColor="text1"/>
          <w:sz w:val="22"/>
          <w:szCs w:val="22"/>
        </w:rPr>
        <w:t>в электронной форме</w:t>
      </w:r>
    </w:p>
    <w:p w:rsidR="00D86FD3" w:rsidRPr="009B7FB7" w:rsidRDefault="00D86FD3" w:rsidP="00B060A0">
      <w:pPr>
        <w:pStyle w:val="af4"/>
        <w:tabs>
          <w:tab w:val="left" w:pos="1050"/>
        </w:tabs>
        <w:spacing w:after="0"/>
        <w:jc w:val="center"/>
        <w:rPr>
          <w:rFonts w:ascii="Times New Roman" w:hAnsi="Times New Roman" w:cs="Times New Roman"/>
          <w:b/>
          <w:color w:val="000000" w:themeColor="text1"/>
          <w:szCs w:val="22"/>
          <w:lang w:val="ru-RU"/>
        </w:rPr>
      </w:pPr>
      <w:r w:rsidRPr="009B7FB7">
        <w:rPr>
          <w:rFonts w:ascii="Times New Roman" w:hAnsi="Times New Roman" w:cs="Times New Roman"/>
          <w:b/>
          <w:color w:val="000000" w:themeColor="text1"/>
          <w:szCs w:val="22"/>
          <w:lang w:val="ru-RU"/>
        </w:rPr>
        <w:t>Проект договора</w:t>
      </w:r>
    </w:p>
    <w:p w:rsidR="007D2B20" w:rsidRPr="009B7FB7" w:rsidRDefault="00D86FD3" w:rsidP="00C561B1">
      <w:pPr>
        <w:spacing w:before="100" w:beforeAutospacing="1" w:after="100" w:afterAutospacing="1" w:line="273" w:lineRule="auto"/>
        <w:jc w:val="center"/>
        <w:rPr>
          <w:rFonts w:cs="Times New Roman"/>
          <w:b/>
          <w:bCs/>
          <w:i/>
          <w:iCs/>
          <w:color w:val="000000" w:themeColor="text1"/>
          <w:sz w:val="22"/>
          <w:szCs w:val="22"/>
        </w:rPr>
      </w:pPr>
      <w:r w:rsidRPr="009B7FB7">
        <w:rPr>
          <w:rFonts w:cs="Times New Roman"/>
          <w:b/>
          <w:bCs/>
          <w:i/>
          <w:iCs/>
          <w:color w:val="000000" w:themeColor="text1"/>
          <w:sz w:val="22"/>
          <w:szCs w:val="22"/>
        </w:rPr>
        <w:t>Прилагается отдельным файлом</w:t>
      </w:r>
    </w:p>
    <w:p w:rsidR="007D2B20" w:rsidRPr="009B7FB7" w:rsidRDefault="00D55A89">
      <w:pPr>
        <w:jc w:val="right"/>
        <w:rPr>
          <w:rFonts w:cs="Times New Roman"/>
          <w:color w:val="000000" w:themeColor="text1"/>
          <w:sz w:val="22"/>
          <w:szCs w:val="22"/>
        </w:rPr>
      </w:pPr>
      <w:r w:rsidRPr="009B7FB7">
        <w:rPr>
          <w:rFonts w:cs="Times New Roman"/>
          <w:color w:val="000000" w:themeColor="text1"/>
          <w:sz w:val="22"/>
          <w:szCs w:val="22"/>
        </w:rPr>
        <w:t>Приложение №3</w:t>
      </w:r>
    </w:p>
    <w:p w:rsidR="007D2B20" w:rsidRPr="009B7FB7" w:rsidRDefault="00D55A89">
      <w:pPr>
        <w:jc w:val="right"/>
        <w:rPr>
          <w:rFonts w:cs="Times New Roman"/>
          <w:color w:val="000000" w:themeColor="text1"/>
          <w:sz w:val="22"/>
          <w:szCs w:val="22"/>
        </w:rPr>
      </w:pPr>
      <w:r w:rsidRPr="009B7FB7">
        <w:rPr>
          <w:rFonts w:cs="Times New Roman"/>
          <w:color w:val="000000" w:themeColor="text1"/>
          <w:sz w:val="22"/>
          <w:szCs w:val="22"/>
        </w:rPr>
        <w:t xml:space="preserve"> к документации о проведении </w:t>
      </w:r>
    </w:p>
    <w:p w:rsidR="007D2B20" w:rsidRPr="009B7FB7" w:rsidRDefault="00EA1714">
      <w:pPr>
        <w:jc w:val="right"/>
        <w:rPr>
          <w:rFonts w:cs="Times New Roman"/>
          <w:color w:val="000000" w:themeColor="text1"/>
          <w:sz w:val="22"/>
          <w:szCs w:val="22"/>
        </w:rPr>
      </w:pPr>
      <w:r w:rsidRPr="009B7FB7">
        <w:rPr>
          <w:rFonts w:cs="Times New Roman"/>
          <w:color w:val="000000" w:themeColor="text1"/>
          <w:sz w:val="22"/>
          <w:szCs w:val="22"/>
        </w:rPr>
        <w:t xml:space="preserve">запроса цен  </w:t>
      </w:r>
      <w:r w:rsidR="00D55A89" w:rsidRPr="009B7FB7">
        <w:rPr>
          <w:rFonts w:cs="Times New Roman"/>
          <w:color w:val="000000" w:themeColor="text1"/>
          <w:sz w:val="22"/>
          <w:szCs w:val="22"/>
        </w:rPr>
        <w:t xml:space="preserve"> в электронной форме</w:t>
      </w:r>
    </w:p>
    <w:p w:rsidR="007D2B20" w:rsidRPr="009B7FB7" w:rsidRDefault="007D2B20">
      <w:pPr>
        <w:jc w:val="right"/>
        <w:rPr>
          <w:rFonts w:cs="Times New Roman"/>
          <w:color w:val="000000" w:themeColor="text1"/>
          <w:sz w:val="22"/>
          <w:szCs w:val="22"/>
        </w:rPr>
      </w:pPr>
    </w:p>
    <w:p w:rsidR="007D2B20" w:rsidRPr="009B7FB7" w:rsidRDefault="00D55A89">
      <w:pPr>
        <w:jc w:val="center"/>
        <w:rPr>
          <w:rFonts w:cs="Times New Roman"/>
          <w:b/>
          <w:bCs/>
          <w:color w:val="000000" w:themeColor="text1"/>
          <w:sz w:val="22"/>
          <w:szCs w:val="22"/>
        </w:rPr>
      </w:pPr>
      <w:r w:rsidRPr="009B7FB7">
        <w:rPr>
          <w:rFonts w:cs="Times New Roman"/>
          <w:b/>
          <w:bCs/>
          <w:color w:val="000000" w:themeColor="text1"/>
          <w:sz w:val="22"/>
          <w:szCs w:val="22"/>
        </w:rPr>
        <w:t>ОБОСНОВАНИЕ НАЧАЛЬНОЙ МАКСИМАЛЬНОЙ ЦЕНЫ ДОГОВОРА</w:t>
      </w:r>
    </w:p>
    <w:p w:rsidR="007D2B20" w:rsidRPr="009B7FB7" w:rsidRDefault="007D2B20">
      <w:pPr>
        <w:jc w:val="center"/>
        <w:rPr>
          <w:rFonts w:cs="Times New Roman"/>
          <w:b/>
          <w:bCs/>
          <w:color w:val="000000" w:themeColor="text1"/>
          <w:sz w:val="22"/>
          <w:szCs w:val="22"/>
        </w:rPr>
      </w:pPr>
    </w:p>
    <w:p w:rsidR="007D2B20" w:rsidRPr="009B7FB7" w:rsidRDefault="00D55A89">
      <w:pPr>
        <w:ind w:firstLine="709"/>
        <w:jc w:val="center"/>
        <w:rPr>
          <w:rFonts w:cs="Times New Roman"/>
          <w:color w:val="000000" w:themeColor="text1"/>
          <w:sz w:val="22"/>
          <w:szCs w:val="22"/>
        </w:rPr>
      </w:pPr>
      <w:r w:rsidRPr="009B7FB7">
        <w:rPr>
          <w:rFonts w:cs="Times New Roman"/>
          <w:b/>
          <w:bCs/>
          <w:i/>
          <w:iCs/>
          <w:color w:val="000000" w:themeColor="text1"/>
          <w:sz w:val="22"/>
          <w:szCs w:val="22"/>
        </w:rPr>
        <w:t>Приложено отдельным файлом</w:t>
      </w:r>
    </w:p>
    <w:p w:rsidR="00D20DC8" w:rsidRPr="009B7FB7" w:rsidRDefault="00D20DC8" w:rsidP="00C561B1">
      <w:pPr>
        <w:rPr>
          <w:rFonts w:cs="Times New Roman"/>
          <w:color w:val="000000" w:themeColor="text1"/>
          <w:sz w:val="22"/>
          <w:szCs w:val="22"/>
        </w:rPr>
      </w:pPr>
    </w:p>
    <w:p w:rsidR="00D20DC8" w:rsidRPr="009B7FB7" w:rsidRDefault="00D20DC8">
      <w:pPr>
        <w:jc w:val="right"/>
        <w:rPr>
          <w:rFonts w:cs="Times New Roman"/>
          <w:color w:val="000000" w:themeColor="text1"/>
          <w:sz w:val="22"/>
          <w:szCs w:val="22"/>
        </w:rPr>
      </w:pPr>
    </w:p>
    <w:p w:rsidR="00D645C7" w:rsidRDefault="00D645C7">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Default="00F6709B">
      <w:pPr>
        <w:rPr>
          <w:rFonts w:cs="Times New Roman"/>
          <w:color w:val="000000" w:themeColor="text1"/>
          <w:sz w:val="22"/>
          <w:szCs w:val="22"/>
        </w:rPr>
      </w:pPr>
    </w:p>
    <w:p w:rsidR="00F6709B" w:rsidRPr="009B7FB7" w:rsidRDefault="00F6709B">
      <w:pPr>
        <w:rPr>
          <w:rFonts w:cs="Times New Roman"/>
          <w:color w:val="000000" w:themeColor="text1"/>
          <w:sz w:val="22"/>
          <w:szCs w:val="22"/>
        </w:rPr>
      </w:pPr>
    </w:p>
    <w:p w:rsidR="007D2B20" w:rsidRPr="009B7FB7" w:rsidRDefault="00D55A89">
      <w:pPr>
        <w:jc w:val="right"/>
        <w:rPr>
          <w:rFonts w:cs="Times New Roman"/>
          <w:color w:val="000000" w:themeColor="text1"/>
          <w:sz w:val="22"/>
          <w:szCs w:val="22"/>
        </w:rPr>
      </w:pPr>
      <w:r w:rsidRPr="009B7FB7">
        <w:rPr>
          <w:rFonts w:cs="Times New Roman"/>
          <w:color w:val="000000" w:themeColor="text1"/>
          <w:sz w:val="22"/>
          <w:szCs w:val="22"/>
        </w:rPr>
        <w:t>Приложение №4</w:t>
      </w:r>
    </w:p>
    <w:p w:rsidR="007D2B20" w:rsidRPr="009B7FB7" w:rsidRDefault="00D55A89">
      <w:pPr>
        <w:jc w:val="right"/>
        <w:rPr>
          <w:rFonts w:cs="Times New Roman"/>
          <w:color w:val="000000" w:themeColor="text1"/>
          <w:sz w:val="22"/>
          <w:szCs w:val="22"/>
        </w:rPr>
      </w:pPr>
      <w:r w:rsidRPr="009B7FB7">
        <w:rPr>
          <w:rFonts w:cs="Times New Roman"/>
          <w:color w:val="000000" w:themeColor="text1"/>
          <w:sz w:val="22"/>
          <w:szCs w:val="22"/>
        </w:rPr>
        <w:t xml:space="preserve"> к документации о проведении </w:t>
      </w:r>
    </w:p>
    <w:p w:rsidR="007D2B20" w:rsidRPr="009B7FB7" w:rsidRDefault="00EA1714">
      <w:pPr>
        <w:jc w:val="right"/>
        <w:rPr>
          <w:rFonts w:cs="Times New Roman"/>
          <w:color w:val="000000" w:themeColor="text1"/>
          <w:sz w:val="22"/>
          <w:szCs w:val="22"/>
        </w:rPr>
      </w:pPr>
      <w:r w:rsidRPr="009B7FB7">
        <w:rPr>
          <w:rFonts w:cs="Times New Roman"/>
          <w:color w:val="000000" w:themeColor="text1"/>
          <w:sz w:val="22"/>
          <w:szCs w:val="22"/>
        </w:rPr>
        <w:t xml:space="preserve">запроса цен </w:t>
      </w:r>
      <w:r w:rsidR="00D55A89" w:rsidRPr="009B7FB7">
        <w:rPr>
          <w:rFonts w:cs="Times New Roman"/>
          <w:color w:val="000000" w:themeColor="text1"/>
          <w:sz w:val="22"/>
          <w:szCs w:val="22"/>
        </w:rPr>
        <w:t>в электронной форме</w:t>
      </w:r>
    </w:p>
    <w:p w:rsidR="007D2B20" w:rsidRPr="009B7FB7" w:rsidRDefault="007D2B20">
      <w:pPr>
        <w:rPr>
          <w:rFonts w:cs="Times New Roman"/>
          <w:color w:val="000000" w:themeColor="text1"/>
          <w:sz w:val="22"/>
          <w:szCs w:val="22"/>
        </w:rPr>
      </w:pPr>
    </w:p>
    <w:p w:rsidR="007D2B20" w:rsidRPr="009B7FB7" w:rsidRDefault="007D2B20">
      <w:pPr>
        <w:jc w:val="center"/>
        <w:rPr>
          <w:rFonts w:cs="Times New Roman"/>
          <w:color w:val="000000" w:themeColor="text1"/>
          <w:sz w:val="22"/>
          <w:szCs w:val="22"/>
        </w:rPr>
      </w:pPr>
    </w:p>
    <w:p w:rsidR="007D2B20" w:rsidRPr="009B7FB7" w:rsidRDefault="00D55A89">
      <w:pPr>
        <w:jc w:val="center"/>
        <w:rPr>
          <w:rFonts w:cs="Times New Roman"/>
          <w:i/>
          <w:color w:val="000000" w:themeColor="text1"/>
          <w:sz w:val="22"/>
          <w:szCs w:val="22"/>
          <w:shd w:val="clear" w:color="auto" w:fill="FFFF99"/>
        </w:rPr>
      </w:pPr>
      <w:r w:rsidRPr="009B7FB7">
        <w:rPr>
          <w:rFonts w:cs="Times New Roman"/>
          <w:color w:val="000000" w:themeColor="text1"/>
          <w:sz w:val="22"/>
          <w:szCs w:val="22"/>
        </w:rPr>
        <w:t>ОБРАЗЦЫ ФОРМ ДОКУМЕНТОВ, ВКЛЮЧАЕМЫХ В ЗАЯВКУ</w:t>
      </w:r>
      <w:bookmarkEnd w:id="7"/>
      <w:bookmarkEnd w:id="8"/>
      <w:bookmarkEnd w:id="9"/>
      <w:bookmarkEnd w:id="10"/>
      <w:bookmarkEnd w:id="11"/>
    </w:p>
    <w:p w:rsidR="007D2B20" w:rsidRPr="009B7FB7" w:rsidRDefault="00D55A89">
      <w:pPr>
        <w:tabs>
          <w:tab w:val="left" w:pos="9355"/>
        </w:tabs>
        <w:spacing w:before="120"/>
        <w:jc w:val="center"/>
        <w:rPr>
          <w:rFonts w:cs="Times New Roman"/>
          <w:b/>
          <w:bCs/>
          <w:color w:val="000000" w:themeColor="text1"/>
          <w:sz w:val="22"/>
          <w:szCs w:val="22"/>
        </w:rPr>
      </w:pPr>
      <w:r w:rsidRPr="009B7FB7">
        <w:rPr>
          <w:rFonts w:cs="Times New Roman"/>
          <w:b/>
          <w:bCs/>
          <w:color w:val="000000" w:themeColor="text1"/>
          <w:sz w:val="22"/>
          <w:szCs w:val="22"/>
        </w:rPr>
        <w:t>ВНИМАНИЮ УЧАСТНИКОВ ЗАКУПКИ!</w:t>
      </w:r>
    </w:p>
    <w:p w:rsidR="007D2B20" w:rsidRPr="009B7FB7" w:rsidRDefault="007D2B20">
      <w:pPr>
        <w:tabs>
          <w:tab w:val="left" w:pos="9355"/>
        </w:tabs>
        <w:spacing w:before="120"/>
        <w:jc w:val="center"/>
        <w:rPr>
          <w:rFonts w:cs="Times New Roman"/>
          <w:bCs/>
          <w:color w:val="000000" w:themeColor="text1"/>
          <w:sz w:val="22"/>
          <w:szCs w:val="22"/>
        </w:rPr>
      </w:pPr>
    </w:p>
    <w:p w:rsidR="007D2B20" w:rsidRPr="009B7FB7" w:rsidRDefault="00D55A89">
      <w:pPr>
        <w:ind w:firstLine="567"/>
        <w:jc w:val="both"/>
        <w:rPr>
          <w:rFonts w:cs="Times New Roman"/>
          <w:i/>
          <w:color w:val="000000" w:themeColor="text1"/>
          <w:sz w:val="22"/>
          <w:szCs w:val="22"/>
          <w:shd w:val="clear" w:color="auto" w:fill="FFFF99"/>
        </w:rPr>
      </w:pPr>
      <w:r w:rsidRPr="009B7FB7">
        <w:rPr>
          <w:rFonts w:cs="Times New Roman"/>
          <w:bCs/>
          <w:color w:val="000000" w:themeColor="text1"/>
          <w:sz w:val="22"/>
          <w:szCs w:val="22"/>
        </w:rPr>
        <w:t>Документы, заполняемые участниками закупки и включаемые в состав заявки, рекомендуется формировать в соответствии с образцами форм документов, приведенных в документации о закупке.</w:t>
      </w:r>
    </w:p>
    <w:p w:rsidR="007D2B20" w:rsidRPr="009B7FB7" w:rsidRDefault="00D55A89">
      <w:pPr>
        <w:tabs>
          <w:tab w:val="left" w:pos="9355"/>
        </w:tabs>
        <w:spacing w:before="120"/>
        <w:jc w:val="center"/>
        <w:rPr>
          <w:rFonts w:cs="Times New Roman"/>
          <w:b/>
          <w:bCs/>
          <w:color w:val="000000" w:themeColor="text1"/>
          <w:sz w:val="22"/>
          <w:szCs w:val="22"/>
        </w:rPr>
      </w:pPr>
      <w:r w:rsidRPr="009B7FB7">
        <w:rPr>
          <w:rFonts w:cs="Times New Roman"/>
          <w:b/>
          <w:bCs/>
          <w:color w:val="000000" w:themeColor="text1"/>
          <w:sz w:val="22"/>
          <w:szCs w:val="22"/>
        </w:rPr>
        <w:t>Образцы форм документов, включаемых в первую часть заявки</w:t>
      </w:r>
    </w:p>
    <w:p w:rsidR="007D2B20" w:rsidRPr="009B7FB7" w:rsidRDefault="007D2B20">
      <w:pPr>
        <w:tabs>
          <w:tab w:val="left" w:pos="9355"/>
        </w:tabs>
        <w:spacing w:before="120"/>
        <w:jc w:val="center"/>
        <w:rPr>
          <w:rFonts w:cs="Times New Roman"/>
          <w:b/>
          <w:bCs/>
          <w:color w:val="000000" w:themeColor="text1"/>
          <w:sz w:val="22"/>
          <w:szCs w:val="22"/>
        </w:rPr>
      </w:pPr>
    </w:p>
    <w:p w:rsidR="007D2B20" w:rsidRPr="009B7FB7" w:rsidRDefault="007D2B20">
      <w:pPr>
        <w:ind w:firstLine="567"/>
        <w:jc w:val="center"/>
        <w:rPr>
          <w:rFonts w:cs="Times New Roman"/>
          <w:b/>
          <w:color w:val="000000" w:themeColor="text1"/>
          <w:sz w:val="22"/>
          <w:szCs w:val="22"/>
          <w:shd w:val="clear" w:color="auto" w:fill="FFFF99"/>
        </w:rPr>
      </w:pPr>
    </w:p>
    <w:p w:rsidR="007D2B20" w:rsidRPr="009B7FB7" w:rsidRDefault="00A95372">
      <w:pPr>
        <w:ind w:firstLine="567"/>
        <w:jc w:val="center"/>
        <w:rPr>
          <w:rFonts w:cs="Times New Roman"/>
          <w:b/>
          <w:color w:val="000000" w:themeColor="text1"/>
          <w:sz w:val="22"/>
          <w:szCs w:val="22"/>
          <w:shd w:val="clear" w:color="auto" w:fill="FFFF99"/>
        </w:rPr>
      </w:pPr>
      <w:r w:rsidRPr="009B7FB7">
        <w:rPr>
          <w:rFonts w:cs="Times New Roman"/>
          <w:b/>
          <w:iCs/>
          <w:color w:val="000000" w:themeColor="text1"/>
          <w:sz w:val="22"/>
          <w:szCs w:val="22"/>
        </w:rPr>
        <w:t>ФОРМА ЗАЯВКИ</w:t>
      </w:r>
    </w:p>
    <w:p w:rsidR="007D2B20" w:rsidRPr="009B7FB7" w:rsidRDefault="007D2B20" w:rsidP="00886796">
      <w:pPr>
        <w:suppressAutoHyphens/>
        <w:spacing w:before="120"/>
        <w:jc w:val="right"/>
        <w:outlineLvl w:val="3"/>
        <w:rPr>
          <w:rFonts w:cs="Times New Roman"/>
          <w:color w:val="000000" w:themeColor="text1"/>
          <w:sz w:val="22"/>
          <w:szCs w:val="22"/>
        </w:rPr>
      </w:pPr>
    </w:p>
    <w:p w:rsidR="007D2B20" w:rsidRPr="009B7FB7" w:rsidRDefault="00D55A89" w:rsidP="00886796">
      <w:pPr>
        <w:tabs>
          <w:tab w:val="left" w:pos="9355"/>
        </w:tabs>
        <w:ind w:right="-1"/>
        <w:jc w:val="right"/>
        <w:rPr>
          <w:rFonts w:cs="Times New Roman"/>
          <w:color w:val="000000" w:themeColor="text1"/>
          <w:sz w:val="22"/>
          <w:szCs w:val="22"/>
        </w:rPr>
      </w:pPr>
      <w:r w:rsidRPr="009B7FB7">
        <w:rPr>
          <w:rFonts w:cs="Times New Roman"/>
          <w:color w:val="000000" w:themeColor="text1"/>
          <w:sz w:val="22"/>
          <w:szCs w:val="22"/>
        </w:rPr>
        <w:t>«_____»___________ 202_ г.</w:t>
      </w:r>
    </w:p>
    <w:p w:rsidR="007D2B20" w:rsidRPr="009B7FB7" w:rsidRDefault="00D55A89">
      <w:pPr>
        <w:tabs>
          <w:tab w:val="left" w:pos="9355"/>
        </w:tabs>
        <w:ind w:right="-1"/>
        <w:jc w:val="both"/>
        <w:rPr>
          <w:rFonts w:cs="Times New Roman"/>
          <w:color w:val="000000" w:themeColor="text1"/>
          <w:sz w:val="22"/>
          <w:szCs w:val="22"/>
        </w:rPr>
      </w:pPr>
      <w:r w:rsidRPr="009B7FB7">
        <w:rPr>
          <w:rFonts w:cs="Times New Roman"/>
          <w:color w:val="000000" w:themeColor="text1"/>
          <w:sz w:val="22"/>
          <w:szCs w:val="22"/>
        </w:rPr>
        <w:t>№__________</w:t>
      </w:r>
    </w:p>
    <w:p w:rsidR="007D2B20" w:rsidRPr="009B7FB7" w:rsidRDefault="007D2B20">
      <w:pPr>
        <w:tabs>
          <w:tab w:val="left" w:pos="9355"/>
        </w:tabs>
        <w:ind w:right="-1"/>
        <w:jc w:val="both"/>
        <w:rPr>
          <w:rFonts w:cs="Times New Roman"/>
          <w:color w:val="000000" w:themeColor="text1"/>
          <w:sz w:val="22"/>
          <w:szCs w:val="22"/>
        </w:rPr>
      </w:pPr>
    </w:p>
    <w:p w:rsidR="007D2B20" w:rsidRPr="009B7FB7" w:rsidRDefault="00D55A89">
      <w:pPr>
        <w:ind w:left="-540"/>
        <w:jc w:val="center"/>
        <w:rPr>
          <w:rFonts w:cs="Times New Roman"/>
          <w:b/>
          <w:color w:val="000000" w:themeColor="text1"/>
          <w:sz w:val="22"/>
          <w:szCs w:val="22"/>
        </w:rPr>
      </w:pPr>
      <w:r w:rsidRPr="009B7FB7">
        <w:rPr>
          <w:rFonts w:cs="Times New Roman"/>
          <w:b/>
          <w:color w:val="000000" w:themeColor="text1"/>
          <w:sz w:val="22"/>
          <w:szCs w:val="22"/>
        </w:rPr>
        <w:t xml:space="preserve">ЗАЯВКА НА УЧАСТИЕ В </w:t>
      </w:r>
      <w:r w:rsidR="00A95372" w:rsidRPr="009B7FB7">
        <w:rPr>
          <w:rFonts w:cs="Times New Roman"/>
          <w:b/>
          <w:color w:val="000000" w:themeColor="text1"/>
          <w:sz w:val="22"/>
          <w:szCs w:val="22"/>
        </w:rPr>
        <w:t>ЗАПРОСЕ ЦЕН</w:t>
      </w:r>
      <w:r w:rsidRPr="009B7FB7">
        <w:rPr>
          <w:rFonts w:cs="Times New Roman"/>
          <w:b/>
          <w:color w:val="000000" w:themeColor="text1"/>
          <w:sz w:val="22"/>
          <w:szCs w:val="22"/>
        </w:rPr>
        <w:t xml:space="preserve"> В ЭЛЕКТРОННОЙ ФОРМЕ </w:t>
      </w:r>
    </w:p>
    <w:p w:rsidR="007D2B20" w:rsidRPr="009B7FB7" w:rsidRDefault="007D2B20">
      <w:pPr>
        <w:ind w:left="-540"/>
        <w:jc w:val="center"/>
        <w:rPr>
          <w:rFonts w:cs="Times New Roman"/>
          <w:b/>
          <w:color w:val="000000" w:themeColor="text1"/>
          <w:sz w:val="22"/>
          <w:szCs w:val="22"/>
        </w:rPr>
      </w:pPr>
    </w:p>
    <w:p w:rsidR="007D2B20" w:rsidRPr="009B7FB7" w:rsidRDefault="00D55A89">
      <w:pPr>
        <w:ind w:left="360"/>
        <w:rPr>
          <w:rFonts w:cs="Times New Roman"/>
          <w:b/>
          <w:color w:val="000000" w:themeColor="text1"/>
          <w:sz w:val="22"/>
          <w:szCs w:val="22"/>
        </w:rPr>
      </w:pPr>
      <w:r w:rsidRPr="009B7FB7">
        <w:rPr>
          <w:rFonts w:cs="Times New Roman"/>
          <w:b/>
          <w:color w:val="000000" w:themeColor="text1"/>
          <w:sz w:val="22"/>
          <w:szCs w:val="22"/>
        </w:rPr>
        <w:t xml:space="preserve">             Кому</w:t>
      </w:r>
      <w:r w:rsidRPr="009B7FB7">
        <w:rPr>
          <w:rFonts w:cs="Times New Roman"/>
          <w:color w:val="000000" w:themeColor="text1"/>
          <w:sz w:val="22"/>
          <w:szCs w:val="22"/>
        </w:rPr>
        <w:t>:</w:t>
      </w:r>
      <w:r w:rsidRPr="009B7FB7">
        <w:rPr>
          <w:rFonts w:cs="Times New Roman"/>
          <w:b/>
          <w:color w:val="000000" w:themeColor="text1"/>
          <w:sz w:val="22"/>
          <w:szCs w:val="22"/>
        </w:rPr>
        <w:t xml:space="preserve">                                                                             </w:t>
      </w:r>
    </w:p>
    <w:p w:rsidR="007D2B20" w:rsidRPr="009B7FB7" w:rsidRDefault="007D2B20">
      <w:pPr>
        <w:ind w:left="360"/>
        <w:rPr>
          <w:rFonts w:cs="Times New Roman"/>
          <w:b/>
          <w:color w:val="000000" w:themeColor="text1"/>
          <w:sz w:val="22"/>
          <w:szCs w:val="22"/>
        </w:rPr>
      </w:pPr>
    </w:p>
    <w:p w:rsidR="007D2B20" w:rsidRPr="009B7FB7" w:rsidRDefault="00D55A89">
      <w:pPr>
        <w:spacing w:before="120" w:after="200" w:line="276" w:lineRule="auto"/>
        <w:ind w:firstLine="567"/>
        <w:jc w:val="both"/>
        <w:rPr>
          <w:rFonts w:cs="Times New Roman"/>
          <w:iCs/>
          <w:color w:val="000000" w:themeColor="text1"/>
          <w:sz w:val="22"/>
          <w:szCs w:val="22"/>
          <w:lang w:eastAsia="en-US"/>
        </w:rPr>
      </w:pPr>
      <w:r w:rsidRPr="009B7FB7">
        <w:rPr>
          <w:rFonts w:cs="Times New Roman"/>
          <w:iCs/>
          <w:color w:val="000000" w:themeColor="text1"/>
          <w:sz w:val="22"/>
          <w:szCs w:val="22"/>
          <w:lang w:eastAsia="en-US"/>
        </w:rPr>
        <w:t xml:space="preserve">Изучив извещение и документацию о закупке </w:t>
      </w:r>
      <w:r w:rsidRPr="009B7FB7">
        <w:rPr>
          <w:rFonts w:cs="Times New Roman"/>
          <w:color w:val="000000" w:themeColor="text1"/>
          <w:sz w:val="22"/>
          <w:szCs w:val="22"/>
          <w:lang w:eastAsia="en-US"/>
        </w:rPr>
        <w:t>(включая все изменения и разъяснения к ней)</w:t>
      </w:r>
      <w:r w:rsidRPr="009B7FB7">
        <w:rPr>
          <w:rFonts w:cs="Times New Roman"/>
          <w:iCs/>
          <w:color w:val="000000" w:themeColor="text1"/>
          <w:sz w:val="22"/>
          <w:szCs w:val="22"/>
          <w:lang w:eastAsia="en-US"/>
        </w:rPr>
        <w:t>, размещенные _________[</w:t>
      </w:r>
      <w:r w:rsidRPr="009B7FB7">
        <w:rPr>
          <w:rFonts w:cs="Times New Roman"/>
          <w:bCs/>
          <w:iCs/>
          <w:color w:val="000000" w:themeColor="text1"/>
          <w:sz w:val="22"/>
          <w:szCs w:val="22"/>
          <w:shd w:val="clear" w:color="auto" w:fill="D9D9D9"/>
          <w:lang w:eastAsia="en-US"/>
        </w:rPr>
        <w:t>указывается дата официального размещения извещения, а также его номер</w:t>
      </w:r>
      <w:r w:rsidRPr="009B7FB7">
        <w:rPr>
          <w:rFonts w:cs="Times New Roman"/>
          <w:iCs/>
          <w:color w:val="000000" w:themeColor="text1"/>
          <w:sz w:val="22"/>
          <w:szCs w:val="22"/>
          <w:lang w:eastAsia="en-US"/>
        </w:rPr>
        <w:t>], и </w:t>
      </w:r>
      <w:r w:rsidRPr="009B7FB7">
        <w:rPr>
          <w:rFonts w:cs="Times New Roman"/>
          <w:color w:val="000000" w:themeColor="text1"/>
          <w:sz w:val="22"/>
          <w:szCs w:val="22"/>
          <w:lang w:eastAsia="en-US"/>
        </w:rPr>
        <w:t xml:space="preserve">безоговорочно </w:t>
      </w:r>
      <w:r w:rsidRPr="009B7FB7">
        <w:rPr>
          <w:rFonts w:cs="Times New Roman"/>
          <w:iCs/>
          <w:color w:val="000000" w:themeColor="text1"/>
          <w:sz w:val="22"/>
          <w:szCs w:val="22"/>
          <w:lang w:eastAsia="en-US"/>
        </w:rPr>
        <w:t xml:space="preserve">принимая установленные в них требования и условия участия в закупке, в том числе в отношении проекта договора, заключаемого по итогам закупки____________________________, мы, являясь участником процедуры закупки, предлагаем заключить Договор на: _________________________________________________ </w:t>
      </w:r>
    </w:p>
    <w:p w:rsidR="007D2B20" w:rsidRPr="009B7FB7" w:rsidRDefault="00D55A89">
      <w:pPr>
        <w:spacing w:before="120"/>
        <w:ind w:firstLine="567"/>
        <w:jc w:val="both"/>
        <w:rPr>
          <w:rFonts w:cs="Times New Roman"/>
          <w:iCs/>
          <w:color w:val="000000" w:themeColor="text1"/>
          <w:sz w:val="22"/>
          <w:szCs w:val="22"/>
          <w:lang w:eastAsia="en-US"/>
        </w:rPr>
      </w:pPr>
      <w:r w:rsidRPr="009B7FB7">
        <w:rPr>
          <w:rFonts w:cs="Times New Roman"/>
          <w:iCs/>
          <w:color w:val="000000" w:themeColor="text1"/>
          <w:sz w:val="22"/>
          <w:szCs w:val="22"/>
          <w:lang w:eastAsia="en-US"/>
        </w:rPr>
        <w:t>Мы подтверждаем свое согласие участвовать в вышеуказанной закупке на условиях, установленных извещением, документацией о закупке, регламентом ЭТП и Положением о закупке, а также поставить товар / выполнить работы / оказать услуги на условиях проекта договора, представленного в составе документации о закупке, со всеми приложениями к нему.</w:t>
      </w:r>
    </w:p>
    <w:p w:rsidR="007D2B20" w:rsidRPr="009B7FB7" w:rsidRDefault="00D55A89">
      <w:pPr>
        <w:spacing w:before="120"/>
        <w:ind w:firstLine="567"/>
        <w:jc w:val="both"/>
        <w:rPr>
          <w:rFonts w:cs="Times New Roman"/>
          <w:color w:val="000000" w:themeColor="text1"/>
          <w:sz w:val="22"/>
          <w:szCs w:val="22"/>
          <w:lang w:eastAsia="en-US"/>
        </w:rPr>
      </w:pPr>
      <w:r w:rsidRPr="009B7FB7">
        <w:rPr>
          <w:rFonts w:cs="Times New Roman"/>
          <w:iCs/>
          <w:color w:val="000000" w:themeColor="text1"/>
          <w:sz w:val="22"/>
          <w:szCs w:val="22"/>
          <w:lang w:eastAsia="en-US"/>
        </w:rPr>
        <w:t xml:space="preserve">В случае признания нас победителем закупки, а также в случае принятия заказчиком решения о заключении с нами договора как </w:t>
      </w:r>
      <w:r w:rsidRPr="009B7FB7">
        <w:rPr>
          <w:rFonts w:cs="Times New Roman"/>
          <w:color w:val="000000" w:themeColor="text1"/>
          <w:sz w:val="22"/>
          <w:szCs w:val="22"/>
          <w:lang w:eastAsia="en-US"/>
        </w:rPr>
        <w:t xml:space="preserve">с единственным участником </w:t>
      </w:r>
      <w:r w:rsidR="00E85C92" w:rsidRPr="009B7FB7">
        <w:rPr>
          <w:rFonts w:cs="Times New Roman"/>
          <w:color w:val="000000" w:themeColor="text1"/>
          <w:sz w:val="22"/>
          <w:szCs w:val="22"/>
        </w:rPr>
        <w:t xml:space="preserve">неконкурентной </w:t>
      </w:r>
      <w:r w:rsidRPr="009B7FB7">
        <w:rPr>
          <w:rFonts w:cs="Times New Roman"/>
          <w:color w:val="000000" w:themeColor="text1"/>
          <w:sz w:val="22"/>
          <w:szCs w:val="22"/>
          <w:lang w:eastAsia="en-US"/>
        </w:rPr>
        <w:t xml:space="preserve">закупки </w:t>
      </w:r>
      <w:r w:rsidRPr="009B7FB7">
        <w:rPr>
          <w:rFonts w:cs="Times New Roman"/>
          <w:iCs/>
          <w:color w:val="000000" w:themeColor="text1"/>
          <w:sz w:val="22"/>
          <w:szCs w:val="22"/>
          <w:lang w:eastAsia="en-US"/>
        </w:rPr>
        <w:t>мы берем на себя обязательства подписать со своей стороны договор в соответствии с требованиями документации о закупке и условиями нашей заявки.</w:t>
      </w:r>
    </w:p>
    <w:p w:rsidR="007D2B20" w:rsidRPr="009B7FB7" w:rsidRDefault="007D2B20">
      <w:pPr>
        <w:spacing w:before="120"/>
        <w:ind w:firstLine="567"/>
        <w:jc w:val="both"/>
        <w:rPr>
          <w:rFonts w:cs="Times New Roman"/>
          <w:color w:val="000000" w:themeColor="text1"/>
          <w:sz w:val="22"/>
          <w:szCs w:val="22"/>
          <w:lang w:eastAsia="en-US"/>
        </w:rPr>
      </w:pPr>
    </w:p>
    <w:p w:rsidR="007D2B20" w:rsidRPr="009B7FB7" w:rsidRDefault="00D55A89">
      <w:pPr>
        <w:suppressAutoHyphens/>
        <w:spacing w:before="120"/>
        <w:jc w:val="right"/>
        <w:rPr>
          <w:rFonts w:cs="Times New Roman"/>
          <w:color w:val="000000" w:themeColor="text1"/>
          <w:sz w:val="22"/>
          <w:szCs w:val="22"/>
        </w:rPr>
      </w:pPr>
      <w:r w:rsidRPr="009B7FB7">
        <w:rPr>
          <w:rFonts w:cs="Times New Roman"/>
          <w:color w:val="000000" w:themeColor="text1"/>
          <w:sz w:val="22"/>
          <w:szCs w:val="22"/>
        </w:rPr>
        <w:br w:type="page"/>
        <w:t xml:space="preserve">Приложение </w:t>
      </w:r>
      <w:r w:rsidR="00D4616F" w:rsidRPr="009B7FB7">
        <w:rPr>
          <w:rFonts w:cs="Times New Roman"/>
          <w:color w:val="000000" w:themeColor="text1"/>
          <w:sz w:val="22"/>
          <w:szCs w:val="22"/>
        </w:rPr>
        <w:fldChar w:fldCharType="begin"/>
      </w:r>
      <w:r w:rsidR="007D0EE0" w:rsidRPr="009B7FB7">
        <w:rPr>
          <w:rFonts w:cs="Times New Roman"/>
          <w:color w:val="000000" w:themeColor="text1"/>
          <w:sz w:val="22"/>
          <w:szCs w:val="22"/>
        </w:rPr>
        <w:instrText xml:space="preserve"> SEQ Приложение \* ARABIC </w:instrText>
      </w:r>
      <w:r w:rsidR="00D4616F" w:rsidRPr="009B7FB7">
        <w:rPr>
          <w:rFonts w:cs="Times New Roman"/>
          <w:color w:val="000000" w:themeColor="text1"/>
          <w:sz w:val="22"/>
          <w:szCs w:val="22"/>
        </w:rPr>
        <w:fldChar w:fldCharType="separate"/>
      </w:r>
      <w:r w:rsidR="009B7FB7">
        <w:rPr>
          <w:rFonts w:cs="Times New Roman"/>
          <w:noProof/>
          <w:color w:val="000000" w:themeColor="text1"/>
          <w:sz w:val="22"/>
          <w:szCs w:val="22"/>
        </w:rPr>
        <w:t>1</w:t>
      </w:r>
      <w:r w:rsidR="00D4616F" w:rsidRPr="009B7FB7">
        <w:rPr>
          <w:rFonts w:cs="Times New Roman"/>
          <w:color w:val="000000" w:themeColor="text1"/>
          <w:sz w:val="22"/>
          <w:szCs w:val="22"/>
        </w:rPr>
        <w:fldChar w:fldCharType="end"/>
      </w:r>
      <w:r w:rsidR="007D0EE0" w:rsidRPr="009B7FB7">
        <w:rPr>
          <w:rFonts w:cs="Times New Roman"/>
          <w:color w:val="000000" w:themeColor="text1"/>
          <w:sz w:val="22"/>
          <w:szCs w:val="22"/>
        </w:rPr>
        <w:t xml:space="preserve"> </w:t>
      </w:r>
      <w:r w:rsidRPr="009B7FB7">
        <w:rPr>
          <w:rFonts w:cs="Times New Roman"/>
          <w:color w:val="000000" w:themeColor="text1"/>
          <w:sz w:val="22"/>
          <w:szCs w:val="22"/>
        </w:rPr>
        <w:t>к Форме Заявки</w:t>
      </w:r>
      <w:r w:rsidRPr="009B7FB7">
        <w:rPr>
          <w:rFonts w:cs="Times New Roman"/>
          <w:color w:val="000000" w:themeColor="text1"/>
          <w:sz w:val="22"/>
          <w:szCs w:val="22"/>
        </w:rPr>
        <w:br w:type="textWrapping" w:clear="all"/>
        <w:t>от «____»_____________ 20_ г. №__________</w:t>
      </w:r>
    </w:p>
    <w:p w:rsidR="007D2B20" w:rsidRPr="009B7FB7" w:rsidRDefault="00D55A89">
      <w:pPr>
        <w:spacing w:before="480" w:after="240"/>
        <w:jc w:val="center"/>
        <w:rPr>
          <w:rFonts w:cs="Times New Roman"/>
          <w:b/>
          <w:bCs/>
          <w:color w:val="000000" w:themeColor="text1"/>
          <w:sz w:val="22"/>
          <w:szCs w:val="22"/>
        </w:rPr>
      </w:pPr>
      <w:r w:rsidRPr="009B7FB7">
        <w:rPr>
          <w:rFonts w:cs="Times New Roman"/>
          <w:b/>
          <w:bCs/>
          <w:color w:val="000000" w:themeColor="text1"/>
          <w:sz w:val="22"/>
          <w:szCs w:val="22"/>
        </w:rPr>
        <w:t xml:space="preserve">ВНИМАНИЮ УЧАСТНИКОВ ЗАКУПКИ: ДОКУМЕНТ РЕКОМЕНДУЕТСЯ ВКЛЮЧАТЬ В </w:t>
      </w:r>
      <w:r w:rsidR="00A95372" w:rsidRPr="009B7FB7">
        <w:rPr>
          <w:rFonts w:cs="Times New Roman"/>
          <w:b/>
          <w:bCs/>
          <w:color w:val="000000" w:themeColor="text1"/>
          <w:sz w:val="22"/>
          <w:szCs w:val="22"/>
        </w:rPr>
        <w:t>СОСТАВ ЗАЯВКИ</w:t>
      </w:r>
      <w:r w:rsidRPr="009B7FB7">
        <w:rPr>
          <w:rFonts w:cs="Times New Roman"/>
          <w:b/>
          <w:bCs/>
          <w:color w:val="000000" w:themeColor="text1"/>
          <w:sz w:val="22"/>
          <w:szCs w:val="22"/>
        </w:rPr>
        <w:t>!</w:t>
      </w:r>
    </w:p>
    <w:p w:rsidR="007D2B20" w:rsidRPr="009B7FB7" w:rsidRDefault="00D55A89">
      <w:pPr>
        <w:spacing w:before="480" w:after="240"/>
        <w:jc w:val="center"/>
        <w:rPr>
          <w:rFonts w:cs="Times New Roman"/>
          <w:b/>
          <w:iCs/>
          <w:color w:val="000000" w:themeColor="text1"/>
          <w:sz w:val="22"/>
          <w:szCs w:val="22"/>
        </w:rPr>
      </w:pPr>
      <w:r w:rsidRPr="009B7FB7">
        <w:rPr>
          <w:rFonts w:cs="Times New Roman"/>
          <w:b/>
          <w:iCs/>
          <w:color w:val="000000" w:themeColor="text1"/>
          <w:sz w:val="22"/>
          <w:szCs w:val="22"/>
        </w:rPr>
        <w:t>ТЕХНИЧЕСКОЕ ПРЕДЛОЖЕНИЕ</w:t>
      </w:r>
    </w:p>
    <w:p w:rsidR="007D2B20" w:rsidRPr="009B7FB7" w:rsidRDefault="007D2B20">
      <w:pPr>
        <w:spacing w:before="120"/>
        <w:jc w:val="both"/>
        <w:rPr>
          <w:rFonts w:cs="Times New Roman"/>
          <w:color w:val="000000" w:themeColor="text1"/>
          <w:sz w:val="22"/>
          <w:szCs w:val="22"/>
        </w:rPr>
      </w:pPr>
    </w:p>
    <w:p w:rsidR="007D2B20" w:rsidRPr="009B7FB7" w:rsidRDefault="00D55A89">
      <w:pPr>
        <w:ind w:firstLine="360"/>
        <w:jc w:val="both"/>
        <w:rPr>
          <w:rFonts w:cs="Times New Roman"/>
          <w:color w:val="000000" w:themeColor="text1"/>
          <w:sz w:val="22"/>
          <w:szCs w:val="22"/>
        </w:rPr>
      </w:pPr>
      <w:r w:rsidRPr="009B7FB7">
        <w:rPr>
          <w:rFonts w:cs="Times New Roman"/>
          <w:color w:val="000000" w:themeColor="text1"/>
          <w:sz w:val="22"/>
          <w:szCs w:val="22"/>
        </w:rPr>
        <w:t xml:space="preserve">«СВЕДЕНИЯ О ФУНКЦИОНАЛЬНЫХ, ТЕХНИЧЕСКИХ И КАЧЕСТВЕННЫХ ХАРАКТЕРИСТИКАХ ТОВАРА (РАБОТЫ, ОКАЗЫВАЕМЫХ УСЛУГ), ЭКСПЛУАТАЦИОННЫХ ХАРАКТЕРИСТИКАХ ТОВАРА (РАБОТЫ, ОКАЗЫВАЕМЫХ УСЛУГ) (ПРИ НЕОБХОДИМОСТИ), И ИНЫЕ СВЕДЕНИЯ О ТОВАРЕ (РАБОТЕ, ОКАЗЫВАЕМЫХ УСЛУГ), ПРЕДСТАВЛЕНИЕ КОТОРЫХ ПРЕДУСМОТРЕНО ДОКУМЕНТАЦИЕЙ О </w:t>
      </w:r>
      <w:r w:rsidR="008A2F14" w:rsidRPr="009B7FB7">
        <w:rPr>
          <w:rFonts w:cs="Times New Roman"/>
          <w:color w:val="000000" w:themeColor="text1"/>
          <w:sz w:val="22"/>
          <w:szCs w:val="22"/>
        </w:rPr>
        <w:t xml:space="preserve">ЗАПРОСЕ ЦЕН </w:t>
      </w:r>
      <w:r w:rsidRPr="009B7FB7">
        <w:rPr>
          <w:rFonts w:cs="Times New Roman"/>
          <w:color w:val="000000" w:themeColor="text1"/>
          <w:sz w:val="22"/>
          <w:szCs w:val="22"/>
        </w:rPr>
        <w:t>В ЭЛЕКТРОННОЙ ФОРМЕ»</w:t>
      </w:r>
    </w:p>
    <w:p w:rsidR="007D2B20" w:rsidRPr="009B7FB7" w:rsidRDefault="007D2B20">
      <w:pPr>
        <w:ind w:firstLine="851"/>
        <w:jc w:val="both"/>
        <w:rPr>
          <w:rFonts w:cs="Times New Roman"/>
          <w:color w:val="000000" w:themeColor="text1"/>
          <w:sz w:val="22"/>
          <w:szCs w:val="22"/>
        </w:rPr>
      </w:pPr>
    </w:p>
    <w:tbl>
      <w:tblPr>
        <w:tblW w:w="0" w:type="auto"/>
        <w:tblLook w:val="04A0"/>
      </w:tblPr>
      <w:tblGrid>
        <w:gridCol w:w="507"/>
        <w:gridCol w:w="1843"/>
        <w:gridCol w:w="4155"/>
        <w:gridCol w:w="708"/>
        <w:gridCol w:w="993"/>
        <w:gridCol w:w="2082"/>
      </w:tblGrid>
      <w:tr w:rsidR="007D2B20" w:rsidRPr="009B7FB7">
        <w:trPr>
          <w:trHeight w:val="240"/>
        </w:trPr>
        <w:tc>
          <w:tcPr>
            <w:tcW w:w="0" w:type="auto"/>
            <w:tcBorders>
              <w:top w:val="single" w:sz="4" w:space="0" w:color="000000"/>
              <w:left w:val="single" w:sz="4" w:space="0" w:color="000000"/>
              <w:bottom w:val="single" w:sz="4" w:space="0" w:color="000000"/>
              <w:right w:val="nil"/>
            </w:tcBorders>
            <w:vAlign w:val="center"/>
          </w:tcPr>
          <w:p w:rsidR="007D2B20" w:rsidRPr="009B7FB7" w:rsidRDefault="00D55A89">
            <w:pPr>
              <w:widowControl w:val="0"/>
              <w:jc w:val="center"/>
              <w:rPr>
                <w:rFonts w:cs="Times New Roman"/>
                <w:color w:val="000000" w:themeColor="text1"/>
                <w:sz w:val="22"/>
                <w:szCs w:val="22"/>
              </w:rPr>
            </w:pPr>
            <w:r w:rsidRPr="009B7FB7">
              <w:rPr>
                <w:rFonts w:cs="Times New Roman"/>
                <w:color w:val="000000" w:themeColor="text1"/>
                <w:sz w:val="22"/>
                <w:szCs w:val="22"/>
              </w:rPr>
              <w:t>№</w:t>
            </w:r>
          </w:p>
          <w:p w:rsidR="007D2B20" w:rsidRPr="009B7FB7" w:rsidRDefault="00D55A89">
            <w:pPr>
              <w:widowControl w:val="0"/>
              <w:jc w:val="center"/>
              <w:rPr>
                <w:rFonts w:cs="Times New Roman"/>
                <w:color w:val="000000" w:themeColor="text1"/>
                <w:sz w:val="22"/>
                <w:szCs w:val="22"/>
              </w:rPr>
            </w:pPr>
            <w:proofErr w:type="spellStart"/>
            <w:r w:rsidRPr="009B7FB7">
              <w:rPr>
                <w:rFonts w:cs="Times New Roman"/>
                <w:color w:val="000000" w:themeColor="text1"/>
                <w:sz w:val="22"/>
                <w:szCs w:val="22"/>
              </w:rPr>
              <w:t>пп</w:t>
            </w:r>
            <w:proofErr w:type="spellEnd"/>
            <w:r w:rsidRPr="009B7FB7">
              <w:rPr>
                <w:rFonts w:cs="Times New Roman"/>
                <w:color w:val="000000" w:themeColor="text1"/>
                <w:sz w:val="22"/>
                <w:szCs w:val="22"/>
              </w:rPr>
              <w:t>.</w:t>
            </w:r>
          </w:p>
        </w:tc>
        <w:tc>
          <w:tcPr>
            <w:tcW w:w="1843" w:type="dxa"/>
            <w:tcBorders>
              <w:top w:val="single" w:sz="4" w:space="0" w:color="000000"/>
              <w:left w:val="single" w:sz="4" w:space="0" w:color="000000"/>
              <w:bottom w:val="single" w:sz="4" w:space="0" w:color="000000"/>
              <w:right w:val="nil"/>
            </w:tcBorders>
            <w:vAlign w:val="center"/>
          </w:tcPr>
          <w:p w:rsidR="007D2B20" w:rsidRPr="009B7FB7" w:rsidRDefault="00D55A89">
            <w:pPr>
              <w:widowControl w:val="0"/>
              <w:jc w:val="center"/>
              <w:rPr>
                <w:rFonts w:cs="Times New Roman"/>
                <w:color w:val="000000" w:themeColor="text1"/>
                <w:sz w:val="22"/>
                <w:szCs w:val="22"/>
              </w:rPr>
            </w:pPr>
            <w:r w:rsidRPr="009B7FB7">
              <w:rPr>
                <w:rFonts w:cs="Times New Roman"/>
                <w:color w:val="000000" w:themeColor="text1"/>
                <w:sz w:val="22"/>
                <w:szCs w:val="22"/>
              </w:rPr>
              <w:t>Наименование товаров (работ, услуг)</w:t>
            </w:r>
          </w:p>
        </w:tc>
        <w:tc>
          <w:tcPr>
            <w:tcW w:w="4155" w:type="dxa"/>
            <w:tcBorders>
              <w:top w:val="single" w:sz="4" w:space="0" w:color="000000"/>
              <w:left w:val="single" w:sz="4" w:space="0" w:color="000000"/>
              <w:bottom w:val="single" w:sz="4" w:space="0" w:color="000000"/>
              <w:right w:val="nil"/>
            </w:tcBorders>
          </w:tcPr>
          <w:p w:rsidR="007D2B20" w:rsidRPr="009B7FB7" w:rsidRDefault="00D55A89">
            <w:pPr>
              <w:widowControl w:val="0"/>
              <w:ind w:right="-92"/>
              <w:jc w:val="center"/>
              <w:rPr>
                <w:rFonts w:cs="Times New Roman"/>
                <w:color w:val="000000" w:themeColor="text1"/>
                <w:sz w:val="22"/>
                <w:szCs w:val="22"/>
              </w:rPr>
            </w:pPr>
            <w:r w:rsidRPr="009B7FB7">
              <w:rPr>
                <w:rFonts w:cs="Times New Roman"/>
                <w:color w:val="000000" w:themeColor="text1"/>
                <w:sz w:val="22"/>
                <w:szCs w:val="22"/>
              </w:rPr>
              <w:t xml:space="preserve">Конкретные показатели, соответствующие значениям, установленным документацией о таком </w:t>
            </w:r>
            <w:r w:rsidR="00A95372" w:rsidRPr="009B7FB7">
              <w:rPr>
                <w:rFonts w:cs="Times New Roman"/>
                <w:color w:val="000000" w:themeColor="text1"/>
                <w:sz w:val="22"/>
                <w:szCs w:val="22"/>
              </w:rPr>
              <w:t>запросе цен</w:t>
            </w:r>
            <w:r w:rsidRPr="009B7FB7">
              <w:rPr>
                <w:rFonts w:cs="Times New Roman"/>
                <w:color w:val="000000" w:themeColor="text1"/>
                <w:sz w:val="22"/>
                <w:szCs w:val="22"/>
              </w:rPr>
              <w:t xml:space="preserve">,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p>
        </w:tc>
        <w:tc>
          <w:tcPr>
            <w:tcW w:w="708" w:type="dxa"/>
            <w:tcBorders>
              <w:top w:val="single" w:sz="4" w:space="0" w:color="000000"/>
              <w:left w:val="single" w:sz="4" w:space="0" w:color="000000"/>
              <w:bottom w:val="single" w:sz="4" w:space="0" w:color="000000"/>
              <w:right w:val="single" w:sz="4" w:space="0" w:color="000000"/>
            </w:tcBorders>
            <w:vAlign w:val="center"/>
          </w:tcPr>
          <w:p w:rsidR="007D2B20" w:rsidRPr="009B7FB7" w:rsidRDefault="00D55A89">
            <w:pPr>
              <w:widowControl w:val="0"/>
              <w:ind w:right="-92"/>
              <w:jc w:val="center"/>
              <w:rPr>
                <w:rFonts w:cs="Times New Roman"/>
                <w:color w:val="000000" w:themeColor="text1"/>
                <w:sz w:val="22"/>
                <w:szCs w:val="22"/>
              </w:rPr>
            </w:pPr>
            <w:r w:rsidRPr="009B7FB7">
              <w:rPr>
                <w:rFonts w:cs="Times New Roman"/>
                <w:color w:val="000000" w:themeColor="text1"/>
                <w:sz w:val="22"/>
                <w:szCs w:val="22"/>
              </w:rPr>
              <w:t>Ед. изм.</w:t>
            </w:r>
          </w:p>
        </w:tc>
        <w:tc>
          <w:tcPr>
            <w:tcW w:w="993" w:type="dxa"/>
            <w:tcBorders>
              <w:top w:val="single" w:sz="4" w:space="0" w:color="000000"/>
              <w:left w:val="single" w:sz="4" w:space="0" w:color="000000"/>
              <w:bottom w:val="single" w:sz="4" w:space="0" w:color="000000"/>
              <w:right w:val="single" w:sz="4" w:space="0" w:color="000000"/>
            </w:tcBorders>
            <w:vAlign w:val="center"/>
          </w:tcPr>
          <w:p w:rsidR="007D2B20" w:rsidRPr="009B7FB7" w:rsidRDefault="00D55A89">
            <w:pPr>
              <w:widowControl w:val="0"/>
              <w:ind w:right="-92"/>
              <w:jc w:val="center"/>
              <w:rPr>
                <w:rFonts w:cs="Times New Roman"/>
                <w:color w:val="000000" w:themeColor="text1"/>
                <w:sz w:val="22"/>
                <w:szCs w:val="22"/>
              </w:rPr>
            </w:pPr>
            <w:r w:rsidRPr="009B7FB7">
              <w:rPr>
                <w:rFonts w:cs="Times New Roman"/>
                <w:color w:val="000000" w:themeColor="text1"/>
                <w:sz w:val="22"/>
                <w:szCs w:val="22"/>
              </w:rPr>
              <w:t>Кол-во</w:t>
            </w:r>
          </w:p>
        </w:tc>
        <w:tc>
          <w:tcPr>
            <w:tcW w:w="2082" w:type="dxa"/>
            <w:tcBorders>
              <w:top w:val="single" w:sz="4" w:space="0" w:color="000000"/>
              <w:left w:val="single" w:sz="4" w:space="0" w:color="000000"/>
              <w:bottom w:val="single" w:sz="4" w:space="0" w:color="000000"/>
              <w:right w:val="single" w:sz="4" w:space="0" w:color="000000"/>
            </w:tcBorders>
            <w:vAlign w:val="center"/>
          </w:tcPr>
          <w:p w:rsidR="007D2B20" w:rsidRPr="009B7FB7" w:rsidRDefault="00B060A0">
            <w:pPr>
              <w:widowControl w:val="0"/>
              <w:ind w:right="-92"/>
              <w:jc w:val="center"/>
              <w:rPr>
                <w:rFonts w:cs="Times New Roman"/>
                <w:color w:val="000000" w:themeColor="text1"/>
                <w:sz w:val="22"/>
                <w:szCs w:val="22"/>
              </w:rPr>
            </w:pPr>
            <w:r w:rsidRPr="009B7FB7">
              <w:rPr>
                <w:rFonts w:cs="Times New Roman"/>
                <w:color w:val="000000" w:themeColor="text1"/>
                <w:sz w:val="22"/>
                <w:szCs w:val="22"/>
                <w:lang w:eastAsia="zh-CN"/>
              </w:rPr>
              <w:t xml:space="preserve">Наименование страны происхождения товара (в том числе </w:t>
            </w:r>
            <w:r w:rsidRPr="009B7FB7">
              <w:rPr>
                <w:rFonts w:cs="Times New Roman"/>
                <w:color w:val="000000" w:themeColor="text1"/>
                <w:sz w:val="22"/>
                <w:szCs w:val="22"/>
              </w:rPr>
              <w:t>информация, определенная в соответствии с пунктом 2 части 2 статьи 3.1-4 Федерального закона № 223-ФЗ)</w:t>
            </w:r>
          </w:p>
        </w:tc>
      </w:tr>
      <w:tr w:rsidR="007D2B20" w:rsidRPr="009B7FB7">
        <w:trPr>
          <w:trHeight w:val="240"/>
        </w:trPr>
        <w:tc>
          <w:tcPr>
            <w:tcW w:w="0" w:type="auto"/>
            <w:tcBorders>
              <w:top w:val="single" w:sz="4" w:space="0" w:color="000000"/>
              <w:left w:val="single" w:sz="4" w:space="0" w:color="000000"/>
              <w:bottom w:val="single" w:sz="4" w:space="0" w:color="000000"/>
              <w:right w:val="nil"/>
            </w:tcBorders>
            <w:vAlign w:val="center"/>
          </w:tcPr>
          <w:p w:rsidR="007D2B20" w:rsidRPr="009B7FB7" w:rsidRDefault="00D55A89">
            <w:pPr>
              <w:widowControl w:val="0"/>
              <w:jc w:val="center"/>
              <w:rPr>
                <w:rFonts w:cs="Times New Roman"/>
                <w:color w:val="000000" w:themeColor="text1"/>
                <w:sz w:val="22"/>
                <w:szCs w:val="22"/>
              </w:rPr>
            </w:pPr>
            <w:r w:rsidRPr="009B7FB7">
              <w:rPr>
                <w:rFonts w:cs="Times New Roman"/>
                <w:color w:val="000000" w:themeColor="text1"/>
                <w:sz w:val="22"/>
                <w:szCs w:val="22"/>
              </w:rPr>
              <w:t>1.</w:t>
            </w:r>
          </w:p>
        </w:tc>
        <w:tc>
          <w:tcPr>
            <w:tcW w:w="1843" w:type="dxa"/>
            <w:tcBorders>
              <w:top w:val="single" w:sz="4" w:space="0" w:color="000000"/>
              <w:left w:val="single" w:sz="4" w:space="0" w:color="000000"/>
              <w:bottom w:val="single" w:sz="4" w:space="0" w:color="000000"/>
              <w:right w:val="nil"/>
            </w:tcBorders>
            <w:vAlign w:val="center"/>
          </w:tcPr>
          <w:p w:rsidR="007D2B20" w:rsidRPr="009B7FB7" w:rsidRDefault="007D2B20">
            <w:pPr>
              <w:widowControl w:val="0"/>
              <w:ind w:firstLine="33"/>
              <w:jc w:val="both"/>
              <w:rPr>
                <w:rFonts w:cs="Times New Roman"/>
                <w:color w:val="000000" w:themeColor="text1"/>
                <w:sz w:val="22"/>
                <w:szCs w:val="22"/>
              </w:rPr>
            </w:pPr>
          </w:p>
        </w:tc>
        <w:tc>
          <w:tcPr>
            <w:tcW w:w="4155" w:type="dxa"/>
            <w:tcBorders>
              <w:top w:val="single" w:sz="4" w:space="0" w:color="000000"/>
              <w:left w:val="single" w:sz="4" w:space="0" w:color="000000"/>
              <w:bottom w:val="single" w:sz="4" w:space="0" w:color="000000"/>
              <w:right w:val="nil"/>
            </w:tcBorders>
          </w:tcPr>
          <w:p w:rsidR="007D2B20" w:rsidRPr="009B7FB7" w:rsidRDefault="007D2B20">
            <w:pPr>
              <w:jc w:val="center"/>
              <w:rPr>
                <w:rFonts w:cs="Times New Roman"/>
                <w:color w:val="000000" w:themeColor="text1"/>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7D2B20" w:rsidRPr="009B7FB7" w:rsidRDefault="007D2B20">
            <w:pPr>
              <w:jc w:val="center"/>
              <w:rPr>
                <w:rFonts w:cs="Times New Roman"/>
                <w:color w:val="000000" w:themeColor="text1"/>
                <w:sz w:val="22"/>
                <w:szCs w:val="22"/>
              </w:rPr>
            </w:pPr>
          </w:p>
        </w:tc>
        <w:tc>
          <w:tcPr>
            <w:tcW w:w="993" w:type="dxa"/>
            <w:tcBorders>
              <w:top w:val="single" w:sz="4" w:space="0" w:color="000000"/>
              <w:left w:val="single" w:sz="4" w:space="0" w:color="000000"/>
              <w:bottom w:val="single" w:sz="4" w:space="0" w:color="000000"/>
              <w:right w:val="single" w:sz="4" w:space="0" w:color="000000"/>
            </w:tcBorders>
          </w:tcPr>
          <w:p w:rsidR="007D2B20" w:rsidRPr="009B7FB7" w:rsidRDefault="007D2B20">
            <w:pPr>
              <w:jc w:val="center"/>
              <w:rPr>
                <w:rFonts w:cs="Times New Roman"/>
                <w:color w:val="000000" w:themeColor="text1"/>
                <w:sz w:val="22"/>
                <w:szCs w:val="22"/>
              </w:rPr>
            </w:pPr>
          </w:p>
        </w:tc>
        <w:tc>
          <w:tcPr>
            <w:tcW w:w="2082" w:type="dxa"/>
            <w:tcBorders>
              <w:top w:val="single" w:sz="4" w:space="0" w:color="000000"/>
              <w:left w:val="single" w:sz="4" w:space="0" w:color="000000"/>
              <w:bottom w:val="single" w:sz="4" w:space="0" w:color="000000"/>
              <w:right w:val="single" w:sz="4" w:space="0" w:color="000000"/>
            </w:tcBorders>
          </w:tcPr>
          <w:p w:rsidR="007D2B20" w:rsidRPr="009B7FB7" w:rsidRDefault="007D2B20">
            <w:pPr>
              <w:jc w:val="center"/>
              <w:rPr>
                <w:rFonts w:cs="Times New Roman"/>
                <w:color w:val="000000" w:themeColor="text1"/>
                <w:sz w:val="22"/>
                <w:szCs w:val="22"/>
              </w:rPr>
            </w:pPr>
          </w:p>
        </w:tc>
      </w:tr>
    </w:tbl>
    <w:p w:rsidR="007D2B20" w:rsidRPr="009B7FB7" w:rsidRDefault="007D2B20">
      <w:pPr>
        <w:spacing w:before="120"/>
        <w:ind w:firstLine="567"/>
        <w:jc w:val="both"/>
        <w:rPr>
          <w:rFonts w:cs="Times New Roman"/>
          <w:color w:val="000000" w:themeColor="text1"/>
          <w:sz w:val="22"/>
          <w:szCs w:val="22"/>
        </w:rPr>
      </w:pPr>
    </w:p>
    <w:p w:rsidR="007D2B20" w:rsidRPr="009B7FB7" w:rsidRDefault="007D2B20">
      <w:pPr>
        <w:spacing w:before="120"/>
        <w:ind w:firstLine="567"/>
        <w:jc w:val="both"/>
        <w:rPr>
          <w:rFonts w:cs="Times New Roman"/>
          <w:color w:val="000000" w:themeColor="text1"/>
          <w:sz w:val="22"/>
          <w:szCs w:val="22"/>
        </w:rPr>
      </w:pPr>
    </w:p>
    <w:p w:rsidR="007D2B20" w:rsidRPr="009B7FB7" w:rsidRDefault="007D2B20">
      <w:pPr>
        <w:spacing w:before="120"/>
        <w:ind w:firstLine="567"/>
        <w:jc w:val="both"/>
        <w:rPr>
          <w:rFonts w:cs="Times New Roman"/>
          <w:color w:val="000000" w:themeColor="text1"/>
          <w:sz w:val="22"/>
          <w:szCs w:val="22"/>
        </w:rPr>
      </w:pPr>
    </w:p>
    <w:p w:rsidR="007D2B20" w:rsidRPr="009B7FB7" w:rsidRDefault="007D2B20">
      <w:pPr>
        <w:spacing w:before="120"/>
        <w:ind w:firstLine="567"/>
        <w:jc w:val="both"/>
        <w:rPr>
          <w:rFonts w:cs="Times New Roman"/>
          <w:color w:val="000000" w:themeColor="text1"/>
          <w:sz w:val="22"/>
          <w:szCs w:val="22"/>
        </w:rPr>
      </w:pPr>
    </w:p>
    <w:p w:rsidR="007D2B20" w:rsidRPr="009B7FB7" w:rsidRDefault="007D2B20">
      <w:pPr>
        <w:spacing w:before="120"/>
        <w:ind w:firstLine="567"/>
        <w:jc w:val="both"/>
        <w:rPr>
          <w:rFonts w:cs="Times New Roman"/>
          <w:color w:val="000000" w:themeColor="text1"/>
          <w:sz w:val="22"/>
          <w:szCs w:val="22"/>
        </w:rPr>
      </w:pPr>
    </w:p>
    <w:p w:rsidR="007D2B20" w:rsidRPr="009B7FB7" w:rsidRDefault="007D2B20">
      <w:pPr>
        <w:spacing w:before="120"/>
        <w:jc w:val="both"/>
        <w:rPr>
          <w:rFonts w:cs="Times New Roman"/>
          <w:color w:val="000000" w:themeColor="text1"/>
          <w:sz w:val="22"/>
          <w:szCs w:val="22"/>
        </w:rPr>
      </w:pPr>
    </w:p>
    <w:p w:rsidR="007D2B20" w:rsidRPr="009B7FB7" w:rsidRDefault="007D2B20">
      <w:pPr>
        <w:jc w:val="both"/>
        <w:rPr>
          <w:rFonts w:cs="Times New Roman"/>
          <w:color w:val="000000" w:themeColor="text1"/>
          <w:sz w:val="22"/>
          <w:szCs w:val="22"/>
        </w:rPr>
      </w:pPr>
    </w:p>
    <w:p w:rsidR="007D2B20" w:rsidRPr="009B7FB7" w:rsidRDefault="007D2B20">
      <w:pPr>
        <w:jc w:val="both"/>
        <w:rPr>
          <w:rFonts w:cs="Times New Roman"/>
          <w:color w:val="000000" w:themeColor="text1"/>
          <w:sz w:val="22"/>
          <w:szCs w:val="22"/>
        </w:rPr>
      </w:pPr>
    </w:p>
    <w:p w:rsidR="007D2B20" w:rsidRPr="009B7FB7" w:rsidRDefault="00D55A89">
      <w:pPr>
        <w:spacing w:after="240"/>
        <w:jc w:val="center"/>
        <w:rPr>
          <w:rFonts w:cs="Times New Roman"/>
          <w:b/>
          <w:bCs/>
          <w:color w:val="000000" w:themeColor="text1"/>
          <w:sz w:val="22"/>
          <w:szCs w:val="22"/>
        </w:rPr>
      </w:pPr>
      <w:r w:rsidRPr="009B7FB7">
        <w:rPr>
          <w:rFonts w:cs="Times New Roman"/>
          <w:b/>
          <w:bCs/>
          <w:color w:val="000000" w:themeColor="text1"/>
          <w:sz w:val="22"/>
          <w:szCs w:val="22"/>
        </w:rPr>
        <w:br w:type="page"/>
        <w:t xml:space="preserve">ВНИМАНИЮ УЧАСТНИКОВ ЗАКУПКИ: РЕКОМЕНДУЕТСЯ ВКЛЮЧАТЬ </w:t>
      </w:r>
      <w:r w:rsidR="00A95372" w:rsidRPr="009B7FB7">
        <w:rPr>
          <w:rFonts w:cs="Times New Roman"/>
          <w:b/>
          <w:bCs/>
          <w:color w:val="000000" w:themeColor="text1"/>
          <w:sz w:val="22"/>
          <w:szCs w:val="22"/>
        </w:rPr>
        <w:t>В СОСТАВ ЗАЯВКИ</w:t>
      </w:r>
      <w:r w:rsidRPr="009B7FB7">
        <w:rPr>
          <w:rFonts w:cs="Times New Roman"/>
          <w:b/>
          <w:bCs/>
          <w:color w:val="000000" w:themeColor="text1"/>
          <w:sz w:val="22"/>
          <w:szCs w:val="22"/>
        </w:rPr>
        <w:t>!</w:t>
      </w:r>
    </w:p>
    <w:p w:rsidR="007D2B20" w:rsidRPr="009B7FB7" w:rsidRDefault="00D55A89">
      <w:pPr>
        <w:tabs>
          <w:tab w:val="left" w:pos="9355"/>
        </w:tabs>
        <w:spacing w:before="120"/>
        <w:jc w:val="center"/>
        <w:rPr>
          <w:rFonts w:cs="Times New Roman"/>
          <w:b/>
          <w:bCs/>
          <w:color w:val="000000" w:themeColor="text1"/>
          <w:sz w:val="22"/>
          <w:szCs w:val="22"/>
        </w:rPr>
      </w:pPr>
      <w:r w:rsidRPr="009B7FB7">
        <w:rPr>
          <w:rFonts w:cs="Times New Roman"/>
          <w:b/>
          <w:bCs/>
          <w:color w:val="000000" w:themeColor="text1"/>
          <w:sz w:val="22"/>
          <w:szCs w:val="22"/>
        </w:rPr>
        <w:t xml:space="preserve">Образцы форм документов, включаемых </w:t>
      </w:r>
      <w:r w:rsidR="00A95372" w:rsidRPr="009B7FB7">
        <w:rPr>
          <w:rFonts w:cs="Times New Roman"/>
          <w:b/>
          <w:bCs/>
          <w:color w:val="000000" w:themeColor="text1"/>
          <w:sz w:val="22"/>
          <w:szCs w:val="22"/>
        </w:rPr>
        <w:t>состав заявки</w:t>
      </w:r>
    </w:p>
    <w:p w:rsidR="007D2B20" w:rsidRPr="009B7FB7" w:rsidRDefault="00A95372">
      <w:pPr>
        <w:spacing w:after="120"/>
        <w:jc w:val="right"/>
        <w:rPr>
          <w:rFonts w:cs="Times New Roman"/>
          <w:color w:val="000000" w:themeColor="text1"/>
          <w:sz w:val="22"/>
          <w:szCs w:val="22"/>
        </w:rPr>
      </w:pPr>
      <w:r w:rsidRPr="009B7FB7">
        <w:rPr>
          <w:rFonts w:cs="Times New Roman"/>
          <w:color w:val="000000" w:themeColor="text1"/>
          <w:sz w:val="22"/>
          <w:szCs w:val="22"/>
        </w:rPr>
        <w:t xml:space="preserve"> </w:t>
      </w:r>
      <w:r w:rsidR="00D55A89" w:rsidRPr="009B7FB7">
        <w:rPr>
          <w:rFonts w:cs="Times New Roman"/>
          <w:color w:val="000000" w:themeColor="text1"/>
          <w:sz w:val="22"/>
          <w:szCs w:val="22"/>
        </w:rPr>
        <w:t xml:space="preserve">«____» _____________ 20_ г. </w:t>
      </w:r>
    </w:p>
    <w:p w:rsidR="007D2B20" w:rsidRPr="009B7FB7" w:rsidRDefault="007D2B20">
      <w:pPr>
        <w:spacing w:after="240"/>
        <w:jc w:val="center"/>
        <w:rPr>
          <w:rFonts w:cs="Times New Roman"/>
          <w:b/>
          <w:iCs/>
          <w:color w:val="000000" w:themeColor="text1"/>
          <w:sz w:val="22"/>
          <w:szCs w:val="22"/>
        </w:rPr>
      </w:pPr>
    </w:p>
    <w:p w:rsidR="007D2B20" w:rsidRPr="009B7FB7" w:rsidRDefault="00D55A89">
      <w:pPr>
        <w:spacing w:after="160" w:line="254" w:lineRule="auto"/>
        <w:jc w:val="center"/>
        <w:rPr>
          <w:rFonts w:cs="Times New Roman"/>
          <w:color w:val="000000" w:themeColor="text1"/>
          <w:sz w:val="22"/>
          <w:szCs w:val="22"/>
        </w:rPr>
      </w:pPr>
      <w:r w:rsidRPr="009B7FB7">
        <w:rPr>
          <w:rFonts w:cs="Times New Roman"/>
          <w:color w:val="000000" w:themeColor="text1"/>
          <w:sz w:val="22"/>
          <w:szCs w:val="22"/>
        </w:rPr>
        <w:t xml:space="preserve">Рекомендуемая форма декларации о соответствии участника </w:t>
      </w:r>
      <w:r w:rsidR="00A95372" w:rsidRPr="009B7FB7">
        <w:rPr>
          <w:rFonts w:cs="Times New Roman"/>
          <w:color w:val="000000" w:themeColor="text1"/>
          <w:sz w:val="22"/>
          <w:szCs w:val="22"/>
        </w:rPr>
        <w:t>запроса цен</w:t>
      </w:r>
      <w:r w:rsidRPr="009B7FB7">
        <w:rPr>
          <w:rFonts w:cs="Times New Roman"/>
          <w:color w:val="000000" w:themeColor="text1"/>
          <w:sz w:val="22"/>
          <w:szCs w:val="22"/>
        </w:rPr>
        <w:t xml:space="preserve"> в электронной форме требованиям, установленными в п.3.1 документации о закупке</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31"/>
      </w:tblGrid>
      <w:tr w:rsidR="001878E6" w:rsidRPr="009B7FB7" w:rsidTr="003C3A1F">
        <w:tc>
          <w:tcPr>
            <w:tcW w:w="10031" w:type="dxa"/>
          </w:tcPr>
          <w:p w:rsidR="001878E6" w:rsidRPr="009B7FB7" w:rsidRDefault="001878E6" w:rsidP="003C3A1F">
            <w:pPr>
              <w:widowControl w:val="0"/>
              <w:autoSpaceDE w:val="0"/>
              <w:autoSpaceDN w:val="0"/>
              <w:ind w:firstLine="709"/>
              <w:rPr>
                <w:rFonts w:cs="Times New Roman"/>
                <w:color w:val="000000" w:themeColor="text1"/>
                <w:sz w:val="22"/>
                <w:szCs w:val="22"/>
              </w:rPr>
            </w:pPr>
            <w:r w:rsidRPr="009B7FB7">
              <w:rPr>
                <w:rFonts w:cs="Times New Roman"/>
                <w:color w:val="000000" w:themeColor="text1"/>
                <w:sz w:val="22"/>
                <w:szCs w:val="22"/>
              </w:rPr>
              <w:t>Настоящим организация/физическое лицо/юридическое лицо______________________________________</w:t>
            </w:r>
          </w:p>
          <w:p w:rsidR="001878E6" w:rsidRPr="009B7FB7" w:rsidRDefault="001878E6" w:rsidP="003C3A1F">
            <w:pPr>
              <w:widowControl w:val="0"/>
              <w:autoSpaceDE w:val="0"/>
              <w:autoSpaceDN w:val="0"/>
              <w:rPr>
                <w:rFonts w:cs="Times New Roman"/>
                <w:color w:val="000000" w:themeColor="text1"/>
                <w:sz w:val="22"/>
                <w:szCs w:val="22"/>
              </w:rPr>
            </w:pPr>
            <w:r w:rsidRPr="009B7FB7">
              <w:rPr>
                <w:rFonts w:cs="Times New Roman"/>
                <w:color w:val="000000" w:themeColor="text1"/>
                <w:sz w:val="22"/>
                <w:szCs w:val="22"/>
              </w:rPr>
              <w:t>во второй части заявки на участие в запросе цен в  электронной форме на _______________________________________________________________________________</w:t>
            </w:r>
          </w:p>
          <w:p w:rsidR="001878E6" w:rsidRPr="009B7FB7" w:rsidRDefault="001878E6" w:rsidP="003C3A1F">
            <w:pPr>
              <w:widowControl w:val="0"/>
              <w:autoSpaceDE w:val="0"/>
              <w:autoSpaceDN w:val="0"/>
              <w:rPr>
                <w:rFonts w:cs="Times New Roman"/>
                <w:color w:val="000000" w:themeColor="text1"/>
                <w:sz w:val="22"/>
                <w:szCs w:val="22"/>
              </w:rPr>
            </w:pPr>
            <w:r w:rsidRPr="009B7FB7">
              <w:rPr>
                <w:rFonts w:cs="Times New Roman"/>
                <w:color w:val="000000" w:themeColor="text1"/>
                <w:sz w:val="22"/>
                <w:szCs w:val="22"/>
              </w:rPr>
              <w:t xml:space="preserve">                   (указывается наименование запроса цен)</w:t>
            </w:r>
          </w:p>
          <w:p w:rsidR="001878E6" w:rsidRPr="009B7FB7" w:rsidRDefault="001878E6" w:rsidP="003C3A1F">
            <w:pPr>
              <w:autoSpaceDE w:val="0"/>
              <w:autoSpaceDN w:val="0"/>
              <w:jc w:val="both"/>
              <w:rPr>
                <w:rFonts w:cs="Times New Roman"/>
                <w:b/>
                <w:i/>
                <w:color w:val="000000" w:themeColor="text1"/>
                <w:sz w:val="22"/>
                <w:szCs w:val="22"/>
                <w:lang w:eastAsia="en-US"/>
              </w:rPr>
            </w:pPr>
            <w:r w:rsidRPr="009B7FB7">
              <w:rPr>
                <w:rFonts w:cs="Times New Roman"/>
                <w:color w:val="000000" w:themeColor="text1"/>
                <w:sz w:val="22"/>
                <w:szCs w:val="22"/>
              </w:rPr>
              <w:t>(реестровый номер закупки ___________________), сообщает о своем соответствии требованиям, установленным в пункте 3.1  Информационной карты, а именно:</w:t>
            </w:r>
          </w:p>
        </w:tc>
      </w:tr>
      <w:tr w:rsidR="001878E6" w:rsidRPr="009B7FB7" w:rsidTr="003C3A1F">
        <w:tc>
          <w:tcPr>
            <w:tcW w:w="10031" w:type="dxa"/>
          </w:tcPr>
          <w:p w:rsidR="001878E6" w:rsidRPr="009B7FB7" w:rsidRDefault="001878E6" w:rsidP="003C3A1F">
            <w:pPr>
              <w:autoSpaceDE w:val="0"/>
              <w:autoSpaceDN w:val="0"/>
              <w:ind w:firstLine="540"/>
              <w:jc w:val="both"/>
              <w:rPr>
                <w:rFonts w:cs="Times New Roman"/>
                <w:b/>
                <w:i/>
                <w:color w:val="000000" w:themeColor="text1"/>
                <w:sz w:val="22"/>
                <w:szCs w:val="22"/>
                <w:lang w:eastAsia="en-US"/>
              </w:rPr>
            </w:pPr>
            <w:r w:rsidRPr="009B7FB7">
              <w:rPr>
                <w:rFonts w:cs="Times New Roman"/>
                <w:bCs/>
                <w:iCs/>
                <w:color w:val="000000" w:themeColor="text1"/>
                <w:sz w:val="22"/>
                <w:szCs w:val="22"/>
              </w:rPr>
              <w:t>а) непроведение ликвидации участника закупки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tc>
      </w:tr>
      <w:tr w:rsidR="001878E6" w:rsidRPr="009B7FB7" w:rsidTr="003C3A1F">
        <w:tc>
          <w:tcPr>
            <w:tcW w:w="10031" w:type="dxa"/>
          </w:tcPr>
          <w:p w:rsidR="001878E6" w:rsidRPr="009B7FB7" w:rsidRDefault="001878E6" w:rsidP="003C3A1F">
            <w:pPr>
              <w:autoSpaceDE w:val="0"/>
              <w:autoSpaceDN w:val="0"/>
              <w:ind w:firstLine="540"/>
              <w:jc w:val="both"/>
              <w:rPr>
                <w:rFonts w:cs="Times New Roman"/>
                <w:color w:val="000000" w:themeColor="text1"/>
                <w:sz w:val="22"/>
                <w:szCs w:val="22"/>
                <w:lang w:eastAsia="en-US"/>
              </w:rPr>
            </w:pPr>
            <w:r w:rsidRPr="009B7FB7">
              <w:rPr>
                <w:rFonts w:cs="Times New Roman"/>
                <w:color w:val="000000" w:themeColor="text1"/>
                <w:sz w:val="22"/>
                <w:szCs w:val="22"/>
                <w:lang w:eastAsia="en-US"/>
              </w:rPr>
              <w:t xml:space="preserve">б) </w:t>
            </w:r>
            <w:proofErr w:type="spellStart"/>
            <w:r w:rsidRPr="009B7FB7">
              <w:rPr>
                <w:rFonts w:cs="Times New Roman"/>
                <w:color w:val="000000" w:themeColor="text1"/>
                <w:sz w:val="22"/>
                <w:szCs w:val="22"/>
                <w:lang w:eastAsia="en-US"/>
              </w:rPr>
              <w:t>неприостановление</w:t>
            </w:r>
            <w:proofErr w:type="spellEnd"/>
            <w:r w:rsidRPr="009B7FB7">
              <w:rPr>
                <w:rFonts w:cs="Times New Roman"/>
                <w:color w:val="000000" w:themeColor="text1"/>
                <w:sz w:val="22"/>
                <w:szCs w:val="22"/>
                <w:lang w:eastAsia="en-US"/>
              </w:rPr>
              <w:t xml:space="preserve"> деятельности участника в порядке, установленном Кодексом Российской Федерации об административных правонарушениях;</w:t>
            </w:r>
          </w:p>
        </w:tc>
      </w:tr>
      <w:tr w:rsidR="001878E6" w:rsidRPr="009B7FB7" w:rsidTr="003C3A1F">
        <w:tc>
          <w:tcPr>
            <w:tcW w:w="10031" w:type="dxa"/>
          </w:tcPr>
          <w:p w:rsidR="001878E6" w:rsidRPr="009B7FB7" w:rsidRDefault="001878E6" w:rsidP="003C3A1F">
            <w:pPr>
              <w:autoSpaceDE w:val="0"/>
              <w:autoSpaceDN w:val="0"/>
              <w:ind w:firstLine="540"/>
              <w:jc w:val="both"/>
              <w:rPr>
                <w:rFonts w:cs="Times New Roman"/>
                <w:color w:val="000000" w:themeColor="text1"/>
                <w:sz w:val="22"/>
                <w:szCs w:val="22"/>
                <w:lang w:eastAsia="en-US"/>
              </w:rPr>
            </w:pPr>
            <w:r w:rsidRPr="009B7FB7">
              <w:rPr>
                <w:rFonts w:cs="Times New Roman"/>
                <w:color w:val="000000" w:themeColor="text1"/>
                <w:sz w:val="22"/>
                <w:szCs w:val="22"/>
                <w:lang w:eastAsia="en-US"/>
              </w:rPr>
              <w:t>в)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закупке не принято;</w:t>
            </w:r>
          </w:p>
        </w:tc>
      </w:tr>
      <w:tr w:rsidR="001878E6" w:rsidRPr="009B7FB7" w:rsidTr="003C3A1F">
        <w:tc>
          <w:tcPr>
            <w:tcW w:w="10031" w:type="dxa"/>
          </w:tcPr>
          <w:p w:rsidR="001878E6" w:rsidRPr="009B7FB7" w:rsidRDefault="001878E6" w:rsidP="003C3A1F">
            <w:pPr>
              <w:autoSpaceDE w:val="0"/>
              <w:autoSpaceDN w:val="0"/>
              <w:ind w:firstLine="540"/>
              <w:jc w:val="both"/>
              <w:rPr>
                <w:rFonts w:cs="Times New Roman"/>
                <w:color w:val="000000" w:themeColor="text1"/>
                <w:sz w:val="22"/>
                <w:szCs w:val="22"/>
                <w:lang w:eastAsia="en-US"/>
              </w:rPr>
            </w:pPr>
            <w:r w:rsidRPr="009B7FB7">
              <w:rPr>
                <w:rFonts w:cs="Times New Roman"/>
                <w:color w:val="000000" w:themeColor="text1"/>
                <w:sz w:val="22"/>
                <w:szCs w:val="22"/>
                <w:lang w:eastAsia="en-US"/>
              </w:rPr>
              <w:t>г) отсутствие у участника закупки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r>
      <w:tr w:rsidR="001878E6" w:rsidRPr="009B7FB7" w:rsidTr="003C3A1F">
        <w:tc>
          <w:tcPr>
            <w:tcW w:w="10031" w:type="dxa"/>
          </w:tcPr>
          <w:p w:rsidR="001878E6" w:rsidRPr="009B7FB7" w:rsidRDefault="001878E6" w:rsidP="003C3A1F">
            <w:pPr>
              <w:autoSpaceDE w:val="0"/>
              <w:autoSpaceDN w:val="0"/>
              <w:ind w:firstLine="540"/>
              <w:jc w:val="both"/>
              <w:rPr>
                <w:rFonts w:cs="Times New Roman"/>
                <w:color w:val="000000" w:themeColor="text1"/>
                <w:sz w:val="22"/>
                <w:szCs w:val="22"/>
                <w:lang w:eastAsia="en-US"/>
              </w:rPr>
            </w:pPr>
            <w:r w:rsidRPr="009B7FB7">
              <w:rPr>
                <w:rFonts w:cs="Times New Roman"/>
                <w:color w:val="000000" w:themeColor="text1"/>
                <w:sz w:val="22"/>
                <w:szCs w:val="22"/>
                <w:lang w:eastAsia="en-US"/>
              </w:rPr>
              <w:t>д) отсутствие фактов привлечения в течение двух лет до момента подачи заявки на участие в закупке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tc>
      </w:tr>
      <w:tr w:rsidR="001878E6" w:rsidRPr="009B7FB7" w:rsidTr="003C3A1F">
        <w:tc>
          <w:tcPr>
            <w:tcW w:w="10031" w:type="dxa"/>
          </w:tcPr>
          <w:p w:rsidR="001878E6" w:rsidRPr="009B7FB7" w:rsidRDefault="001878E6" w:rsidP="003C3A1F">
            <w:pPr>
              <w:autoSpaceDE w:val="0"/>
              <w:autoSpaceDN w:val="0"/>
              <w:ind w:firstLine="540"/>
              <w:jc w:val="both"/>
              <w:rPr>
                <w:rFonts w:cs="Times New Roman"/>
                <w:color w:val="000000" w:themeColor="text1"/>
                <w:sz w:val="22"/>
                <w:szCs w:val="22"/>
                <w:lang w:eastAsia="en-US"/>
              </w:rPr>
            </w:pPr>
            <w:r w:rsidRPr="009B7FB7">
              <w:rPr>
                <w:rFonts w:cs="Times New Roman"/>
                <w:color w:val="000000" w:themeColor="text1"/>
                <w:sz w:val="22"/>
                <w:szCs w:val="22"/>
                <w:lang w:eastAsia="en-US"/>
              </w:rPr>
              <w:t>е) соответствие участника закупки указанным в документации о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tc>
      </w:tr>
      <w:tr w:rsidR="001878E6" w:rsidRPr="009B7FB7" w:rsidTr="003C3A1F">
        <w:tc>
          <w:tcPr>
            <w:tcW w:w="10031" w:type="dxa"/>
          </w:tcPr>
          <w:p w:rsidR="001878E6" w:rsidRPr="009B7FB7" w:rsidRDefault="001878E6" w:rsidP="003C3A1F">
            <w:pPr>
              <w:autoSpaceDE w:val="0"/>
              <w:autoSpaceDN w:val="0"/>
              <w:ind w:firstLine="540"/>
              <w:jc w:val="both"/>
              <w:rPr>
                <w:rFonts w:cs="Times New Roman"/>
                <w:color w:val="000000" w:themeColor="text1"/>
                <w:sz w:val="22"/>
                <w:szCs w:val="22"/>
                <w:lang w:eastAsia="en-US"/>
              </w:rPr>
            </w:pPr>
            <w:r w:rsidRPr="009B7FB7">
              <w:rPr>
                <w:rFonts w:cs="Times New Roman"/>
                <w:color w:val="000000" w:themeColor="text1"/>
                <w:sz w:val="22"/>
                <w:szCs w:val="22"/>
                <w:lang w:eastAsia="en-US"/>
              </w:rPr>
              <w:t>ж)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tc>
      </w:tr>
      <w:tr w:rsidR="001878E6" w:rsidRPr="009B7FB7" w:rsidTr="003C3A1F">
        <w:tc>
          <w:tcPr>
            <w:tcW w:w="10031" w:type="dxa"/>
          </w:tcPr>
          <w:p w:rsidR="001878E6" w:rsidRPr="009B7FB7" w:rsidRDefault="001878E6" w:rsidP="003C3A1F">
            <w:pPr>
              <w:autoSpaceDE w:val="0"/>
              <w:autoSpaceDN w:val="0"/>
              <w:ind w:firstLine="540"/>
              <w:jc w:val="both"/>
              <w:rPr>
                <w:rFonts w:cs="Times New Roman"/>
                <w:color w:val="000000" w:themeColor="text1"/>
                <w:sz w:val="22"/>
                <w:szCs w:val="22"/>
                <w:lang w:eastAsia="en-US"/>
              </w:rPr>
            </w:pPr>
            <w:r w:rsidRPr="009B7FB7">
              <w:rPr>
                <w:rFonts w:cs="Times New Roman"/>
                <w:color w:val="000000" w:themeColor="text1"/>
                <w:sz w:val="22"/>
                <w:szCs w:val="22"/>
                <w:lang w:eastAsia="en-US"/>
              </w:rPr>
              <w:t>з) обладание участником закупки правами использования результата интеллектуальной деятельности в случае использования такого результата при исполнении договора.</w:t>
            </w:r>
          </w:p>
        </w:tc>
      </w:tr>
      <w:tr w:rsidR="001878E6" w:rsidRPr="009B7FB7" w:rsidTr="003C3A1F">
        <w:tc>
          <w:tcPr>
            <w:tcW w:w="10031" w:type="dxa"/>
          </w:tcPr>
          <w:p w:rsidR="001878E6" w:rsidRPr="009B7FB7" w:rsidRDefault="001878E6" w:rsidP="003C3A1F">
            <w:pPr>
              <w:autoSpaceDE w:val="0"/>
              <w:autoSpaceDN w:val="0"/>
              <w:ind w:firstLine="540"/>
              <w:jc w:val="both"/>
              <w:rPr>
                <w:rFonts w:cs="Times New Roman"/>
                <w:color w:val="000000" w:themeColor="text1"/>
                <w:sz w:val="22"/>
                <w:szCs w:val="22"/>
                <w:lang w:eastAsia="en-US"/>
              </w:rPr>
            </w:pPr>
            <w:r w:rsidRPr="009B7FB7">
              <w:rPr>
                <w:rFonts w:cs="Times New Roman"/>
                <w:color w:val="000000" w:themeColor="text1"/>
                <w:sz w:val="22"/>
                <w:szCs w:val="22"/>
                <w:lang w:eastAsia="en-US"/>
              </w:rPr>
              <w:t>А также отсутствие сведений об участниках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bl>
    <w:p w:rsidR="007D2B20" w:rsidRPr="009B7FB7" w:rsidRDefault="00D55A89">
      <w:pPr>
        <w:jc w:val="center"/>
        <w:rPr>
          <w:rFonts w:cs="Times New Roman"/>
          <w:b/>
          <w:color w:val="000000" w:themeColor="text1"/>
          <w:sz w:val="22"/>
          <w:szCs w:val="22"/>
        </w:rPr>
      </w:pPr>
      <w:r w:rsidRPr="009B7FB7">
        <w:rPr>
          <w:rFonts w:cs="Times New Roman"/>
          <w:b/>
          <w:color w:val="000000" w:themeColor="text1"/>
          <w:sz w:val="22"/>
          <w:szCs w:val="22"/>
        </w:rPr>
        <w:br w:type="page"/>
        <w:t xml:space="preserve">Анкета участника </w:t>
      </w:r>
      <w:r w:rsidRPr="009B7FB7">
        <w:rPr>
          <w:rFonts w:cs="Times New Roman"/>
          <w:color w:val="000000" w:themeColor="text1"/>
          <w:sz w:val="22"/>
          <w:szCs w:val="22"/>
        </w:rPr>
        <w:t>(рекомендуемая форма)</w:t>
      </w:r>
    </w:p>
    <w:p w:rsidR="007D2B20" w:rsidRPr="009B7FB7" w:rsidRDefault="007D2B20">
      <w:pPr>
        <w:rPr>
          <w:rFonts w:cs="Times New Roman"/>
          <w:b/>
          <w:color w:val="000000" w:themeColor="text1"/>
          <w:sz w:val="22"/>
          <w:szCs w:val="22"/>
        </w:rPr>
      </w:pPr>
    </w:p>
    <w:tbl>
      <w:tblPr>
        <w:tblW w:w="10474" w:type="dxa"/>
        <w:tblInd w:w="-160" w:type="dxa"/>
        <w:tblLook w:val="04A0"/>
      </w:tblPr>
      <w:tblGrid>
        <w:gridCol w:w="648"/>
        <w:gridCol w:w="5857"/>
        <w:gridCol w:w="3969"/>
      </w:tblGrid>
      <w:tr w:rsidR="007D2B20" w:rsidRPr="009B7FB7">
        <w:trPr>
          <w:trHeight w:val="659"/>
        </w:trPr>
        <w:tc>
          <w:tcPr>
            <w:tcW w:w="648"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 п/п</w:t>
            </w:r>
          </w:p>
        </w:tc>
        <w:tc>
          <w:tcPr>
            <w:tcW w:w="9826" w:type="dxa"/>
            <w:gridSpan w:val="2"/>
            <w:tcBorders>
              <w:top w:val="single" w:sz="4" w:space="0" w:color="000000"/>
              <w:left w:val="single" w:sz="4" w:space="0" w:color="000000"/>
              <w:bottom w:val="single" w:sz="4" w:space="0" w:color="000000"/>
              <w:right w:val="single" w:sz="4" w:space="0" w:color="000000"/>
            </w:tcBorders>
          </w:tcPr>
          <w:p w:rsidR="007D2B20" w:rsidRPr="009B7FB7" w:rsidRDefault="00D55A89">
            <w:pPr>
              <w:rPr>
                <w:rFonts w:cs="Times New Roman"/>
                <w:color w:val="000000" w:themeColor="text1"/>
                <w:sz w:val="22"/>
                <w:szCs w:val="22"/>
              </w:rPr>
            </w:pPr>
            <w:r w:rsidRPr="009B7FB7">
              <w:rPr>
                <w:rFonts w:cs="Times New Roman"/>
                <w:b/>
                <w:color w:val="000000" w:themeColor="text1"/>
                <w:sz w:val="22"/>
                <w:szCs w:val="22"/>
              </w:rPr>
              <w:t>Сведения об участнике закупки</w:t>
            </w:r>
          </w:p>
        </w:tc>
      </w:tr>
      <w:tr w:rsidR="007D2B20" w:rsidRPr="009B7FB7">
        <w:trPr>
          <w:cantSplit/>
        </w:trPr>
        <w:tc>
          <w:tcPr>
            <w:tcW w:w="648" w:type="dxa"/>
            <w:vMerge w:val="restart"/>
            <w:tcBorders>
              <w:top w:val="single" w:sz="4" w:space="0" w:color="000000"/>
              <w:left w:val="single" w:sz="4" w:space="0" w:color="000000"/>
              <w:bottom w:val="single" w:sz="4" w:space="0" w:color="000000"/>
              <w:right w:val="nil"/>
            </w:tcBorders>
          </w:tcPr>
          <w:p w:rsidR="007D2B20" w:rsidRPr="009B7FB7" w:rsidRDefault="007D2B20">
            <w:pPr>
              <w:rPr>
                <w:rFonts w:cs="Times New Roman"/>
                <w:b/>
                <w:color w:val="000000" w:themeColor="text1"/>
                <w:sz w:val="22"/>
                <w:szCs w:val="22"/>
              </w:rPr>
            </w:pPr>
          </w:p>
          <w:p w:rsidR="007D2B20" w:rsidRPr="009B7FB7" w:rsidRDefault="007D2B20">
            <w:pPr>
              <w:rPr>
                <w:rFonts w:cs="Times New Roman"/>
                <w:b/>
                <w:color w:val="000000" w:themeColor="text1"/>
                <w:sz w:val="22"/>
                <w:szCs w:val="22"/>
              </w:rPr>
            </w:pPr>
          </w:p>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1</w:t>
            </w: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Полное наименование организации и ее организационно-правовая форма</w:t>
            </w:r>
            <w:r w:rsidRPr="009B7FB7">
              <w:rPr>
                <w:rFonts w:cs="Times New Roman"/>
                <w:color w:val="000000" w:themeColor="text1"/>
                <w:sz w:val="22"/>
                <w:szCs w:val="22"/>
              </w:rPr>
              <w:t xml:space="preserve"> (для юридического лица</w:t>
            </w:r>
            <w:r w:rsidRPr="009B7FB7">
              <w:rPr>
                <w:rFonts w:cs="Times New Roman"/>
                <w:i/>
                <w:color w:val="000000" w:themeColor="text1"/>
                <w:sz w:val="22"/>
                <w:szCs w:val="22"/>
              </w:rPr>
              <w:t>)</w:t>
            </w:r>
            <w:r w:rsidRPr="009B7FB7">
              <w:rPr>
                <w:rFonts w:cs="Times New Roman"/>
                <w:b/>
                <w:color w:val="000000" w:themeColor="text1"/>
                <w:sz w:val="22"/>
                <w:szCs w:val="22"/>
              </w:rPr>
              <w:t xml:space="preserve">/ Ф.И.О.  участника размещения заказа </w:t>
            </w:r>
            <w:r w:rsidRPr="009B7FB7">
              <w:rPr>
                <w:rFonts w:cs="Times New Roman"/>
                <w:color w:val="000000" w:themeColor="text1"/>
                <w:sz w:val="22"/>
                <w:szCs w:val="22"/>
              </w:rPr>
              <w:t>(для физического лица)</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Сокращенное наименование организации</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c>
          <w:tcPr>
            <w:tcW w:w="648"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2</w:t>
            </w: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Предыдущие полные и сокращенные наименования организации с указанием даты переименования и подтверждением правопреемственности.</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val="restart"/>
            <w:tcBorders>
              <w:top w:val="single" w:sz="4" w:space="0" w:color="000000"/>
              <w:left w:val="single" w:sz="4" w:space="0" w:color="000000"/>
              <w:bottom w:val="single" w:sz="4" w:space="0" w:color="000000"/>
              <w:right w:val="nil"/>
            </w:tcBorders>
          </w:tcPr>
          <w:p w:rsidR="007D2B20" w:rsidRPr="009B7FB7" w:rsidRDefault="007D2B20">
            <w:pPr>
              <w:rPr>
                <w:rFonts w:cs="Times New Roman"/>
                <w:b/>
                <w:color w:val="000000" w:themeColor="text1"/>
                <w:sz w:val="22"/>
                <w:szCs w:val="22"/>
              </w:rPr>
            </w:pPr>
          </w:p>
          <w:p w:rsidR="007D2B20" w:rsidRPr="009B7FB7" w:rsidRDefault="007D2B20">
            <w:pPr>
              <w:rPr>
                <w:rFonts w:cs="Times New Roman"/>
                <w:b/>
                <w:color w:val="000000" w:themeColor="text1"/>
                <w:sz w:val="22"/>
                <w:szCs w:val="22"/>
              </w:rPr>
            </w:pPr>
          </w:p>
          <w:p w:rsidR="007D2B20" w:rsidRPr="009B7FB7" w:rsidRDefault="007D2B20">
            <w:pPr>
              <w:rPr>
                <w:rFonts w:cs="Times New Roman"/>
                <w:b/>
                <w:color w:val="000000" w:themeColor="text1"/>
                <w:sz w:val="22"/>
                <w:szCs w:val="22"/>
              </w:rPr>
            </w:pPr>
          </w:p>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3</w:t>
            </w: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 xml:space="preserve">Регистрационные данные: дата, место и орган регистрации физического лица в качестве индивидуального предпринимателя </w:t>
            </w:r>
            <w:r w:rsidRPr="009B7FB7">
              <w:rPr>
                <w:rFonts w:cs="Times New Roman"/>
                <w:i/>
                <w:color w:val="000000" w:themeColor="text1"/>
                <w:sz w:val="22"/>
                <w:szCs w:val="22"/>
              </w:rPr>
              <w:t>(на основании Свидетельства о государственной регистрации)</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i/>
                <w:color w:val="000000" w:themeColor="text1"/>
                <w:sz w:val="22"/>
                <w:szCs w:val="22"/>
              </w:rPr>
            </w:pPr>
            <w:r w:rsidRPr="009B7FB7">
              <w:rPr>
                <w:rFonts w:cs="Times New Roman"/>
                <w:b/>
                <w:color w:val="000000" w:themeColor="text1"/>
                <w:sz w:val="22"/>
                <w:szCs w:val="22"/>
              </w:rPr>
              <w:t xml:space="preserve">Учредители </w:t>
            </w:r>
            <w:r w:rsidRPr="009B7FB7">
              <w:rPr>
                <w:rFonts w:cs="Times New Roman"/>
                <w:color w:val="000000" w:themeColor="text1"/>
                <w:sz w:val="22"/>
                <w:szCs w:val="22"/>
              </w:rPr>
              <w:t>(перечислить наименования и организационно-правовую форму всех учредителей, чья</w:t>
            </w:r>
            <w:r w:rsidRPr="009B7FB7">
              <w:rPr>
                <w:rFonts w:cs="Times New Roman"/>
                <w:i/>
                <w:color w:val="000000" w:themeColor="text1"/>
                <w:sz w:val="22"/>
                <w:szCs w:val="22"/>
              </w:rPr>
              <w:t xml:space="preserve"> </w:t>
            </w:r>
            <w:r w:rsidRPr="009B7FB7">
              <w:rPr>
                <w:rFonts w:cs="Times New Roman"/>
                <w:color w:val="000000" w:themeColor="text1"/>
                <w:sz w:val="22"/>
                <w:szCs w:val="22"/>
              </w:rPr>
              <w:t>доля в уставном капитале превышает 10%) и доля их участия (для акционерных обществ – выписка из реестра акционеров отдельным документом)</w:t>
            </w:r>
          </w:p>
          <w:p w:rsidR="007D2B20" w:rsidRPr="009B7FB7" w:rsidRDefault="00D55A89">
            <w:pPr>
              <w:rPr>
                <w:rFonts w:cs="Times New Roman"/>
                <w:b/>
                <w:color w:val="000000" w:themeColor="text1"/>
                <w:sz w:val="22"/>
                <w:szCs w:val="22"/>
              </w:rPr>
            </w:pPr>
            <w:r w:rsidRPr="009B7FB7">
              <w:rPr>
                <w:rFonts w:cs="Times New Roman"/>
                <w:i/>
                <w:color w:val="000000" w:themeColor="text1"/>
                <w:sz w:val="22"/>
                <w:szCs w:val="22"/>
              </w:rPr>
              <w:t xml:space="preserve">(на основании Учредительных документов установленной формы (устав, положение, учредительный договор) </w:t>
            </w:r>
            <w:r w:rsidRPr="009B7FB7">
              <w:rPr>
                <w:rFonts w:cs="Times New Roman"/>
                <w:color w:val="000000" w:themeColor="text1"/>
                <w:sz w:val="22"/>
                <w:szCs w:val="22"/>
              </w:rPr>
              <w:t>(для юридических лиц)</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 xml:space="preserve">Срок деятельности </w:t>
            </w:r>
            <w:r w:rsidRPr="009B7FB7">
              <w:rPr>
                <w:rFonts w:cs="Times New Roman"/>
                <w:color w:val="000000" w:themeColor="text1"/>
                <w:sz w:val="22"/>
                <w:szCs w:val="22"/>
              </w:rPr>
              <w:t xml:space="preserve"> </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 xml:space="preserve">Размер уставного капитала </w:t>
            </w:r>
            <w:proofErr w:type="gramStart"/>
            <w:r w:rsidRPr="009B7FB7">
              <w:rPr>
                <w:rFonts w:cs="Times New Roman"/>
                <w:color w:val="000000" w:themeColor="text1"/>
                <w:sz w:val="22"/>
                <w:szCs w:val="22"/>
              </w:rPr>
              <w:t xml:space="preserve">( </w:t>
            </w:r>
            <w:proofErr w:type="gramEnd"/>
            <w:r w:rsidRPr="009B7FB7">
              <w:rPr>
                <w:rFonts w:cs="Times New Roman"/>
                <w:color w:val="000000" w:themeColor="text1"/>
                <w:sz w:val="22"/>
                <w:szCs w:val="22"/>
              </w:rPr>
              <w:t>для юридических лиц)</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Height w:val="407"/>
        </w:trPr>
        <w:tc>
          <w:tcPr>
            <w:tcW w:w="648" w:type="dxa"/>
            <w:vMerge w:val="restart"/>
            <w:tcBorders>
              <w:top w:val="single" w:sz="4" w:space="0" w:color="000000"/>
              <w:left w:val="single" w:sz="4" w:space="0" w:color="000000"/>
              <w:bottom w:val="single" w:sz="4" w:space="0" w:color="000000"/>
              <w:right w:val="nil"/>
            </w:tcBorders>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nil"/>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ИНН</w:t>
            </w:r>
          </w:p>
        </w:tc>
        <w:tc>
          <w:tcPr>
            <w:tcW w:w="3969" w:type="dxa"/>
            <w:tcBorders>
              <w:top w:val="single" w:sz="4" w:space="0" w:color="000000"/>
              <w:left w:val="single" w:sz="4" w:space="0" w:color="000000"/>
              <w:bottom w:val="nil"/>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КПП</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ОГРН</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ОКПО</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nil"/>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ОКТМО</w:t>
            </w:r>
          </w:p>
        </w:tc>
        <w:tc>
          <w:tcPr>
            <w:tcW w:w="3969" w:type="dxa"/>
            <w:tcBorders>
              <w:top w:val="nil"/>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ОКДП</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ОКВЭД</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c>
          <w:tcPr>
            <w:tcW w:w="648"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4</w:t>
            </w: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 xml:space="preserve">Местонахождение </w:t>
            </w:r>
            <w:r w:rsidRPr="009B7FB7">
              <w:rPr>
                <w:rFonts w:cs="Times New Roman"/>
                <w:i/>
                <w:color w:val="000000" w:themeColor="text1"/>
                <w:sz w:val="22"/>
                <w:szCs w:val="22"/>
              </w:rPr>
              <w:t>(для юридического лица)</w:t>
            </w:r>
            <w:r w:rsidRPr="009B7FB7">
              <w:rPr>
                <w:rFonts w:cs="Times New Roman"/>
                <w:b/>
                <w:color w:val="000000" w:themeColor="text1"/>
                <w:sz w:val="22"/>
                <w:szCs w:val="22"/>
              </w:rPr>
              <w:t xml:space="preserve">/сведения о месте жительства </w:t>
            </w:r>
            <w:r w:rsidRPr="009B7FB7">
              <w:rPr>
                <w:rFonts w:cs="Times New Roman"/>
                <w:i/>
                <w:color w:val="000000" w:themeColor="text1"/>
                <w:sz w:val="22"/>
                <w:szCs w:val="22"/>
              </w:rPr>
              <w:t>(для физического лица)</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c>
          <w:tcPr>
            <w:tcW w:w="648"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5</w:t>
            </w: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Почтовый адрес участника</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val="restart"/>
            <w:tcBorders>
              <w:top w:val="single" w:sz="4" w:space="0" w:color="000000"/>
              <w:left w:val="single" w:sz="4" w:space="0" w:color="000000"/>
              <w:bottom w:val="single" w:sz="4" w:space="0" w:color="000000"/>
              <w:right w:val="nil"/>
            </w:tcBorders>
          </w:tcPr>
          <w:p w:rsidR="007D2B20" w:rsidRPr="009B7FB7" w:rsidRDefault="007D2B20">
            <w:pPr>
              <w:rPr>
                <w:rFonts w:cs="Times New Roman"/>
                <w:b/>
                <w:color w:val="000000" w:themeColor="text1"/>
                <w:sz w:val="22"/>
                <w:szCs w:val="22"/>
              </w:rPr>
            </w:pPr>
          </w:p>
          <w:p w:rsidR="007D2B20" w:rsidRPr="009B7FB7" w:rsidRDefault="007D2B20">
            <w:pPr>
              <w:rPr>
                <w:rFonts w:cs="Times New Roman"/>
                <w:b/>
                <w:color w:val="000000" w:themeColor="text1"/>
                <w:sz w:val="22"/>
                <w:szCs w:val="22"/>
              </w:rPr>
            </w:pPr>
          </w:p>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6</w:t>
            </w: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Номер телефона с кодом Участника</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Номер факса с кодом Участника</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 xml:space="preserve">Адрес электронной почты Участника </w:t>
            </w:r>
            <w:proofErr w:type="gramStart"/>
            <w:r w:rsidRPr="009B7FB7">
              <w:rPr>
                <w:rFonts w:cs="Times New Roman"/>
                <w:b/>
                <w:color w:val="000000" w:themeColor="text1"/>
                <w:sz w:val="22"/>
                <w:szCs w:val="22"/>
              </w:rPr>
              <w:t xml:space="preserve">( </w:t>
            </w:r>
            <w:proofErr w:type="gramEnd"/>
            <w:r w:rsidRPr="009B7FB7">
              <w:rPr>
                <w:rFonts w:cs="Times New Roman"/>
                <w:b/>
                <w:color w:val="000000" w:themeColor="text1"/>
                <w:sz w:val="22"/>
                <w:szCs w:val="22"/>
              </w:rPr>
              <w:t>для приема заявок и иной документации)</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Адрес страницы в Интернете</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c>
          <w:tcPr>
            <w:tcW w:w="648"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7</w:t>
            </w: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 xml:space="preserve">Руководитель </w:t>
            </w:r>
            <w:r w:rsidRPr="009B7FB7">
              <w:rPr>
                <w:rFonts w:cs="Times New Roman"/>
                <w:color w:val="000000" w:themeColor="text1"/>
                <w:sz w:val="22"/>
                <w:szCs w:val="22"/>
              </w:rPr>
              <w:t>(должность, фамилия, имя, отчество, телефон)</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c>
          <w:tcPr>
            <w:tcW w:w="648"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8</w:t>
            </w: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color w:val="000000" w:themeColor="text1"/>
                <w:sz w:val="22"/>
                <w:szCs w:val="22"/>
              </w:rPr>
            </w:pPr>
            <w:r w:rsidRPr="009B7FB7">
              <w:rPr>
                <w:rFonts w:cs="Times New Roman"/>
                <w:b/>
                <w:color w:val="000000" w:themeColor="text1"/>
                <w:sz w:val="22"/>
                <w:szCs w:val="22"/>
              </w:rPr>
              <w:t>Главный бухгалтер</w:t>
            </w:r>
          </w:p>
          <w:p w:rsidR="007D2B20" w:rsidRPr="009B7FB7" w:rsidRDefault="00D55A89">
            <w:pPr>
              <w:rPr>
                <w:rFonts w:cs="Times New Roman"/>
                <w:b/>
                <w:color w:val="000000" w:themeColor="text1"/>
                <w:sz w:val="22"/>
                <w:szCs w:val="22"/>
              </w:rPr>
            </w:pPr>
            <w:r w:rsidRPr="009B7FB7">
              <w:rPr>
                <w:rFonts w:cs="Times New Roman"/>
                <w:color w:val="000000" w:themeColor="text1"/>
                <w:sz w:val="22"/>
                <w:szCs w:val="22"/>
              </w:rPr>
              <w:t>(фамилия, имя, отчество, телефон)</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c>
          <w:tcPr>
            <w:tcW w:w="648"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9</w:t>
            </w: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color w:val="000000" w:themeColor="text1"/>
                <w:sz w:val="22"/>
                <w:szCs w:val="22"/>
              </w:rPr>
            </w:pPr>
            <w:r w:rsidRPr="009B7FB7">
              <w:rPr>
                <w:rFonts w:cs="Times New Roman"/>
                <w:b/>
                <w:color w:val="000000" w:themeColor="text1"/>
                <w:sz w:val="22"/>
                <w:szCs w:val="22"/>
              </w:rPr>
              <w:t>Контактное лицо</w:t>
            </w:r>
          </w:p>
          <w:p w:rsidR="007D2B20" w:rsidRPr="009B7FB7" w:rsidRDefault="00D55A89">
            <w:pPr>
              <w:rPr>
                <w:rFonts w:cs="Times New Roman"/>
                <w:b/>
                <w:color w:val="000000" w:themeColor="text1"/>
                <w:sz w:val="22"/>
                <w:szCs w:val="22"/>
              </w:rPr>
            </w:pPr>
            <w:r w:rsidRPr="009B7FB7">
              <w:rPr>
                <w:rFonts w:cs="Times New Roman"/>
                <w:color w:val="000000" w:themeColor="text1"/>
                <w:sz w:val="22"/>
                <w:szCs w:val="22"/>
              </w:rPr>
              <w:t>(фамилия, имя, отчество, телефон)</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val="restart"/>
            <w:tcBorders>
              <w:top w:val="single" w:sz="4" w:space="0" w:color="000000"/>
              <w:left w:val="single" w:sz="4" w:space="0" w:color="000000"/>
              <w:bottom w:val="single" w:sz="4" w:space="0" w:color="000000"/>
              <w:right w:val="nil"/>
            </w:tcBorders>
          </w:tcPr>
          <w:p w:rsidR="007D2B20" w:rsidRPr="009B7FB7" w:rsidRDefault="007D2B20">
            <w:pPr>
              <w:rPr>
                <w:rFonts w:cs="Times New Roman"/>
                <w:b/>
                <w:color w:val="000000" w:themeColor="text1"/>
                <w:sz w:val="22"/>
                <w:szCs w:val="22"/>
              </w:rPr>
            </w:pPr>
          </w:p>
          <w:p w:rsidR="007D2B20" w:rsidRPr="009B7FB7" w:rsidRDefault="007D2B20">
            <w:pPr>
              <w:rPr>
                <w:rFonts w:cs="Times New Roman"/>
                <w:b/>
                <w:color w:val="000000" w:themeColor="text1"/>
                <w:sz w:val="22"/>
                <w:szCs w:val="22"/>
              </w:rPr>
            </w:pPr>
          </w:p>
          <w:p w:rsidR="007D2B20" w:rsidRPr="009B7FB7" w:rsidRDefault="007D2B20">
            <w:pPr>
              <w:rPr>
                <w:rFonts w:cs="Times New Roman"/>
                <w:b/>
                <w:color w:val="000000" w:themeColor="text1"/>
                <w:sz w:val="22"/>
                <w:szCs w:val="22"/>
              </w:rPr>
            </w:pPr>
          </w:p>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10</w:t>
            </w: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Система налогообложения</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Реквизиты уведомления о постановке на учет в ИФНС</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 xml:space="preserve">Применение ставки НДС 10% </w:t>
            </w:r>
            <w:r w:rsidRPr="009B7FB7">
              <w:rPr>
                <w:rFonts w:cs="Times New Roman"/>
                <w:color w:val="000000" w:themeColor="text1"/>
                <w:sz w:val="22"/>
                <w:szCs w:val="22"/>
              </w:rPr>
              <w:t>(с приложением документов, подтверждающих право на применение пониженной ставки НДС)</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Применение освобождения от НДС</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Основные виды деятельности</w:t>
            </w:r>
          </w:p>
          <w:p w:rsidR="007D2B20" w:rsidRPr="009B7FB7" w:rsidRDefault="007D2B20">
            <w:pPr>
              <w:rPr>
                <w:rFonts w:cs="Times New Roman"/>
                <w:b/>
                <w:color w:val="000000" w:themeColor="text1"/>
                <w:sz w:val="22"/>
                <w:szCs w:val="22"/>
              </w:rPr>
            </w:pP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Лицензируемые виды деятельности</w:t>
            </w:r>
          </w:p>
          <w:p w:rsidR="007D2B20" w:rsidRPr="009B7FB7" w:rsidRDefault="007D2B20">
            <w:pPr>
              <w:rPr>
                <w:rFonts w:cs="Times New Roman"/>
                <w:b/>
                <w:color w:val="000000" w:themeColor="text1"/>
                <w:sz w:val="22"/>
                <w:szCs w:val="22"/>
              </w:rPr>
            </w:pP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Номера лицензий, сроки их действия, наименование территорий на которых действуют лицензии</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val="restart"/>
            <w:tcBorders>
              <w:top w:val="single" w:sz="4" w:space="0" w:color="000000"/>
              <w:left w:val="single" w:sz="4" w:space="0" w:color="000000"/>
              <w:bottom w:val="single" w:sz="4" w:space="0" w:color="000000"/>
              <w:right w:val="nil"/>
            </w:tcBorders>
          </w:tcPr>
          <w:p w:rsidR="007D2B20" w:rsidRPr="009B7FB7" w:rsidRDefault="007D2B20">
            <w:pPr>
              <w:rPr>
                <w:rFonts w:cs="Times New Roman"/>
                <w:b/>
                <w:color w:val="000000" w:themeColor="text1"/>
                <w:sz w:val="22"/>
                <w:szCs w:val="22"/>
              </w:rPr>
            </w:pPr>
          </w:p>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11</w:t>
            </w: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 xml:space="preserve">Банковские реквизиты </w:t>
            </w:r>
            <w:r w:rsidRPr="009B7FB7">
              <w:rPr>
                <w:rFonts w:cs="Times New Roman"/>
                <w:color w:val="000000" w:themeColor="text1"/>
                <w:sz w:val="22"/>
                <w:szCs w:val="22"/>
              </w:rPr>
              <w:t>(может быть несколько)</w:t>
            </w:r>
            <w:r w:rsidRPr="009B7FB7">
              <w:rPr>
                <w:rFonts w:cs="Times New Roman"/>
                <w:b/>
                <w:color w:val="000000" w:themeColor="text1"/>
                <w:sz w:val="22"/>
                <w:szCs w:val="22"/>
              </w:rPr>
              <w:t>:</w:t>
            </w:r>
          </w:p>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Наименование обслуживающего банка</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Адрес обслуживаемого банка</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Расчетный счет</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Корреспондентский счет</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rPr>
          <w:cantSplit/>
        </w:trPr>
        <w:tc>
          <w:tcPr>
            <w:tcW w:w="648" w:type="dxa"/>
            <w:vMerge/>
            <w:tcBorders>
              <w:top w:val="single" w:sz="4" w:space="0" w:color="000000"/>
              <w:left w:val="single" w:sz="4" w:space="0" w:color="000000"/>
              <w:bottom w:val="single" w:sz="4" w:space="0" w:color="000000"/>
              <w:right w:val="nil"/>
            </w:tcBorders>
            <w:vAlign w:val="center"/>
          </w:tcPr>
          <w:p w:rsidR="007D2B20" w:rsidRPr="009B7FB7" w:rsidRDefault="007D2B20">
            <w:pPr>
              <w:rPr>
                <w:rFonts w:cs="Times New Roman"/>
                <w:b/>
                <w:color w:val="000000" w:themeColor="text1"/>
                <w:sz w:val="22"/>
                <w:szCs w:val="22"/>
              </w:rPr>
            </w:pP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Код БИК</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c>
          <w:tcPr>
            <w:tcW w:w="648"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12</w:t>
            </w: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Перечень должностных лиц, уполномоченных подписывать счет-фактуры</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r w:rsidR="007D2B20" w:rsidRPr="009B7FB7">
        <w:tc>
          <w:tcPr>
            <w:tcW w:w="648"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13</w:t>
            </w:r>
          </w:p>
        </w:tc>
        <w:tc>
          <w:tcPr>
            <w:tcW w:w="5857" w:type="dxa"/>
            <w:tcBorders>
              <w:top w:val="single" w:sz="4" w:space="0" w:color="000000"/>
              <w:left w:val="single" w:sz="4" w:space="0" w:color="000000"/>
              <w:bottom w:val="single" w:sz="4" w:space="0" w:color="000000"/>
              <w:right w:val="nil"/>
            </w:tcBorders>
          </w:tcPr>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 xml:space="preserve">Согласие участника размещения заказа исполнить условия договора, указанные в извещении о проведении запроса </w:t>
            </w:r>
            <w:r w:rsidR="00D939C1" w:rsidRPr="009B7FB7">
              <w:rPr>
                <w:rFonts w:cs="Times New Roman"/>
                <w:b/>
                <w:color w:val="000000" w:themeColor="text1"/>
                <w:sz w:val="22"/>
                <w:szCs w:val="22"/>
              </w:rPr>
              <w:t>цен</w:t>
            </w:r>
          </w:p>
        </w:tc>
        <w:tc>
          <w:tcPr>
            <w:tcW w:w="3969" w:type="dxa"/>
            <w:tcBorders>
              <w:top w:val="single" w:sz="4" w:space="0" w:color="000000"/>
              <w:left w:val="single" w:sz="4" w:space="0" w:color="000000"/>
              <w:bottom w:val="single" w:sz="4" w:space="0" w:color="000000"/>
              <w:right w:val="single" w:sz="4" w:space="0" w:color="000000"/>
            </w:tcBorders>
          </w:tcPr>
          <w:p w:rsidR="007D2B20" w:rsidRPr="009B7FB7" w:rsidRDefault="007D2B20">
            <w:pPr>
              <w:rPr>
                <w:rFonts w:cs="Times New Roman"/>
                <w:b/>
                <w:color w:val="000000" w:themeColor="text1"/>
                <w:sz w:val="22"/>
                <w:szCs w:val="22"/>
              </w:rPr>
            </w:pPr>
          </w:p>
        </w:tc>
      </w:tr>
    </w:tbl>
    <w:p w:rsidR="007D2B20" w:rsidRPr="009B7FB7" w:rsidRDefault="00D55A89">
      <w:pPr>
        <w:rPr>
          <w:rFonts w:cs="Times New Roman"/>
          <w:color w:val="000000" w:themeColor="text1"/>
          <w:sz w:val="22"/>
          <w:szCs w:val="22"/>
        </w:rPr>
      </w:pPr>
      <w:r w:rsidRPr="009B7FB7">
        <w:rPr>
          <w:rFonts w:cs="Times New Roman"/>
          <w:color w:val="000000" w:themeColor="text1"/>
          <w:sz w:val="22"/>
          <w:szCs w:val="22"/>
        </w:rPr>
        <w:t>Мы, нижеподписавшееся, заверяем достоверность всех данных, указанных в анкете.</w:t>
      </w:r>
    </w:p>
    <w:p w:rsidR="007D2B20" w:rsidRPr="009B7FB7" w:rsidRDefault="00D55A89">
      <w:pPr>
        <w:rPr>
          <w:rFonts w:cs="Times New Roman"/>
          <w:color w:val="000000" w:themeColor="text1"/>
          <w:sz w:val="22"/>
          <w:szCs w:val="22"/>
        </w:rPr>
      </w:pPr>
      <w:r w:rsidRPr="009B7FB7">
        <w:rPr>
          <w:rFonts w:cs="Times New Roman"/>
          <w:color w:val="000000" w:themeColor="text1"/>
          <w:sz w:val="22"/>
          <w:szCs w:val="22"/>
        </w:rPr>
        <w:t>Главный бухгалтер</w:t>
      </w:r>
    </w:p>
    <w:p w:rsidR="007D2B20" w:rsidRPr="009B7FB7" w:rsidRDefault="007D2B20">
      <w:pPr>
        <w:rPr>
          <w:rFonts w:cs="Times New Roman"/>
          <w:color w:val="000000" w:themeColor="text1"/>
          <w:sz w:val="22"/>
          <w:szCs w:val="22"/>
        </w:rPr>
      </w:pPr>
    </w:p>
    <w:p w:rsidR="007D2B20" w:rsidRPr="009B7FB7" w:rsidRDefault="00D55A89">
      <w:pPr>
        <w:rPr>
          <w:rFonts w:cs="Times New Roman"/>
          <w:color w:val="000000" w:themeColor="text1"/>
          <w:sz w:val="22"/>
          <w:szCs w:val="22"/>
        </w:rPr>
      </w:pPr>
      <w:r w:rsidRPr="009B7FB7">
        <w:rPr>
          <w:rFonts w:cs="Times New Roman"/>
          <w:color w:val="000000" w:themeColor="text1"/>
          <w:sz w:val="22"/>
          <w:szCs w:val="22"/>
        </w:rPr>
        <w:t>________________________                                                  _________________________</w:t>
      </w:r>
    </w:p>
    <w:p w:rsidR="007D2B20" w:rsidRPr="009B7FB7" w:rsidRDefault="00D55A89">
      <w:pPr>
        <w:rPr>
          <w:rFonts w:cs="Times New Roman"/>
          <w:color w:val="000000" w:themeColor="text1"/>
          <w:sz w:val="22"/>
          <w:szCs w:val="22"/>
        </w:rPr>
      </w:pPr>
      <w:r w:rsidRPr="009B7FB7">
        <w:rPr>
          <w:rFonts w:cs="Times New Roman"/>
          <w:color w:val="000000" w:themeColor="text1"/>
          <w:sz w:val="22"/>
          <w:szCs w:val="22"/>
        </w:rPr>
        <w:t xml:space="preserve">              ( Ф.И.О.)                                                                      (подпись)      М.П.     </w:t>
      </w:r>
    </w:p>
    <w:p w:rsidR="007D2B20" w:rsidRPr="009B7FB7" w:rsidRDefault="00D55A89">
      <w:pPr>
        <w:rPr>
          <w:rFonts w:cs="Times New Roman"/>
          <w:color w:val="000000" w:themeColor="text1"/>
          <w:sz w:val="22"/>
          <w:szCs w:val="22"/>
        </w:rPr>
      </w:pPr>
      <w:r w:rsidRPr="009B7FB7">
        <w:rPr>
          <w:rFonts w:cs="Times New Roman"/>
          <w:color w:val="000000" w:themeColor="text1"/>
          <w:sz w:val="22"/>
          <w:szCs w:val="22"/>
        </w:rPr>
        <w:t>Руководитель предприятия</w:t>
      </w:r>
    </w:p>
    <w:p w:rsidR="007D2B20" w:rsidRPr="009B7FB7" w:rsidRDefault="007D2B20">
      <w:pPr>
        <w:rPr>
          <w:rFonts w:cs="Times New Roman"/>
          <w:color w:val="000000" w:themeColor="text1"/>
          <w:sz w:val="22"/>
          <w:szCs w:val="22"/>
        </w:rPr>
      </w:pPr>
    </w:p>
    <w:p w:rsidR="007D2B20" w:rsidRPr="009B7FB7" w:rsidRDefault="00D55A89">
      <w:pPr>
        <w:rPr>
          <w:rFonts w:cs="Times New Roman"/>
          <w:b/>
          <w:color w:val="000000" w:themeColor="text1"/>
          <w:sz w:val="22"/>
          <w:szCs w:val="22"/>
        </w:rPr>
      </w:pPr>
      <w:r w:rsidRPr="009B7FB7">
        <w:rPr>
          <w:rFonts w:cs="Times New Roman"/>
          <w:color w:val="000000" w:themeColor="text1"/>
          <w:sz w:val="22"/>
          <w:szCs w:val="22"/>
        </w:rPr>
        <w:t>________________________                                                 _________________________</w:t>
      </w:r>
    </w:p>
    <w:p w:rsidR="007D2B20" w:rsidRPr="009B7FB7" w:rsidRDefault="00D55A89">
      <w:pPr>
        <w:rPr>
          <w:rFonts w:cs="Times New Roman"/>
          <w:b/>
          <w:color w:val="000000" w:themeColor="text1"/>
          <w:sz w:val="22"/>
          <w:szCs w:val="22"/>
        </w:rPr>
      </w:pPr>
      <w:r w:rsidRPr="009B7FB7">
        <w:rPr>
          <w:rFonts w:cs="Times New Roman"/>
          <w:b/>
          <w:color w:val="000000" w:themeColor="text1"/>
          <w:sz w:val="22"/>
          <w:szCs w:val="22"/>
        </w:rPr>
        <w:t xml:space="preserve">             </w:t>
      </w:r>
      <w:r w:rsidRPr="009B7FB7">
        <w:rPr>
          <w:rFonts w:cs="Times New Roman"/>
          <w:color w:val="000000" w:themeColor="text1"/>
          <w:sz w:val="22"/>
          <w:szCs w:val="22"/>
        </w:rPr>
        <w:t xml:space="preserve">   ( Ф.И.О.)                                                                    (подпись)            М.П. </w:t>
      </w:r>
      <w:r w:rsidRPr="009B7FB7">
        <w:rPr>
          <w:rFonts w:cs="Times New Roman"/>
          <w:b/>
          <w:color w:val="000000" w:themeColor="text1"/>
          <w:sz w:val="22"/>
          <w:szCs w:val="22"/>
        </w:rPr>
        <w:t xml:space="preserve">                   </w:t>
      </w:r>
    </w:p>
    <w:p w:rsidR="007D2B20" w:rsidRPr="009B7FB7" w:rsidRDefault="00D55A89">
      <w:pPr>
        <w:rPr>
          <w:rFonts w:cs="Times New Roman"/>
          <w:color w:val="000000" w:themeColor="text1"/>
          <w:sz w:val="22"/>
          <w:szCs w:val="22"/>
        </w:rPr>
      </w:pPr>
      <w:r w:rsidRPr="009B7FB7">
        <w:rPr>
          <w:rFonts w:cs="Times New Roman"/>
          <w:color w:val="000000" w:themeColor="text1"/>
          <w:sz w:val="22"/>
          <w:szCs w:val="22"/>
        </w:rPr>
        <w:tab/>
      </w:r>
      <w:r w:rsidRPr="009B7FB7">
        <w:rPr>
          <w:rFonts w:cs="Times New Roman"/>
          <w:color w:val="000000" w:themeColor="text1"/>
          <w:sz w:val="22"/>
          <w:szCs w:val="22"/>
        </w:rPr>
        <w:tab/>
      </w:r>
      <w:r w:rsidRPr="009B7FB7">
        <w:rPr>
          <w:rFonts w:cs="Times New Roman"/>
          <w:color w:val="000000" w:themeColor="text1"/>
          <w:sz w:val="22"/>
          <w:szCs w:val="22"/>
        </w:rPr>
        <w:tab/>
      </w:r>
      <w:r w:rsidRPr="009B7FB7">
        <w:rPr>
          <w:rFonts w:cs="Times New Roman"/>
          <w:color w:val="000000" w:themeColor="text1"/>
          <w:sz w:val="22"/>
          <w:szCs w:val="22"/>
        </w:rPr>
        <w:tab/>
      </w:r>
      <w:r w:rsidRPr="009B7FB7">
        <w:rPr>
          <w:rFonts w:cs="Times New Roman"/>
          <w:color w:val="000000" w:themeColor="text1"/>
          <w:sz w:val="22"/>
          <w:szCs w:val="22"/>
        </w:rPr>
        <w:tab/>
      </w:r>
      <w:r w:rsidRPr="009B7FB7">
        <w:rPr>
          <w:rFonts w:cs="Times New Roman"/>
          <w:color w:val="000000" w:themeColor="text1"/>
          <w:sz w:val="22"/>
          <w:szCs w:val="22"/>
        </w:rPr>
        <w:tab/>
      </w:r>
      <w:r w:rsidRPr="009B7FB7">
        <w:rPr>
          <w:rFonts w:cs="Times New Roman"/>
          <w:color w:val="000000" w:themeColor="text1"/>
          <w:sz w:val="22"/>
          <w:szCs w:val="22"/>
        </w:rPr>
        <w:tab/>
        <w:t xml:space="preserve">         подпись</w:t>
      </w:r>
    </w:p>
    <w:p w:rsidR="007D2B20" w:rsidRPr="009B7FB7" w:rsidRDefault="007D2B20">
      <w:pPr>
        <w:pBdr>
          <w:bottom w:val="single" w:sz="12" w:space="1" w:color="000000"/>
        </w:pBdr>
        <w:rPr>
          <w:rFonts w:cs="Times New Roman"/>
          <w:color w:val="000000" w:themeColor="text1"/>
          <w:sz w:val="22"/>
          <w:szCs w:val="22"/>
        </w:rPr>
      </w:pPr>
    </w:p>
    <w:p w:rsidR="007D2B20" w:rsidRPr="009B7FB7" w:rsidRDefault="00D55A89">
      <w:pPr>
        <w:tabs>
          <w:tab w:val="left" w:pos="1418"/>
        </w:tabs>
        <w:spacing w:before="120" w:after="60"/>
        <w:ind w:firstLine="567"/>
        <w:jc w:val="center"/>
        <w:outlineLvl w:val="3"/>
        <w:rPr>
          <w:rFonts w:cs="Times New Roman"/>
          <w:bCs/>
          <w:color w:val="000000" w:themeColor="text1"/>
          <w:sz w:val="22"/>
          <w:szCs w:val="22"/>
        </w:rPr>
      </w:pPr>
      <w:r w:rsidRPr="009B7FB7">
        <w:rPr>
          <w:rFonts w:cs="Times New Roman"/>
          <w:bCs/>
          <w:color w:val="000000" w:themeColor="text1"/>
          <w:sz w:val="22"/>
          <w:szCs w:val="22"/>
        </w:rPr>
        <w:t>КОНЕЦ ФОРМЫ</w:t>
      </w:r>
    </w:p>
    <w:p w:rsidR="007D2B20" w:rsidRPr="009B7FB7" w:rsidRDefault="007D2B20">
      <w:pPr>
        <w:tabs>
          <w:tab w:val="left" w:pos="1418"/>
        </w:tabs>
        <w:spacing w:before="120" w:after="60"/>
        <w:ind w:firstLine="567"/>
        <w:jc w:val="center"/>
        <w:outlineLvl w:val="3"/>
        <w:rPr>
          <w:rFonts w:cs="Times New Roman"/>
          <w:bCs/>
          <w:color w:val="000000" w:themeColor="text1"/>
          <w:sz w:val="22"/>
          <w:szCs w:val="22"/>
        </w:rPr>
      </w:pPr>
    </w:p>
    <w:p w:rsidR="007D2B20" w:rsidRPr="009B7FB7" w:rsidRDefault="007D2B20">
      <w:pPr>
        <w:tabs>
          <w:tab w:val="left" w:pos="1418"/>
        </w:tabs>
        <w:spacing w:before="120" w:after="60"/>
        <w:jc w:val="both"/>
        <w:outlineLvl w:val="3"/>
        <w:rPr>
          <w:rFonts w:cs="Times New Roman"/>
          <w:b/>
          <w:color w:val="000000" w:themeColor="text1"/>
          <w:sz w:val="22"/>
          <w:szCs w:val="22"/>
        </w:rPr>
      </w:pPr>
    </w:p>
    <w:p w:rsidR="007D2B20" w:rsidRPr="009B7FB7" w:rsidRDefault="007D2B20">
      <w:pPr>
        <w:tabs>
          <w:tab w:val="left" w:pos="1418"/>
        </w:tabs>
        <w:spacing w:before="120" w:after="60"/>
        <w:jc w:val="both"/>
        <w:outlineLvl w:val="3"/>
        <w:rPr>
          <w:rFonts w:cs="Times New Roman"/>
          <w:b/>
          <w:color w:val="000000" w:themeColor="text1"/>
          <w:sz w:val="22"/>
          <w:szCs w:val="22"/>
        </w:rPr>
      </w:pPr>
    </w:p>
    <w:p w:rsidR="007D2B20" w:rsidRPr="009B7FB7" w:rsidRDefault="007D2B20">
      <w:pPr>
        <w:tabs>
          <w:tab w:val="left" w:pos="1418"/>
        </w:tabs>
        <w:spacing w:before="120" w:after="60"/>
        <w:jc w:val="both"/>
        <w:outlineLvl w:val="3"/>
        <w:rPr>
          <w:rFonts w:cs="Times New Roman"/>
          <w:b/>
          <w:color w:val="000000" w:themeColor="text1"/>
          <w:sz w:val="22"/>
          <w:szCs w:val="22"/>
        </w:rPr>
      </w:pPr>
    </w:p>
    <w:p w:rsidR="007D2B20" w:rsidRPr="009B7FB7" w:rsidRDefault="007D2B20">
      <w:pPr>
        <w:tabs>
          <w:tab w:val="left" w:pos="1418"/>
        </w:tabs>
        <w:spacing w:before="120" w:after="60"/>
        <w:jc w:val="both"/>
        <w:outlineLvl w:val="3"/>
        <w:rPr>
          <w:rFonts w:cs="Times New Roman"/>
          <w:b/>
          <w:color w:val="000000" w:themeColor="text1"/>
          <w:sz w:val="22"/>
          <w:szCs w:val="22"/>
        </w:rPr>
      </w:pPr>
    </w:p>
    <w:p w:rsidR="007D2B20" w:rsidRPr="009B7FB7" w:rsidRDefault="007D2B20">
      <w:pPr>
        <w:tabs>
          <w:tab w:val="left" w:pos="1418"/>
        </w:tabs>
        <w:spacing w:before="120" w:after="60"/>
        <w:jc w:val="both"/>
        <w:outlineLvl w:val="3"/>
        <w:rPr>
          <w:rFonts w:cs="Times New Roman"/>
          <w:b/>
          <w:color w:val="000000" w:themeColor="text1"/>
          <w:sz w:val="22"/>
          <w:szCs w:val="22"/>
        </w:rPr>
      </w:pPr>
    </w:p>
    <w:p w:rsidR="007D2B20" w:rsidRPr="009B7FB7" w:rsidRDefault="007D2B20">
      <w:pPr>
        <w:tabs>
          <w:tab w:val="left" w:pos="1418"/>
        </w:tabs>
        <w:spacing w:before="120" w:after="60"/>
        <w:jc w:val="both"/>
        <w:outlineLvl w:val="3"/>
        <w:rPr>
          <w:rFonts w:cs="Times New Roman"/>
          <w:b/>
          <w:color w:val="000000" w:themeColor="text1"/>
          <w:sz w:val="22"/>
          <w:szCs w:val="22"/>
        </w:rPr>
      </w:pPr>
    </w:p>
    <w:p w:rsidR="007D2B20" w:rsidRPr="009B7FB7" w:rsidRDefault="00D55A89" w:rsidP="00A95372">
      <w:pPr>
        <w:spacing w:before="480" w:after="240"/>
        <w:jc w:val="center"/>
        <w:rPr>
          <w:rFonts w:cs="Times New Roman"/>
          <w:b/>
          <w:bCs/>
          <w:color w:val="000000" w:themeColor="text1"/>
          <w:sz w:val="22"/>
          <w:szCs w:val="22"/>
        </w:rPr>
      </w:pPr>
      <w:r w:rsidRPr="009B7FB7">
        <w:rPr>
          <w:rFonts w:cs="Times New Roman"/>
          <w:b/>
          <w:bCs/>
          <w:color w:val="000000" w:themeColor="text1"/>
          <w:sz w:val="22"/>
          <w:szCs w:val="22"/>
        </w:rPr>
        <w:br w:type="page"/>
        <w:t xml:space="preserve">ВНИМАНИЮ УЧАСТНИКОВ ЗАКУПКИ: ДОКУМЕНТ РЕКОМЕНДУЕТСЯ ВКЛЮЧАТЬ </w:t>
      </w:r>
      <w:r w:rsidR="00D645C7" w:rsidRPr="009B7FB7">
        <w:rPr>
          <w:rFonts w:cs="Times New Roman"/>
          <w:b/>
          <w:bCs/>
          <w:color w:val="000000" w:themeColor="text1"/>
          <w:sz w:val="22"/>
          <w:szCs w:val="22"/>
        </w:rPr>
        <w:t>СОСТАВ ЗАЯВКИ</w:t>
      </w:r>
      <w:r w:rsidRPr="009B7FB7">
        <w:rPr>
          <w:rFonts w:cs="Times New Roman"/>
          <w:b/>
          <w:bCs/>
          <w:color w:val="000000" w:themeColor="text1"/>
          <w:sz w:val="22"/>
          <w:szCs w:val="22"/>
        </w:rPr>
        <w:t>!</w:t>
      </w:r>
    </w:p>
    <w:p w:rsidR="007D2B20" w:rsidRPr="009B7FB7" w:rsidRDefault="007D2B20">
      <w:pPr>
        <w:rPr>
          <w:rFonts w:cs="Times New Roman"/>
          <w:color w:val="000000" w:themeColor="text1"/>
          <w:sz w:val="22"/>
          <w:szCs w:val="22"/>
          <w:lang w:eastAsia="en-US"/>
        </w:rPr>
      </w:pPr>
    </w:p>
    <w:p w:rsidR="007D2B20" w:rsidRPr="009B7FB7" w:rsidRDefault="00D55A89">
      <w:pPr>
        <w:jc w:val="center"/>
        <w:rPr>
          <w:rFonts w:cs="Times New Roman"/>
          <w:b/>
          <w:color w:val="000000" w:themeColor="text1"/>
          <w:sz w:val="22"/>
          <w:szCs w:val="22"/>
          <w:u w:val="single"/>
        </w:rPr>
      </w:pPr>
      <w:r w:rsidRPr="009B7FB7">
        <w:rPr>
          <w:rFonts w:cs="Times New Roman"/>
          <w:color w:val="000000" w:themeColor="text1"/>
          <w:sz w:val="22"/>
          <w:szCs w:val="22"/>
          <w:u w:val="single"/>
        </w:rPr>
        <w:t>Согласие на обработку персональных данных (представленных участниками):</w:t>
      </w:r>
    </w:p>
    <w:p w:rsidR="007D2B20" w:rsidRPr="009B7FB7" w:rsidRDefault="007D2B20">
      <w:pPr>
        <w:jc w:val="both"/>
        <w:rPr>
          <w:rFonts w:cs="Times New Roman"/>
          <w:color w:val="000000" w:themeColor="text1"/>
          <w:sz w:val="22"/>
          <w:szCs w:val="22"/>
        </w:rPr>
      </w:pPr>
    </w:p>
    <w:p w:rsidR="007D2B20" w:rsidRPr="009B7FB7" w:rsidRDefault="00D55A89">
      <w:pPr>
        <w:jc w:val="center"/>
        <w:rPr>
          <w:rFonts w:cs="Times New Roman"/>
          <w:i/>
          <w:color w:val="000000" w:themeColor="text1"/>
          <w:sz w:val="22"/>
          <w:szCs w:val="22"/>
        </w:rPr>
      </w:pPr>
      <w:r w:rsidRPr="009B7FB7">
        <w:rPr>
          <w:rFonts w:cs="Times New Roman"/>
          <w:i/>
          <w:color w:val="000000" w:themeColor="text1"/>
          <w:sz w:val="22"/>
          <w:szCs w:val="22"/>
        </w:rPr>
        <w:t>Начало формы</w:t>
      </w:r>
    </w:p>
    <w:p w:rsidR="007D2B20" w:rsidRPr="009B7FB7" w:rsidRDefault="00D55A89">
      <w:pPr>
        <w:jc w:val="both"/>
        <w:rPr>
          <w:rFonts w:cs="Times New Roman"/>
          <w:color w:val="000000" w:themeColor="text1"/>
          <w:sz w:val="22"/>
          <w:szCs w:val="22"/>
        </w:rPr>
      </w:pPr>
      <w:r w:rsidRPr="009B7FB7">
        <w:rPr>
          <w:rFonts w:cs="Times New Roman"/>
          <w:color w:val="000000" w:themeColor="text1"/>
          <w:sz w:val="22"/>
          <w:szCs w:val="22"/>
        </w:rPr>
        <w:t>____________________________________________________________________________</w:t>
      </w:r>
    </w:p>
    <w:p w:rsidR="007D2B20" w:rsidRPr="009B7FB7" w:rsidRDefault="007D2B20">
      <w:pPr>
        <w:ind w:left="3540" w:firstLine="708"/>
        <w:jc w:val="both"/>
        <w:rPr>
          <w:rFonts w:cs="Times New Roman"/>
          <w:color w:val="000000" w:themeColor="text1"/>
          <w:sz w:val="22"/>
          <w:szCs w:val="22"/>
        </w:rPr>
      </w:pPr>
    </w:p>
    <w:p w:rsidR="007D2B20" w:rsidRPr="009B7FB7" w:rsidRDefault="00A95372">
      <w:pPr>
        <w:spacing w:after="120"/>
        <w:jc w:val="right"/>
        <w:rPr>
          <w:rFonts w:cs="Times New Roman"/>
          <w:color w:val="000000" w:themeColor="text1"/>
          <w:sz w:val="22"/>
          <w:szCs w:val="22"/>
        </w:rPr>
      </w:pPr>
      <w:r w:rsidRPr="009B7FB7">
        <w:rPr>
          <w:rFonts w:cs="Times New Roman"/>
          <w:color w:val="000000" w:themeColor="text1"/>
          <w:sz w:val="22"/>
          <w:szCs w:val="22"/>
        </w:rPr>
        <w:t xml:space="preserve"> </w:t>
      </w:r>
      <w:r w:rsidR="00D55A89" w:rsidRPr="009B7FB7">
        <w:rPr>
          <w:rFonts w:cs="Times New Roman"/>
          <w:color w:val="000000" w:themeColor="text1"/>
          <w:sz w:val="22"/>
          <w:szCs w:val="22"/>
        </w:rPr>
        <w:t xml:space="preserve">«____» _____________ 202_ г. </w:t>
      </w:r>
    </w:p>
    <w:p w:rsidR="007D2B20" w:rsidRPr="009B7FB7" w:rsidRDefault="007D2B20">
      <w:pPr>
        <w:jc w:val="both"/>
        <w:rPr>
          <w:rFonts w:cs="Times New Roman"/>
          <w:color w:val="000000" w:themeColor="text1"/>
          <w:sz w:val="22"/>
          <w:szCs w:val="22"/>
        </w:rPr>
      </w:pPr>
    </w:p>
    <w:p w:rsidR="007D2B20" w:rsidRPr="009B7FB7" w:rsidRDefault="00D55A89">
      <w:pPr>
        <w:jc w:val="center"/>
        <w:rPr>
          <w:rFonts w:cs="Times New Roman"/>
          <w:b/>
          <w:color w:val="000000" w:themeColor="text1"/>
          <w:sz w:val="22"/>
          <w:szCs w:val="22"/>
        </w:rPr>
      </w:pPr>
      <w:r w:rsidRPr="009B7FB7">
        <w:rPr>
          <w:rFonts w:cs="Times New Roman"/>
          <w:b/>
          <w:color w:val="000000" w:themeColor="text1"/>
          <w:sz w:val="22"/>
          <w:szCs w:val="22"/>
        </w:rPr>
        <w:t>СОГЛАСИЕ</w:t>
      </w:r>
      <w:r w:rsidRPr="009B7FB7">
        <w:rPr>
          <w:rFonts w:cs="Times New Roman"/>
          <w:b/>
          <w:color w:val="000000" w:themeColor="text1"/>
          <w:sz w:val="22"/>
          <w:szCs w:val="22"/>
        </w:rPr>
        <w:br w:type="textWrapping" w:clear="all"/>
        <w:t>на обработку персональных данных</w:t>
      </w:r>
    </w:p>
    <w:p w:rsidR="007D2B20" w:rsidRPr="009B7FB7" w:rsidRDefault="00D55A89">
      <w:pPr>
        <w:widowControl w:val="0"/>
        <w:jc w:val="both"/>
        <w:rPr>
          <w:rFonts w:cs="Times New Roman"/>
          <w:color w:val="000000" w:themeColor="text1"/>
          <w:sz w:val="22"/>
          <w:szCs w:val="22"/>
        </w:rPr>
      </w:pPr>
      <w:r w:rsidRPr="009B7FB7">
        <w:rPr>
          <w:rFonts w:cs="Times New Roman"/>
          <w:color w:val="000000" w:themeColor="text1"/>
          <w:sz w:val="22"/>
          <w:szCs w:val="22"/>
        </w:rPr>
        <w:t xml:space="preserve">Я, нижеподписавшийся </w:t>
      </w:r>
    </w:p>
    <w:p w:rsidR="007D2B20" w:rsidRPr="009B7FB7" w:rsidRDefault="00D55A89">
      <w:pPr>
        <w:widowControl w:val="0"/>
        <w:rPr>
          <w:rFonts w:cs="Times New Roman"/>
          <w:color w:val="000000" w:themeColor="text1"/>
          <w:sz w:val="22"/>
          <w:szCs w:val="22"/>
        </w:rPr>
      </w:pPr>
      <w:r w:rsidRPr="009B7FB7">
        <w:rPr>
          <w:rFonts w:cs="Times New Roman"/>
          <w:color w:val="000000" w:themeColor="text1"/>
          <w:sz w:val="22"/>
          <w:szCs w:val="22"/>
        </w:rPr>
        <w:t>_________________________________________________________________________</w:t>
      </w:r>
    </w:p>
    <w:p w:rsidR="007D2B20" w:rsidRPr="009B7FB7" w:rsidRDefault="00D55A89">
      <w:pPr>
        <w:widowControl w:val="0"/>
        <w:jc w:val="center"/>
        <w:rPr>
          <w:rFonts w:cs="Times New Roman"/>
          <w:color w:val="000000" w:themeColor="text1"/>
          <w:sz w:val="22"/>
          <w:szCs w:val="22"/>
        </w:rPr>
      </w:pPr>
      <w:r w:rsidRPr="009B7FB7">
        <w:rPr>
          <w:rFonts w:cs="Times New Roman"/>
          <w:color w:val="000000" w:themeColor="text1"/>
          <w:sz w:val="22"/>
          <w:szCs w:val="22"/>
        </w:rPr>
        <w:t xml:space="preserve"> </w:t>
      </w:r>
      <w:r w:rsidRPr="009B7FB7">
        <w:rPr>
          <w:rFonts w:cs="Times New Roman"/>
          <w:color w:val="000000" w:themeColor="text1"/>
          <w:sz w:val="22"/>
          <w:szCs w:val="22"/>
          <w:vertAlign w:val="superscript"/>
        </w:rPr>
        <w:t>(фамилия, имя, отчество)</w:t>
      </w:r>
    </w:p>
    <w:p w:rsidR="007D2B20" w:rsidRPr="009B7FB7" w:rsidRDefault="007D2B20">
      <w:pPr>
        <w:widowControl w:val="0"/>
        <w:jc w:val="both"/>
        <w:rPr>
          <w:rFonts w:cs="Times New Roman"/>
          <w:color w:val="000000" w:themeColor="text1"/>
          <w:sz w:val="22"/>
          <w:szCs w:val="22"/>
        </w:rPr>
      </w:pPr>
    </w:p>
    <w:p w:rsidR="007D2B20" w:rsidRPr="009B7FB7" w:rsidRDefault="00D55A89">
      <w:pPr>
        <w:widowControl w:val="0"/>
        <w:jc w:val="both"/>
        <w:rPr>
          <w:rFonts w:cs="Times New Roman"/>
          <w:color w:val="000000" w:themeColor="text1"/>
          <w:sz w:val="22"/>
          <w:szCs w:val="22"/>
        </w:rPr>
      </w:pPr>
      <w:r w:rsidRPr="009B7FB7">
        <w:rPr>
          <w:rFonts w:cs="Times New Roman"/>
          <w:color w:val="000000" w:themeColor="text1"/>
          <w:sz w:val="22"/>
          <w:szCs w:val="22"/>
        </w:rPr>
        <w:t>паспорт_____________№__________________ дата выдачи______________________</w:t>
      </w:r>
    </w:p>
    <w:p w:rsidR="007D2B20" w:rsidRPr="009B7FB7" w:rsidRDefault="007D2B20">
      <w:pPr>
        <w:widowControl w:val="0"/>
        <w:jc w:val="both"/>
        <w:rPr>
          <w:rFonts w:cs="Times New Roman"/>
          <w:color w:val="000000" w:themeColor="text1"/>
          <w:sz w:val="22"/>
          <w:szCs w:val="22"/>
        </w:rPr>
      </w:pPr>
    </w:p>
    <w:p w:rsidR="007D2B20" w:rsidRPr="009B7FB7" w:rsidRDefault="00D55A89">
      <w:pPr>
        <w:widowControl w:val="0"/>
        <w:jc w:val="both"/>
        <w:rPr>
          <w:rFonts w:cs="Times New Roman"/>
          <w:color w:val="000000" w:themeColor="text1"/>
          <w:sz w:val="22"/>
          <w:szCs w:val="22"/>
        </w:rPr>
      </w:pPr>
      <w:r w:rsidRPr="009B7FB7">
        <w:rPr>
          <w:rFonts w:cs="Times New Roman"/>
          <w:color w:val="000000" w:themeColor="text1"/>
          <w:sz w:val="22"/>
          <w:szCs w:val="22"/>
        </w:rPr>
        <w:t xml:space="preserve">название выдавшего органа _________________________________________________, </w:t>
      </w:r>
    </w:p>
    <w:p w:rsidR="007D2B20" w:rsidRPr="009B7FB7" w:rsidRDefault="007D2B20">
      <w:pPr>
        <w:widowControl w:val="0"/>
        <w:jc w:val="both"/>
        <w:rPr>
          <w:rFonts w:cs="Times New Roman"/>
          <w:color w:val="000000" w:themeColor="text1"/>
          <w:sz w:val="22"/>
          <w:szCs w:val="22"/>
        </w:rPr>
      </w:pPr>
    </w:p>
    <w:p w:rsidR="007D2B20" w:rsidRPr="009B7FB7" w:rsidRDefault="00D55A89">
      <w:pPr>
        <w:widowControl w:val="0"/>
        <w:jc w:val="both"/>
        <w:rPr>
          <w:rFonts w:cs="Times New Roman"/>
          <w:color w:val="000000" w:themeColor="text1"/>
          <w:sz w:val="22"/>
          <w:szCs w:val="22"/>
        </w:rPr>
      </w:pPr>
      <w:r w:rsidRPr="009B7FB7">
        <w:rPr>
          <w:rFonts w:cs="Times New Roman"/>
          <w:color w:val="000000" w:themeColor="text1"/>
          <w:sz w:val="22"/>
          <w:szCs w:val="22"/>
        </w:rPr>
        <w:t>в соответствии с требованиями ст. 9 Федерального закона от 27.07.06</w:t>
      </w:r>
      <w:r w:rsidRPr="009B7FB7">
        <w:rPr>
          <w:rFonts w:eastAsia="MS Gothic" w:cs="Times New Roman"/>
          <w:color w:val="000000" w:themeColor="text1"/>
          <w:sz w:val="22"/>
          <w:szCs w:val="22"/>
        </w:rPr>
        <w:t> </w:t>
      </w:r>
      <w:r w:rsidRPr="009B7FB7">
        <w:rPr>
          <w:rFonts w:cs="Times New Roman"/>
          <w:color w:val="000000" w:themeColor="text1"/>
          <w:sz w:val="22"/>
          <w:szCs w:val="22"/>
        </w:rPr>
        <w:t xml:space="preserve">г. «О персональных данных» № 152-ФЗ, подтверждаю своё согласие на обработку ________________ (далее - Организатор) моих персональных данных включающих фамилию, имя, отчество, дату рождения, паспортные данные, данные о судимости при условии, что их обработка осуществляется лицом, профессионально занимающимся закупочной деятельностью в _______________. В процессе осуществления Организатором закупочной деятельности я предоставляю право работникам Организатора передавать мои персональные данные, содержащие сведения, составляющие персональные данные и данные о судимости, другим должностным лицам Организатор, в интересах осуществления Организатором закупочной деятельности. </w:t>
      </w:r>
    </w:p>
    <w:p w:rsidR="007D2B20" w:rsidRPr="009B7FB7" w:rsidRDefault="00D55A89">
      <w:pPr>
        <w:widowControl w:val="0"/>
        <w:ind w:firstLine="426"/>
        <w:jc w:val="both"/>
        <w:rPr>
          <w:rFonts w:cs="Times New Roman"/>
          <w:color w:val="000000" w:themeColor="text1"/>
          <w:sz w:val="22"/>
          <w:szCs w:val="22"/>
        </w:rPr>
      </w:pPr>
      <w:r w:rsidRPr="009B7FB7">
        <w:rPr>
          <w:rFonts w:cs="Times New Roman"/>
          <w:color w:val="000000" w:themeColor="text1"/>
          <w:sz w:val="22"/>
          <w:szCs w:val="22"/>
        </w:rPr>
        <w:t xml:space="preserve">Предоставляю Организатору право осуществлять все действия (операции) с моими персональными данными, включая сбор, систематизацию, накопление, хранение, обновление, изменение, использование, обезличивание, блокирование, уничтожение. </w:t>
      </w:r>
    </w:p>
    <w:p w:rsidR="007D2B20" w:rsidRPr="009B7FB7" w:rsidRDefault="00D55A89">
      <w:pPr>
        <w:widowControl w:val="0"/>
        <w:ind w:firstLine="426"/>
        <w:jc w:val="both"/>
        <w:rPr>
          <w:rFonts w:cs="Times New Roman"/>
          <w:color w:val="000000" w:themeColor="text1"/>
          <w:sz w:val="22"/>
          <w:szCs w:val="22"/>
        </w:rPr>
      </w:pPr>
      <w:r w:rsidRPr="009B7FB7">
        <w:rPr>
          <w:rFonts w:cs="Times New Roman"/>
          <w:color w:val="000000" w:themeColor="text1"/>
          <w:sz w:val="22"/>
          <w:szCs w:val="22"/>
        </w:rPr>
        <w:t>Организатор вправе обрабатывать мои персональные данные посредством внесения их в электронную базу данных, включения в списки (реестры).</w:t>
      </w:r>
    </w:p>
    <w:p w:rsidR="007D2B20" w:rsidRPr="009B7FB7" w:rsidRDefault="00D55A89">
      <w:pPr>
        <w:widowControl w:val="0"/>
        <w:ind w:firstLine="426"/>
        <w:jc w:val="both"/>
        <w:rPr>
          <w:rFonts w:cs="Times New Roman"/>
          <w:color w:val="000000" w:themeColor="text1"/>
          <w:sz w:val="22"/>
          <w:szCs w:val="22"/>
        </w:rPr>
      </w:pPr>
      <w:r w:rsidRPr="009B7FB7">
        <w:rPr>
          <w:rFonts w:cs="Times New Roman"/>
          <w:color w:val="000000" w:themeColor="text1"/>
          <w:sz w:val="22"/>
          <w:szCs w:val="22"/>
        </w:rPr>
        <w:t xml:space="preserve">Срок хранения моих персональных данных соответствует сроку хранения документов, связанных с осуществлением </w:t>
      </w:r>
      <w:r w:rsidR="00D645C7" w:rsidRPr="009B7FB7">
        <w:rPr>
          <w:rFonts w:cs="Times New Roman"/>
          <w:color w:val="000000" w:themeColor="text1"/>
          <w:sz w:val="22"/>
          <w:szCs w:val="22"/>
        </w:rPr>
        <w:t>Организатором закупочной деятельности,</w:t>
      </w:r>
      <w:r w:rsidRPr="009B7FB7">
        <w:rPr>
          <w:rFonts w:cs="Times New Roman"/>
          <w:color w:val="000000" w:themeColor="text1"/>
          <w:sz w:val="22"/>
          <w:szCs w:val="22"/>
        </w:rPr>
        <w:t xml:space="preserve"> и составляет три года.</w:t>
      </w:r>
    </w:p>
    <w:p w:rsidR="007D2B20" w:rsidRPr="009B7FB7" w:rsidRDefault="00D55A89">
      <w:pPr>
        <w:widowControl w:val="0"/>
        <w:ind w:firstLine="426"/>
        <w:jc w:val="both"/>
        <w:rPr>
          <w:rFonts w:cs="Times New Roman"/>
          <w:color w:val="000000" w:themeColor="text1"/>
          <w:sz w:val="22"/>
          <w:szCs w:val="22"/>
        </w:rPr>
      </w:pPr>
      <w:r w:rsidRPr="009B7FB7">
        <w:rPr>
          <w:rFonts w:cs="Times New Roman"/>
          <w:color w:val="000000" w:themeColor="text1"/>
          <w:sz w:val="22"/>
          <w:szCs w:val="22"/>
        </w:rPr>
        <w:t>Передача моих персональных данных иным лицам или иное их разглашение может осуществляться только с моего письменного согласия.</w:t>
      </w:r>
    </w:p>
    <w:p w:rsidR="007D2B20" w:rsidRPr="009B7FB7" w:rsidRDefault="00D55A89">
      <w:pPr>
        <w:widowControl w:val="0"/>
        <w:ind w:firstLine="426"/>
        <w:jc w:val="both"/>
        <w:rPr>
          <w:rFonts w:cs="Times New Roman"/>
          <w:color w:val="000000" w:themeColor="text1"/>
          <w:sz w:val="22"/>
          <w:szCs w:val="22"/>
        </w:rPr>
      </w:pPr>
      <w:r w:rsidRPr="009B7FB7">
        <w:rPr>
          <w:rFonts w:cs="Times New Roman"/>
          <w:color w:val="000000" w:themeColor="text1"/>
          <w:sz w:val="22"/>
          <w:szCs w:val="22"/>
        </w:rPr>
        <w:t>Настоящее согласие дано мной и действует с «______»_________________ 20____г. бессрочно.</w:t>
      </w:r>
    </w:p>
    <w:p w:rsidR="007D2B20" w:rsidRPr="009B7FB7" w:rsidRDefault="00D55A89">
      <w:pPr>
        <w:widowControl w:val="0"/>
        <w:ind w:firstLine="426"/>
        <w:jc w:val="both"/>
        <w:rPr>
          <w:rFonts w:cs="Times New Roman"/>
          <w:color w:val="000000" w:themeColor="text1"/>
          <w:sz w:val="22"/>
          <w:szCs w:val="22"/>
        </w:rPr>
      </w:pPr>
      <w:r w:rsidRPr="009B7FB7">
        <w:rPr>
          <w:rFonts w:cs="Times New Roman"/>
          <w:color w:val="000000" w:themeColor="text1"/>
          <w:sz w:val="22"/>
          <w:szCs w:val="22"/>
        </w:rPr>
        <w:t xml:space="preserve">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 Организатора по почте заказным письмом с уведомлением о вручении либо вручен лично под расписку представителю Организатора. В случае получения моего письменного заявления об отзыве настоящего согласия на обработку персональных данных Организатор обязан прекратить их обработку. </w:t>
      </w:r>
    </w:p>
    <w:p w:rsidR="007D2B20" w:rsidRPr="009B7FB7" w:rsidRDefault="00D55A89">
      <w:pPr>
        <w:widowControl w:val="0"/>
        <w:jc w:val="right"/>
        <w:rPr>
          <w:rFonts w:cs="Times New Roman"/>
          <w:color w:val="000000" w:themeColor="text1"/>
          <w:sz w:val="22"/>
          <w:szCs w:val="22"/>
        </w:rPr>
      </w:pPr>
      <w:r w:rsidRPr="009B7FB7">
        <w:rPr>
          <w:rFonts w:cs="Times New Roman"/>
          <w:color w:val="000000" w:themeColor="text1"/>
          <w:sz w:val="22"/>
          <w:szCs w:val="22"/>
        </w:rPr>
        <w:t>__________________________________________________</w:t>
      </w:r>
    </w:p>
    <w:p w:rsidR="007D2B20" w:rsidRPr="009B7FB7" w:rsidRDefault="00D55A89">
      <w:pPr>
        <w:widowControl w:val="0"/>
        <w:jc w:val="right"/>
        <w:rPr>
          <w:rFonts w:cs="Times New Roman"/>
          <w:color w:val="000000" w:themeColor="text1"/>
          <w:sz w:val="22"/>
          <w:szCs w:val="22"/>
          <w:vertAlign w:val="superscript"/>
        </w:rPr>
      </w:pPr>
      <w:r w:rsidRPr="009B7FB7">
        <w:rPr>
          <w:rFonts w:cs="Times New Roman"/>
          <w:color w:val="000000" w:themeColor="text1"/>
          <w:sz w:val="22"/>
          <w:szCs w:val="22"/>
          <w:vertAlign w:val="superscript"/>
        </w:rPr>
        <w:t>(подпись субъекта персональных данных)</w:t>
      </w:r>
    </w:p>
    <w:p w:rsidR="007D2B20" w:rsidRPr="009B7FB7" w:rsidRDefault="007D2B20">
      <w:pPr>
        <w:tabs>
          <w:tab w:val="left" w:pos="1418"/>
        </w:tabs>
        <w:spacing w:before="120" w:after="60"/>
        <w:jc w:val="both"/>
        <w:outlineLvl w:val="3"/>
        <w:rPr>
          <w:rFonts w:cs="Times New Roman"/>
          <w:b/>
          <w:color w:val="000000" w:themeColor="text1"/>
          <w:sz w:val="22"/>
          <w:szCs w:val="22"/>
        </w:rPr>
      </w:pPr>
    </w:p>
    <w:p w:rsidR="007D2B20" w:rsidRPr="009B7FB7" w:rsidRDefault="007D2B20">
      <w:pPr>
        <w:ind w:left="3540"/>
        <w:jc w:val="right"/>
        <w:rPr>
          <w:rFonts w:cs="Times New Roman"/>
          <w:b/>
          <w:color w:val="000000" w:themeColor="text1"/>
          <w:sz w:val="22"/>
          <w:szCs w:val="22"/>
        </w:rPr>
      </w:pPr>
    </w:p>
    <w:p w:rsidR="007D2B20" w:rsidRPr="009B7FB7" w:rsidRDefault="007D2B20">
      <w:pPr>
        <w:spacing w:line="200" w:lineRule="atLeast"/>
        <w:jc w:val="both"/>
        <w:rPr>
          <w:rFonts w:cs="Times New Roman"/>
          <w:b/>
          <w:color w:val="000000" w:themeColor="text1"/>
          <w:sz w:val="22"/>
          <w:szCs w:val="22"/>
        </w:rPr>
      </w:pPr>
    </w:p>
    <w:sectPr w:rsidR="007D2B20" w:rsidRPr="009B7FB7" w:rsidSect="00D50808">
      <w:pgSz w:w="11906" w:h="16838"/>
      <w:pgMar w:top="709" w:right="566" w:bottom="568"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Proxima Nova ExCn Rg">
    <w:altName w:val="Tahoma"/>
    <w:panose1 w:val="00000000000000000000"/>
    <w:charset w:val="00"/>
    <w:family w:val="modern"/>
    <w:notTrueType/>
    <w:pitch w:val="variable"/>
    <w:sig w:usb0="A00002EF" w:usb1="5000E0F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3B9E11"/>
    <w:multiLevelType w:val="singleLevel"/>
    <w:tmpl w:val="9A3B9E11"/>
    <w:lvl w:ilvl="0">
      <w:start w:val="10"/>
      <w:numFmt w:val="decimal"/>
      <w:suff w:val="space"/>
      <w:lvlText w:val="%1."/>
      <w:lvlJc w:val="left"/>
      <w:pPr>
        <w:ind w:left="925" w:firstLine="0"/>
      </w:pPr>
    </w:lvl>
  </w:abstractNum>
  <w:abstractNum w:abstractNumId="1">
    <w:nsid w:val="E1DFF6CA"/>
    <w:multiLevelType w:val="multilevel"/>
    <w:tmpl w:val="E1DFF6CA"/>
    <w:lvl w:ilvl="0">
      <w:start w:val="10"/>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FFFFFF7F"/>
    <w:multiLevelType w:val="singleLevel"/>
    <w:tmpl w:val="FFFFFF7F"/>
    <w:lvl w:ilvl="0">
      <w:start w:val="1"/>
      <w:numFmt w:val="decimal"/>
      <w:pStyle w:val="a"/>
      <w:lvlText w:val="%1."/>
      <w:lvlJc w:val="left"/>
      <w:pPr>
        <w:tabs>
          <w:tab w:val="left" w:pos="643"/>
        </w:tabs>
        <w:ind w:left="643" w:hanging="360"/>
      </w:pPr>
    </w:lvl>
  </w:abstractNum>
  <w:abstractNum w:abstractNumId="3">
    <w:nsid w:val="0A3B1820"/>
    <w:multiLevelType w:val="multilevel"/>
    <w:tmpl w:val="0A3B1820"/>
    <w:lvl w:ilvl="0">
      <w:start w:val="1"/>
      <w:numFmt w:val="decimal"/>
      <w:pStyle w:val="1"/>
      <w:lvlText w:val="%1."/>
      <w:lvlJc w:val="left"/>
      <w:pPr>
        <w:tabs>
          <w:tab w:val="left" w:pos="1134"/>
        </w:tabs>
      </w:pPr>
      <w:rPr>
        <w:caps w:val="0"/>
        <w:strike w:val="0"/>
        <w:dstrike w:val="0"/>
        <w:vanish w:val="0"/>
        <w:color w:val="000000"/>
        <w:spacing w:val="0"/>
        <w:kern w:val="0"/>
        <w:position w:val="0"/>
        <w:u w:val="none"/>
        <w:vertAlign w:val="baseline"/>
      </w:rPr>
    </w:lvl>
    <w:lvl w:ilvl="1">
      <w:start w:val="1"/>
      <w:numFmt w:val="decimal"/>
      <w:pStyle w:val="2"/>
      <w:lvlText w:val="%1.%2."/>
      <w:lvlJc w:val="left"/>
      <w:pPr>
        <w:tabs>
          <w:tab w:val="left" w:pos="2269"/>
        </w:tabs>
        <w:ind w:left="568"/>
      </w:pPr>
      <w:rPr>
        <w:i w:val="0"/>
        <w:iCs w:val="0"/>
        <w:caps w:val="0"/>
        <w:strike w:val="0"/>
        <w:dstrike w:val="0"/>
        <w:vanish w:val="0"/>
        <w:color w:val="000000"/>
        <w:spacing w:val="0"/>
        <w:w w:val="100"/>
        <w:kern w:val="0"/>
        <w:position w:val="0"/>
        <w:sz w:val="36"/>
        <w:szCs w:val="36"/>
        <w:u w:val="none"/>
        <w:vertAlign w:val="baseline"/>
      </w:rPr>
    </w:lvl>
    <w:lvl w:ilvl="2">
      <w:start w:val="1"/>
      <w:numFmt w:val="decimal"/>
      <w:pStyle w:val="-3"/>
      <w:lvlText w:val="%1.%2.%3."/>
      <w:lvlJc w:val="left"/>
      <w:pPr>
        <w:tabs>
          <w:tab w:val="left" w:pos="1701"/>
        </w:tabs>
      </w:pPr>
      <w:rPr>
        <w:b w:val="0"/>
        <w:bCs w:val="0"/>
        <w:i w:val="0"/>
        <w:iCs w:val="0"/>
        <w:caps w:val="0"/>
        <w:smallCaps w:val="0"/>
        <w:strike w:val="0"/>
        <w:dstrike w:val="0"/>
        <w:vanish w:val="0"/>
        <w:color w:val="000000"/>
        <w:spacing w:val="0"/>
        <w:w w:val="100"/>
        <w:kern w:val="0"/>
        <w:position w:val="0"/>
        <w:sz w:val="28"/>
        <w:szCs w:val="28"/>
        <w:u w:val="none"/>
        <w:vertAlign w:val="baseline"/>
      </w:rPr>
    </w:lvl>
    <w:lvl w:ilvl="3">
      <w:start w:val="1"/>
      <w:numFmt w:val="decimal"/>
      <w:pStyle w:val="-4"/>
      <w:lvlText w:val="%1.%2.%3.%4."/>
      <w:lvlJc w:val="left"/>
      <w:pPr>
        <w:tabs>
          <w:tab w:val="left" w:pos="1701"/>
        </w:tabs>
      </w:pPr>
      <w:rPr>
        <w:b w:val="0"/>
        <w:bCs w:val="0"/>
        <w:i w:val="0"/>
        <w:iCs w:val="0"/>
        <w:caps w:val="0"/>
        <w:smallCaps w:val="0"/>
        <w:strike w:val="0"/>
        <w:dstrike w:val="0"/>
        <w:vanish w:val="0"/>
        <w:color w:val="000000"/>
        <w:spacing w:val="0"/>
        <w:w w:val="100"/>
        <w:kern w:val="0"/>
        <w:position w:val="0"/>
        <w:sz w:val="28"/>
        <w:szCs w:val="28"/>
        <w:u w:val="none"/>
        <w:vertAlign w:val="baseline"/>
      </w:rPr>
    </w:lvl>
    <w:lvl w:ilvl="4">
      <w:start w:val="1"/>
      <w:numFmt w:val="decimal"/>
      <w:pStyle w:val="-5"/>
      <w:lvlText w:val="%1.%2.%3.%4.%5."/>
      <w:lvlJc w:val="left"/>
      <w:pPr>
        <w:tabs>
          <w:tab w:val="left" w:pos="1701"/>
        </w:tabs>
      </w:pPr>
      <w:rPr>
        <w:b w:val="0"/>
        <w:bCs w:val="0"/>
        <w:i w:val="0"/>
        <w:iCs w:val="0"/>
      </w:rPr>
    </w:lvl>
    <w:lvl w:ilvl="5">
      <w:start w:val="1"/>
      <w:numFmt w:val="thaiNumbers"/>
      <w:pStyle w:val="-6"/>
      <w:lvlText w:val="%6)"/>
      <w:lvlJc w:val="left"/>
      <w:pPr>
        <w:tabs>
          <w:tab w:val="left" w:pos="1701"/>
        </w:tabs>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4">
    <w:nsid w:val="0DB33BE1"/>
    <w:multiLevelType w:val="multilevel"/>
    <w:tmpl w:val="0DB33BE1"/>
    <w:lvl w:ilvl="0">
      <w:start w:val="1"/>
      <w:numFmt w:val="decimal"/>
      <w:lvlText w:val="%1."/>
      <w:lvlJc w:val="left"/>
      <w:pPr>
        <w:tabs>
          <w:tab w:val="left" w:pos="360"/>
        </w:tabs>
        <w:ind w:left="360" w:hanging="360"/>
      </w:pPr>
      <w:rPr>
        <w:rFonts w:cs="Times New Roman" w:hint="default"/>
        <w:b/>
      </w:rPr>
    </w:lvl>
    <w:lvl w:ilvl="1">
      <w:start w:val="1"/>
      <w:numFmt w:val="decimal"/>
      <w:lvlText w:val="%1.%2."/>
      <w:lvlJc w:val="left"/>
      <w:pPr>
        <w:tabs>
          <w:tab w:val="left" w:pos="1284"/>
        </w:tabs>
        <w:ind w:left="1284" w:hanging="432"/>
      </w:pPr>
      <w:rPr>
        <w:rFonts w:cs="Times New Roman" w:hint="default"/>
        <w:b w:val="0"/>
      </w:rPr>
    </w:lvl>
    <w:lvl w:ilvl="2">
      <w:start w:val="1"/>
      <w:numFmt w:val="decimal"/>
      <w:lvlText w:val="%1.%2.%3."/>
      <w:lvlJc w:val="left"/>
      <w:pPr>
        <w:tabs>
          <w:tab w:val="left" w:pos="1134"/>
        </w:tabs>
        <w:ind w:firstLine="851"/>
      </w:pPr>
      <w:rPr>
        <w:rFonts w:cs="Times New Roman" w:hint="default"/>
      </w:rPr>
    </w:lvl>
    <w:lvl w:ilvl="3">
      <w:start w:val="1"/>
      <w:numFmt w:val="decimal"/>
      <w:lvlText w:val="%1.%2.%3.%4."/>
      <w:lvlJc w:val="left"/>
      <w:pPr>
        <w:tabs>
          <w:tab w:val="left" w:pos="1800"/>
        </w:tabs>
        <w:ind w:left="1728" w:hanging="648"/>
      </w:pPr>
      <w:rPr>
        <w:rFonts w:cs="Times New Roman" w:hint="default"/>
      </w:rPr>
    </w:lvl>
    <w:lvl w:ilvl="4">
      <w:start w:val="1"/>
      <w:numFmt w:val="decimal"/>
      <w:lvlText w:val="%1.%2.%3.%4.%5."/>
      <w:lvlJc w:val="left"/>
      <w:pPr>
        <w:tabs>
          <w:tab w:val="left" w:pos="2520"/>
        </w:tabs>
        <w:ind w:left="2232" w:hanging="792"/>
      </w:pPr>
      <w:rPr>
        <w:rFonts w:cs="Times New Roman" w:hint="default"/>
      </w:rPr>
    </w:lvl>
    <w:lvl w:ilvl="5">
      <w:start w:val="1"/>
      <w:numFmt w:val="decimal"/>
      <w:lvlText w:val="%1.%2.%3.%4.%5.%6."/>
      <w:lvlJc w:val="left"/>
      <w:pPr>
        <w:tabs>
          <w:tab w:val="left" w:pos="2880"/>
        </w:tabs>
        <w:ind w:left="2736" w:hanging="936"/>
      </w:pPr>
      <w:rPr>
        <w:rFonts w:cs="Times New Roman" w:hint="default"/>
      </w:rPr>
    </w:lvl>
    <w:lvl w:ilvl="6">
      <w:start w:val="1"/>
      <w:numFmt w:val="decimal"/>
      <w:lvlText w:val="%1.%2.%3.%4.%5.%6.%7."/>
      <w:lvlJc w:val="left"/>
      <w:pPr>
        <w:tabs>
          <w:tab w:val="left" w:pos="3600"/>
        </w:tabs>
        <w:ind w:left="3240" w:hanging="1080"/>
      </w:pPr>
      <w:rPr>
        <w:rFonts w:cs="Times New Roman" w:hint="default"/>
      </w:rPr>
    </w:lvl>
    <w:lvl w:ilvl="7">
      <w:start w:val="1"/>
      <w:numFmt w:val="decimal"/>
      <w:lvlText w:val="%1.%2.%3.%4.%5.%6.%7.%8."/>
      <w:lvlJc w:val="left"/>
      <w:pPr>
        <w:tabs>
          <w:tab w:val="left" w:pos="3960"/>
        </w:tabs>
        <w:ind w:left="3744" w:hanging="1224"/>
      </w:pPr>
      <w:rPr>
        <w:rFonts w:cs="Times New Roman" w:hint="default"/>
      </w:rPr>
    </w:lvl>
    <w:lvl w:ilvl="8">
      <w:start w:val="1"/>
      <w:numFmt w:val="decimal"/>
      <w:lvlText w:val="%1.%2.%3.%4.%5.%6.%7.%8.%9."/>
      <w:lvlJc w:val="left"/>
      <w:pPr>
        <w:tabs>
          <w:tab w:val="left" w:pos="4680"/>
        </w:tabs>
        <w:ind w:left="4320" w:hanging="1440"/>
      </w:pPr>
      <w:rPr>
        <w:rFonts w:cs="Times New Roman" w:hint="default"/>
      </w:rPr>
    </w:lvl>
  </w:abstractNum>
  <w:abstractNum w:abstractNumId="5">
    <w:nsid w:val="15D23DBF"/>
    <w:multiLevelType w:val="multilevel"/>
    <w:tmpl w:val="EC52BE34"/>
    <w:lvl w:ilvl="0">
      <w:start w:val="1"/>
      <w:numFmt w:val="decimal"/>
      <w:lvlText w:val="%1."/>
      <w:lvlJc w:val="left"/>
      <w:pPr>
        <w:ind w:left="720" w:hanging="360"/>
      </w:pPr>
      <w:rPr>
        <w:rFonts w:ascii="Times New Roman" w:hAnsi="Times New Roman" w:cs="Times New Roman" w:hint="default"/>
      </w:rPr>
    </w:lvl>
    <w:lvl w:ilvl="1">
      <w:start w:val="1"/>
      <w:numFmt w:val="decimal"/>
      <w:lvlText w:val="%1.%2."/>
      <w:lvlJc w:val="left"/>
      <w:pPr>
        <w:ind w:left="1440" w:hanging="360"/>
      </w:pPr>
      <w:rPr>
        <w:rFonts w:ascii="Times New Roman" w:hAnsi="Times New Roman" w:cs="Times New Roman" w:hint="default"/>
        <w:b w:val="0"/>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6">
    <w:nsid w:val="16D76056"/>
    <w:multiLevelType w:val="multilevel"/>
    <w:tmpl w:val="16D76056"/>
    <w:lvl w:ilvl="0">
      <w:start w:val="1"/>
      <w:numFmt w:val="decimal"/>
      <w:lvlText w:val="%1."/>
      <w:lvlJc w:val="left"/>
      <w:pPr>
        <w:tabs>
          <w:tab w:val="left" w:pos="1069"/>
        </w:tabs>
        <w:ind w:firstLine="709"/>
      </w:pPr>
    </w:lvl>
    <w:lvl w:ilvl="1">
      <w:start w:val="1"/>
      <w:numFmt w:val="decimal"/>
      <w:pStyle w:val="ConsNormal"/>
      <w:lvlText w:val="%1.%2."/>
      <w:lvlJc w:val="left"/>
      <w:pPr>
        <w:tabs>
          <w:tab w:val="left" w:pos="1429"/>
        </w:tabs>
        <w:ind w:firstLine="709"/>
      </w:pPr>
    </w:lvl>
    <w:lvl w:ilvl="2">
      <w:start w:val="1"/>
      <w:numFmt w:val="decimal"/>
      <w:lvlText w:val="%1.%2.%3."/>
      <w:lvlJc w:val="left"/>
      <w:pPr>
        <w:tabs>
          <w:tab w:val="left" w:pos="1440"/>
        </w:tabs>
        <w:ind w:left="1224" w:hanging="504"/>
      </w:pPr>
    </w:lvl>
    <w:lvl w:ilvl="3">
      <w:start w:val="1"/>
      <w:numFmt w:val="decimal"/>
      <w:lvlText w:val="%1.%2.%3.%4."/>
      <w:lvlJc w:val="left"/>
      <w:pPr>
        <w:tabs>
          <w:tab w:val="left" w:pos="216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7">
    <w:nsid w:val="1A5904D7"/>
    <w:multiLevelType w:val="multilevel"/>
    <w:tmpl w:val="1A5904D7"/>
    <w:lvl w:ilvl="0">
      <w:start w:val="1"/>
      <w:numFmt w:val="upperRoman"/>
      <w:pStyle w:val="a0"/>
      <w:lvlText w:val="%1."/>
      <w:lvlJc w:val="left"/>
      <w:pPr>
        <w:tabs>
          <w:tab w:val="left" w:pos="567"/>
        </w:tabs>
        <w:ind w:left="567" w:hanging="567"/>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pStyle w:val="a1"/>
      <w:lvlText w:val="%4."/>
      <w:lvlJc w:val="left"/>
      <w:pPr>
        <w:tabs>
          <w:tab w:val="left" w:pos="2880"/>
        </w:tabs>
        <w:ind w:left="2880" w:hanging="360"/>
      </w:pPr>
    </w:lvl>
    <w:lvl w:ilvl="4">
      <w:start w:val="1"/>
      <w:numFmt w:val="lowerLetter"/>
      <w:pStyle w:val="a2"/>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8">
    <w:nsid w:val="1BA24C1F"/>
    <w:multiLevelType w:val="multilevel"/>
    <w:tmpl w:val="1BA24C1F"/>
    <w:lvl w:ilvl="0">
      <w:start w:val="1"/>
      <w:numFmt w:val="decimal"/>
      <w:pStyle w:val="ListNum"/>
      <w:lvlText w:val="%1."/>
      <w:lvlJc w:val="left"/>
      <w:pPr>
        <w:tabs>
          <w:tab w:val="left" w:pos="1353"/>
        </w:tabs>
        <w:ind w:left="1277" w:hanging="284"/>
      </w:pPr>
      <w:rPr>
        <w:rFonts w:ascii="Times New Roman" w:eastAsia="Times New Roman" w:hAnsi="Times New Roman"/>
        <w:i w:val="0"/>
      </w:rPr>
    </w:lvl>
    <w:lvl w:ilvl="1">
      <w:start w:val="1"/>
      <w:numFmt w:val="decimal"/>
      <w:lvlText w:val="%1.%2."/>
      <w:lvlJc w:val="left"/>
      <w:pPr>
        <w:tabs>
          <w:tab w:val="left" w:pos="792"/>
        </w:tabs>
        <w:ind w:left="792" w:hanging="432"/>
      </w:pPr>
    </w:lvl>
    <w:lvl w:ilvl="2">
      <w:start w:val="1"/>
      <w:numFmt w:val="decimal"/>
      <w:lvlText w:val="%1.%2.%3."/>
      <w:lvlJc w:val="left"/>
      <w:pPr>
        <w:tabs>
          <w:tab w:val="left" w:pos="1224"/>
        </w:tabs>
        <w:ind w:left="1224" w:hanging="504"/>
      </w:pPr>
    </w:lvl>
    <w:lvl w:ilvl="3">
      <w:start w:val="1"/>
      <w:numFmt w:val="decimal"/>
      <w:lvlText w:val="%1.%2.%3.%4."/>
      <w:lvlJc w:val="left"/>
      <w:pPr>
        <w:tabs>
          <w:tab w:val="left" w:pos="1728"/>
        </w:tabs>
        <w:ind w:left="1728" w:hanging="648"/>
      </w:pPr>
    </w:lvl>
    <w:lvl w:ilvl="4">
      <w:start w:val="1"/>
      <w:numFmt w:val="decimal"/>
      <w:lvlText w:val="%1.%2.%3.%4.%5."/>
      <w:lvlJc w:val="left"/>
      <w:pPr>
        <w:tabs>
          <w:tab w:val="left" w:pos="2232"/>
        </w:tabs>
        <w:ind w:left="2232" w:hanging="792"/>
      </w:pPr>
    </w:lvl>
    <w:lvl w:ilvl="5">
      <w:start w:val="1"/>
      <w:numFmt w:val="decimal"/>
      <w:lvlText w:val="%1.%2.%3.%4.%5.%6."/>
      <w:lvlJc w:val="left"/>
      <w:pPr>
        <w:tabs>
          <w:tab w:val="left" w:pos="2736"/>
        </w:tabs>
        <w:ind w:left="2736" w:hanging="936"/>
      </w:pPr>
    </w:lvl>
    <w:lvl w:ilvl="6">
      <w:start w:val="1"/>
      <w:numFmt w:val="decimal"/>
      <w:lvlText w:val="%1.%2.%3.%4.%5.%6.%7."/>
      <w:lvlJc w:val="left"/>
      <w:pPr>
        <w:tabs>
          <w:tab w:val="left" w:pos="3240"/>
        </w:tabs>
        <w:ind w:left="3240" w:hanging="1080"/>
      </w:pPr>
    </w:lvl>
    <w:lvl w:ilvl="7">
      <w:start w:val="1"/>
      <w:numFmt w:val="decimal"/>
      <w:lvlText w:val="%1.%2.%3.%4.%5.%6.%7.%8."/>
      <w:lvlJc w:val="left"/>
      <w:pPr>
        <w:tabs>
          <w:tab w:val="left" w:pos="3744"/>
        </w:tabs>
        <w:ind w:left="3744" w:hanging="1224"/>
      </w:pPr>
    </w:lvl>
    <w:lvl w:ilvl="8">
      <w:start w:val="1"/>
      <w:numFmt w:val="decimal"/>
      <w:lvlText w:val="%1.%2.%3.%4.%5.%6.%7.%8.%9."/>
      <w:lvlJc w:val="left"/>
      <w:pPr>
        <w:tabs>
          <w:tab w:val="left" w:pos="4320"/>
        </w:tabs>
        <w:ind w:left="4320" w:hanging="1440"/>
      </w:pPr>
    </w:lvl>
  </w:abstractNum>
  <w:abstractNum w:abstractNumId="9">
    <w:nsid w:val="244C3B18"/>
    <w:multiLevelType w:val="singleLevel"/>
    <w:tmpl w:val="FD7C456E"/>
    <w:lvl w:ilvl="0">
      <w:start w:val="1"/>
      <w:numFmt w:val="decimal"/>
      <w:lvlText w:val="2.%1."/>
      <w:legacy w:legacy="1" w:legacySpace="0" w:legacyIndent="514"/>
      <w:lvlJc w:val="left"/>
      <w:rPr>
        <w:rFonts w:ascii="Times New Roman" w:hAnsi="Times New Roman" w:cs="Times New Roman" w:hint="default"/>
      </w:rPr>
    </w:lvl>
  </w:abstractNum>
  <w:abstractNum w:abstractNumId="10">
    <w:nsid w:val="24797840"/>
    <w:multiLevelType w:val="multilevel"/>
    <w:tmpl w:val="24797840"/>
    <w:lvl w:ilvl="0">
      <w:start w:val="1"/>
      <w:numFmt w:val="bullet"/>
      <w:lvlText w:val=""/>
      <w:lvlJc w:val="left"/>
      <w:pPr>
        <w:ind w:left="928"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11">
    <w:nsid w:val="4ADE6ED9"/>
    <w:multiLevelType w:val="multilevel"/>
    <w:tmpl w:val="4ADE6ED9"/>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nsid w:val="4B2D3055"/>
    <w:multiLevelType w:val="multilevel"/>
    <w:tmpl w:val="4B2D3055"/>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4E9207B8"/>
    <w:multiLevelType w:val="multilevel"/>
    <w:tmpl w:val="4E9207B8"/>
    <w:lvl w:ilvl="0">
      <w:start w:val="1"/>
      <w:numFmt w:val="decimal"/>
      <w:pStyle w:val="20"/>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4">
    <w:nsid w:val="52A70607"/>
    <w:multiLevelType w:val="multilevel"/>
    <w:tmpl w:val="D9F65A2C"/>
    <w:lvl w:ilvl="0">
      <w:start w:val="11"/>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abstractNum w:abstractNumId="15">
    <w:nsid w:val="5B494CB4"/>
    <w:multiLevelType w:val="multilevel"/>
    <w:tmpl w:val="5B494CB4"/>
    <w:lvl w:ilvl="0">
      <w:start w:val="1"/>
      <w:numFmt w:val="decimal"/>
      <w:pStyle w:val="a3"/>
      <w:lvlText w:val="%1."/>
      <w:lvlJc w:val="left"/>
      <w:pPr>
        <w:ind w:left="360" w:hanging="360"/>
      </w:pPr>
    </w:lvl>
    <w:lvl w:ilvl="1">
      <w:start w:val="1"/>
      <w:numFmt w:val="decimal"/>
      <w:pStyle w:val="10"/>
      <w:lvlText w:val="%1.%2."/>
      <w:lvlJc w:val="left"/>
      <w:pPr>
        <w:ind w:left="792" w:hanging="432"/>
      </w:pPr>
    </w:lvl>
    <w:lvl w:ilvl="2">
      <w:start w:val="1"/>
      <w:numFmt w:val="decimal"/>
      <w:pStyle w:val="a4"/>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3D5ADC0"/>
    <w:multiLevelType w:val="multilevel"/>
    <w:tmpl w:val="73D5ADC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3"/>
  </w:num>
  <w:num w:numId="2">
    <w:abstractNumId w:val="2"/>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7"/>
  </w:num>
  <w:num w:numId="6">
    <w:abstractNumId w:val="6"/>
  </w:num>
  <w:num w:numId="7">
    <w:abstractNumId w:val="8"/>
  </w:num>
  <w:num w:numId="8">
    <w:abstractNumId w:val="10"/>
  </w:num>
  <w:num w:numId="9">
    <w:abstractNumId w:val="12"/>
  </w:num>
  <w:num w:numId="10">
    <w:abstractNumId w:val="4"/>
  </w:num>
  <w:num w:numId="11">
    <w:abstractNumId w:val="9"/>
  </w:num>
  <w:num w:numId="12">
    <w:abstractNumId w:val="11"/>
  </w:num>
  <w:num w:numId="13">
    <w:abstractNumId w:val="16"/>
  </w:num>
  <w:num w:numId="14">
    <w:abstractNumId w:val="0"/>
  </w:num>
  <w:num w:numId="15">
    <w:abstractNumId w:val="1"/>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spaceForUL/>
    <w:doNotExpandShiftReturn/>
  </w:compat>
  <w:rsids>
    <w:rsidRoot w:val="00045D91"/>
    <w:rsid w:val="00007D29"/>
    <w:rsid w:val="0001704F"/>
    <w:rsid w:val="0002059A"/>
    <w:rsid w:val="00024D6E"/>
    <w:rsid w:val="0004229B"/>
    <w:rsid w:val="00043C51"/>
    <w:rsid w:val="00045D91"/>
    <w:rsid w:val="00056EEA"/>
    <w:rsid w:val="00081D1E"/>
    <w:rsid w:val="0008408C"/>
    <w:rsid w:val="00087D4D"/>
    <w:rsid w:val="00093E03"/>
    <w:rsid w:val="00095C72"/>
    <w:rsid w:val="000B1EE4"/>
    <w:rsid w:val="000B1FCD"/>
    <w:rsid w:val="000C177A"/>
    <w:rsid w:val="000F220E"/>
    <w:rsid w:val="000F2D33"/>
    <w:rsid w:val="001105A9"/>
    <w:rsid w:val="00114E9B"/>
    <w:rsid w:val="001216F6"/>
    <w:rsid w:val="00124741"/>
    <w:rsid w:val="00124CC3"/>
    <w:rsid w:val="00127B48"/>
    <w:rsid w:val="0015099B"/>
    <w:rsid w:val="0015387E"/>
    <w:rsid w:val="00153B01"/>
    <w:rsid w:val="00173E98"/>
    <w:rsid w:val="00174409"/>
    <w:rsid w:val="001754B5"/>
    <w:rsid w:val="0018346C"/>
    <w:rsid w:val="001878E6"/>
    <w:rsid w:val="001A0505"/>
    <w:rsid w:val="001A2A97"/>
    <w:rsid w:val="001B3A95"/>
    <w:rsid w:val="001C3B83"/>
    <w:rsid w:val="001E6BE0"/>
    <w:rsid w:val="001F2089"/>
    <w:rsid w:val="001F36B1"/>
    <w:rsid w:val="002046E2"/>
    <w:rsid w:val="0021548B"/>
    <w:rsid w:val="00223D26"/>
    <w:rsid w:val="00234FF8"/>
    <w:rsid w:val="002438A2"/>
    <w:rsid w:val="00243E4D"/>
    <w:rsid w:val="0025778D"/>
    <w:rsid w:val="00263D0A"/>
    <w:rsid w:val="00277266"/>
    <w:rsid w:val="00284944"/>
    <w:rsid w:val="00287161"/>
    <w:rsid w:val="00287AA0"/>
    <w:rsid w:val="00287F99"/>
    <w:rsid w:val="00294BB2"/>
    <w:rsid w:val="002B04B9"/>
    <w:rsid w:val="002B2523"/>
    <w:rsid w:val="002C21DD"/>
    <w:rsid w:val="002D2108"/>
    <w:rsid w:val="002D304E"/>
    <w:rsid w:val="002F0B2A"/>
    <w:rsid w:val="002F2F64"/>
    <w:rsid w:val="00302EA4"/>
    <w:rsid w:val="003063B6"/>
    <w:rsid w:val="00311679"/>
    <w:rsid w:val="00313A07"/>
    <w:rsid w:val="003153D9"/>
    <w:rsid w:val="00325853"/>
    <w:rsid w:val="00332FA5"/>
    <w:rsid w:val="00345444"/>
    <w:rsid w:val="003519A7"/>
    <w:rsid w:val="0036039C"/>
    <w:rsid w:val="00364E8C"/>
    <w:rsid w:val="00365B7A"/>
    <w:rsid w:val="003815CC"/>
    <w:rsid w:val="00390179"/>
    <w:rsid w:val="003977F6"/>
    <w:rsid w:val="003A373A"/>
    <w:rsid w:val="003A46FD"/>
    <w:rsid w:val="003A663A"/>
    <w:rsid w:val="003B4091"/>
    <w:rsid w:val="003C2509"/>
    <w:rsid w:val="003C3A1F"/>
    <w:rsid w:val="003C4522"/>
    <w:rsid w:val="003D1775"/>
    <w:rsid w:val="003D2B2D"/>
    <w:rsid w:val="003D2D32"/>
    <w:rsid w:val="003D3E14"/>
    <w:rsid w:val="003D5541"/>
    <w:rsid w:val="003E5CB5"/>
    <w:rsid w:val="003E6527"/>
    <w:rsid w:val="003F2408"/>
    <w:rsid w:val="003F2E6D"/>
    <w:rsid w:val="003F5B0E"/>
    <w:rsid w:val="00404865"/>
    <w:rsid w:val="0041305D"/>
    <w:rsid w:val="004167C5"/>
    <w:rsid w:val="00417C24"/>
    <w:rsid w:val="00421202"/>
    <w:rsid w:val="00423370"/>
    <w:rsid w:val="00427BAF"/>
    <w:rsid w:val="0043284E"/>
    <w:rsid w:val="00434449"/>
    <w:rsid w:val="004456CE"/>
    <w:rsid w:val="00446484"/>
    <w:rsid w:val="00453541"/>
    <w:rsid w:val="0047089F"/>
    <w:rsid w:val="00474451"/>
    <w:rsid w:val="004B5F0C"/>
    <w:rsid w:val="004C2F90"/>
    <w:rsid w:val="004D3821"/>
    <w:rsid w:val="004E7069"/>
    <w:rsid w:val="004E7C17"/>
    <w:rsid w:val="004F1787"/>
    <w:rsid w:val="005128CF"/>
    <w:rsid w:val="00513827"/>
    <w:rsid w:val="00522567"/>
    <w:rsid w:val="00527225"/>
    <w:rsid w:val="005312FD"/>
    <w:rsid w:val="00536427"/>
    <w:rsid w:val="005528F9"/>
    <w:rsid w:val="005549DF"/>
    <w:rsid w:val="0056070D"/>
    <w:rsid w:val="00562983"/>
    <w:rsid w:val="00566236"/>
    <w:rsid w:val="00581AA4"/>
    <w:rsid w:val="00583E15"/>
    <w:rsid w:val="005841B1"/>
    <w:rsid w:val="005A762A"/>
    <w:rsid w:val="005B2EF8"/>
    <w:rsid w:val="005B3E7E"/>
    <w:rsid w:val="005B7F88"/>
    <w:rsid w:val="005D6590"/>
    <w:rsid w:val="005E0DF3"/>
    <w:rsid w:val="005E468D"/>
    <w:rsid w:val="005E5C1D"/>
    <w:rsid w:val="005F1E36"/>
    <w:rsid w:val="005F20DE"/>
    <w:rsid w:val="005F4654"/>
    <w:rsid w:val="006022AF"/>
    <w:rsid w:val="0061696D"/>
    <w:rsid w:val="00625678"/>
    <w:rsid w:val="00642F58"/>
    <w:rsid w:val="0065503A"/>
    <w:rsid w:val="00655D82"/>
    <w:rsid w:val="00664808"/>
    <w:rsid w:val="00680952"/>
    <w:rsid w:val="00686BF0"/>
    <w:rsid w:val="00692F5C"/>
    <w:rsid w:val="006C3059"/>
    <w:rsid w:val="006C44C3"/>
    <w:rsid w:val="006D4F84"/>
    <w:rsid w:val="006E23CE"/>
    <w:rsid w:val="006E3457"/>
    <w:rsid w:val="006E3C0A"/>
    <w:rsid w:val="00710310"/>
    <w:rsid w:val="00710F13"/>
    <w:rsid w:val="00724821"/>
    <w:rsid w:val="00733BA1"/>
    <w:rsid w:val="007359A4"/>
    <w:rsid w:val="00735A16"/>
    <w:rsid w:val="00735FDC"/>
    <w:rsid w:val="00737941"/>
    <w:rsid w:val="00740B14"/>
    <w:rsid w:val="00746512"/>
    <w:rsid w:val="007520B6"/>
    <w:rsid w:val="00760A9D"/>
    <w:rsid w:val="00767455"/>
    <w:rsid w:val="00773895"/>
    <w:rsid w:val="00776EDA"/>
    <w:rsid w:val="00786BA5"/>
    <w:rsid w:val="00791E31"/>
    <w:rsid w:val="007A07E0"/>
    <w:rsid w:val="007B5687"/>
    <w:rsid w:val="007C7532"/>
    <w:rsid w:val="007D0EE0"/>
    <w:rsid w:val="007D2B20"/>
    <w:rsid w:val="007E32CB"/>
    <w:rsid w:val="007F5E0C"/>
    <w:rsid w:val="00805905"/>
    <w:rsid w:val="00817ED2"/>
    <w:rsid w:val="008217B4"/>
    <w:rsid w:val="00825B92"/>
    <w:rsid w:val="00830661"/>
    <w:rsid w:val="0083399C"/>
    <w:rsid w:val="008507AF"/>
    <w:rsid w:val="00855966"/>
    <w:rsid w:val="0087309D"/>
    <w:rsid w:val="0087790A"/>
    <w:rsid w:val="00881678"/>
    <w:rsid w:val="008844BD"/>
    <w:rsid w:val="00886796"/>
    <w:rsid w:val="008903CB"/>
    <w:rsid w:val="00895BFE"/>
    <w:rsid w:val="008966E6"/>
    <w:rsid w:val="008A2F14"/>
    <w:rsid w:val="008A4E5D"/>
    <w:rsid w:val="008B360E"/>
    <w:rsid w:val="008C3C3E"/>
    <w:rsid w:val="008C41E1"/>
    <w:rsid w:val="008C6B47"/>
    <w:rsid w:val="008D1DEA"/>
    <w:rsid w:val="008F20DA"/>
    <w:rsid w:val="009013EF"/>
    <w:rsid w:val="00902F86"/>
    <w:rsid w:val="009043ED"/>
    <w:rsid w:val="00914B03"/>
    <w:rsid w:val="00921EC6"/>
    <w:rsid w:val="00923036"/>
    <w:rsid w:val="00926191"/>
    <w:rsid w:val="00927173"/>
    <w:rsid w:val="00934E7C"/>
    <w:rsid w:val="0094542B"/>
    <w:rsid w:val="009471C2"/>
    <w:rsid w:val="009622F7"/>
    <w:rsid w:val="00991928"/>
    <w:rsid w:val="0099346E"/>
    <w:rsid w:val="00994395"/>
    <w:rsid w:val="009B0D96"/>
    <w:rsid w:val="009B4CAD"/>
    <w:rsid w:val="009B7FB7"/>
    <w:rsid w:val="009D12F0"/>
    <w:rsid w:val="009E109E"/>
    <w:rsid w:val="009E268F"/>
    <w:rsid w:val="009E4CE2"/>
    <w:rsid w:val="009F1B67"/>
    <w:rsid w:val="00A14A20"/>
    <w:rsid w:val="00A151FD"/>
    <w:rsid w:val="00A2082C"/>
    <w:rsid w:val="00A22991"/>
    <w:rsid w:val="00A32CC3"/>
    <w:rsid w:val="00A40F60"/>
    <w:rsid w:val="00A748B5"/>
    <w:rsid w:val="00A841AF"/>
    <w:rsid w:val="00A9433E"/>
    <w:rsid w:val="00A95372"/>
    <w:rsid w:val="00AA0C9C"/>
    <w:rsid w:val="00AA10B1"/>
    <w:rsid w:val="00AA19C1"/>
    <w:rsid w:val="00AA5D38"/>
    <w:rsid w:val="00AB665C"/>
    <w:rsid w:val="00AC1031"/>
    <w:rsid w:val="00AC38FD"/>
    <w:rsid w:val="00AD48B8"/>
    <w:rsid w:val="00AE5081"/>
    <w:rsid w:val="00B00E8E"/>
    <w:rsid w:val="00B060A0"/>
    <w:rsid w:val="00B148CA"/>
    <w:rsid w:val="00B40BAE"/>
    <w:rsid w:val="00B56E5B"/>
    <w:rsid w:val="00B6064E"/>
    <w:rsid w:val="00B63553"/>
    <w:rsid w:val="00B674AE"/>
    <w:rsid w:val="00B84C58"/>
    <w:rsid w:val="00B90FE0"/>
    <w:rsid w:val="00B95029"/>
    <w:rsid w:val="00B9514A"/>
    <w:rsid w:val="00BA2B9E"/>
    <w:rsid w:val="00BB1DC5"/>
    <w:rsid w:val="00BC601D"/>
    <w:rsid w:val="00BD3227"/>
    <w:rsid w:val="00BF315D"/>
    <w:rsid w:val="00BF331D"/>
    <w:rsid w:val="00BF790E"/>
    <w:rsid w:val="00C10310"/>
    <w:rsid w:val="00C1181A"/>
    <w:rsid w:val="00C15763"/>
    <w:rsid w:val="00C44EE4"/>
    <w:rsid w:val="00C51094"/>
    <w:rsid w:val="00C547C6"/>
    <w:rsid w:val="00C561B1"/>
    <w:rsid w:val="00C56E4D"/>
    <w:rsid w:val="00C73BD6"/>
    <w:rsid w:val="00C7563C"/>
    <w:rsid w:val="00C822D4"/>
    <w:rsid w:val="00C968F9"/>
    <w:rsid w:val="00CD7EC3"/>
    <w:rsid w:val="00D03113"/>
    <w:rsid w:val="00D14FCE"/>
    <w:rsid w:val="00D20DC8"/>
    <w:rsid w:val="00D35BBF"/>
    <w:rsid w:val="00D438DB"/>
    <w:rsid w:val="00D45749"/>
    <w:rsid w:val="00D4616F"/>
    <w:rsid w:val="00D50808"/>
    <w:rsid w:val="00D50F88"/>
    <w:rsid w:val="00D537DA"/>
    <w:rsid w:val="00D55A89"/>
    <w:rsid w:val="00D645C7"/>
    <w:rsid w:val="00D6782C"/>
    <w:rsid w:val="00D766DD"/>
    <w:rsid w:val="00D86FD3"/>
    <w:rsid w:val="00D939C1"/>
    <w:rsid w:val="00D9688D"/>
    <w:rsid w:val="00DD6069"/>
    <w:rsid w:val="00DE5A34"/>
    <w:rsid w:val="00E03889"/>
    <w:rsid w:val="00E42DD0"/>
    <w:rsid w:val="00E465C0"/>
    <w:rsid w:val="00E510D2"/>
    <w:rsid w:val="00E51999"/>
    <w:rsid w:val="00E53DB8"/>
    <w:rsid w:val="00E74855"/>
    <w:rsid w:val="00E85C92"/>
    <w:rsid w:val="00E918A7"/>
    <w:rsid w:val="00EA1714"/>
    <w:rsid w:val="00EB0506"/>
    <w:rsid w:val="00EC2AB3"/>
    <w:rsid w:val="00ED4FDC"/>
    <w:rsid w:val="00ED6275"/>
    <w:rsid w:val="00F03EA8"/>
    <w:rsid w:val="00F16AF2"/>
    <w:rsid w:val="00F22837"/>
    <w:rsid w:val="00F26B00"/>
    <w:rsid w:val="00F30A9B"/>
    <w:rsid w:val="00F539D1"/>
    <w:rsid w:val="00F540BB"/>
    <w:rsid w:val="00F552CA"/>
    <w:rsid w:val="00F613CF"/>
    <w:rsid w:val="00F6709B"/>
    <w:rsid w:val="00F70C38"/>
    <w:rsid w:val="00F93C9F"/>
    <w:rsid w:val="00F96CA6"/>
    <w:rsid w:val="00F9731E"/>
    <w:rsid w:val="00FA3C61"/>
    <w:rsid w:val="00FA74F8"/>
    <w:rsid w:val="00FB7B0D"/>
    <w:rsid w:val="00FC5D99"/>
    <w:rsid w:val="00FC6FF9"/>
    <w:rsid w:val="00FF569C"/>
    <w:rsid w:val="50B36711"/>
    <w:rsid w:val="532073D0"/>
    <w:rsid w:val="725E2E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header" w:semiHidden="0" w:uiPriority="0" w:unhideWhenUsed="0"/>
    <w:lsdException w:name="footer" w:semiHidden="0" w:uiPriority="0" w:unhideWhenUsed="0"/>
    <w:lsdException w:name="caption" w:uiPriority="35" w:qFormat="1"/>
    <w:lsdException w:name="footnote reference" w:semiHidden="0" w:uiPriority="0" w:unhideWhenUsed="0" w:qFormat="1"/>
    <w:lsdException w:name="endnote reference" w:semiHidden="0" w:uiPriority="0" w:unhideWhenUsed="0"/>
    <w:lsdException w:name="endnote text" w:semiHidden="0" w:uiPriority="0" w:unhideWhenUsed="0"/>
    <w:lsdException w:name="List Number" w:uiPriority="0" w:unhideWhenUsed="0"/>
    <w:lsdException w:name="List Number 2" w:uiPriority="0" w:unhideWhenUsed="0"/>
    <w:lsdException w:name="Title" w:semiHidden="0" w:uiPriority="10" w:unhideWhenUsed="0" w:qFormat="1"/>
    <w:lsdException w:name="Default Paragraph Font" w:uiPriority="1"/>
    <w:lsdException w:name="Body Text Indent" w:semiHidden="0" w:uiPriority="0" w:unhideWhenUsed="0"/>
    <w:lsdException w:name="Subtitle" w:semiHidden="0" w:uiPriority="11" w:unhideWhenUsed="0" w:qFormat="1"/>
    <w:lsdException w:name="Body Text 3" w:semiHidden="0" w:uiPriority="0" w:unhideWhenUsed="0"/>
    <w:lsdException w:name="Body Text Indent 2" w:semiHidden="0" w:uiPriority="0" w:unhideWhenUsed="0" w:qFormat="1"/>
    <w:lsdException w:name="Body Text Indent 3"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Balloon Text" w:uiPriority="0" w:unhideWhenUsed="0"/>
    <w:lsdException w:name="Table Grid" w:semiHidden="0" w:uiPriority="0"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D86FD3"/>
    <w:rPr>
      <w:rFonts w:ascii="Times New Roman" w:eastAsia="Times New Roman" w:hAnsi="Times New Roman" w:cs="Calibri"/>
      <w:sz w:val="24"/>
      <w:szCs w:val="24"/>
    </w:rPr>
  </w:style>
  <w:style w:type="paragraph" w:styleId="1">
    <w:name w:val="heading 1"/>
    <w:basedOn w:val="a5"/>
    <w:next w:val="a5"/>
    <w:link w:val="11"/>
    <w:uiPriority w:val="9"/>
    <w:qFormat/>
    <w:rsid w:val="00D50808"/>
    <w:pPr>
      <w:keepNext/>
      <w:keepLines/>
      <w:pageBreakBefore/>
      <w:numPr>
        <w:numId w:val="1"/>
      </w:numPr>
      <w:suppressAutoHyphens/>
      <w:kinsoku w:val="0"/>
      <w:overflowPunct w:val="0"/>
      <w:autoSpaceDE w:val="0"/>
      <w:autoSpaceDN w:val="0"/>
      <w:spacing w:before="600" w:after="360"/>
      <w:jc w:val="center"/>
      <w:outlineLvl w:val="0"/>
    </w:pPr>
    <w:rPr>
      <w:rFonts w:ascii="Arial" w:hAnsi="Arial"/>
      <w:b/>
      <w:bCs/>
      <w:kern w:val="28"/>
      <w:sz w:val="48"/>
      <w:szCs w:val="40"/>
      <w:lang w:val="en-US" w:eastAsia="en-US"/>
    </w:rPr>
  </w:style>
  <w:style w:type="paragraph" w:styleId="2">
    <w:name w:val="heading 2"/>
    <w:basedOn w:val="a5"/>
    <w:next w:val="a5"/>
    <w:link w:val="21"/>
    <w:uiPriority w:val="9"/>
    <w:semiHidden/>
    <w:unhideWhenUsed/>
    <w:qFormat/>
    <w:rsid w:val="00D50808"/>
    <w:pPr>
      <w:keepNext/>
      <w:numPr>
        <w:ilvl w:val="1"/>
        <w:numId w:val="1"/>
      </w:numPr>
      <w:tabs>
        <w:tab w:val="left" w:pos="1701"/>
      </w:tabs>
      <w:suppressAutoHyphens/>
      <w:kinsoku w:val="0"/>
      <w:overflowPunct w:val="0"/>
      <w:autoSpaceDE w:val="0"/>
      <w:autoSpaceDN w:val="0"/>
      <w:spacing w:before="480" w:after="120"/>
      <w:ind w:firstLine="567"/>
      <w:outlineLvl w:val="1"/>
    </w:pPr>
    <w:rPr>
      <w:b/>
      <w:bCs/>
      <w:sz w:val="36"/>
      <w:szCs w:val="32"/>
      <w:lang w:val="en-US" w:eastAsia="en-US"/>
    </w:rPr>
  </w:style>
  <w:style w:type="paragraph" w:styleId="3">
    <w:name w:val="heading 3"/>
    <w:basedOn w:val="a5"/>
    <w:next w:val="a5"/>
    <w:link w:val="30"/>
    <w:uiPriority w:val="9"/>
    <w:semiHidden/>
    <w:unhideWhenUsed/>
    <w:qFormat/>
    <w:rsid w:val="00D50808"/>
    <w:pPr>
      <w:keepNext/>
      <w:spacing w:before="240" w:after="60"/>
      <w:jc w:val="both"/>
      <w:outlineLvl w:val="2"/>
    </w:pPr>
    <w:rPr>
      <w:rFonts w:ascii="Calibri Light" w:hAnsi="Calibri Light"/>
      <w:b/>
      <w:sz w:val="26"/>
      <w:szCs w:val="20"/>
      <w:lang w:val="en-US" w:eastAsia="en-US"/>
    </w:rPr>
  </w:style>
  <w:style w:type="paragraph" w:styleId="4">
    <w:name w:val="heading 4"/>
    <w:basedOn w:val="a5"/>
    <w:next w:val="a5"/>
    <w:link w:val="40"/>
    <w:uiPriority w:val="9"/>
    <w:semiHidden/>
    <w:unhideWhenUsed/>
    <w:qFormat/>
    <w:rsid w:val="00D50808"/>
    <w:pPr>
      <w:keepNext/>
      <w:spacing w:before="240" w:after="60"/>
      <w:outlineLvl w:val="3"/>
    </w:pPr>
    <w:rPr>
      <w:rFonts w:ascii="Calibri" w:hAnsi="Calibri"/>
      <w:b/>
      <w:sz w:val="28"/>
      <w:szCs w:val="20"/>
      <w:lang w:val="en-US" w:eastAsia="en-US"/>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styleId="a9">
    <w:name w:val="footnote reference"/>
    <w:qFormat/>
    <w:rsid w:val="00D50808"/>
    <w:rPr>
      <w:sz w:val="20"/>
      <w:vertAlign w:val="superscript"/>
    </w:rPr>
  </w:style>
  <w:style w:type="character" w:styleId="aa">
    <w:name w:val="endnote reference"/>
    <w:rsid w:val="00D50808"/>
    <w:rPr>
      <w:vertAlign w:val="superscript"/>
    </w:rPr>
  </w:style>
  <w:style w:type="character" w:styleId="ab">
    <w:name w:val="Hyperlink"/>
    <w:uiPriority w:val="99"/>
    <w:qFormat/>
    <w:rsid w:val="00D50808"/>
    <w:rPr>
      <w:color w:val="0000FF"/>
      <w:u w:val="single"/>
    </w:rPr>
  </w:style>
  <w:style w:type="paragraph" w:styleId="ac">
    <w:name w:val="Balloon Text"/>
    <w:basedOn w:val="a5"/>
    <w:link w:val="ad"/>
    <w:semiHidden/>
    <w:rsid w:val="00D50808"/>
    <w:rPr>
      <w:rFonts w:ascii="Segoe UI" w:hAnsi="Segoe UI"/>
      <w:sz w:val="18"/>
      <w:szCs w:val="20"/>
      <w:lang w:val="en-US" w:eastAsia="en-US"/>
    </w:rPr>
  </w:style>
  <w:style w:type="paragraph" w:styleId="31">
    <w:name w:val="Body Text Indent 3"/>
    <w:basedOn w:val="a5"/>
    <w:link w:val="32"/>
    <w:semiHidden/>
    <w:qFormat/>
    <w:rsid w:val="00D50808"/>
    <w:pPr>
      <w:spacing w:after="120"/>
      <w:ind w:left="283"/>
    </w:pPr>
    <w:rPr>
      <w:sz w:val="16"/>
      <w:szCs w:val="20"/>
      <w:lang w:val="en-US" w:eastAsia="en-US"/>
    </w:rPr>
  </w:style>
  <w:style w:type="paragraph" w:styleId="ae">
    <w:name w:val="endnote text"/>
    <w:basedOn w:val="a5"/>
    <w:link w:val="af"/>
    <w:rsid w:val="00D50808"/>
    <w:pPr>
      <w:autoSpaceDE w:val="0"/>
      <w:autoSpaceDN w:val="0"/>
    </w:pPr>
    <w:rPr>
      <w:sz w:val="20"/>
      <w:szCs w:val="20"/>
      <w:lang w:val="en-US" w:eastAsia="en-US"/>
    </w:rPr>
  </w:style>
  <w:style w:type="paragraph" w:styleId="af0">
    <w:name w:val="footnote text"/>
    <w:basedOn w:val="a5"/>
    <w:link w:val="af1"/>
    <w:semiHidden/>
    <w:rsid w:val="00D50808"/>
    <w:pPr>
      <w:spacing w:after="160"/>
      <w:jc w:val="both"/>
    </w:pPr>
    <w:rPr>
      <w:sz w:val="20"/>
      <w:szCs w:val="20"/>
      <w:lang w:val="en-US" w:eastAsia="en-US"/>
    </w:rPr>
  </w:style>
  <w:style w:type="paragraph" w:styleId="af2">
    <w:name w:val="header"/>
    <w:basedOn w:val="a5"/>
    <w:link w:val="af3"/>
    <w:rsid w:val="00D50808"/>
    <w:pPr>
      <w:tabs>
        <w:tab w:val="center" w:pos="4677"/>
        <w:tab w:val="right" w:pos="9355"/>
      </w:tabs>
    </w:pPr>
    <w:rPr>
      <w:lang w:val="en-US" w:eastAsia="en-US"/>
    </w:rPr>
  </w:style>
  <w:style w:type="paragraph" w:styleId="af4">
    <w:name w:val="Body Text Indent"/>
    <w:basedOn w:val="a5"/>
    <w:link w:val="af5"/>
    <w:rsid w:val="00D50808"/>
    <w:pPr>
      <w:spacing w:after="120" w:line="276" w:lineRule="auto"/>
      <w:ind w:left="283"/>
    </w:pPr>
    <w:rPr>
      <w:rFonts w:ascii="Calibri" w:hAnsi="Calibri"/>
      <w:sz w:val="22"/>
      <w:szCs w:val="20"/>
      <w:lang w:val="en-US" w:eastAsia="en-US"/>
    </w:rPr>
  </w:style>
  <w:style w:type="paragraph" w:styleId="af6">
    <w:name w:val="Title"/>
    <w:basedOn w:val="a5"/>
    <w:next w:val="a5"/>
    <w:link w:val="af7"/>
    <w:uiPriority w:val="10"/>
    <w:qFormat/>
    <w:rsid w:val="00D50808"/>
    <w:pPr>
      <w:spacing w:before="240" w:after="60"/>
      <w:jc w:val="center"/>
      <w:outlineLvl w:val="0"/>
    </w:pPr>
    <w:rPr>
      <w:rFonts w:ascii="Cambria" w:hAnsi="Cambria"/>
      <w:b/>
      <w:color w:val="000000"/>
      <w:kern w:val="28"/>
      <w:sz w:val="32"/>
      <w:szCs w:val="20"/>
      <w:lang w:val="en-US" w:eastAsia="en-US"/>
    </w:rPr>
  </w:style>
  <w:style w:type="paragraph" w:styleId="af8">
    <w:name w:val="footer"/>
    <w:basedOn w:val="a5"/>
    <w:link w:val="af9"/>
    <w:rsid w:val="00D50808"/>
    <w:pPr>
      <w:tabs>
        <w:tab w:val="center" w:pos="4677"/>
        <w:tab w:val="right" w:pos="9355"/>
      </w:tabs>
    </w:pPr>
    <w:rPr>
      <w:lang w:val="en-US" w:eastAsia="en-US"/>
    </w:rPr>
  </w:style>
  <w:style w:type="paragraph" w:styleId="a">
    <w:name w:val="List Number"/>
    <w:basedOn w:val="a5"/>
    <w:semiHidden/>
    <w:rsid w:val="00D50808"/>
    <w:pPr>
      <w:numPr>
        <w:numId w:val="2"/>
      </w:numPr>
      <w:tabs>
        <w:tab w:val="left" w:pos="1069"/>
        <w:tab w:val="left" w:pos="1134"/>
      </w:tabs>
      <w:ind w:left="360"/>
      <w:contextualSpacing/>
    </w:pPr>
  </w:style>
  <w:style w:type="paragraph" w:styleId="20">
    <w:name w:val="List Number 2"/>
    <w:basedOn w:val="a5"/>
    <w:semiHidden/>
    <w:rsid w:val="00D50808"/>
    <w:pPr>
      <w:numPr>
        <w:numId w:val="3"/>
      </w:numPr>
      <w:spacing w:after="200" w:line="276" w:lineRule="auto"/>
      <w:contextualSpacing/>
    </w:pPr>
    <w:rPr>
      <w:rFonts w:ascii="Calibri" w:hAnsi="Calibri"/>
      <w:sz w:val="22"/>
      <w:szCs w:val="22"/>
    </w:rPr>
  </w:style>
  <w:style w:type="paragraph" w:styleId="33">
    <w:name w:val="Body Text 3"/>
    <w:basedOn w:val="a5"/>
    <w:link w:val="34"/>
    <w:rsid w:val="00D50808"/>
    <w:pPr>
      <w:spacing w:after="120"/>
    </w:pPr>
    <w:rPr>
      <w:sz w:val="16"/>
      <w:szCs w:val="20"/>
      <w:lang w:val="en-US" w:eastAsia="en-US"/>
    </w:rPr>
  </w:style>
  <w:style w:type="paragraph" w:styleId="22">
    <w:name w:val="Body Text Indent 2"/>
    <w:basedOn w:val="a5"/>
    <w:link w:val="23"/>
    <w:qFormat/>
    <w:rsid w:val="00D50808"/>
    <w:pPr>
      <w:spacing w:after="120" w:line="480" w:lineRule="auto"/>
      <w:ind w:left="283"/>
    </w:pPr>
    <w:rPr>
      <w:lang w:val="en-US" w:eastAsia="en-US"/>
    </w:rPr>
  </w:style>
  <w:style w:type="table" w:styleId="afa">
    <w:name w:val="Table Grid"/>
    <w:basedOn w:val="a7"/>
    <w:rsid w:val="00D50808"/>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link w:val="1"/>
    <w:qFormat/>
    <w:locked/>
    <w:rsid w:val="00D50808"/>
    <w:rPr>
      <w:rFonts w:ascii="Arial" w:hAnsi="Arial"/>
      <w:b/>
      <w:bCs/>
      <w:kern w:val="28"/>
      <w:sz w:val="48"/>
      <w:szCs w:val="40"/>
    </w:rPr>
  </w:style>
  <w:style w:type="character" w:customStyle="1" w:styleId="21">
    <w:name w:val="Заголовок 2 Знак"/>
    <w:link w:val="2"/>
    <w:locked/>
    <w:rsid w:val="00D50808"/>
    <w:rPr>
      <w:rFonts w:ascii="Times New Roman" w:hAnsi="Times New Roman"/>
      <w:b/>
      <w:bCs/>
      <w:sz w:val="36"/>
      <w:szCs w:val="32"/>
    </w:rPr>
  </w:style>
  <w:style w:type="character" w:customStyle="1" w:styleId="30">
    <w:name w:val="Заголовок 3 Знак"/>
    <w:link w:val="3"/>
    <w:locked/>
    <w:rsid w:val="00D50808"/>
    <w:rPr>
      <w:rFonts w:ascii="Calibri Light" w:hAnsi="Calibri Light"/>
      <w:b/>
      <w:sz w:val="26"/>
      <w:lang w:val="en-US" w:eastAsia="en-US"/>
    </w:rPr>
  </w:style>
  <w:style w:type="character" w:customStyle="1" w:styleId="40">
    <w:name w:val="Заголовок 4 Знак"/>
    <w:link w:val="4"/>
    <w:semiHidden/>
    <w:locked/>
    <w:rsid w:val="00D50808"/>
    <w:rPr>
      <w:rFonts w:ascii="Calibri" w:hAnsi="Calibri"/>
      <w:b/>
      <w:sz w:val="28"/>
    </w:rPr>
  </w:style>
  <w:style w:type="paragraph" w:customStyle="1" w:styleId="-3">
    <w:name w:val="Пункт-3"/>
    <w:basedOn w:val="a5"/>
    <w:rsid w:val="00D50808"/>
    <w:pPr>
      <w:numPr>
        <w:ilvl w:val="2"/>
        <w:numId w:val="1"/>
      </w:numPr>
      <w:kinsoku w:val="0"/>
      <w:overflowPunct w:val="0"/>
      <w:autoSpaceDE w:val="0"/>
      <w:autoSpaceDN w:val="0"/>
      <w:spacing w:line="288" w:lineRule="auto"/>
      <w:jc w:val="both"/>
    </w:pPr>
    <w:rPr>
      <w:sz w:val="28"/>
      <w:szCs w:val="28"/>
    </w:rPr>
  </w:style>
  <w:style w:type="paragraph" w:styleId="afb">
    <w:name w:val="No Spacing"/>
    <w:link w:val="afc"/>
    <w:uiPriority w:val="1"/>
    <w:qFormat/>
    <w:rsid w:val="00D50808"/>
    <w:pPr>
      <w:jc w:val="right"/>
    </w:pPr>
    <w:rPr>
      <w:rFonts w:ascii="Times New Roman" w:eastAsia="Times New Roman" w:hAnsi="Times New Roman" w:cs="Calibri"/>
      <w:sz w:val="24"/>
      <w:szCs w:val="22"/>
      <w:lang w:eastAsia="en-US"/>
    </w:rPr>
  </w:style>
  <w:style w:type="paragraph" w:customStyle="1" w:styleId="BulletListFooterTextnumberedTable-NormalRSHBTable-NormalUseCaseListParagraphParagraphedeliste1lp1">
    <w:name w:val="Абзац списка;Bullet List;FooterText;numbered;Список дефисный;Table-Normal;RSHB_Table-Normal;Заговок Марина;Use Case List Paragraph;Paragraphe de liste1;lp1"/>
    <w:basedOn w:val="a5"/>
    <w:link w:val="BulletListFooterTextnumberedTable-NormalRSHBTable-NormalUseCaseListParagraphParagraphedeliste1lp10"/>
    <w:rsid w:val="00D50808"/>
    <w:pPr>
      <w:spacing w:after="160"/>
      <w:ind w:left="708"/>
      <w:jc w:val="both"/>
    </w:pPr>
    <w:rPr>
      <w:szCs w:val="20"/>
      <w:lang w:val="en-US" w:eastAsia="en-US"/>
    </w:rPr>
  </w:style>
  <w:style w:type="paragraph" w:customStyle="1" w:styleId="-4">
    <w:name w:val="Пункт-4"/>
    <w:basedOn w:val="a5"/>
    <w:qFormat/>
    <w:rsid w:val="00D50808"/>
    <w:pPr>
      <w:numPr>
        <w:ilvl w:val="3"/>
        <w:numId w:val="1"/>
      </w:numPr>
      <w:kinsoku w:val="0"/>
      <w:overflowPunct w:val="0"/>
      <w:autoSpaceDE w:val="0"/>
      <w:autoSpaceDN w:val="0"/>
      <w:spacing w:line="288" w:lineRule="auto"/>
      <w:jc w:val="both"/>
    </w:pPr>
    <w:rPr>
      <w:sz w:val="28"/>
      <w:szCs w:val="20"/>
    </w:rPr>
  </w:style>
  <w:style w:type="paragraph" w:customStyle="1" w:styleId="-6">
    <w:name w:val="Пункт-6"/>
    <w:basedOn w:val="a5"/>
    <w:qFormat/>
    <w:rsid w:val="00D50808"/>
    <w:pPr>
      <w:numPr>
        <w:ilvl w:val="5"/>
        <w:numId w:val="1"/>
      </w:numPr>
      <w:spacing w:line="288" w:lineRule="auto"/>
      <w:ind w:firstLine="567"/>
      <w:jc w:val="both"/>
    </w:pPr>
    <w:rPr>
      <w:sz w:val="28"/>
      <w:szCs w:val="20"/>
    </w:rPr>
  </w:style>
  <w:style w:type="paragraph" w:customStyle="1" w:styleId="-5">
    <w:name w:val="Пункт-5"/>
    <w:basedOn w:val="a5"/>
    <w:qFormat/>
    <w:rsid w:val="00D50808"/>
    <w:pPr>
      <w:numPr>
        <w:ilvl w:val="4"/>
        <w:numId w:val="1"/>
      </w:numPr>
      <w:kinsoku w:val="0"/>
      <w:overflowPunct w:val="0"/>
      <w:autoSpaceDE w:val="0"/>
      <w:autoSpaceDN w:val="0"/>
      <w:spacing w:line="288" w:lineRule="auto"/>
      <w:jc w:val="both"/>
    </w:pPr>
    <w:rPr>
      <w:sz w:val="28"/>
      <w:szCs w:val="20"/>
    </w:rPr>
  </w:style>
  <w:style w:type="paragraph" w:customStyle="1" w:styleId="a3">
    <w:name w:val="Заголовок ЗД"/>
    <w:basedOn w:val="1"/>
    <w:qFormat/>
    <w:rsid w:val="00D50808"/>
    <w:pPr>
      <w:numPr>
        <w:numId w:val="4"/>
      </w:numPr>
      <w:tabs>
        <w:tab w:val="left" w:pos="142"/>
        <w:tab w:val="left" w:pos="426"/>
        <w:tab w:val="left" w:pos="643"/>
      </w:tabs>
      <w:kinsoku/>
      <w:overflowPunct/>
      <w:autoSpaceDE/>
      <w:autoSpaceDN/>
      <w:spacing w:before="0" w:after="0"/>
      <w:ind w:left="643"/>
      <w:jc w:val="left"/>
    </w:pPr>
    <w:rPr>
      <w:rFonts w:ascii="Times New Roman" w:hAnsi="Times New Roman"/>
      <w:bCs w:val="0"/>
      <w:sz w:val="24"/>
      <w:szCs w:val="24"/>
    </w:rPr>
  </w:style>
  <w:style w:type="paragraph" w:customStyle="1" w:styleId="10">
    <w:name w:val="Заголовок ЗД 1"/>
    <w:basedOn w:val="2"/>
    <w:rsid w:val="00D50808"/>
    <w:pPr>
      <w:numPr>
        <w:numId w:val="4"/>
      </w:numPr>
      <w:tabs>
        <w:tab w:val="left" w:pos="142"/>
        <w:tab w:val="left" w:pos="426"/>
        <w:tab w:val="left" w:pos="643"/>
      </w:tabs>
      <w:kinsoku/>
      <w:overflowPunct/>
      <w:autoSpaceDE/>
      <w:autoSpaceDN/>
      <w:spacing w:before="0" w:after="0"/>
      <w:ind w:left="0" w:firstLine="0"/>
      <w:jc w:val="both"/>
    </w:pPr>
    <w:rPr>
      <w:bCs w:val="0"/>
      <w:sz w:val="24"/>
      <w:szCs w:val="24"/>
    </w:rPr>
  </w:style>
  <w:style w:type="paragraph" w:customStyle="1" w:styleId="a4">
    <w:name w:val="Подзаголовок ЗД"/>
    <w:basedOn w:val="a5"/>
    <w:qFormat/>
    <w:rsid w:val="00D50808"/>
    <w:pPr>
      <w:numPr>
        <w:ilvl w:val="2"/>
        <w:numId w:val="4"/>
      </w:numPr>
    </w:pPr>
    <w:rPr>
      <w:b/>
    </w:rPr>
  </w:style>
  <w:style w:type="paragraph" w:customStyle="1" w:styleId="afd">
    <w:name w:val="Абзац"/>
    <w:basedOn w:val="a5"/>
    <w:link w:val="afe"/>
    <w:rsid w:val="00D50808"/>
    <w:pPr>
      <w:spacing w:before="120" w:after="60"/>
      <w:ind w:firstLine="567"/>
      <w:jc w:val="both"/>
    </w:pPr>
    <w:rPr>
      <w:szCs w:val="20"/>
      <w:lang w:val="en-US" w:eastAsia="en-US"/>
    </w:rPr>
  </w:style>
  <w:style w:type="character" w:customStyle="1" w:styleId="afe">
    <w:name w:val="Абзац Знак"/>
    <w:link w:val="afd"/>
    <w:qFormat/>
    <w:locked/>
    <w:rsid w:val="00D50808"/>
    <w:rPr>
      <w:rFonts w:ascii="Times New Roman" w:hAnsi="Times New Roman"/>
      <w:sz w:val="24"/>
    </w:rPr>
  </w:style>
  <w:style w:type="paragraph" w:customStyle="1" w:styleId="41">
    <w:name w:val="Пункт 4"/>
    <w:basedOn w:val="4"/>
    <w:qFormat/>
    <w:rsid w:val="00D50808"/>
    <w:pPr>
      <w:keepNext w:val="0"/>
      <w:tabs>
        <w:tab w:val="left" w:pos="1418"/>
      </w:tabs>
      <w:spacing w:before="120"/>
      <w:ind w:firstLine="567"/>
      <w:jc w:val="both"/>
    </w:pPr>
    <w:rPr>
      <w:rFonts w:ascii="Times New Roman" w:hAnsi="Times New Roman"/>
      <w:b w:val="0"/>
      <w:sz w:val="24"/>
      <w:szCs w:val="24"/>
    </w:rPr>
  </w:style>
  <w:style w:type="paragraph" w:customStyle="1" w:styleId="24">
    <w:name w:val="Пункт 2"/>
    <w:basedOn w:val="2"/>
    <w:rsid w:val="00D50808"/>
    <w:pPr>
      <w:keepNext w:val="0"/>
      <w:numPr>
        <w:ilvl w:val="0"/>
        <w:numId w:val="0"/>
      </w:numPr>
      <w:tabs>
        <w:tab w:val="clear" w:pos="1701"/>
      </w:tabs>
      <w:suppressAutoHyphens w:val="0"/>
      <w:kinsoku/>
      <w:overflowPunct/>
      <w:autoSpaceDE/>
      <w:autoSpaceDN/>
      <w:spacing w:before="120" w:after="60"/>
      <w:ind w:firstLine="567"/>
      <w:jc w:val="both"/>
    </w:pPr>
    <w:rPr>
      <w:b w:val="0"/>
      <w:iCs/>
      <w:sz w:val="24"/>
      <w:szCs w:val="24"/>
    </w:rPr>
  </w:style>
  <w:style w:type="character" w:customStyle="1" w:styleId="af1">
    <w:name w:val="Текст сноски Знак"/>
    <w:link w:val="af0"/>
    <w:semiHidden/>
    <w:locked/>
    <w:rsid w:val="00D50808"/>
    <w:rPr>
      <w:rFonts w:ascii="Times New Roman" w:hAnsi="Times New Roman"/>
      <w:lang w:val="en-US" w:eastAsia="en-US"/>
    </w:rPr>
  </w:style>
  <w:style w:type="paragraph" w:customStyle="1" w:styleId="a0">
    <w:name w:val="Главы"/>
    <w:basedOn w:val="a5"/>
    <w:next w:val="a5"/>
    <w:qFormat/>
    <w:rsid w:val="00D50808"/>
    <w:pPr>
      <w:pageBreakBefore/>
      <w:numPr>
        <w:numId w:val="5"/>
      </w:numPr>
      <w:tabs>
        <w:tab w:val="clear" w:pos="567"/>
        <w:tab w:val="left" w:pos="851"/>
      </w:tabs>
      <w:suppressAutoHyphens/>
      <w:spacing w:before="1440" w:after="720" w:line="360" w:lineRule="auto"/>
      <w:ind w:left="0" w:firstLine="0"/>
      <w:jc w:val="center"/>
      <w:outlineLvl w:val="0"/>
    </w:pPr>
    <w:rPr>
      <w:rFonts w:ascii="Arial" w:hAnsi="Arial"/>
      <w:b/>
      <w:caps/>
      <w:spacing w:val="40"/>
      <w:sz w:val="44"/>
      <w:szCs w:val="44"/>
    </w:rPr>
  </w:style>
  <w:style w:type="paragraph" w:customStyle="1" w:styleId="a1">
    <w:name w:val="Подпункт"/>
    <w:basedOn w:val="a5"/>
    <w:qFormat/>
    <w:rsid w:val="00D50808"/>
    <w:pPr>
      <w:numPr>
        <w:ilvl w:val="3"/>
        <w:numId w:val="5"/>
      </w:numPr>
      <w:spacing w:line="360" w:lineRule="auto"/>
      <w:jc w:val="both"/>
    </w:pPr>
    <w:rPr>
      <w:sz w:val="28"/>
      <w:szCs w:val="28"/>
    </w:rPr>
  </w:style>
  <w:style w:type="paragraph" w:customStyle="1" w:styleId="a2">
    <w:name w:val="Подподпункт"/>
    <w:basedOn w:val="a1"/>
    <w:rsid w:val="00D50808"/>
    <w:pPr>
      <w:numPr>
        <w:ilvl w:val="4"/>
      </w:numPr>
      <w:ind w:hanging="792"/>
    </w:pPr>
  </w:style>
  <w:style w:type="paragraph" w:customStyle="1" w:styleId="aff">
    <w:name w:val="Таблица текст"/>
    <w:basedOn w:val="a5"/>
    <w:qFormat/>
    <w:rsid w:val="00D50808"/>
    <w:pPr>
      <w:kinsoku w:val="0"/>
      <w:overflowPunct w:val="0"/>
      <w:autoSpaceDE w:val="0"/>
      <w:autoSpaceDN w:val="0"/>
      <w:spacing w:before="40" w:after="40"/>
      <w:ind w:left="57" w:right="57"/>
    </w:pPr>
  </w:style>
  <w:style w:type="paragraph" w:customStyle="1" w:styleId="aff0">
    <w:name w:val="Текст таблицы"/>
    <w:basedOn w:val="a5"/>
    <w:semiHidden/>
    <w:rsid w:val="00D50808"/>
    <w:pPr>
      <w:kinsoku w:val="0"/>
      <w:overflowPunct w:val="0"/>
      <w:autoSpaceDE w:val="0"/>
      <w:autoSpaceDN w:val="0"/>
      <w:spacing w:before="40" w:after="40"/>
      <w:ind w:left="57" w:right="57"/>
    </w:pPr>
  </w:style>
  <w:style w:type="paragraph" w:customStyle="1" w:styleId="211112">
    <w:name w:val="Основной текст;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5"/>
    <w:link w:val="12111"/>
    <w:qFormat/>
    <w:rsid w:val="00D50808"/>
    <w:pPr>
      <w:autoSpaceDE w:val="0"/>
      <w:autoSpaceDN w:val="0"/>
      <w:jc w:val="both"/>
    </w:pPr>
    <w:rPr>
      <w:rFonts w:ascii="Arial" w:hAnsi="Arial"/>
      <w:szCs w:val="20"/>
      <w:lang w:val="en-US" w:eastAsia="en-US"/>
    </w:rPr>
  </w:style>
  <w:style w:type="character" w:customStyle="1" w:styleId="12111">
    <w:name w:val="Основной текст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211112"/>
    <w:qFormat/>
    <w:locked/>
    <w:rsid w:val="00D50808"/>
    <w:rPr>
      <w:rFonts w:ascii="Arial" w:hAnsi="Arial"/>
      <w:sz w:val="24"/>
      <w:lang w:val="en-US" w:eastAsia="en-US"/>
    </w:rPr>
  </w:style>
  <w:style w:type="paragraph" w:customStyle="1" w:styleId="25">
    <w:name w:val="Обычный2"/>
    <w:qFormat/>
    <w:rsid w:val="00D50808"/>
    <w:pPr>
      <w:ind w:firstLine="720"/>
      <w:jc w:val="both"/>
    </w:pPr>
    <w:rPr>
      <w:rFonts w:ascii="Times New Roman" w:eastAsia="Times New Roman" w:hAnsi="Times New Roman" w:cs="Calibri"/>
      <w:sz w:val="28"/>
    </w:rPr>
  </w:style>
  <w:style w:type="paragraph" w:customStyle="1" w:styleId="ConsNormal">
    <w:name w:val="ConsNormal"/>
    <w:link w:val="ConsNormal0"/>
    <w:rsid w:val="00D50808"/>
    <w:pPr>
      <w:widowControl w:val="0"/>
      <w:numPr>
        <w:ilvl w:val="1"/>
        <w:numId w:val="6"/>
      </w:numPr>
      <w:jc w:val="both"/>
    </w:pPr>
    <w:rPr>
      <w:rFonts w:ascii="Times New Roman" w:eastAsia="Times New Roman" w:hAnsi="Times New Roman" w:cs="Calibri"/>
      <w:sz w:val="28"/>
    </w:rPr>
  </w:style>
  <w:style w:type="character" w:customStyle="1" w:styleId="34">
    <w:name w:val="Основной текст 3 Знак"/>
    <w:link w:val="33"/>
    <w:qFormat/>
    <w:locked/>
    <w:rsid w:val="00D50808"/>
    <w:rPr>
      <w:rFonts w:ascii="Times New Roman" w:hAnsi="Times New Roman"/>
      <w:sz w:val="16"/>
    </w:rPr>
  </w:style>
  <w:style w:type="character" w:customStyle="1" w:styleId="af5">
    <w:name w:val="Основной текст с отступом Знак"/>
    <w:link w:val="af4"/>
    <w:locked/>
    <w:rsid w:val="00D50808"/>
    <w:rPr>
      <w:rFonts w:eastAsia="Times New Roman"/>
      <w:sz w:val="22"/>
    </w:rPr>
  </w:style>
  <w:style w:type="paragraph" w:customStyle="1" w:styleId="12">
    <w:name w:val="Обычный1"/>
    <w:link w:val="Normal"/>
    <w:rsid w:val="00D50808"/>
    <w:pPr>
      <w:ind w:firstLine="720"/>
      <w:jc w:val="both"/>
    </w:pPr>
    <w:rPr>
      <w:rFonts w:ascii="Times New Roman" w:eastAsia="Times New Roman" w:hAnsi="Times New Roman" w:cs="Calibri"/>
      <w:sz w:val="28"/>
    </w:rPr>
  </w:style>
  <w:style w:type="character" w:customStyle="1" w:styleId="Normal">
    <w:name w:val="Normal Знак"/>
    <w:link w:val="12"/>
    <w:locked/>
    <w:rsid w:val="00D50808"/>
    <w:rPr>
      <w:rFonts w:ascii="Times New Roman" w:hAnsi="Times New Roman"/>
      <w:sz w:val="28"/>
      <w:lang w:bidi="ar-SA"/>
    </w:rPr>
  </w:style>
  <w:style w:type="paragraph" w:customStyle="1" w:styleId="ConsPlusNormal">
    <w:name w:val="ConsPlusNormal"/>
    <w:link w:val="ConsPlusNormal0"/>
    <w:qFormat/>
    <w:rsid w:val="00D50808"/>
    <w:pPr>
      <w:widowControl w:val="0"/>
      <w:autoSpaceDE w:val="0"/>
      <w:autoSpaceDN w:val="0"/>
      <w:ind w:firstLine="720"/>
    </w:pPr>
    <w:rPr>
      <w:rFonts w:ascii="Arial" w:eastAsia="Times New Roman" w:hAnsi="Arial" w:cs="Calibri"/>
    </w:rPr>
  </w:style>
  <w:style w:type="paragraph" w:customStyle="1" w:styleId="ConsPlusNonformat">
    <w:name w:val="ConsPlusNonformat"/>
    <w:qFormat/>
    <w:rsid w:val="00D50808"/>
    <w:pPr>
      <w:autoSpaceDE w:val="0"/>
      <w:autoSpaceDN w:val="0"/>
    </w:pPr>
    <w:rPr>
      <w:rFonts w:ascii="Courier New" w:eastAsia="Times New Roman" w:hAnsi="Courier New" w:cs="Calibri"/>
    </w:rPr>
  </w:style>
  <w:style w:type="character" w:customStyle="1" w:styleId="ad">
    <w:name w:val="Текст выноски Знак"/>
    <w:link w:val="ac"/>
    <w:semiHidden/>
    <w:qFormat/>
    <w:locked/>
    <w:rsid w:val="00D50808"/>
    <w:rPr>
      <w:rFonts w:ascii="Segoe UI" w:hAnsi="Segoe UI"/>
      <w:sz w:val="18"/>
    </w:rPr>
  </w:style>
  <w:style w:type="character" w:customStyle="1" w:styleId="af">
    <w:name w:val="Текст концевой сноски Знак"/>
    <w:link w:val="ae"/>
    <w:locked/>
    <w:rsid w:val="00D50808"/>
    <w:rPr>
      <w:rFonts w:ascii="Times New Roman" w:hAnsi="Times New Roman"/>
    </w:rPr>
  </w:style>
  <w:style w:type="character" w:customStyle="1" w:styleId="32">
    <w:name w:val="Основной текст с отступом 3 Знак"/>
    <w:link w:val="31"/>
    <w:semiHidden/>
    <w:qFormat/>
    <w:locked/>
    <w:rsid w:val="00D50808"/>
    <w:rPr>
      <w:rFonts w:ascii="Times New Roman" w:hAnsi="Times New Roman"/>
      <w:sz w:val="16"/>
    </w:rPr>
  </w:style>
  <w:style w:type="character" w:customStyle="1" w:styleId="aff1">
    <w:name w:val="Сноска_"/>
    <w:link w:val="aff2"/>
    <w:qFormat/>
    <w:locked/>
    <w:rsid w:val="00D50808"/>
    <w:rPr>
      <w:rFonts w:ascii="Times New Roman" w:hAnsi="Times New Roman"/>
      <w:sz w:val="19"/>
      <w:shd w:val="clear" w:color="auto" w:fill="FFFFFF"/>
    </w:rPr>
  </w:style>
  <w:style w:type="paragraph" w:customStyle="1" w:styleId="aff2">
    <w:name w:val="Сноска"/>
    <w:basedOn w:val="a5"/>
    <w:link w:val="aff1"/>
    <w:rsid w:val="00D50808"/>
    <w:pPr>
      <w:shd w:val="clear" w:color="auto" w:fill="FFFFFF"/>
      <w:spacing w:line="240" w:lineRule="atLeast"/>
    </w:pPr>
    <w:rPr>
      <w:sz w:val="19"/>
      <w:szCs w:val="20"/>
      <w:lang w:val="en-US" w:eastAsia="en-US"/>
    </w:rPr>
  </w:style>
  <w:style w:type="character" w:customStyle="1" w:styleId="42">
    <w:name w:val="Основной текст (4)_"/>
    <w:link w:val="410"/>
    <w:locked/>
    <w:rsid w:val="00D50808"/>
    <w:rPr>
      <w:rFonts w:ascii="Times New Roman" w:hAnsi="Times New Roman"/>
      <w:sz w:val="19"/>
      <w:shd w:val="clear" w:color="auto" w:fill="FFFFFF"/>
    </w:rPr>
  </w:style>
  <w:style w:type="paragraph" w:customStyle="1" w:styleId="410">
    <w:name w:val="Основной текст (4)1"/>
    <w:basedOn w:val="a5"/>
    <w:link w:val="42"/>
    <w:rsid w:val="00D50808"/>
    <w:pPr>
      <w:shd w:val="clear" w:color="auto" w:fill="FFFFFF"/>
      <w:spacing w:line="240" w:lineRule="atLeast"/>
      <w:ind w:hanging="140"/>
    </w:pPr>
    <w:rPr>
      <w:sz w:val="19"/>
      <w:szCs w:val="20"/>
      <w:lang w:val="en-US" w:eastAsia="en-US"/>
    </w:rPr>
  </w:style>
  <w:style w:type="character" w:customStyle="1" w:styleId="af7">
    <w:name w:val="Название Знак"/>
    <w:link w:val="af6"/>
    <w:locked/>
    <w:rsid w:val="00D50808"/>
    <w:rPr>
      <w:rFonts w:ascii="Cambria" w:hAnsi="Cambria"/>
      <w:b/>
      <w:color w:val="000000"/>
      <w:kern w:val="28"/>
      <w:sz w:val="32"/>
      <w:lang w:val="en-US" w:eastAsia="en-US"/>
    </w:rPr>
  </w:style>
  <w:style w:type="character" w:customStyle="1" w:styleId="35">
    <w:name w:val="Заголовок №3_"/>
    <w:link w:val="36"/>
    <w:locked/>
    <w:rsid w:val="00D50808"/>
    <w:rPr>
      <w:rFonts w:ascii="Times New Roman" w:hAnsi="Times New Roman"/>
      <w:b/>
      <w:sz w:val="23"/>
      <w:shd w:val="clear" w:color="auto" w:fill="FFFFFF"/>
    </w:rPr>
  </w:style>
  <w:style w:type="paragraph" w:customStyle="1" w:styleId="36">
    <w:name w:val="Заголовок №3"/>
    <w:basedOn w:val="a5"/>
    <w:link w:val="35"/>
    <w:rsid w:val="00D50808"/>
    <w:pPr>
      <w:shd w:val="clear" w:color="auto" w:fill="FFFFFF"/>
      <w:spacing w:before="300" w:line="274" w:lineRule="exact"/>
      <w:jc w:val="both"/>
      <w:outlineLvl w:val="2"/>
    </w:pPr>
    <w:rPr>
      <w:b/>
      <w:sz w:val="23"/>
      <w:szCs w:val="20"/>
      <w:lang w:val="en-US" w:eastAsia="en-US"/>
    </w:rPr>
  </w:style>
  <w:style w:type="paragraph" w:customStyle="1" w:styleId="43">
    <w:name w:val="[Ростех] Текст Пункта (Уровень 4)"/>
    <w:link w:val="44"/>
    <w:rsid w:val="00D50808"/>
    <w:pPr>
      <w:suppressAutoHyphens/>
      <w:spacing w:before="120"/>
      <w:jc w:val="both"/>
      <w:outlineLvl w:val="3"/>
    </w:pPr>
    <w:rPr>
      <w:rFonts w:ascii="Proxima Nova ExCn Rg" w:eastAsia="Times New Roman" w:hAnsi="Proxima Nova ExCn Rg" w:cs="Calibri"/>
      <w:sz w:val="28"/>
    </w:rPr>
  </w:style>
  <w:style w:type="character" w:customStyle="1" w:styleId="44">
    <w:name w:val="[Ростех] Текст Пункта (Уровень 4) Знак"/>
    <w:link w:val="43"/>
    <w:locked/>
    <w:rsid w:val="00D50808"/>
    <w:rPr>
      <w:rFonts w:ascii="Proxima Nova ExCn Rg" w:hAnsi="Proxima Nova ExCn Rg"/>
      <w:sz w:val="28"/>
      <w:lang w:bidi="ar-SA"/>
    </w:rPr>
  </w:style>
  <w:style w:type="character" w:customStyle="1" w:styleId="37">
    <w:name w:val="[Ростех] Наименование Подраздела (Уровень 3) Знак"/>
    <w:link w:val="38"/>
    <w:qFormat/>
    <w:locked/>
    <w:rsid w:val="00D50808"/>
    <w:rPr>
      <w:rFonts w:ascii="Times New Roman" w:hAnsi="Times New Roman"/>
      <w:b/>
      <w:sz w:val="22"/>
      <w:szCs w:val="22"/>
      <w:lang w:val="ru-RU" w:eastAsia="ru-RU" w:bidi="ar-SA"/>
    </w:rPr>
  </w:style>
  <w:style w:type="paragraph" w:customStyle="1" w:styleId="38">
    <w:name w:val="[Ростех] Наименование Подраздела (Уровень 3)"/>
    <w:link w:val="37"/>
    <w:qFormat/>
    <w:rsid w:val="00D50808"/>
    <w:pPr>
      <w:keepNext/>
      <w:keepLines/>
      <w:suppressAutoHyphens/>
      <w:spacing w:before="240"/>
      <w:outlineLvl w:val="2"/>
    </w:pPr>
    <w:rPr>
      <w:rFonts w:ascii="Times New Roman" w:eastAsia="Times New Roman" w:hAnsi="Times New Roman" w:cs="Calibri"/>
      <w:b/>
      <w:sz w:val="22"/>
      <w:szCs w:val="22"/>
    </w:rPr>
  </w:style>
  <w:style w:type="paragraph" w:customStyle="1" w:styleId="26">
    <w:name w:val="[Ростех] Наименование Раздела (Уровень 2)"/>
    <w:rsid w:val="00D50808"/>
    <w:pPr>
      <w:keepNext/>
      <w:keepLines/>
      <w:suppressAutoHyphens/>
      <w:spacing w:before="240"/>
      <w:jc w:val="center"/>
      <w:outlineLvl w:val="1"/>
    </w:pPr>
    <w:rPr>
      <w:rFonts w:ascii="Proxima Nova ExCn Rg" w:eastAsia="Times New Roman" w:hAnsi="Proxima Nova ExCn Rg" w:cs="Calibri"/>
      <w:b/>
      <w:sz w:val="28"/>
      <w:szCs w:val="28"/>
    </w:rPr>
  </w:style>
  <w:style w:type="character" w:customStyle="1" w:styleId="aff3">
    <w:name w:val="[Ростех] Простой текст (Без уровня) Знак"/>
    <w:link w:val="aff4"/>
    <w:locked/>
    <w:rsid w:val="00D50808"/>
    <w:rPr>
      <w:rFonts w:ascii="Times New Roman" w:hAnsi="Times New Roman"/>
      <w:sz w:val="22"/>
      <w:szCs w:val="22"/>
      <w:lang w:val="ru-RU" w:eastAsia="ru-RU" w:bidi="ar-SA"/>
    </w:rPr>
  </w:style>
  <w:style w:type="paragraph" w:customStyle="1" w:styleId="aff4">
    <w:name w:val="[Ростех] Простой текст (Без уровня)"/>
    <w:link w:val="aff3"/>
    <w:rsid w:val="00D50808"/>
    <w:pPr>
      <w:suppressAutoHyphens/>
      <w:spacing w:before="120"/>
      <w:jc w:val="both"/>
    </w:pPr>
    <w:rPr>
      <w:rFonts w:ascii="Times New Roman" w:eastAsia="Times New Roman" w:hAnsi="Times New Roman" w:cs="Calibri"/>
      <w:sz w:val="22"/>
      <w:szCs w:val="22"/>
    </w:rPr>
  </w:style>
  <w:style w:type="paragraph" w:customStyle="1" w:styleId="ListNum">
    <w:name w:val="ListNum"/>
    <w:basedOn w:val="a5"/>
    <w:rsid w:val="00D50808"/>
    <w:pPr>
      <w:numPr>
        <w:numId w:val="7"/>
      </w:numPr>
      <w:tabs>
        <w:tab w:val="left" w:pos="284"/>
      </w:tabs>
      <w:spacing w:before="60"/>
      <w:jc w:val="both"/>
    </w:pPr>
    <w:rPr>
      <w:sz w:val="22"/>
    </w:rPr>
  </w:style>
  <w:style w:type="table" w:customStyle="1" w:styleId="27">
    <w:name w:val="Сетка таблицы2"/>
    <w:basedOn w:val="a7"/>
    <w:qFormat/>
    <w:rsid w:val="00D50808"/>
    <w:rPr>
      <w:lang w:eastAsia="en-US"/>
    </w:rPr>
    <w:tblPr>
      <w:tblInd w:w="0" w:type="dxa"/>
      <w:tblCellMar>
        <w:top w:w="0" w:type="dxa"/>
        <w:left w:w="108" w:type="dxa"/>
        <w:bottom w:w="0" w:type="dxa"/>
        <w:right w:w="108" w:type="dxa"/>
      </w:tblCellMar>
    </w:tblPr>
  </w:style>
  <w:style w:type="character" w:customStyle="1" w:styleId="FontStyle76">
    <w:name w:val="Font Style76"/>
    <w:rsid w:val="00D50808"/>
    <w:rPr>
      <w:rFonts w:ascii="Times New Roman" w:hAnsi="Times New Roman"/>
      <w:sz w:val="22"/>
      <w:szCs w:val="22"/>
    </w:rPr>
  </w:style>
  <w:style w:type="paragraph" w:customStyle="1" w:styleId="Style8">
    <w:name w:val="Style8"/>
    <w:basedOn w:val="a5"/>
    <w:qFormat/>
    <w:rsid w:val="00D50808"/>
    <w:pPr>
      <w:widowControl w:val="0"/>
      <w:suppressAutoHyphens/>
      <w:autoSpaceDE w:val="0"/>
      <w:spacing w:line="278" w:lineRule="exact"/>
      <w:jc w:val="center"/>
    </w:pPr>
    <w:rPr>
      <w:lang w:eastAsia="ar-SA"/>
    </w:rPr>
  </w:style>
  <w:style w:type="character" w:customStyle="1" w:styleId="BulletListFooterTextnumberedTable-NormalRSHBTable-NormalUseCaseListParagraphParagraphedeliste1lp10">
    <w:name w:val="Абзац списка Знак;Bullet List Знак;FooterText Знак;numbered Знак;Список дефисный Знак;Table-Normal Знак;RSHB_Table-Normal Знак;Заговок Марина Знак;Use Case List Paragraph Знак;Paragraphe de liste1 Знак;lp1 Знак"/>
    <w:link w:val="BulletListFooterTextnumberedTable-NormalRSHBTable-NormalUseCaseListParagraphParagraphedeliste1lp1"/>
    <w:locked/>
    <w:rsid w:val="00D50808"/>
    <w:rPr>
      <w:rFonts w:ascii="Times New Roman" w:hAnsi="Times New Roman"/>
      <w:sz w:val="24"/>
      <w:lang w:eastAsia="en-US"/>
    </w:rPr>
  </w:style>
  <w:style w:type="paragraph" w:customStyle="1" w:styleId="Web11122111145">
    <w:name w:val="Обычный (веб);Обычный (Web);Обычный (веб)1;Обычный (веб)11;Обычный (веб)2;Обычный (веб)21;Обычный (веб)111;Знак Знак4;Знак Знак5;Знак Знак;Знак Знак Знак Знак Знак Знак Знак Знак Знак Знак Знак Знак Знак Знак"/>
    <w:basedOn w:val="a5"/>
    <w:link w:val="Web111221111450"/>
    <w:rsid w:val="00D50808"/>
    <w:pPr>
      <w:spacing w:before="100" w:beforeAutospacing="1" w:after="100" w:afterAutospacing="1"/>
    </w:pPr>
    <w:rPr>
      <w:lang w:val="en-US" w:eastAsia="en-US"/>
    </w:rPr>
  </w:style>
  <w:style w:type="character" w:customStyle="1" w:styleId="Web111221111450">
    <w:name w:val="Обычный (веб) Знак;Обычный (Web) Знак;Обычный (веб)1 Знак;Обычный (веб)11 Знак;Обычный (веб)2 Знак;Обычный (веб)21 Знак;Обычный (веб)111 Знак;Знак Знак4 Знак;Знак Знак5 Знак;Знак Знак Знак"/>
    <w:link w:val="Web11122111145"/>
    <w:locked/>
    <w:rsid w:val="00D50808"/>
    <w:rPr>
      <w:rFonts w:ascii="Times New Roman" w:hAnsi="Times New Roman"/>
      <w:sz w:val="24"/>
      <w:szCs w:val="24"/>
    </w:rPr>
  </w:style>
  <w:style w:type="character" w:customStyle="1" w:styleId="ConsPlusNormal0">
    <w:name w:val="ConsPlusNormal Знак"/>
    <w:link w:val="ConsPlusNormal"/>
    <w:qFormat/>
    <w:rsid w:val="00D50808"/>
    <w:rPr>
      <w:rFonts w:ascii="Arial" w:hAnsi="Arial"/>
      <w:lang w:val="ru-RU" w:eastAsia="ru-RU" w:bidi="ar-SA"/>
    </w:rPr>
  </w:style>
  <w:style w:type="character" w:customStyle="1" w:styleId="ConsNormal0">
    <w:name w:val="ConsNormal Знак"/>
    <w:link w:val="ConsNormal"/>
    <w:rsid w:val="00D50808"/>
    <w:rPr>
      <w:rFonts w:ascii="Times New Roman" w:hAnsi="Times New Roman"/>
      <w:sz w:val="28"/>
      <w:lang w:bidi="ar-SA"/>
    </w:rPr>
  </w:style>
  <w:style w:type="character" w:customStyle="1" w:styleId="13">
    <w:name w:val="Знак примечания1"/>
    <w:rsid w:val="00D50808"/>
    <w:rPr>
      <w:sz w:val="16"/>
      <w:szCs w:val="16"/>
    </w:rPr>
  </w:style>
  <w:style w:type="paragraph" w:customStyle="1" w:styleId="aff5">
    <w:name w:val="Содержимое таблицы"/>
    <w:basedOn w:val="a5"/>
    <w:qFormat/>
    <w:rsid w:val="00D50808"/>
    <w:pPr>
      <w:suppressLineNumbers/>
      <w:suppressAutoHyphens/>
    </w:pPr>
    <w:rPr>
      <w:sz w:val="20"/>
      <w:szCs w:val="20"/>
      <w:lang w:eastAsia="ar-SA"/>
    </w:rPr>
  </w:style>
  <w:style w:type="paragraph" w:customStyle="1" w:styleId="FORMATTEXT">
    <w:name w:val=".FORMATTEXT"/>
    <w:qFormat/>
    <w:rsid w:val="00D50808"/>
    <w:pPr>
      <w:widowControl w:val="0"/>
      <w:suppressAutoHyphens/>
      <w:autoSpaceDE w:val="0"/>
    </w:pPr>
    <w:rPr>
      <w:rFonts w:ascii="Times New Roman" w:eastAsia="Times New Roman" w:hAnsi="Times New Roman" w:cs="Calibri"/>
      <w:sz w:val="24"/>
      <w:szCs w:val="24"/>
      <w:lang w:eastAsia="ar-SA"/>
    </w:rPr>
  </w:style>
  <w:style w:type="character" w:customStyle="1" w:styleId="aff6">
    <w:name w:val="Цветовое выделение"/>
    <w:qFormat/>
    <w:rsid w:val="00D50808"/>
    <w:rPr>
      <w:b/>
      <w:bCs/>
      <w:color w:val="26282F"/>
    </w:rPr>
  </w:style>
  <w:style w:type="character" w:customStyle="1" w:styleId="FontStyle11">
    <w:name w:val="Font Style11"/>
    <w:qFormat/>
    <w:rsid w:val="00D50808"/>
    <w:rPr>
      <w:rFonts w:ascii="Arial Narrow" w:hAnsi="Arial Narrow"/>
      <w:sz w:val="22"/>
      <w:szCs w:val="22"/>
    </w:rPr>
  </w:style>
  <w:style w:type="character" w:customStyle="1" w:styleId="Bodytext2">
    <w:name w:val="Body text (2)"/>
    <w:rsid w:val="00D50808"/>
    <w:rPr>
      <w:rFonts w:ascii="Times New Roman" w:eastAsia="Times New Roman" w:hAnsi="Times New Roman"/>
      <w:color w:val="000000"/>
      <w:spacing w:val="0"/>
      <w:w w:val="100"/>
      <w:position w:val="0"/>
      <w:sz w:val="22"/>
      <w:szCs w:val="22"/>
      <w:u w:val="none"/>
      <w:lang w:val="ru-RU" w:eastAsia="ru-RU" w:bidi="ru-RU"/>
    </w:rPr>
  </w:style>
  <w:style w:type="character" w:customStyle="1" w:styleId="FontStyle13">
    <w:name w:val="Font Style13"/>
    <w:rsid w:val="00D50808"/>
    <w:rPr>
      <w:rFonts w:ascii="Times New Roman" w:hAnsi="Times New Roman"/>
      <w:b/>
      <w:bCs/>
      <w:sz w:val="20"/>
      <w:szCs w:val="20"/>
    </w:rPr>
  </w:style>
  <w:style w:type="paragraph" w:customStyle="1" w:styleId="Style3">
    <w:name w:val="Style3"/>
    <w:basedOn w:val="a5"/>
    <w:rsid w:val="00D50808"/>
    <w:pPr>
      <w:widowControl w:val="0"/>
      <w:suppressAutoHyphens/>
      <w:autoSpaceDE w:val="0"/>
    </w:pPr>
    <w:rPr>
      <w:lang w:eastAsia="ar-SA"/>
    </w:rPr>
  </w:style>
  <w:style w:type="paragraph" w:customStyle="1" w:styleId="Style5">
    <w:name w:val="Style5"/>
    <w:basedOn w:val="a5"/>
    <w:rsid w:val="00D50808"/>
    <w:pPr>
      <w:widowControl w:val="0"/>
      <w:suppressAutoHyphens/>
      <w:autoSpaceDE w:val="0"/>
    </w:pPr>
    <w:rPr>
      <w:lang w:eastAsia="ar-SA"/>
    </w:rPr>
  </w:style>
  <w:style w:type="paragraph" w:customStyle="1" w:styleId="Standard">
    <w:name w:val="Standard"/>
    <w:qFormat/>
    <w:rsid w:val="00D50808"/>
    <w:pPr>
      <w:suppressAutoHyphens/>
      <w:autoSpaceDN w:val="0"/>
      <w:spacing w:after="200" w:line="276" w:lineRule="auto"/>
    </w:pPr>
    <w:rPr>
      <w:rFonts w:eastAsia="Times New Roman" w:cs="Calibri"/>
      <w:kern w:val="3"/>
      <w:sz w:val="22"/>
      <w:szCs w:val="22"/>
      <w:lang w:eastAsia="zh-CN"/>
    </w:rPr>
  </w:style>
  <w:style w:type="paragraph" w:customStyle="1" w:styleId="Textbody">
    <w:name w:val="Text body"/>
    <w:basedOn w:val="Standard"/>
    <w:rsid w:val="00D50808"/>
    <w:pPr>
      <w:widowControl w:val="0"/>
      <w:autoSpaceDE w:val="0"/>
      <w:spacing w:after="0" w:line="240" w:lineRule="auto"/>
    </w:pPr>
    <w:rPr>
      <w:rFonts w:ascii="Times New Roman" w:hAnsi="Times New Roman"/>
      <w:sz w:val="28"/>
      <w:szCs w:val="28"/>
    </w:rPr>
  </w:style>
  <w:style w:type="paragraph" w:customStyle="1" w:styleId="Textbodyindent">
    <w:name w:val="Text body indent"/>
    <w:basedOn w:val="Standard"/>
    <w:rsid w:val="00D50808"/>
    <w:pPr>
      <w:spacing w:after="120" w:line="480" w:lineRule="auto"/>
    </w:pPr>
    <w:rPr>
      <w:rFonts w:ascii="Times New Roman" w:hAnsi="Times New Roman"/>
      <w:sz w:val="20"/>
      <w:szCs w:val="20"/>
    </w:rPr>
  </w:style>
  <w:style w:type="character" w:customStyle="1" w:styleId="23">
    <w:name w:val="Основной текст с отступом 2 Знак"/>
    <w:link w:val="22"/>
    <w:rsid w:val="00D50808"/>
    <w:rPr>
      <w:rFonts w:ascii="Times New Roman" w:hAnsi="Times New Roman"/>
      <w:sz w:val="24"/>
      <w:szCs w:val="24"/>
    </w:rPr>
  </w:style>
  <w:style w:type="character" w:customStyle="1" w:styleId="af3">
    <w:name w:val="Верхний колонтитул Знак"/>
    <w:link w:val="af2"/>
    <w:qFormat/>
    <w:rsid w:val="00D50808"/>
    <w:rPr>
      <w:rFonts w:ascii="Times New Roman" w:hAnsi="Times New Roman"/>
      <w:sz w:val="24"/>
      <w:szCs w:val="24"/>
    </w:rPr>
  </w:style>
  <w:style w:type="character" w:customStyle="1" w:styleId="af9">
    <w:name w:val="Нижний колонтитул Знак"/>
    <w:link w:val="af8"/>
    <w:rsid w:val="00D50808"/>
    <w:rPr>
      <w:rFonts w:ascii="Times New Roman" w:hAnsi="Times New Roman"/>
      <w:sz w:val="24"/>
      <w:szCs w:val="24"/>
    </w:rPr>
  </w:style>
  <w:style w:type="character" w:customStyle="1" w:styleId="14">
    <w:name w:val="Неразрешенное упоминание1"/>
    <w:semiHidden/>
    <w:rsid w:val="00D50808"/>
    <w:rPr>
      <w:color w:val="605E5C"/>
      <w:shd w:val="clear" w:color="auto" w:fill="E1DFDD"/>
    </w:rPr>
  </w:style>
  <w:style w:type="paragraph" w:customStyle="1" w:styleId="120">
    <w:name w:val="Обычный12"/>
    <w:link w:val="CharChar"/>
    <w:rsid w:val="00D50808"/>
    <w:pPr>
      <w:widowControl w:val="0"/>
      <w:spacing w:line="300" w:lineRule="auto"/>
      <w:ind w:firstLine="720"/>
      <w:jc w:val="both"/>
    </w:pPr>
    <w:rPr>
      <w:rFonts w:ascii="Times New Roman" w:eastAsia="Times New Roman" w:hAnsi="Times New Roman" w:cs="Calibri"/>
      <w:sz w:val="24"/>
    </w:rPr>
  </w:style>
  <w:style w:type="character" w:customStyle="1" w:styleId="CharChar">
    <w:name w:val="Обычный Char Char"/>
    <w:link w:val="120"/>
    <w:locked/>
    <w:rsid w:val="00D50808"/>
    <w:rPr>
      <w:rFonts w:ascii="Times New Roman" w:hAnsi="Times New Roman"/>
      <w:sz w:val="24"/>
      <w:lang w:bidi="ar-SA"/>
    </w:rPr>
  </w:style>
  <w:style w:type="paragraph" w:customStyle="1" w:styleId="FR1">
    <w:name w:val="FR1"/>
    <w:rsid w:val="00D50808"/>
    <w:pPr>
      <w:widowControl w:val="0"/>
      <w:spacing w:before="700"/>
    </w:pPr>
    <w:rPr>
      <w:rFonts w:ascii="Times New Roman" w:eastAsia="Times New Roman" w:hAnsi="Times New Roman" w:cs="Calibri"/>
      <w:b/>
      <w:sz w:val="28"/>
    </w:rPr>
  </w:style>
  <w:style w:type="paragraph" w:customStyle="1" w:styleId="Normal1">
    <w:name w:val="Normal1"/>
    <w:qFormat/>
    <w:rsid w:val="00D50808"/>
    <w:pPr>
      <w:widowControl w:val="0"/>
      <w:spacing w:line="300" w:lineRule="auto"/>
      <w:ind w:firstLine="720"/>
    </w:pPr>
    <w:rPr>
      <w:rFonts w:ascii="Times New Roman" w:eastAsia="Times New Roman" w:hAnsi="Times New Roman" w:cs="Calibri"/>
      <w:sz w:val="22"/>
    </w:rPr>
  </w:style>
  <w:style w:type="table" w:customStyle="1" w:styleId="15">
    <w:name w:val="Сетка таблицы1"/>
    <w:basedOn w:val="a7"/>
    <w:uiPriority w:val="99"/>
    <w:rsid w:val="00D5080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lk">
    <w:name w:val="blk"/>
    <w:rsid w:val="00D50808"/>
  </w:style>
  <w:style w:type="table" w:customStyle="1" w:styleId="39">
    <w:name w:val="Сетка таблицы3"/>
    <w:basedOn w:val="a7"/>
    <w:uiPriority w:val="39"/>
    <w:rsid w:val="00D5080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Основной текст 21"/>
    <w:basedOn w:val="a5"/>
    <w:rsid w:val="00D50808"/>
    <w:pPr>
      <w:widowControl w:val="0"/>
    </w:pPr>
    <w:rPr>
      <w:rFonts w:cs="Times New Roman"/>
      <w:sz w:val="28"/>
      <w:szCs w:val="20"/>
    </w:rPr>
  </w:style>
  <w:style w:type="paragraph" w:styleId="aff7">
    <w:name w:val="List Paragraph"/>
    <w:aliases w:val="Table-Normal,RSHB_Table-Normal,List Paragraph,Bullet List,FooterText,numbered,Paragraphe de liste1,lp1,Абзац маркированнный,Маркер,Цветной список - Акцент 11,Список нумерованный цифры,Lists,Bulletr List Paragraph,列出段落,列出段落1,リスト段落1,????,1,UL"/>
    <w:basedOn w:val="a5"/>
    <w:link w:val="aff8"/>
    <w:qFormat/>
    <w:rsid w:val="00D50808"/>
    <w:pPr>
      <w:ind w:left="720"/>
      <w:contextualSpacing/>
    </w:pPr>
    <w:rPr>
      <w:rFonts w:cs="Times New Roman"/>
    </w:rPr>
  </w:style>
  <w:style w:type="character" w:customStyle="1" w:styleId="aff8">
    <w:name w:val="Абзац списка Знак"/>
    <w:aliases w:val="Table-Normal Знак,RSHB_Table-Normal Знак,List Paragraph Знак,Bullet List Знак,FooterText Знак,numbered Знак,Paragraphe de liste1 Знак,lp1 Знак,Абзац маркированнный Знак,Маркер Знак,Цветной список - Акцент 11 Знак,Lists Знак,列出段落 Знак"/>
    <w:link w:val="aff7"/>
    <w:uiPriority w:val="34"/>
    <w:locked/>
    <w:rsid w:val="00D50808"/>
    <w:rPr>
      <w:rFonts w:ascii="Times New Roman" w:hAnsi="Times New Roman" w:cs="Times New Roman"/>
      <w:sz w:val="24"/>
      <w:szCs w:val="24"/>
    </w:rPr>
  </w:style>
  <w:style w:type="character" w:customStyle="1" w:styleId="afc">
    <w:name w:val="Без интервала Знак"/>
    <w:link w:val="afb"/>
    <w:uiPriority w:val="1"/>
    <w:locked/>
    <w:rsid w:val="00D50808"/>
    <w:rPr>
      <w:rFonts w:ascii="Times New Roman" w:hAnsi="Times New Roman"/>
      <w:sz w:val="24"/>
      <w:szCs w:val="22"/>
      <w:lang w:eastAsia="en-US"/>
    </w:rPr>
  </w:style>
  <w:style w:type="paragraph" w:customStyle="1" w:styleId="3a">
    <w:name w:val="Обычный3"/>
    <w:rsid w:val="00680952"/>
    <w:pPr>
      <w:jc w:val="both"/>
    </w:pPr>
    <w:rPr>
      <w:rFonts w:eastAsia="SimSun" w:cs="Calibri"/>
      <w:sz w:val="24"/>
      <w:szCs w:val="24"/>
    </w:rPr>
  </w:style>
  <w:style w:type="character" w:customStyle="1" w:styleId="28">
    <w:name w:val="Неразрешенное упоминание2"/>
    <w:basedOn w:val="a6"/>
    <w:uiPriority w:val="99"/>
    <w:semiHidden/>
    <w:unhideWhenUsed/>
    <w:rsid w:val="007D0EE0"/>
    <w:rPr>
      <w:color w:val="605E5C"/>
      <w:shd w:val="clear" w:color="auto" w:fill="E1DFDD"/>
    </w:rPr>
  </w:style>
  <w:style w:type="paragraph" w:styleId="aff9">
    <w:name w:val="Body Text"/>
    <w:basedOn w:val="a5"/>
    <w:link w:val="affa"/>
    <w:uiPriority w:val="99"/>
    <w:semiHidden/>
    <w:unhideWhenUsed/>
    <w:rsid w:val="004F1787"/>
    <w:pPr>
      <w:spacing w:after="120"/>
    </w:pPr>
  </w:style>
  <w:style w:type="character" w:customStyle="1" w:styleId="affa">
    <w:name w:val="Основной текст Знак"/>
    <w:basedOn w:val="a6"/>
    <w:link w:val="aff9"/>
    <w:uiPriority w:val="99"/>
    <w:semiHidden/>
    <w:rsid w:val="004F1787"/>
    <w:rPr>
      <w:rFonts w:ascii="Times New Roman" w:eastAsia="Times New Roman" w:hAnsi="Times New Roman" w:cs="Calibri"/>
      <w:sz w:val="24"/>
      <w:szCs w:val="24"/>
    </w:rPr>
  </w:style>
  <w:style w:type="paragraph" w:customStyle="1" w:styleId="docdata">
    <w:name w:val="docdata"/>
    <w:aliases w:val="docy,v5,2726,bqiaagaaeyqcaaagiaiaaaprcqaabd8jaaaaaaaaaaaaaaaaaaaaaaaaaaaaaaaaaaaaaaaaaaaaaaaaaaaaaaaaaaaaaaaaaaaaaaaaaaaaaaaaaaaaaaaaaaaaaaaaaaaaaaaaaaaaaaaaaaaaaaaaaaaaaaaaaaaaaaaaaaaaaaaaaaaaaaaaaaaaaaaaaaaaaaaaaaaaaaaaaaaaaaaaaaaaaaaaaaaaaaaa"/>
    <w:basedOn w:val="a5"/>
    <w:rsid w:val="006022AF"/>
    <w:pPr>
      <w:spacing w:before="100" w:beforeAutospacing="1" w:after="100" w:afterAutospacing="1"/>
    </w:pPr>
    <w:rPr>
      <w:rFonts w:cs="Times New Roman"/>
    </w:rPr>
  </w:style>
  <w:style w:type="paragraph" w:customStyle="1" w:styleId="Style74">
    <w:name w:val="Style74"/>
    <w:basedOn w:val="a5"/>
    <w:uiPriority w:val="99"/>
    <w:rsid w:val="00C7563C"/>
    <w:pPr>
      <w:widowControl w:val="0"/>
      <w:autoSpaceDE w:val="0"/>
      <w:autoSpaceDN w:val="0"/>
      <w:adjustRightInd w:val="0"/>
      <w:spacing w:line="281" w:lineRule="exact"/>
      <w:ind w:firstLine="529"/>
      <w:jc w:val="both"/>
    </w:pPr>
    <w:rPr>
      <w:rFonts w:cs="Times New Roman"/>
    </w:rPr>
  </w:style>
</w:styles>
</file>

<file path=word/webSettings.xml><?xml version="1.0" encoding="utf-8"?>
<w:webSettings xmlns:r="http://schemas.openxmlformats.org/officeDocument/2006/relationships" xmlns:w="http://schemas.openxmlformats.org/wordprocessingml/2006/main">
  <w:divs>
    <w:div w:id="79108270">
      <w:bodyDiv w:val="1"/>
      <w:marLeft w:val="0"/>
      <w:marRight w:val="0"/>
      <w:marTop w:val="0"/>
      <w:marBottom w:val="0"/>
      <w:divBdr>
        <w:top w:val="none" w:sz="0" w:space="0" w:color="auto"/>
        <w:left w:val="none" w:sz="0" w:space="0" w:color="auto"/>
        <w:bottom w:val="none" w:sz="0" w:space="0" w:color="auto"/>
        <w:right w:val="none" w:sz="0" w:space="0" w:color="auto"/>
      </w:divBdr>
    </w:div>
    <w:div w:id="85418506">
      <w:bodyDiv w:val="1"/>
      <w:marLeft w:val="0"/>
      <w:marRight w:val="0"/>
      <w:marTop w:val="0"/>
      <w:marBottom w:val="0"/>
      <w:divBdr>
        <w:top w:val="none" w:sz="0" w:space="0" w:color="auto"/>
        <w:left w:val="none" w:sz="0" w:space="0" w:color="auto"/>
        <w:bottom w:val="none" w:sz="0" w:space="0" w:color="auto"/>
        <w:right w:val="none" w:sz="0" w:space="0" w:color="auto"/>
      </w:divBdr>
    </w:div>
    <w:div w:id="826746622">
      <w:bodyDiv w:val="1"/>
      <w:marLeft w:val="0"/>
      <w:marRight w:val="0"/>
      <w:marTop w:val="0"/>
      <w:marBottom w:val="0"/>
      <w:divBdr>
        <w:top w:val="none" w:sz="0" w:space="0" w:color="auto"/>
        <w:left w:val="none" w:sz="0" w:space="0" w:color="auto"/>
        <w:bottom w:val="none" w:sz="0" w:space="0" w:color="auto"/>
        <w:right w:val="none" w:sz="0" w:space="0" w:color="auto"/>
      </w:divBdr>
    </w:div>
    <w:div w:id="853956992">
      <w:bodyDiv w:val="1"/>
      <w:marLeft w:val="0"/>
      <w:marRight w:val="0"/>
      <w:marTop w:val="0"/>
      <w:marBottom w:val="0"/>
      <w:divBdr>
        <w:top w:val="none" w:sz="0" w:space="0" w:color="auto"/>
        <w:left w:val="none" w:sz="0" w:space="0" w:color="auto"/>
        <w:bottom w:val="none" w:sz="0" w:space="0" w:color="auto"/>
        <w:right w:val="none" w:sz="0" w:space="0" w:color="auto"/>
      </w:divBdr>
    </w:div>
    <w:div w:id="1003750251">
      <w:bodyDiv w:val="1"/>
      <w:marLeft w:val="0"/>
      <w:marRight w:val="0"/>
      <w:marTop w:val="0"/>
      <w:marBottom w:val="0"/>
      <w:divBdr>
        <w:top w:val="none" w:sz="0" w:space="0" w:color="auto"/>
        <w:left w:val="none" w:sz="0" w:space="0" w:color="auto"/>
        <w:bottom w:val="none" w:sz="0" w:space="0" w:color="auto"/>
        <w:right w:val="none" w:sz="0" w:space="0" w:color="auto"/>
      </w:divBdr>
    </w:div>
    <w:div w:id="1083382452">
      <w:bodyDiv w:val="1"/>
      <w:marLeft w:val="0"/>
      <w:marRight w:val="0"/>
      <w:marTop w:val="0"/>
      <w:marBottom w:val="0"/>
      <w:divBdr>
        <w:top w:val="none" w:sz="0" w:space="0" w:color="auto"/>
        <w:left w:val="none" w:sz="0" w:space="0" w:color="auto"/>
        <w:bottom w:val="none" w:sz="0" w:space="0" w:color="auto"/>
        <w:right w:val="none" w:sz="0" w:space="0" w:color="auto"/>
      </w:divBdr>
    </w:div>
    <w:div w:id="1200315232">
      <w:bodyDiv w:val="1"/>
      <w:marLeft w:val="0"/>
      <w:marRight w:val="0"/>
      <w:marTop w:val="0"/>
      <w:marBottom w:val="0"/>
      <w:divBdr>
        <w:top w:val="none" w:sz="0" w:space="0" w:color="auto"/>
        <w:left w:val="none" w:sz="0" w:space="0" w:color="auto"/>
        <w:bottom w:val="none" w:sz="0" w:space="0" w:color="auto"/>
        <w:right w:val="none" w:sz="0" w:space="0" w:color="auto"/>
      </w:divBdr>
      <w:divsChild>
        <w:div w:id="1858689106">
          <w:marLeft w:val="0"/>
          <w:marRight w:val="0"/>
          <w:marTop w:val="0"/>
          <w:marBottom w:val="0"/>
          <w:divBdr>
            <w:top w:val="none" w:sz="0" w:space="0" w:color="auto"/>
            <w:left w:val="none" w:sz="0" w:space="0" w:color="auto"/>
            <w:bottom w:val="none" w:sz="0" w:space="0" w:color="auto"/>
            <w:right w:val="none" w:sz="0" w:space="0" w:color="auto"/>
          </w:divBdr>
        </w:div>
        <w:div w:id="1778476185">
          <w:marLeft w:val="0"/>
          <w:marRight w:val="0"/>
          <w:marTop w:val="0"/>
          <w:marBottom w:val="0"/>
          <w:divBdr>
            <w:top w:val="none" w:sz="0" w:space="0" w:color="auto"/>
            <w:left w:val="none" w:sz="0" w:space="0" w:color="auto"/>
            <w:bottom w:val="none" w:sz="0" w:space="0" w:color="auto"/>
            <w:right w:val="none" w:sz="0" w:space="0" w:color="auto"/>
          </w:divBdr>
        </w:div>
        <w:div w:id="1885941309">
          <w:marLeft w:val="0"/>
          <w:marRight w:val="0"/>
          <w:marTop w:val="0"/>
          <w:marBottom w:val="0"/>
          <w:divBdr>
            <w:top w:val="none" w:sz="0" w:space="0" w:color="auto"/>
            <w:left w:val="none" w:sz="0" w:space="0" w:color="auto"/>
            <w:bottom w:val="none" w:sz="0" w:space="0" w:color="auto"/>
            <w:right w:val="none" w:sz="0" w:space="0" w:color="auto"/>
          </w:divBdr>
        </w:div>
        <w:div w:id="1896895712">
          <w:marLeft w:val="0"/>
          <w:marRight w:val="0"/>
          <w:marTop w:val="0"/>
          <w:marBottom w:val="0"/>
          <w:divBdr>
            <w:top w:val="none" w:sz="0" w:space="0" w:color="auto"/>
            <w:left w:val="none" w:sz="0" w:space="0" w:color="auto"/>
            <w:bottom w:val="none" w:sz="0" w:space="0" w:color="auto"/>
            <w:right w:val="none" w:sz="0" w:space="0" w:color="auto"/>
          </w:divBdr>
        </w:div>
        <w:div w:id="764155196">
          <w:marLeft w:val="0"/>
          <w:marRight w:val="0"/>
          <w:marTop w:val="0"/>
          <w:marBottom w:val="0"/>
          <w:divBdr>
            <w:top w:val="none" w:sz="0" w:space="0" w:color="auto"/>
            <w:left w:val="none" w:sz="0" w:space="0" w:color="auto"/>
            <w:bottom w:val="none" w:sz="0" w:space="0" w:color="auto"/>
            <w:right w:val="none" w:sz="0" w:space="0" w:color="auto"/>
          </w:divBdr>
        </w:div>
        <w:div w:id="936518895">
          <w:marLeft w:val="0"/>
          <w:marRight w:val="0"/>
          <w:marTop w:val="0"/>
          <w:marBottom w:val="0"/>
          <w:divBdr>
            <w:top w:val="none" w:sz="0" w:space="0" w:color="auto"/>
            <w:left w:val="none" w:sz="0" w:space="0" w:color="auto"/>
            <w:bottom w:val="none" w:sz="0" w:space="0" w:color="auto"/>
            <w:right w:val="none" w:sz="0" w:space="0" w:color="auto"/>
          </w:divBdr>
        </w:div>
        <w:div w:id="86658574">
          <w:marLeft w:val="0"/>
          <w:marRight w:val="0"/>
          <w:marTop w:val="0"/>
          <w:marBottom w:val="0"/>
          <w:divBdr>
            <w:top w:val="none" w:sz="0" w:space="0" w:color="auto"/>
            <w:left w:val="none" w:sz="0" w:space="0" w:color="auto"/>
            <w:bottom w:val="none" w:sz="0" w:space="0" w:color="auto"/>
            <w:right w:val="none" w:sz="0" w:space="0" w:color="auto"/>
          </w:divBdr>
        </w:div>
        <w:div w:id="229190557">
          <w:marLeft w:val="0"/>
          <w:marRight w:val="0"/>
          <w:marTop w:val="0"/>
          <w:marBottom w:val="0"/>
          <w:divBdr>
            <w:top w:val="none" w:sz="0" w:space="0" w:color="auto"/>
            <w:left w:val="none" w:sz="0" w:space="0" w:color="auto"/>
            <w:bottom w:val="none" w:sz="0" w:space="0" w:color="auto"/>
            <w:right w:val="none" w:sz="0" w:space="0" w:color="auto"/>
          </w:divBdr>
        </w:div>
        <w:div w:id="980964531">
          <w:marLeft w:val="0"/>
          <w:marRight w:val="0"/>
          <w:marTop w:val="0"/>
          <w:marBottom w:val="0"/>
          <w:divBdr>
            <w:top w:val="none" w:sz="0" w:space="0" w:color="auto"/>
            <w:left w:val="none" w:sz="0" w:space="0" w:color="auto"/>
            <w:bottom w:val="none" w:sz="0" w:space="0" w:color="auto"/>
            <w:right w:val="none" w:sz="0" w:space="0" w:color="auto"/>
          </w:divBdr>
        </w:div>
        <w:div w:id="66850510">
          <w:marLeft w:val="0"/>
          <w:marRight w:val="0"/>
          <w:marTop w:val="0"/>
          <w:marBottom w:val="0"/>
          <w:divBdr>
            <w:top w:val="none" w:sz="0" w:space="0" w:color="auto"/>
            <w:left w:val="none" w:sz="0" w:space="0" w:color="auto"/>
            <w:bottom w:val="none" w:sz="0" w:space="0" w:color="auto"/>
            <w:right w:val="none" w:sz="0" w:space="0" w:color="auto"/>
          </w:divBdr>
        </w:div>
        <w:div w:id="1941793449">
          <w:marLeft w:val="0"/>
          <w:marRight w:val="0"/>
          <w:marTop w:val="0"/>
          <w:marBottom w:val="0"/>
          <w:divBdr>
            <w:top w:val="none" w:sz="0" w:space="0" w:color="auto"/>
            <w:left w:val="none" w:sz="0" w:space="0" w:color="auto"/>
            <w:bottom w:val="none" w:sz="0" w:space="0" w:color="auto"/>
            <w:right w:val="none" w:sz="0" w:space="0" w:color="auto"/>
          </w:divBdr>
        </w:div>
        <w:div w:id="2020234542">
          <w:marLeft w:val="0"/>
          <w:marRight w:val="0"/>
          <w:marTop w:val="0"/>
          <w:marBottom w:val="0"/>
          <w:divBdr>
            <w:top w:val="none" w:sz="0" w:space="0" w:color="auto"/>
            <w:left w:val="none" w:sz="0" w:space="0" w:color="auto"/>
            <w:bottom w:val="none" w:sz="0" w:space="0" w:color="auto"/>
            <w:right w:val="none" w:sz="0" w:space="0" w:color="auto"/>
          </w:divBdr>
        </w:div>
        <w:div w:id="1443188723">
          <w:marLeft w:val="0"/>
          <w:marRight w:val="0"/>
          <w:marTop w:val="0"/>
          <w:marBottom w:val="0"/>
          <w:divBdr>
            <w:top w:val="none" w:sz="0" w:space="0" w:color="auto"/>
            <w:left w:val="none" w:sz="0" w:space="0" w:color="auto"/>
            <w:bottom w:val="none" w:sz="0" w:space="0" w:color="auto"/>
            <w:right w:val="none" w:sz="0" w:space="0" w:color="auto"/>
          </w:divBdr>
        </w:div>
        <w:div w:id="1023364690">
          <w:marLeft w:val="0"/>
          <w:marRight w:val="0"/>
          <w:marTop w:val="0"/>
          <w:marBottom w:val="0"/>
          <w:divBdr>
            <w:top w:val="none" w:sz="0" w:space="0" w:color="auto"/>
            <w:left w:val="none" w:sz="0" w:space="0" w:color="auto"/>
            <w:bottom w:val="none" w:sz="0" w:space="0" w:color="auto"/>
            <w:right w:val="none" w:sz="0" w:space="0" w:color="auto"/>
          </w:divBdr>
        </w:div>
        <w:div w:id="1058238490">
          <w:marLeft w:val="0"/>
          <w:marRight w:val="0"/>
          <w:marTop w:val="0"/>
          <w:marBottom w:val="0"/>
          <w:divBdr>
            <w:top w:val="none" w:sz="0" w:space="0" w:color="auto"/>
            <w:left w:val="none" w:sz="0" w:space="0" w:color="auto"/>
            <w:bottom w:val="none" w:sz="0" w:space="0" w:color="auto"/>
            <w:right w:val="none" w:sz="0" w:space="0" w:color="auto"/>
          </w:divBdr>
        </w:div>
        <w:div w:id="1136920437">
          <w:marLeft w:val="0"/>
          <w:marRight w:val="0"/>
          <w:marTop w:val="0"/>
          <w:marBottom w:val="0"/>
          <w:divBdr>
            <w:top w:val="none" w:sz="0" w:space="0" w:color="auto"/>
            <w:left w:val="none" w:sz="0" w:space="0" w:color="auto"/>
            <w:bottom w:val="none" w:sz="0" w:space="0" w:color="auto"/>
            <w:right w:val="none" w:sz="0" w:space="0" w:color="auto"/>
          </w:divBdr>
        </w:div>
        <w:div w:id="516965871">
          <w:marLeft w:val="0"/>
          <w:marRight w:val="0"/>
          <w:marTop w:val="0"/>
          <w:marBottom w:val="0"/>
          <w:divBdr>
            <w:top w:val="none" w:sz="0" w:space="0" w:color="auto"/>
            <w:left w:val="none" w:sz="0" w:space="0" w:color="auto"/>
            <w:bottom w:val="none" w:sz="0" w:space="0" w:color="auto"/>
            <w:right w:val="none" w:sz="0" w:space="0" w:color="auto"/>
          </w:divBdr>
        </w:div>
      </w:divsChild>
    </w:div>
    <w:div w:id="1204513548">
      <w:bodyDiv w:val="1"/>
      <w:marLeft w:val="0"/>
      <w:marRight w:val="0"/>
      <w:marTop w:val="0"/>
      <w:marBottom w:val="0"/>
      <w:divBdr>
        <w:top w:val="none" w:sz="0" w:space="0" w:color="auto"/>
        <w:left w:val="none" w:sz="0" w:space="0" w:color="auto"/>
        <w:bottom w:val="none" w:sz="0" w:space="0" w:color="auto"/>
        <w:right w:val="none" w:sz="0" w:space="0" w:color="auto"/>
      </w:divBdr>
    </w:div>
    <w:div w:id="1463033540">
      <w:bodyDiv w:val="1"/>
      <w:marLeft w:val="0"/>
      <w:marRight w:val="0"/>
      <w:marTop w:val="0"/>
      <w:marBottom w:val="0"/>
      <w:divBdr>
        <w:top w:val="none" w:sz="0" w:space="0" w:color="auto"/>
        <w:left w:val="none" w:sz="0" w:space="0" w:color="auto"/>
        <w:bottom w:val="none" w:sz="0" w:space="0" w:color="auto"/>
        <w:right w:val="none" w:sz="0" w:space="0" w:color="auto"/>
      </w:divBdr>
    </w:div>
    <w:div w:id="1644236911">
      <w:bodyDiv w:val="1"/>
      <w:marLeft w:val="0"/>
      <w:marRight w:val="0"/>
      <w:marTop w:val="0"/>
      <w:marBottom w:val="0"/>
      <w:divBdr>
        <w:top w:val="none" w:sz="0" w:space="0" w:color="auto"/>
        <w:left w:val="none" w:sz="0" w:space="0" w:color="auto"/>
        <w:bottom w:val="none" w:sz="0" w:space="0" w:color="auto"/>
        <w:right w:val="none" w:sz="0" w:space="0" w:color="auto"/>
      </w:divBdr>
    </w:div>
    <w:div w:id="1744568738">
      <w:bodyDiv w:val="1"/>
      <w:marLeft w:val="0"/>
      <w:marRight w:val="0"/>
      <w:marTop w:val="0"/>
      <w:marBottom w:val="0"/>
      <w:divBdr>
        <w:top w:val="none" w:sz="0" w:space="0" w:color="auto"/>
        <w:left w:val="none" w:sz="0" w:space="0" w:color="auto"/>
        <w:bottom w:val="none" w:sz="0" w:space="0" w:color="auto"/>
        <w:right w:val="none" w:sz="0" w:space="0" w:color="auto"/>
      </w:divBdr>
    </w:div>
    <w:div w:id="19999626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p-region.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tp-region.ru/" TargetMode="External"/><Relationship Id="rId12" Type="http://schemas.openxmlformats.org/officeDocument/2006/relationships/hyperlink" Target="https://etp-region.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tp-region.ru" TargetMode="External"/><Relationship Id="rId11" Type="http://schemas.openxmlformats.org/officeDocument/2006/relationships/hyperlink" Target="https://etp-region.ru/" TargetMode="External"/><Relationship Id="rId5" Type="http://schemas.openxmlformats.org/officeDocument/2006/relationships/webSettings" Target="webSettings.xml"/><Relationship Id="rId10" Type="http://schemas.openxmlformats.org/officeDocument/2006/relationships/hyperlink" Target="https://etp-region.ru/" TargetMode="External"/><Relationship Id="rId4" Type="http://schemas.openxmlformats.org/officeDocument/2006/relationships/settings" Target="settings.xml"/><Relationship Id="rId9" Type="http://schemas.openxmlformats.org/officeDocument/2006/relationships/hyperlink" Target="https://etp-region.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21</Pages>
  <Words>7720</Words>
  <Characters>44009</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Admin41</dc:creator>
  <dc:description>DOC-MARKER-kqLWKSWwpfJQ2wv8kKMMqA</dc:description>
  <cp:lastModifiedBy>User1</cp:lastModifiedBy>
  <cp:revision>57</cp:revision>
  <cp:lastPrinted>2026-07-29T12:04:00Z</cp:lastPrinted>
  <dcterms:created xsi:type="dcterms:W3CDTF">2026-01-15T11:29:00Z</dcterms:created>
  <dcterms:modified xsi:type="dcterms:W3CDTF">2026-09-10T09:54:00Z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1049-11.2.0.10463</vt:lpwstr>
  </property>
  <property fmtid="{D5CDD505-2E9C-101B-9397-08002B2CF9AE}" pid="3" name="ICV">
    <vt:lpwstr>205693A50FD3419EB30A21EB3B14B1CD</vt:lpwstr>
  </property>
</Properties>
</file>