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Реком</w:t>
            </w:r>
            <w:proofErr w:type="spellEnd"/>
            <w:r>
              <w:rPr>
                <w:rFonts w:eastAsia="Calibri"/>
                <w:b/>
                <w:bCs/>
                <w:sz w:val="18"/>
                <w:szCs w:val="18"/>
              </w:rPr>
              <w:t>‍﻿‌‍⁠⁠​‌​﻿﻿‌​⁠​​﻿​‌​​⁠​‍﻿‌‍⁠⁠‍‍‌‍‍​‌﻿﻿‌﻿​​‍‍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ый</w:t>
            </w:r>
            <w:proofErr w:type="spellEnd"/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60B0507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="00F227D2" w:rsidRPr="00F227D2">
              <w:rPr>
                <w:rFonts w:ascii="Times New Roman" w:hAnsi="Times New Roman" w:cs="Times New Roman"/>
                <w:sz w:val="20"/>
                <w:szCs w:val="20"/>
              </w:rPr>
              <w:t>включает в себя: все расходы Поставщика, необходимые для осуществления им своих обязательств по договору, расходы, связанные с оформлением всех необходимых документов на Товар, оплату таможенных пошлин, налогов, сборов и другие обязательные платежи, связанные с исполнением договора.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752377F0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F227D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F227D2" w:rsidRPr="00F227D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</w:t>
            </w:r>
            <w:r w:rsidRPr="00F227D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F00EDD" w:rsidRPr="00F227D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14BAEB1" w14:textId="77777777" w:rsidR="00F227D2" w:rsidRDefault="00F227D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4488E5C" w14:textId="77777777" w:rsidR="00F227D2" w:rsidRDefault="00F227D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37F4227" w14:textId="77777777" w:rsidR="00F227D2" w:rsidRDefault="00F227D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C8EA4EF" w14:textId="77777777" w:rsidR="00F227D2" w:rsidRDefault="00F227D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A682558" w14:textId="77777777" w:rsidR="00F227D2" w:rsidRDefault="00F227D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275A3320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69847" w14:textId="77777777" w:rsidR="0063553F" w:rsidRDefault="0063553F" w:rsidP="00D02DC5">
      <w:pPr>
        <w:spacing w:after="0" w:line="240" w:lineRule="auto"/>
      </w:pPr>
      <w:r>
        <w:separator/>
      </w:r>
    </w:p>
  </w:endnote>
  <w:endnote w:type="continuationSeparator" w:id="0">
    <w:p w14:paraId="4EB5EB39" w14:textId="77777777" w:rsidR="0063553F" w:rsidRDefault="0063553F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3607A" w14:textId="77777777" w:rsidR="0063553F" w:rsidRDefault="0063553F" w:rsidP="00D02DC5">
      <w:pPr>
        <w:spacing w:after="0" w:line="240" w:lineRule="auto"/>
      </w:pPr>
      <w:r>
        <w:separator/>
      </w:r>
    </w:p>
  </w:footnote>
  <w:footnote w:type="continuationSeparator" w:id="0">
    <w:p w14:paraId="502ED19E" w14:textId="77777777" w:rsidR="0063553F" w:rsidRDefault="0063553F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4781C"/>
    <w:rsid w:val="005C1372"/>
    <w:rsid w:val="005F0FBF"/>
    <w:rsid w:val="0063553F"/>
    <w:rsid w:val="006839CC"/>
    <w:rsid w:val="006E0719"/>
    <w:rsid w:val="0081275B"/>
    <w:rsid w:val="00814323"/>
    <w:rsid w:val="00872B8E"/>
    <w:rsid w:val="00907585"/>
    <w:rsid w:val="00925D83"/>
    <w:rsid w:val="00950906"/>
    <w:rsid w:val="0097698A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227D2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5C18F-09E6-4195-AC22-62342ACD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DOC-MARKER-Bq3eEi0_TQ5ud2xlweNKZw</dc:description>
  <cp:lastModifiedBy>User119</cp:lastModifiedBy>
  <cp:revision>3</cp:revision>
  <dcterms:created xsi:type="dcterms:W3CDTF">2026-09-09T10:15:00Z</dcterms:created>
  <dcterms:modified xsi:type="dcterms:W3CDTF">2026-09-09T11:41:00Z</dcterms:modified>
</cp:coreProperties>
</file>