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B9" w:rsidRPr="00285F1D" w:rsidRDefault="003708B9" w:rsidP="003708B9">
      <w:pPr>
        <w:ind w:left="927" w:right="142"/>
        <w:jc w:val="center"/>
        <w:rPr>
          <w:b/>
          <w:sz w:val="23"/>
          <w:szCs w:val="23"/>
        </w:rPr>
      </w:pPr>
      <w:r w:rsidRPr="00285F1D">
        <w:rPr>
          <w:b/>
          <w:sz w:val="23"/>
          <w:szCs w:val="23"/>
        </w:rPr>
        <w:t>ТЕХНИЧЕСКОЕ ЗАДАНИЕ</w:t>
      </w:r>
    </w:p>
    <w:p w:rsidR="000A091F" w:rsidRDefault="000A091F" w:rsidP="003708B9">
      <w:pPr>
        <w:spacing w:line="312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ОКПД  </w:t>
      </w:r>
      <w:r w:rsidRPr="000A091F">
        <w:rPr>
          <w:noProof/>
          <w:sz w:val="20"/>
          <w:szCs w:val="20"/>
        </w:rPr>
        <w:t>25.11.23.119</w:t>
      </w:r>
    </w:p>
    <w:p w:rsidR="000A091F" w:rsidRDefault="000A091F" w:rsidP="003708B9">
      <w:pPr>
        <w:spacing w:line="312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ОКПД  </w:t>
      </w:r>
      <w:r w:rsidRPr="000A091F">
        <w:rPr>
          <w:noProof/>
          <w:sz w:val="20"/>
          <w:szCs w:val="20"/>
        </w:rPr>
        <w:t>22.23.19.131</w:t>
      </w:r>
    </w:p>
    <w:tbl>
      <w:tblPr>
        <w:tblW w:w="10533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"/>
        <w:gridCol w:w="2800"/>
        <w:gridCol w:w="7230"/>
      </w:tblGrid>
      <w:tr w:rsidR="003708B9" w:rsidRPr="00CD1D44" w:rsidTr="003708B9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B9" w:rsidRPr="00CD1D44" w:rsidRDefault="003708B9" w:rsidP="003708B9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3708B9" w:rsidRPr="00CD1D44" w:rsidRDefault="003708B9" w:rsidP="003708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CD1D44">
              <w:rPr>
                <w:b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CD1D44">
              <w:rPr>
                <w:b/>
                <w:sz w:val="20"/>
                <w:szCs w:val="20"/>
                <w:lang w:eastAsia="en-US"/>
              </w:rPr>
              <w:t>п</w:t>
            </w:r>
            <w:proofErr w:type="gramEnd"/>
            <w:r w:rsidRPr="00CD1D44">
              <w:rPr>
                <w:b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B9" w:rsidRPr="00CD1D44" w:rsidRDefault="003708B9" w:rsidP="003708B9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CD1D44">
              <w:rPr>
                <w:b/>
                <w:sz w:val="20"/>
                <w:szCs w:val="20"/>
                <w:lang w:eastAsia="en-US"/>
              </w:rPr>
              <w:t>Разделы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B9" w:rsidRPr="00CD1D44" w:rsidRDefault="003708B9" w:rsidP="007945C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CD1D44">
              <w:rPr>
                <w:b/>
                <w:sz w:val="20"/>
                <w:szCs w:val="20"/>
                <w:lang w:eastAsia="en-US"/>
              </w:rPr>
              <w:t xml:space="preserve">Описание характеристик и требований к </w:t>
            </w:r>
            <w:r w:rsidR="007945C6">
              <w:rPr>
                <w:b/>
                <w:sz w:val="20"/>
                <w:szCs w:val="20"/>
                <w:lang w:eastAsia="en-US"/>
              </w:rPr>
              <w:t>товару</w:t>
            </w:r>
          </w:p>
        </w:tc>
      </w:tr>
      <w:tr w:rsidR="00A54B4F" w:rsidRPr="00CD1D44" w:rsidTr="003708B9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4F" w:rsidRPr="00CD1D44" w:rsidRDefault="00A54B4F" w:rsidP="003708B9">
            <w:pPr>
              <w:numPr>
                <w:ilvl w:val="0"/>
                <w:numId w:val="1"/>
              </w:numPr>
              <w:tabs>
                <w:tab w:val="num" w:pos="643"/>
              </w:tabs>
              <w:ind w:left="0"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4F" w:rsidRPr="00FE6889" w:rsidRDefault="00A54B4F" w:rsidP="00FD2A0A">
            <w:pPr>
              <w:rPr>
                <w:sz w:val="20"/>
                <w:szCs w:val="20"/>
                <w:lang w:eastAsia="en-US"/>
              </w:rPr>
            </w:pPr>
            <w:r w:rsidRPr="00FE6889">
              <w:rPr>
                <w:sz w:val="20"/>
                <w:szCs w:val="20"/>
                <w:lang w:eastAsia="en-US"/>
              </w:rPr>
              <w:t xml:space="preserve">Перечень </w:t>
            </w:r>
            <w:r w:rsidR="00FD2A0A">
              <w:rPr>
                <w:sz w:val="20"/>
                <w:szCs w:val="20"/>
                <w:lang w:eastAsia="en-US"/>
              </w:rPr>
              <w:t>Товаров</w:t>
            </w:r>
            <w:r w:rsidRPr="00FE6889">
              <w:rPr>
                <w:sz w:val="20"/>
                <w:szCs w:val="20"/>
                <w:lang w:eastAsia="en-US"/>
              </w:rPr>
              <w:t xml:space="preserve"> (может быть в виде приложения)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B4F" w:rsidRDefault="00FD2A0A" w:rsidP="00341A8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Люки</w:t>
            </w:r>
            <w:r w:rsidR="00F07C16">
              <w:rPr>
                <w:sz w:val="20"/>
                <w:szCs w:val="20"/>
                <w:lang w:eastAsia="en-US"/>
              </w:rPr>
              <w:t xml:space="preserve"> с крышками </w:t>
            </w:r>
            <w:r>
              <w:rPr>
                <w:sz w:val="20"/>
                <w:szCs w:val="20"/>
                <w:lang w:eastAsia="en-US"/>
              </w:rPr>
              <w:t>для</w:t>
            </w:r>
            <w:r w:rsidR="00F07C16">
              <w:rPr>
                <w:sz w:val="20"/>
                <w:szCs w:val="20"/>
                <w:lang w:eastAsia="en-US"/>
              </w:rPr>
              <w:t xml:space="preserve"> колодц</w:t>
            </w:r>
            <w:r>
              <w:rPr>
                <w:sz w:val="20"/>
                <w:szCs w:val="20"/>
                <w:lang w:eastAsia="en-US"/>
              </w:rPr>
              <w:t>ев</w:t>
            </w:r>
            <w:r w:rsidR="00F07C16">
              <w:rPr>
                <w:sz w:val="20"/>
                <w:szCs w:val="20"/>
                <w:lang w:eastAsia="en-US"/>
              </w:rPr>
              <w:t>, камер</w:t>
            </w:r>
            <w:r w:rsidR="00213646">
              <w:rPr>
                <w:sz w:val="20"/>
                <w:szCs w:val="20"/>
                <w:lang w:eastAsia="en-US"/>
              </w:rPr>
              <w:t>.</w:t>
            </w:r>
          </w:p>
          <w:p w:rsidR="00A54B4F" w:rsidRDefault="00213646" w:rsidP="002B6D9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Страна происхождения – Российская Федерация</w:t>
            </w:r>
          </w:p>
          <w:p w:rsidR="002B6D9B" w:rsidRPr="00B7378D" w:rsidRDefault="002B6D9B" w:rsidP="002B6D9B">
            <w:pPr>
              <w:rPr>
                <w:sz w:val="20"/>
                <w:szCs w:val="20"/>
                <w:lang w:eastAsia="en-US"/>
              </w:rPr>
            </w:pPr>
          </w:p>
        </w:tc>
      </w:tr>
      <w:tr w:rsidR="003708B9" w:rsidRPr="00CD1D44" w:rsidTr="003708B9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9" w:rsidRPr="00CD1D44" w:rsidRDefault="003708B9" w:rsidP="003708B9">
            <w:pPr>
              <w:numPr>
                <w:ilvl w:val="0"/>
                <w:numId w:val="1"/>
              </w:numPr>
              <w:tabs>
                <w:tab w:val="num" w:pos="643"/>
              </w:tabs>
              <w:ind w:left="0"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B9" w:rsidRPr="00A54B4F" w:rsidRDefault="003708B9" w:rsidP="00FD2A0A">
            <w:pPr>
              <w:rPr>
                <w:sz w:val="20"/>
                <w:szCs w:val="20"/>
                <w:lang w:eastAsia="en-US"/>
              </w:rPr>
            </w:pPr>
            <w:r w:rsidRPr="00A54B4F">
              <w:rPr>
                <w:sz w:val="20"/>
                <w:szCs w:val="20"/>
                <w:lang w:eastAsia="en-US"/>
              </w:rPr>
              <w:t xml:space="preserve">Сроки </w:t>
            </w:r>
            <w:r w:rsidR="002B6B96">
              <w:rPr>
                <w:sz w:val="20"/>
                <w:szCs w:val="20"/>
                <w:lang w:eastAsia="en-US"/>
              </w:rPr>
              <w:t>поставки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505" w:rsidRPr="009B6505" w:rsidRDefault="009B6505" w:rsidP="009B6505">
            <w:pPr>
              <w:rPr>
                <w:sz w:val="20"/>
                <w:szCs w:val="20"/>
                <w:lang w:eastAsia="en-US"/>
              </w:rPr>
            </w:pPr>
            <w:r w:rsidRPr="009B6505">
              <w:rPr>
                <w:sz w:val="20"/>
                <w:szCs w:val="20"/>
                <w:lang w:eastAsia="en-US"/>
              </w:rPr>
              <w:t>Приемка про</w:t>
            </w:r>
            <w:r w:rsidR="00001601">
              <w:rPr>
                <w:sz w:val="20"/>
                <w:szCs w:val="20"/>
                <w:lang w:eastAsia="en-US"/>
              </w:rPr>
              <w:t>дукции по количеству и качеству осуществляется</w:t>
            </w:r>
          </w:p>
          <w:p w:rsidR="009B6505" w:rsidRPr="009B6505" w:rsidRDefault="00001601" w:rsidP="009B650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 w:rsidR="009B6505" w:rsidRPr="009B6505">
              <w:rPr>
                <w:sz w:val="20"/>
                <w:szCs w:val="20"/>
                <w:lang w:eastAsia="en-US"/>
              </w:rPr>
              <w:t>Поставщик после получения на электронный адрес письменной заявки от Заказчика с указанием количества и места поставки, обязан поставить продукцию не позднее 7-ми рабочих дней</w:t>
            </w:r>
            <w:proofErr w:type="gramStart"/>
            <w:r w:rsidR="009B6505" w:rsidRPr="009B6505">
              <w:rPr>
                <w:sz w:val="20"/>
                <w:szCs w:val="20"/>
                <w:lang w:eastAsia="en-US"/>
              </w:rPr>
              <w:t xml:space="preserve"> ,</w:t>
            </w:r>
            <w:proofErr w:type="gramEnd"/>
            <w:r w:rsidR="009B6505" w:rsidRPr="009B6505">
              <w:rPr>
                <w:sz w:val="20"/>
                <w:szCs w:val="20"/>
                <w:lang w:eastAsia="en-US"/>
              </w:rPr>
              <w:t xml:space="preserve"> и предоставить удостоверение  качества на поставленную продукцию.</w:t>
            </w:r>
          </w:p>
          <w:p w:rsidR="009B6505" w:rsidRPr="009B6505" w:rsidRDefault="00001601" w:rsidP="009B650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 w:rsidR="009B6505" w:rsidRPr="009B6505">
              <w:rPr>
                <w:sz w:val="20"/>
                <w:szCs w:val="20"/>
                <w:lang w:eastAsia="en-US"/>
              </w:rPr>
              <w:t xml:space="preserve">Приемка продукции производится с участием представителей Заказчика и Поставщика. </w:t>
            </w:r>
          </w:p>
          <w:p w:rsidR="00001601" w:rsidRDefault="00001601" w:rsidP="00001601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 w:rsidR="009B6505" w:rsidRPr="009B6505">
              <w:rPr>
                <w:sz w:val="20"/>
                <w:szCs w:val="20"/>
                <w:lang w:eastAsia="en-US"/>
              </w:rPr>
              <w:t>Заказчик вправе отказаться от приемки некачественной продукции, письменно уведомив об этом Поставщика. В данном случае Поставщик за свой счет осуществляет вывоз продукции со склада Заказчика, а так же возмещает Заказчику затраты на пос</w:t>
            </w:r>
            <w:r>
              <w:rPr>
                <w:sz w:val="20"/>
                <w:szCs w:val="20"/>
                <w:lang w:eastAsia="en-US"/>
              </w:rPr>
              <w:t>тавку некачественной продукции.</w:t>
            </w:r>
          </w:p>
          <w:p w:rsidR="002B6D9B" w:rsidRPr="00A54B4F" w:rsidRDefault="00001601" w:rsidP="00001601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 w:rsidR="009B6505" w:rsidRPr="009B6505">
              <w:rPr>
                <w:sz w:val="20"/>
                <w:szCs w:val="20"/>
                <w:lang w:eastAsia="en-US"/>
              </w:rPr>
              <w:t>Заказчик оставляет за собой право не выбирать весь объем товаров по заключенному Контракту</w:t>
            </w:r>
          </w:p>
        </w:tc>
      </w:tr>
      <w:tr w:rsidR="003708B9" w:rsidRPr="00CD1D44" w:rsidTr="003708B9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9" w:rsidRPr="00CD1D44" w:rsidRDefault="003708B9" w:rsidP="003708B9">
            <w:pPr>
              <w:numPr>
                <w:ilvl w:val="0"/>
                <w:numId w:val="1"/>
              </w:numPr>
              <w:tabs>
                <w:tab w:val="num" w:pos="643"/>
              </w:tabs>
              <w:ind w:left="0"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B9" w:rsidRPr="00CD1D44" w:rsidRDefault="003708B9" w:rsidP="002B6B96">
            <w:pPr>
              <w:rPr>
                <w:sz w:val="20"/>
                <w:szCs w:val="20"/>
                <w:lang w:eastAsia="en-US"/>
              </w:rPr>
            </w:pPr>
            <w:r w:rsidRPr="00CD1D44">
              <w:rPr>
                <w:sz w:val="20"/>
                <w:szCs w:val="20"/>
                <w:lang w:eastAsia="en-US"/>
              </w:rPr>
              <w:t>Порядок дост</w:t>
            </w:r>
            <w:r w:rsidR="002B6B96">
              <w:rPr>
                <w:sz w:val="20"/>
                <w:szCs w:val="20"/>
                <w:lang w:eastAsia="en-US"/>
              </w:rPr>
              <w:t>авки материалов, оборудования</w:t>
            </w:r>
            <w:r w:rsidRPr="00CD1D44">
              <w:rPr>
                <w:sz w:val="20"/>
                <w:szCs w:val="20"/>
                <w:lang w:eastAsia="en-US"/>
              </w:rPr>
              <w:t xml:space="preserve"> (самовывоз, доставка собственными силами, отправка груза)                                                 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0A" w:rsidRDefault="00825072" w:rsidP="00FD2A0A">
            <w:pPr>
              <w:jc w:val="both"/>
              <w:rPr>
                <w:sz w:val="20"/>
                <w:szCs w:val="20"/>
                <w:lang w:eastAsia="en-US"/>
              </w:rPr>
            </w:pPr>
            <w:r w:rsidRPr="00825072">
              <w:rPr>
                <w:sz w:val="20"/>
                <w:szCs w:val="20"/>
                <w:lang w:eastAsia="en-US"/>
              </w:rPr>
              <w:t xml:space="preserve">Поставка товара осуществляется </w:t>
            </w:r>
            <w:r w:rsidR="00FD2A0A">
              <w:rPr>
                <w:sz w:val="20"/>
                <w:szCs w:val="20"/>
                <w:lang w:eastAsia="en-US"/>
              </w:rPr>
              <w:t>силами и средствами Поставщика</w:t>
            </w:r>
            <w:r w:rsidRPr="00825072">
              <w:rPr>
                <w:sz w:val="20"/>
                <w:szCs w:val="20"/>
                <w:lang w:eastAsia="en-US"/>
              </w:rPr>
              <w:t xml:space="preserve"> или транспортной компанией </w:t>
            </w:r>
            <w:r w:rsidR="00FD2A0A">
              <w:rPr>
                <w:sz w:val="20"/>
                <w:szCs w:val="20"/>
                <w:lang w:eastAsia="en-US"/>
              </w:rPr>
              <w:t>Поставщика до склада Заказчика, расположенного по адресу: 453856,  г. Мелеуз, ул. Ленина, д.10</w:t>
            </w:r>
            <w:r w:rsidR="00EB412B">
              <w:rPr>
                <w:sz w:val="20"/>
                <w:szCs w:val="20"/>
                <w:lang w:eastAsia="en-US"/>
              </w:rPr>
              <w:t>.</w:t>
            </w:r>
          </w:p>
          <w:p w:rsidR="00825072" w:rsidRPr="00825072" w:rsidRDefault="00EB412B" w:rsidP="0082507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r w:rsidR="00825072" w:rsidRPr="00825072">
              <w:rPr>
                <w:sz w:val="20"/>
                <w:szCs w:val="20"/>
                <w:lang w:eastAsia="en-US"/>
              </w:rPr>
              <w:t>Заказчик обеспечивает проезд (доступ) транспортного средства поставщика на территорию, указанную как место поставки, для проведения разгрузочных работ.</w:t>
            </w:r>
          </w:p>
          <w:p w:rsidR="00825072" w:rsidRDefault="00825072" w:rsidP="00FD2A0A">
            <w:pPr>
              <w:jc w:val="both"/>
              <w:rPr>
                <w:sz w:val="20"/>
                <w:szCs w:val="20"/>
                <w:lang w:eastAsia="en-US"/>
              </w:rPr>
            </w:pPr>
            <w:r w:rsidRPr="00825072">
              <w:rPr>
                <w:sz w:val="20"/>
                <w:szCs w:val="20"/>
                <w:lang w:eastAsia="en-US"/>
              </w:rPr>
              <w:t xml:space="preserve">Маркировка товара должна обеспечивать полную и однозначную идентификацию каждой единицы товара при его приемке. </w:t>
            </w:r>
          </w:p>
          <w:p w:rsidR="00825072" w:rsidRPr="00825072" w:rsidRDefault="00825072" w:rsidP="00FD2A0A">
            <w:pPr>
              <w:jc w:val="both"/>
              <w:rPr>
                <w:sz w:val="20"/>
                <w:szCs w:val="20"/>
                <w:lang w:eastAsia="en-US"/>
              </w:rPr>
            </w:pPr>
            <w:r w:rsidRPr="00825072">
              <w:rPr>
                <w:sz w:val="20"/>
                <w:szCs w:val="20"/>
                <w:lang w:eastAsia="en-US"/>
              </w:rPr>
              <w:t>Заказчик вправе отказаться от приемки некачественной продукции, письменно</w:t>
            </w:r>
          </w:p>
          <w:p w:rsidR="003708B9" w:rsidRDefault="00825072" w:rsidP="00FD2A0A">
            <w:pPr>
              <w:jc w:val="both"/>
              <w:rPr>
                <w:sz w:val="20"/>
                <w:szCs w:val="20"/>
                <w:lang w:eastAsia="en-US"/>
              </w:rPr>
            </w:pPr>
            <w:r w:rsidRPr="00825072">
              <w:rPr>
                <w:sz w:val="20"/>
                <w:szCs w:val="20"/>
                <w:lang w:eastAsia="en-US"/>
              </w:rPr>
              <w:t>уведомив об этом Поставщика. В данном случае Поставщик за свой счет осуществляет</w:t>
            </w:r>
            <w:r w:rsidR="00FD2A0A">
              <w:rPr>
                <w:sz w:val="20"/>
                <w:szCs w:val="20"/>
                <w:lang w:eastAsia="en-US"/>
              </w:rPr>
              <w:t xml:space="preserve"> </w:t>
            </w:r>
            <w:r w:rsidRPr="00825072">
              <w:rPr>
                <w:sz w:val="20"/>
                <w:szCs w:val="20"/>
                <w:lang w:eastAsia="en-US"/>
              </w:rPr>
              <w:t>вывоз продукции со склада Заказчика, а так же возмещает Заказчику затраты.</w:t>
            </w:r>
          </w:p>
          <w:p w:rsidR="002B6D9B" w:rsidRPr="00A60CFF" w:rsidRDefault="002B6D9B" w:rsidP="00FD2A0A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3708B9" w:rsidRPr="00CD1D44" w:rsidTr="003708B9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9" w:rsidRPr="00CD1D44" w:rsidRDefault="003708B9" w:rsidP="003708B9">
            <w:pPr>
              <w:numPr>
                <w:ilvl w:val="0"/>
                <w:numId w:val="1"/>
              </w:numPr>
              <w:tabs>
                <w:tab w:val="num" w:pos="643"/>
              </w:tabs>
              <w:ind w:left="0"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B9" w:rsidRPr="00CD1D44" w:rsidRDefault="003708B9" w:rsidP="00070E2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Технические характеристики </w:t>
            </w:r>
            <w:r w:rsidR="00070E27">
              <w:rPr>
                <w:sz w:val="20"/>
                <w:szCs w:val="20"/>
                <w:lang w:eastAsia="en-US"/>
              </w:rPr>
              <w:t>товара, оборудования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F67" w:rsidRPr="002B6D9B" w:rsidRDefault="00FD2A0A" w:rsidP="00C33F67">
            <w:pPr>
              <w:rPr>
                <w:b/>
                <w:sz w:val="20"/>
                <w:szCs w:val="20"/>
                <w:lang w:eastAsia="en-US"/>
              </w:rPr>
            </w:pPr>
            <w:r w:rsidRPr="002B6D9B">
              <w:rPr>
                <w:b/>
                <w:sz w:val="20"/>
                <w:szCs w:val="20"/>
                <w:lang w:eastAsia="en-US"/>
              </w:rPr>
              <w:t xml:space="preserve">Люк </w:t>
            </w:r>
            <w:r w:rsidR="00213646" w:rsidRPr="002B6D9B">
              <w:rPr>
                <w:b/>
                <w:sz w:val="20"/>
                <w:szCs w:val="20"/>
                <w:lang w:eastAsia="en-US"/>
              </w:rPr>
              <w:t xml:space="preserve">чугунный </w:t>
            </w:r>
            <w:r w:rsidRPr="002B6D9B">
              <w:rPr>
                <w:b/>
                <w:sz w:val="20"/>
                <w:szCs w:val="20"/>
                <w:lang w:eastAsia="en-US"/>
              </w:rPr>
              <w:t xml:space="preserve">с крышкой </w:t>
            </w:r>
            <w:r w:rsidR="00C33F67" w:rsidRPr="002B6D9B">
              <w:rPr>
                <w:b/>
                <w:sz w:val="20"/>
                <w:szCs w:val="20"/>
                <w:lang w:eastAsia="en-US"/>
              </w:rPr>
              <w:t xml:space="preserve">Тип: </w:t>
            </w:r>
            <w:r w:rsidR="001408D7" w:rsidRPr="002B6D9B">
              <w:rPr>
                <w:b/>
                <w:sz w:val="20"/>
                <w:szCs w:val="20"/>
                <w:lang w:eastAsia="en-US"/>
              </w:rPr>
              <w:t>«С</w:t>
            </w:r>
            <w:r w:rsidR="00247FC4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316510" w:rsidRPr="002B6D9B">
              <w:rPr>
                <w:b/>
                <w:sz w:val="20"/>
                <w:szCs w:val="20"/>
                <w:lang w:eastAsia="en-US"/>
              </w:rPr>
              <w:t>(В125)</w:t>
            </w:r>
            <w:r w:rsidR="00C33F67" w:rsidRPr="002B6D9B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316510" w:rsidRPr="002B6D9B">
              <w:rPr>
                <w:b/>
                <w:sz w:val="20"/>
                <w:szCs w:val="20"/>
                <w:lang w:eastAsia="en-US"/>
              </w:rPr>
              <w:t>К-1.60</w:t>
            </w:r>
          </w:p>
          <w:p w:rsidR="001408D7" w:rsidRDefault="00C33F67" w:rsidP="00C33F67">
            <w:pPr>
              <w:rPr>
                <w:color w:val="FF0000"/>
                <w:sz w:val="20"/>
                <w:szCs w:val="20"/>
                <w:lang w:eastAsia="en-US"/>
              </w:rPr>
            </w:pPr>
            <w:r w:rsidRPr="00316510">
              <w:rPr>
                <w:sz w:val="20"/>
                <w:szCs w:val="20"/>
                <w:lang w:eastAsia="en-US"/>
              </w:rPr>
              <w:t>Соответствует требованиям ГОСТ 3634-2019 (</w:t>
            </w:r>
            <w:r w:rsidR="001408D7" w:rsidRPr="00316510">
              <w:rPr>
                <w:sz w:val="20"/>
                <w:szCs w:val="20"/>
                <w:lang w:eastAsia="en-US"/>
              </w:rPr>
              <w:t>средний</w:t>
            </w:r>
            <w:r w:rsidRPr="00316510">
              <w:rPr>
                <w:sz w:val="20"/>
                <w:szCs w:val="20"/>
                <w:lang w:eastAsia="en-US"/>
              </w:rPr>
              <w:t xml:space="preserve"> люк)</w:t>
            </w:r>
            <w:r w:rsidRPr="00AB615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</w:p>
          <w:p w:rsidR="00316510" w:rsidRDefault="00316510" w:rsidP="00C33F6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В125 – обозначение по ГОСТ</w:t>
            </w:r>
            <w:r w:rsidRPr="00AB6159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C33F67">
              <w:rPr>
                <w:sz w:val="20"/>
                <w:szCs w:val="20"/>
                <w:lang w:eastAsia="en-US"/>
              </w:rPr>
              <w:t>3634-2019</w:t>
            </w:r>
          </w:p>
          <w:p w:rsidR="00C33F67" w:rsidRPr="00316510" w:rsidRDefault="00C33F67" w:rsidP="00C33F67">
            <w:pPr>
              <w:rPr>
                <w:sz w:val="20"/>
                <w:szCs w:val="20"/>
                <w:lang w:eastAsia="en-US"/>
              </w:rPr>
            </w:pPr>
            <w:r w:rsidRPr="00316510">
              <w:rPr>
                <w:sz w:val="20"/>
                <w:szCs w:val="20"/>
                <w:lang w:eastAsia="en-US"/>
              </w:rPr>
              <w:t xml:space="preserve">Назначение: </w:t>
            </w:r>
            <w:r w:rsidR="00316510" w:rsidRPr="00316510">
              <w:rPr>
                <w:sz w:val="20"/>
                <w:szCs w:val="20"/>
                <w:lang w:eastAsia="en-US"/>
              </w:rPr>
              <w:t>автостоянки, тротуары и проезжая часть городских парков</w:t>
            </w:r>
            <w:r w:rsidRPr="00316510">
              <w:rPr>
                <w:sz w:val="20"/>
                <w:szCs w:val="20"/>
                <w:lang w:eastAsia="en-US"/>
              </w:rPr>
              <w:t>.</w:t>
            </w:r>
          </w:p>
          <w:p w:rsidR="00C33F67" w:rsidRPr="00316510" w:rsidRDefault="00C33F67" w:rsidP="00C33F67">
            <w:pPr>
              <w:rPr>
                <w:sz w:val="20"/>
                <w:szCs w:val="20"/>
                <w:lang w:eastAsia="en-US"/>
              </w:rPr>
            </w:pPr>
            <w:r w:rsidRPr="00316510">
              <w:rPr>
                <w:sz w:val="20"/>
                <w:szCs w:val="20"/>
                <w:lang w:eastAsia="en-US"/>
              </w:rPr>
              <w:t>Основные параметры и размеры</w:t>
            </w:r>
            <w:r w:rsidR="002B6D9B">
              <w:rPr>
                <w:sz w:val="20"/>
                <w:szCs w:val="20"/>
                <w:lang w:eastAsia="en-US"/>
              </w:rPr>
              <w:t>:</w:t>
            </w:r>
          </w:p>
          <w:p w:rsidR="002B6D9B" w:rsidRDefault="002B6D9B" w:rsidP="00C33F67">
            <w:pPr>
              <w:rPr>
                <w:sz w:val="20"/>
                <w:szCs w:val="20"/>
                <w:lang w:eastAsia="en-US"/>
              </w:rPr>
            </w:pPr>
            <w:r w:rsidRPr="002B6D9B">
              <w:rPr>
                <w:sz w:val="20"/>
                <w:szCs w:val="20"/>
                <w:lang w:eastAsia="en-US"/>
              </w:rPr>
              <w:t>Габаритные размеры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  <w:r w:rsidRPr="002B6D9B">
              <w:rPr>
                <w:sz w:val="20"/>
                <w:szCs w:val="20"/>
                <w:lang w:eastAsia="en-US"/>
              </w:rPr>
              <w:t>770×770×85 мм.</w:t>
            </w:r>
          </w:p>
          <w:p w:rsidR="002B6D9B" w:rsidRDefault="002B6D9B" w:rsidP="00C33F6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Вес:</w:t>
            </w:r>
            <w:r w:rsidRPr="00316510">
              <w:rPr>
                <w:sz w:val="20"/>
                <w:szCs w:val="20"/>
                <w:lang w:eastAsia="en-US"/>
              </w:rPr>
              <w:t xml:space="preserve"> не менее 70 кг</w:t>
            </w:r>
            <w:r>
              <w:rPr>
                <w:sz w:val="20"/>
                <w:szCs w:val="20"/>
                <w:lang w:eastAsia="en-US"/>
              </w:rPr>
              <w:t>.</w:t>
            </w:r>
          </w:p>
          <w:p w:rsidR="00C33F67" w:rsidRPr="00316510" w:rsidRDefault="00C33F67" w:rsidP="00C33F67">
            <w:pPr>
              <w:rPr>
                <w:sz w:val="20"/>
                <w:szCs w:val="20"/>
                <w:lang w:eastAsia="en-US"/>
              </w:rPr>
            </w:pPr>
            <w:r w:rsidRPr="00316510">
              <w:rPr>
                <w:sz w:val="20"/>
                <w:szCs w:val="20"/>
                <w:lang w:eastAsia="en-US"/>
              </w:rPr>
              <w:t>Номинальная нагрузка на крышку люка</w:t>
            </w:r>
            <w:r w:rsidR="002B6D9B">
              <w:rPr>
                <w:sz w:val="20"/>
                <w:szCs w:val="20"/>
                <w:lang w:eastAsia="en-US"/>
              </w:rPr>
              <w:t>:</w:t>
            </w:r>
            <w:r w:rsidRPr="00316510">
              <w:rPr>
                <w:sz w:val="20"/>
                <w:szCs w:val="20"/>
                <w:lang w:eastAsia="en-US"/>
              </w:rPr>
              <w:t xml:space="preserve"> не менее 1</w:t>
            </w:r>
            <w:r w:rsidR="00316510" w:rsidRPr="00316510">
              <w:rPr>
                <w:sz w:val="20"/>
                <w:szCs w:val="20"/>
                <w:lang w:eastAsia="en-US"/>
              </w:rPr>
              <w:t>2</w:t>
            </w:r>
            <w:r w:rsidRPr="00316510">
              <w:rPr>
                <w:sz w:val="20"/>
                <w:szCs w:val="20"/>
                <w:lang w:eastAsia="en-US"/>
              </w:rPr>
              <w:t xml:space="preserve">5 </w:t>
            </w:r>
            <w:proofErr w:type="spellStart"/>
            <w:r w:rsidRPr="00316510">
              <w:rPr>
                <w:sz w:val="20"/>
                <w:szCs w:val="20"/>
                <w:lang w:eastAsia="en-US"/>
              </w:rPr>
              <w:t>кН.</w:t>
            </w:r>
            <w:proofErr w:type="spellEnd"/>
          </w:p>
          <w:p w:rsidR="00C33F67" w:rsidRPr="00316510" w:rsidRDefault="00C33F67" w:rsidP="00C33F67">
            <w:pPr>
              <w:rPr>
                <w:sz w:val="20"/>
                <w:szCs w:val="20"/>
                <w:lang w:eastAsia="en-US"/>
              </w:rPr>
            </w:pPr>
            <w:r w:rsidRPr="00316510">
              <w:rPr>
                <w:sz w:val="20"/>
                <w:szCs w:val="20"/>
                <w:lang w:eastAsia="en-US"/>
              </w:rPr>
              <w:t>Глубина установки крышки в корпусе</w:t>
            </w:r>
            <w:r w:rsidR="002B6D9B">
              <w:rPr>
                <w:sz w:val="20"/>
                <w:szCs w:val="20"/>
                <w:lang w:eastAsia="en-US"/>
              </w:rPr>
              <w:t>:</w:t>
            </w:r>
            <w:r w:rsidRPr="00316510">
              <w:rPr>
                <w:sz w:val="20"/>
                <w:szCs w:val="20"/>
                <w:lang w:eastAsia="en-US"/>
              </w:rPr>
              <w:t xml:space="preserve"> не менее 2</w:t>
            </w:r>
            <w:r w:rsidR="00316510" w:rsidRPr="00316510">
              <w:rPr>
                <w:sz w:val="20"/>
                <w:szCs w:val="20"/>
                <w:lang w:eastAsia="en-US"/>
              </w:rPr>
              <w:t>5</w:t>
            </w:r>
            <w:r w:rsidRPr="00316510">
              <w:rPr>
                <w:sz w:val="20"/>
                <w:szCs w:val="20"/>
                <w:lang w:eastAsia="en-US"/>
              </w:rPr>
              <w:t xml:space="preserve"> мм.</w:t>
            </w:r>
          </w:p>
          <w:p w:rsidR="00B97041" w:rsidRDefault="002B6D9B" w:rsidP="00C33F67">
            <w:pPr>
              <w:rPr>
                <w:sz w:val="20"/>
                <w:szCs w:val="20"/>
                <w:lang w:eastAsia="en-US"/>
              </w:rPr>
            </w:pPr>
            <w:r w:rsidRPr="00AB6159">
              <w:rPr>
                <w:sz w:val="20"/>
                <w:szCs w:val="20"/>
                <w:lang w:eastAsia="en-US"/>
              </w:rPr>
              <w:t xml:space="preserve">Полное открытие </w:t>
            </w:r>
            <w:r>
              <w:rPr>
                <w:sz w:val="20"/>
                <w:szCs w:val="20"/>
                <w:lang w:eastAsia="en-US"/>
              </w:rPr>
              <w:t>(</w:t>
            </w:r>
            <w:r w:rsidRPr="004A23AB">
              <w:rPr>
                <w:sz w:val="20"/>
                <w:szCs w:val="20"/>
                <w:lang w:eastAsia="en-US"/>
              </w:rPr>
              <w:t>диаметр лаза</w:t>
            </w:r>
            <w:r>
              <w:rPr>
                <w:sz w:val="20"/>
                <w:szCs w:val="20"/>
                <w:lang w:eastAsia="en-US"/>
              </w:rPr>
              <w:t>):</w:t>
            </w:r>
            <w:r w:rsidRPr="00AB6159">
              <w:rPr>
                <w:sz w:val="20"/>
                <w:szCs w:val="20"/>
                <w:lang w:eastAsia="en-US"/>
              </w:rPr>
              <w:t xml:space="preserve"> не менее</w:t>
            </w:r>
            <w:r>
              <w:rPr>
                <w:sz w:val="20"/>
                <w:szCs w:val="20"/>
                <w:lang w:eastAsia="en-US"/>
              </w:rPr>
              <w:t xml:space="preserve"> 550 мм</w:t>
            </w:r>
          </w:p>
          <w:p w:rsidR="00316510" w:rsidRDefault="00316510" w:rsidP="00316510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Двух </w:t>
            </w:r>
            <w:proofErr w:type="gramStart"/>
            <w:r>
              <w:rPr>
                <w:sz w:val="20"/>
                <w:szCs w:val="20"/>
                <w:lang w:eastAsia="en-US"/>
              </w:rPr>
              <w:t>ушковый</w:t>
            </w:r>
            <w:proofErr w:type="gramEnd"/>
            <w:r>
              <w:rPr>
                <w:sz w:val="20"/>
                <w:szCs w:val="20"/>
                <w:lang w:eastAsia="en-US"/>
              </w:rPr>
              <w:t>, круглый</w:t>
            </w:r>
          </w:p>
          <w:p w:rsidR="00316510" w:rsidRPr="00AB6159" w:rsidRDefault="00316510" w:rsidP="00C33F67">
            <w:pPr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Количество поставляемого товара по данной номенклатуре </w:t>
            </w:r>
            <w:r w:rsidRPr="004A23AB">
              <w:rPr>
                <w:sz w:val="20"/>
                <w:szCs w:val="20"/>
                <w:lang w:eastAsia="en-US"/>
              </w:rPr>
              <w:t xml:space="preserve">- </w:t>
            </w:r>
            <w:r w:rsidR="00D93720">
              <w:rPr>
                <w:sz w:val="20"/>
                <w:szCs w:val="20"/>
                <w:lang w:eastAsia="en-US"/>
              </w:rPr>
              <w:t>40</w:t>
            </w:r>
            <w:r>
              <w:rPr>
                <w:sz w:val="20"/>
                <w:szCs w:val="20"/>
                <w:lang w:eastAsia="en-US"/>
              </w:rPr>
              <w:t xml:space="preserve"> шт.</w:t>
            </w:r>
          </w:p>
          <w:p w:rsidR="00C33F67" w:rsidRDefault="00C33F67" w:rsidP="00C33F67">
            <w:pPr>
              <w:rPr>
                <w:sz w:val="20"/>
                <w:szCs w:val="20"/>
                <w:lang w:eastAsia="en-US"/>
              </w:rPr>
            </w:pPr>
          </w:p>
          <w:p w:rsidR="00C33F67" w:rsidRPr="002B6D9B" w:rsidRDefault="00213646" w:rsidP="00C33F67">
            <w:pPr>
              <w:rPr>
                <w:b/>
                <w:sz w:val="20"/>
                <w:szCs w:val="20"/>
                <w:lang w:eastAsia="en-US"/>
              </w:rPr>
            </w:pPr>
            <w:r w:rsidRPr="002B6D9B">
              <w:rPr>
                <w:b/>
                <w:sz w:val="20"/>
                <w:szCs w:val="20"/>
                <w:lang w:eastAsia="en-US"/>
              </w:rPr>
              <w:t xml:space="preserve">Люк чугунный с крышкой </w:t>
            </w:r>
            <w:r w:rsidR="00C33F67" w:rsidRPr="002B6D9B">
              <w:rPr>
                <w:b/>
                <w:sz w:val="20"/>
                <w:szCs w:val="20"/>
                <w:lang w:eastAsia="en-US"/>
              </w:rPr>
              <w:t>Тип: «</w:t>
            </w:r>
            <w:r w:rsidR="004A23AB" w:rsidRPr="002B6D9B">
              <w:rPr>
                <w:b/>
                <w:sz w:val="20"/>
                <w:szCs w:val="20"/>
                <w:lang w:eastAsia="en-US"/>
              </w:rPr>
              <w:t>Т (С250) К-1.60</w:t>
            </w:r>
            <w:r w:rsidR="00C33F67" w:rsidRPr="002B6D9B">
              <w:rPr>
                <w:b/>
                <w:sz w:val="20"/>
                <w:szCs w:val="20"/>
                <w:lang w:eastAsia="en-US"/>
              </w:rPr>
              <w:t xml:space="preserve">» </w:t>
            </w:r>
          </w:p>
          <w:p w:rsidR="00C33F67" w:rsidRDefault="00C33F67" w:rsidP="00C33F67">
            <w:pPr>
              <w:rPr>
                <w:sz w:val="20"/>
                <w:szCs w:val="20"/>
                <w:lang w:eastAsia="en-US"/>
              </w:rPr>
            </w:pPr>
            <w:r w:rsidRPr="00C33F67">
              <w:rPr>
                <w:sz w:val="20"/>
                <w:szCs w:val="20"/>
                <w:lang w:eastAsia="en-US"/>
              </w:rPr>
              <w:t>Соответствует требованиям ГОСТ 3634-2019</w:t>
            </w:r>
            <w:r w:rsidR="00316510">
              <w:rPr>
                <w:sz w:val="20"/>
                <w:szCs w:val="20"/>
                <w:lang w:eastAsia="en-US"/>
              </w:rPr>
              <w:t xml:space="preserve"> (тяжелый люк)</w:t>
            </w:r>
          </w:p>
          <w:p w:rsidR="00316510" w:rsidRDefault="00512225" w:rsidP="00C33F6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С250 – обозначение по ГОСТ</w:t>
            </w:r>
            <w:r w:rsidR="00316510">
              <w:rPr>
                <w:sz w:val="20"/>
                <w:szCs w:val="20"/>
                <w:lang w:eastAsia="en-US"/>
              </w:rPr>
              <w:t xml:space="preserve"> </w:t>
            </w:r>
            <w:r w:rsidR="00316510" w:rsidRPr="00C33F67">
              <w:rPr>
                <w:sz w:val="20"/>
                <w:szCs w:val="20"/>
                <w:lang w:eastAsia="en-US"/>
              </w:rPr>
              <w:t>3634-2019</w:t>
            </w:r>
          </w:p>
          <w:p w:rsidR="00C33F67" w:rsidRDefault="00C33F67" w:rsidP="00C33F67">
            <w:pPr>
              <w:rPr>
                <w:sz w:val="20"/>
                <w:szCs w:val="20"/>
                <w:lang w:eastAsia="en-US"/>
              </w:rPr>
            </w:pPr>
            <w:r w:rsidRPr="00C33F67">
              <w:rPr>
                <w:sz w:val="20"/>
                <w:szCs w:val="20"/>
                <w:lang w:eastAsia="en-US"/>
              </w:rPr>
              <w:t xml:space="preserve">Назначение: городские автомобильные дороги </w:t>
            </w:r>
          </w:p>
          <w:p w:rsidR="00213646" w:rsidRDefault="00213646" w:rsidP="00C33F67">
            <w:pPr>
              <w:rPr>
                <w:sz w:val="20"/>
                <w:szCs w:val="20"/>
                <w:lang w:eastAsia="en-US"/>
              </w:rPr>
            </w:pPr>
            <w:r w:rsidRPr="00C33F67">
              <w:rPr>
                <w:sz w:val="20"/>
                <w:szCs w:val="20"/>
                <w:lang w:eastAsia="en-US"/>
              </w:rPr>
              <w:t>Основные параметры и размеры</w:t>
            </w:r>
            <w:r w:rsidR="00AB6159">
              <w:rPr>
                <w:sz w:val="20"/>
                <w:szCs w:val="20"/>
                <w:lang w:eastAsia="en-US"/>
              </w:rPr>
              <w:t>:</w:t>
            </w:r>
          </w:p>
          <w:p w:rsidR="00213646" w:rsidRPr="00C33F67" w:rsidRDefault="00213646" w:rsidP="00C33F67">
            <w:pPr>
              <w:rPr>
                <w:sz w:val="20"/>
                <w:szCs w:val="20"/>
                <w:lang w:eastAsia="en-US"/>
              </w:rPr>
            </w:pPr>
            <w:r w:rsidRPr="00213646">
              <w:rPr>
                <w:sz w:val="20"/>
                <w:szCs w:val="20"/>
                <w:lang w:eastAsia="en-US"/>
              </w:rPr>
              <w:t>Габаритные размеры</w:t>
            </w:r>
            <w:r w:rsidR="002B6D9B">
              <w:rPr>
                <w:sz w:val="20"/>
                <w:szCs w:val="20"/>
                <w:lang w:eastAsia="en-US"/>
              </w:rPr>
              <w:t xml:space="preserve">: </w:t>
            </w:r>
            <w:r w:rsidRPr="00213646">
              <w:rPr>
                <w:sz w:val="20"/>
                <w:szCs w:val="20"/>
                <w:lang w:eastAsia="en-US"/>
              </w:rPr>
              <w:t>770×770×85 мм.</w:t>
            </w:r>
          </w:p>
          <w:p w:rsidR="00C33F67" w:rsidRPr="00C33F67" w:rsidRDefault="00C33F67" w:rsidP="00C33F67">
            <w:pPr>
              <w:rPr>
                <w:sz w:val="20"/>
                <w:szCs w:val="20"/>
                <w:lang w:eastAsia="en-US"/>
              </w:rPr>
            </w:pPr>
            <w:r w:rsidRPr="00C33F67">
              <w:rPr>
                <w:sz w:val="20"/>
                <w:szCs w:val="20"/>
                <w:lang w:eastAsia="en-US"/>
              </w:rPr>
              <w:t>Вес: не менее 105 кг;</w:t>
            </w:r>
          </w:p>
          <w:p w:rsidR="00C33F67" w:rsidRPr="00C33F67" w:rsidRDefault="00C33F67" w:rsidP="00C33F67">
            <w:pPr>
              <w:rPr>
                <w:sz w:val="20"/>
                <w:szCs w:val="20"/>
                <w:lang w:eastAsia="en-US"/>
              </w:rPr>
            </w:pPr>
            <w:r w:rsidRPr="00C33F67">
              <w:rPr>
                <w:sz w:val="20"/>
                <w:szCs w:val="20"/>
                <w:lang w:eastAsia="en-US"/>
              </w:rPr>
              <w:t>Номинальная нагрузка: не менее 250 кН</w:t>
            </w:r>
          </w:p>
          <w:p w:rsidR="00C33F67" w:rsidRDefault="00C33F67" w:rsidP="00C33F67">
            <w:pPr>
              <w:rPr>
                <w:sz w:val="20"/>
                <w:szCs w:val="20"/>
                <w:lang w:eastAsia="en-US"/>
              </w:rPr>
            </w:pPr>
            <w:r w:rsidRPr="00C33F67">
              <w:rPr>
                <w:sz w:val="20"/>
                <w:szCs w:val="20"/>
                <w:lang w:eastAsia="en-US"/>
              </w:rPr>
              <w:t>Глубина установки крышки: не менее 35 мм</w:t>
            </w:r>
          </w:p>
          <w:p w:rsidR="00AB6159" w:rsidRDefault="00AB6159" w:rsidP="00AB6159">
            <w:pPr>
              <w:rPr>
                <w:sz w:val="20"/>
                <w:szCs w:val="20"/>
                <w:lang w:eastAsia="en-US"/>
              </w:rPr>
            </w:pPr>
            <w:r w:rsidRPr="00AB6159">
              <w:rPr>
                <w:sz w:val="20"/>
                <w:szCs w:val="20"/>
                <w:lang w:eastAsia="en-US"/>
              </w:rPr>
              <w:t xml:space="preserve">Полное открытие </w:t>
            </w:r>
            <w:r>
              <w:rPr>
                <w:sz w:val="20"/>
                <w:szCs w:val="20"/>
                <w:lang w:eastAsia="en-US"/>
              </w:rPr>
              <w:t>(</w:t>
            </w:r>
            <w:r w:rsidRPr="004A23AB">
              <w:rPr>
                <w:sz w:val="20"/>
                <w:szCs w:val="20"/>
                <w:lang w:eastAsia="en-US"/>
              </w:rPr>
              <w:t>диаметр лаза</w:t>
            </w:r>
            <w:r>
              <w:rPr>
                <w:sz w:val="20"/>
                <w:szCs w:val="20"/>
                <w:lang w:eastAsia="en-US"/>
              </w:rPr>
              <w:t>):</w:t>
            </w:r>
            <w:r w:rsidRPr="00AB6159">
              <w:rPr>
                <w:sz w:val="20"/>
                <w:szCs w:val="20"/>
                <w:lang w:eastAsia="en-US"/>
              </w:rPr>
              <w:t xml:space="preserve"> не менее</w:t>
            </w:r>
            <w:r>
              <w:rPr>
                <w:sz w:val="20"/>
                <w:szCs w:val="20"/>
                <w:lang w:eastAsia="en-US"/>
              </w:rPr>
              <w:t xml:space="preserve"> 600 мм</w:t>
            </w:r>
          </w:p>
          <w:p w:rsidR="00316510" w:rsidRDefault="00316510" w:rsidP="00AB6159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Четырех </w:t>
            </w:r>
            <w:proofErr w:type="gramStart"/>
            <w:r>
              <w:rPr>
                <w:sz w:val="20"/>
                <w:szCs w:val="20"/>
                <w:lang w:eastAsia="en-US"/>
              </w:rPr>
              <w:t>ушковый</w:t>
            </w:r>
            <w:proofErr w:type="gramEnd"/>
            <w:r>
              <w:rPr>
                <w:sz w:val="20"/>
                <w:szCs w:val="20"/>
                <w:lang w:eastAsia="en-US"/>
              </w:rPr>
              <w:t>, круглый</w:t>
            </w:r>
          </w:p>
          <w:p w:rsidR="00AB6159" w:rsidRDefault="00AB6159" w:rsidP="002B6D9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Количество поставляемого товара по данной номенклатуре </w:t>
            </w:r>
            <w:r w:rsidR="004A23AB" w:rsidRPr="004A23AB">
              <w:rPr>
                <w:sz w:val="20"/>
                <w:szCs w:val="20"/>
                <w:lang w:eastAsia="en-US"/>
              </w:rPr>
              <w:t xml:space="preserve">- </w:t>
            </w:r>
            <w:r w:rsidR="00D93720">
              <w:rPr>
                <w:sz w:val="20"/>
                <w:szCs w:val="20"/>
                <w:lang w:eastAsia="en-US"/>
              </w:rPr>
              <w:t>68</w:t>
            </w:r>
            <w:r>
              <w:rPr>
                <w:sz w:val="20"/>
                <w:szCs w:val="20"/>
                <w:lang w:eastAsia="en-US"/>
              </w:rPr>
              <w:t xml:space="preserve"> шт.</w:t>
            </w:r>
          </w:p>
          <w:p w:rsidR="000A091F" w:rsidRDefault="000A091F" w:rsidP="002B6D9B">
            <w:pPr>
              <w:rPr>
                <w:sz w:val="20"/>
                <w:szCs w:val="20"/>
                <w:lang w:eastAsia="en-US"/>
              </w:rPr>
            </w:pPr>
          </w:p>
          <w:p w:rsidR="000A091F" w:rsidRPr="000A091F" w:rsidRDefault="000A091F" w:rsidP="000A091F">
            <w:pPr>
              <w:rPr>
                <w:b/>
                <w:sz w:val="20"/>
                <w:szCs w:val="20"/>
                <w:lang w:eastAsia="en-US"/>
              </w:rPr>
            </w:pPr>
            <w:r w:rsidRPr="000A091F">
              <w:rPr>
                <w:b/>
                <w:sz w:val="20"/>
                <w:szCs w:val="20"/>
                <w:lang w:eastAsia="en-US"/>
              </w:rPr>
              <w:t>Люк полимерный тяжелый Тип "ТМ" черный (25тн)</w:t>
            </w:r>
          </w:p>
          <w:p w:rsidR="000A091F" w:rsidRPr="000A091F" w:rsidRDefault="000A091F" w:rsidP="000A091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Категория: люк </w:t>
            </w:r>
            <w:r w:rsidRPr="000A091F">
              <w:rPr>
                <w:sz w:val="20"/>
                <w:szCs w:val="20"/>
                <w:lang w:eastAsia="en-US"/>
              </w:rPr>
              <w:t>канализационный</w:t>
            </w:r>
          </w:p>
          <w:p w:rsidR="000A091F" w:rsidRPr="000A091F" w:rsidRDefault="000A091F" w:rsidP="000A091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Материал: </w:t>
            </w:r>
            <w:proofErr w:type="spellStart"/>
            <w:r w:rsidRPr="000A091F">
              <w:rPr>
                <w:sz w:val="20"/>
                <w:szCs w:val="20"/>
                <w:lang w:eastAsia="en-US"/>
              </w:rPr>
              <w:t>полимернокомпозитная</w:t>
            </w:r>
            <w:proofErr w:type="spellEnd"/>
            <w:r w:rsidRPr="000A091F">
              <w:rPr>
                <w:sz w:val="20"/>
                <w:szCs w:val="20"/>
                <w:lang w:eastAsia="en-US"/>
              </w:rPr>
              <w:t xml:space="preserve"> смесь</w:t>
            </w:r>
          </w:p>
          <w:p w:rsidR="000A091F" w:rsidRPr="000A091F" w:rsidRDefault="000A091F" w:rsidP="000A091F">
            <w:pPr>
              <w:rPr>
                <w:sz w:val="20"/>
                <w:szCs w:val="20"/>
                <w:lang w:eastAsia="en-US"/>
              </w:rPr>
            </w:pPr>
            <w:r w:rsidRPr="000A091F">
              <w:rPr>
                <w:sz w:val="20"/>
                <w:szCs w:val="20"/>
                <w:lang w:eastAsia="en-US"/>
              </w:rPr>
              <w:t>Форма люка: круглая</w:t>
            </w:r>
          </w:p>
          <w:p w:rsidR="000A091F" w:rsidRPr="000A091F" w:rsidRDefault="000A091F" w:rsidP="000A091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Тип люка: тяжёлый — </w:t>
            </w:r>
            <w:r w:rsidRPr="000A091F">
              <w:rPr>
                <w:sz w:val="20"/>
                <w:szCs w:val="20"/>
                <w:lang w:eastAsia="en-US"/>
              </w:rPr>
              <w:t>Класс нагрузки: тяжёлый (Т</w:t>
            </w:r>
            <w:r w:rsidR="00BF72FE">
              <w:rPr>
                <w:sz w:val="20"/>
                <w:szCs w:val="20"/>
                <w:lang w:eastAsia="en-US"/>
              </w:rPr>
              <w:t>М</w:t>
            </w:r>
            <w:r w:rsidRPr="000A091F">
              <w:rPr>
                <w:sz w:val="20"/>
                <w:szCs w:val="20"/>
                <w:lang w:eastAsia="en-US"/>
              </w:rPr>
              <w:t>)</w:t>
            </w:r>
          </w:p>
          <w:p w:rsidR="000A091F" w:rsidRPr="000A091F" w:rsidRDefault="000A091F" w:rsidP="000A091F">
            <w:pPr>
              <w:rPr>
                <w:sz w:val="20"/>
                <w:szCs w:val="20"/>
                <w:lang w:eastAsia="en-US"/>
              </w:rPr>
            </w:pPr>
            <w:r w:rsidRPr="000A091F">
              <w:rPr>
                <w:sz w:val="20"/>
                <w:szCs w:val="20"/>
                <w:lang w:eastAsia="en-US"/>
              </w:rPr>
              <w:t xml:space="preserve">Диаметр, </w:t>
            </w:r>
            <w:proofErr w:type="gramStart"/>
            <w:r w:rsidRPr="000A091F">
              <w:rPr>
                <w:sz w:val="20"/>
                <w:szCs w:val="20"/>
                <w:lang w:eastAsia="en-US"/>
              </w:rPr>
              <w:t>мм</w:t>
            </w:r>
            <w:proofErr w:type="gramEnd"/>
            <w:r w:rsidRPr="000A091F">
              <w:rPr>
                <w:sz w:val="20"/>
                <w:szCs w:val="20"/>
                <w:lang w:eastAsia="en-US"/>
              </w:rPr>
              <w:t>: &gt; 870</w:t>
            </w:r>
          </w:p>
          <w:p w:rsidR="000A091F" w:rsidRPr="000A091F" w:rsidRDefault="000A091F" w:rsidP="000A091F">
            <w:pPr>
              <w:rPr>
                <w:sz w:val="20"/>
                <w:szCs w:val="20"/>
                <w:lang w:eastAsia="en-US"/>
              </w:rPr>
            </w:pPr>
            <w:r w:rsidRPr="000A091F">
              <w:rPr>
                <w:sz w:val="20"/>
                <w:szCs w:val="20"/>
                <w:lang w:eastAsia="en-US"/>
              </w:rPr>
              <w:lastRenderedPageBreak/>
              <w:t>Глубина установки</w:t>
            </w:r>
          </w:p>
          <w:p w:rsidR="000A091F" w:rsidRPr="000A091F" w:rsidRDefault="000A091F" w:rsidP="000A091F">
            <w:pPr>
              <w:rPr>
                <w:sz w:val="20"/>
                <w:szCs w:val="20"/>
                <w:lang w:eastAsia="en-US"/>
              </w:rPr>
            </w:pPr>
            <w:r w:rsidRPr="000A091F">
              <w:rPr>
                <w:sz w:val="20"/>
                <w:szCs w:val="20"/>
                <w:lang w:eastAsia="en-US"/>
              </w:rPr>
              <w:t xml:space="preserve">крышки в корпусе, </w:t>
            </w:r>
            <w:proofErr w:type="gramStart"/>
            <w:r w:rsidRPr="000A091F">
              <w:rPr>
                <w:sz w:val="20"/>
                <w:szCs w:val="20"/>
                <w:lang w:eastAsia="en-US"/>
              </w:rPr>
              <w:t>мм</w:t>
            </w:r>
            <w:proofErr w:type="gramEnd"/>
            <w:r w:rsidRPr="000A091F">
              <w:rPr>
                <w:sz w:val="20"/>
                <w:szCs w:val="20"/>
                <w:lang w:eastAsia="en-US"/>
              </w:rPr>
              <w:t>: &gt; 80</w:t>
            </w:r>
          </w:p>
          <w:p w:rsidR="000A091F" w:rsidRPr="000A091F" w:rsidRDefault="000A091F" w:rsidP="000A091F">
            <w:pPr>
              <w:rPr>
                <w:sz w:val="20"/>
                <w:szCs w:val="20"/>
                <w:lang w:eastAsia="en-US"/>
              </w:rPr>
            </w:pPr>
            <w:r w:rsidRPr="000A091F">
              <w:rPr>
                <w:sz w:val="20"/>
                <w:szCs w:val="20"/>
                <w:lang w:eastAsia="en-US"/>
              </w:rPr>
              <w:t xml:space="preserve">Высота, </w:t>
            </w:r>
            <w:proofErr w:type="gramStart"/>
            <w:r w:rsidRPr="000A091F">
              <w:rPr>
                <w:sz w:val="20"/>
                <w:szCs w:val="20"/>
                <w:lang w:eastAsia="en-US"/>
              </w:rPr>
              <w:t>мм</w:t>
            </w:r>
            <w:proofErr w:type="gramEnd"/>
            <w:r w:rsidRPr="000A091F">
              <w:rPr>
                <w:sz w:val="20"/>
                <w:szCs w:val="20"/>
                <w:lang w:eastAsia="en-US"/>
              </w:rPr>
              <w:t>: &gt; 120</w:t>
            </w:r>
          </w:p>
          <w:p w:rsidR="000A091F" w:rsidRPr="000A091F" w:rsidRDefault="000A091F" w:rsidP="000A091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Полное открытие люка, </w:t>
            </w:r>
            <w:proofErr w:type="gramStart"/>
            <w:r w:rsidRPr="000A091F">
              <w:rPr>
                <w:sz w:val="20"/>
                <w:szCs w:val="20"/>
                <w:lang w:eastAsia="en-US"/>
              </w:rPr>
              <w:t>мм</w:t>
            </w:r>
            <w:proofErr w:type="gramEnd"/>
            <w:r w:rsidRPr="000A091F">
              <w:rPr>
                <w:sz w:val="20"/>
                <w:szCs w:val="20"/>
                <w:lang w:eastAsia="en-US"/>
              </w:rPr>
              <w:t>: &gt; 640</w:t>
            </w:r>
          </w:p>
          <w:p w:rsidR="000A091F" w:rsidRPr="000A091F" w:rsidRDefault="000A091F" w:rsidP="000A091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Номинальная нагрузка на </w:t>
            </w:r>
            <w:r w:rsidRPr="000A091F">
              <w:rPr>
                <w:sz w:val="20"/>
                <w:szCs w:val="20"/>
                <w:lang w:eastAsia="en-US"/>
              </w:rPr>
              <w:t xml:space="preserve">крышку люка, </w:t>
            </w:r>
            <w:proofErr w:type="spellStart"/>
            <w:r w:rsidRPr="000A091F">
              <w:rPr>
                <w:sz w:val="20"/>
                <w:szCs w:val="20"/>
                <w:lang w:eastAsia="en-US"/>
              </w:rPr>
              <w:t>тн</w:t>
            </w:r>
            <w:proofErr w:type="spellEnd"/>
            <w:r w:rsidRPr="000A091F">
              <w:rPr>
                <w:sz w:val="20"/>
                <w:szCs w:val="20"/>
                <w:lang w:eastAsia="en-US"/>
              </w:rPr>
              <w:t>: &gt; 25</w:t>
            </w:r>
          </w:p>
          <w:p w:rsidR="000A091F" w:rsidRPr="000A091F" w:rsidRDefault="000A091F" w:rsidP="000A091F">
            <w:pPr>
              <w:rPr>
                <w:sz w:val="20"/>
                <w:szCs w:val="20"/>
                <w:lang w:eastAsia="en-US"/>
              </w:rPr>
            </w:pPr>
            <w:r w:rsidRPr="000A091F">
              <w:rPr>
                <w:sz w:val="20"/>
                <w:szCs w:val="20"/>
                <w:lang w:eastAsia="en-US"/>
              </w:rPr>
              <w:t>Гост 3634-2019</w:t>
            </w:r>
          </w:p>
          <w:p w:rsidR="002B6D9B" w:rsidRDefault="000A091F" w:rsidP="000A091F">
            <w:pPr>
              <w:rPr>
                <w:sz w:val="20"/>
                <w:szCs w:val="20"/>
                <w:lang w:eastAsia="en-US"/>
              </w:rPr>
            </w:pPr>
            <w:r w:rsidRPr="000A091F">
              <w:rPr>
                <w:sz w:val="20"/>
                <w:szCs w:val="20"/>
                <w:lang w:eastAsia="en-US"/>
              </w:rPr>
              <w:t xml:space="preserve">Цвет </w:t>
            </w:r>
            <w:r w:rsidR="00EF5D9D">
              <w:rPr>
                <w:sz w:val="20"/>
                <w:szCs w:val="20"/>
                <w:lang w:eastAsia="en-US"/>
              </w:rPr>
              <w:t>–</w:t>
            </w:r>
            <w:r w:rsidRPr="000A091F">
              <w:rPr>
                <w:sz w:val="20"/>
                <w:szCs w:val="20"/>
                <w:lang w:eastAsia="en-US"/>
              </w:rPr>
              <w:t xml:space="preserve"> Черный</w:t>
            </w:r>
          </w:p>
          <w:p w:rsidR="00EF5D9D" w:rsidRDefault="00EF5D9D" w:rsidP="000A091F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>Количество поставляемого товара по данной номенклатуре</w:t>
            </w:r>
            <w:r>
              <w:rPr>
                <w:sz w:val="20"/>
                <w:szCs w:val="20"/>
                <w:lang w:eastAsia="en-US"/>
              </w:rPr>
              <w:t xml:space="preserve"> - 94 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  <w:p w:rsidR="00EF5D9D" w:rsidRDefault="00EF5D9D" w:rsidP="000A091F">
            <w:pPr>
              <w:rPr>
                <w:sz w:val="20"/>
                <w:szCs w:val="20"/>
                <w:lang w:eastAsia="en-US"/>
              </w:rPr>
            </w:pPr>
          </w:p>
          <w:p w:rsidR="00EF5D9D" w:rsidRDefault="00EF5D9D" w:rsidP="000A091F">
            <w:pPr>
              <w:rPr>
                <w:b/>
                <w:sz w:val="20"/>
                <w:szCs w:val="20"/>
                <w:lang w:eastAsia="en-US"/>
              </w:rPr>
            </w:pPr>
            <w:r w:rsidRPr="00EF5D9D">
              <w:rPr>
                <w:b/>
                <w:sz w:val="20"/>
                <w:szCs w:val="20"/>
                <w:lang w:eastAsia="en-US"/>
              </w:rPr>
              <w:t>Люк полимерный тяжелый Тип "ТМ" черный (12тн)</w:t>
            </w:r>
          </w:p>
          <w:p w:rsidR="00EF5D9D" w:rsidRPr="00EF5D9D" w:rsidRDefault="00EF5D9D" w:rsidP="00EF5D9D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>Категория: люк канализационный</w:t>
            </w:r>
          </w:p>
          <w:p w:rsidR="00EF5D9D" w:rsidRPr="00EF5D9D" w:rsidRDefault="00EF5D9D" w:rsidP="00EF5D9D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 xml:space="preserve">Материал: </w:t>
            </w:r>
            <w:proofErr w:type="spellStart"/>
            <w:r w:rsidRPr="00EF5D9D">
              <w:rPr>
                <w:sz w:val="20"/>
                <w:szCs w:val="20"/>
                <w:lang w:eastAsia="en-US"/>
              </w:rPr>
              <w:t>полимернокомпозитная</w:t>
            </w:r>
            <w:proofErr w:type="spellEnd"/>
            <w:r w:rsidRPr="00EF5D9D">
              <w:rPr>
                <w:sz w:val="20"/>
                <w:szCs w:val="20"/>
                <w:lang w:eastAsia="en-US"/>
              </w:rPr>
              <w:t xml:space="preserve"> смесь</w:t>
            </w:r>
          </w:p>
          <w:p w:rsidR="00EF5D9D" w:rsidRPr="00EF5D9D" w:rsidRDefault="00EF5D9D" w:rsidP="00EF5D9D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>Форма люка: круглая</w:t>
            </w:r>
          </w:p>
          <w:p w:rsidR="00EF5D9D" w:rsidRPr="00EF5D9D" w:rsidRDefault="00EF5D9D" w:rsidP="00EF5D9D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>Тип люка: тяжёлый — Класс нагрузки: тяжёлый (ТМ)</w:t>
            </w:r>
          </w:p>
          <w:p w:rsidR="00EF5D9D" w:rsidRDefault="00EF5D9D" w:rsidP="00EF5D9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Диаметр, </w:t>
            </w:r>
            <w:proofErr w:type="gramStart"/>
            <w:r>
              <w:rPr>
                <w:sz w:val="20"/>
                <w:szCs w:val="20"/>
                <w:lang w:eastAsia="en-US"/>
              </w:rPr>
              <w:t>мм</w:t>
            </w:r>
            <w:proofErr w:type="gramEnd"/>
            <w:r>
              <w:rPr>
                <w:sz w:val="20"/>
                <w:szCs w:val="20"/>
                <w:lang w:eastAsia="en-US"/>
              </w:rPr>
              <w:t>: &gt; 780</w:t>
            </w:r>
          </w:p>
          <w:p w:rsidR="00EF5D9D" w:rsidRPr="00EF5D9D" w:rsidRDefault="00EF5D9D" w:rsidP="00EF5D9D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>Глубина установки</w:t>
            </w:r>
          </w:p>
          <w:p w:rsidR="00EF5D9D" w:rsidRPr="00EF5D9D" w:rsidRDefault="00EF5D9D" w:rsidP="00EF5D9D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 xml:space="preserve">крышки в корпусе, </w:t>
            </w:r>
            <w:proofErr w:type="gramStart"/>
            <w:r w:rsidRPr="00EF5D9D">
              <w:rPr>
                <w:sz w:val="20"/>
                <w:szCs w:val="20"/>
                <w:lang w:eastAsia="en-US"/>
              </w:rPr>
              <w:t>мм</w:t>
            </w:r>
            <w:proofErr w:type="gramEnd"/>
            <w:r w:rsidRPr="00EF5D9D">
              <w:rPr>
                <w:sz w:val="20"/>
                <w:szCs w:val="20"/>
                <w:lang w:eastAsia="en-US"/>
              </w:rPr>
              <w:t>: &gt; 80</w:t>
            </w:r>
          </w:p>
          <w:p w:rsidR="00EF5D9D" w:rsidRPr="00EF5D9D" w:rsidRDefault="00EF5D9D" w:rsidP="00EF5D9D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 xml:space="preserve">Высота, </w:t>
            </w:r>
            <w:proofErr w:type="gramStart"/>
            <w:r w:rsidRPr="00EF5D9D">
              <w:rPr>
                <w:sz w:val="20"/>
                <w:szCs w:val="20"/>
                <w:lang w:eastAsia="en-US"/>
              </w:rPr>
              <w:t>мм</w:t>
            </w:r>
            <w:proofErr w:type="gramEnd"/>
            <w:r w:rsidRPr="00EF5D9D">
              <w:rPr>
                <w:sz w:val="20"/>
                <w:szCs w:val="20"/>
                <w:lang w:eastAsia="en-US"/>
              </w:rPr>
              <w:t>: &gt; 120</w:t>
            </w:r>
          </w:p>
          <w:p w:rsidR="00EF5D9D" w:rsidRPr="00EF5D9D" w:rsidRDefault="00EF5D9D" w:rsidP="00EF5D9D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 xml:space="preserve">Полное открытие люка, </w:t>
            </w:r>
            <w:proofErr w:type="gramStart"/>
            <w:r w:rsidRPr="00EF5D9D">
              <w:rPr>
                <w:sz w:val="20"/>
                <w:szCs w:val="20"/>
                <w:lang w:eastAsia="en-US"/>
              </w:rPr>
              <w:t>мм</w:t>
            </w:r>
            <w:proofErr w:type="gramEnd"/>
            <w:r w:rsidRPr="00EF5D9D">
              <w:rPr>
                <w:sz w:val="20"/>
                <w:szCs w:val="20"/>
                <w:lang w:eastAsia="en-US"/>
              </w:rPr>
              <w:t>: &gt; 640</w:t>
            </w:r>
          </w:p>
          <w:p w:rsidR="00EF5D9D" w:rsidRPr="00EF5D9D" w:rsidRDefault="00EF5D9D" w:rsidP="00EF5D9D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 xml:space="preserve">Номинальная </w:t>
            </w:r>
            <w:r w:rsidR="00795EFA">
              <w:rPr>
                <w:sz w:val="20"/>
                <w:szCs w:val="20"/>
                <w:lang w:eastAsia="en-US"/>
              </w:rPr>
              <w:t xml:space="preserve">нагрузка на крышку люка, </w:t>
            </w:r>
            <w:proofErr w:type="spellStart"/>
            <w:r w:rsidR="00795EFA">
              <w:rPr>
                <w:sz w:val="20"/>
                <w:szCs w:val="20"/>
                <w:lang w:eastAsia="en-US"/>
              </w:rPr>
              <w:t>тн</w:t>
            </w:r>
            <w:proofErr w:type="spellEnd"/>
            <w:r w:rsidR="00795EFA">
              <w:rPr>
                <w:sz w:val="20"/>
                <w:szCs w:val="20"/>
                <w:lang w:eastAsia="en-US"/>
              </w:rPr>
              <w:t>: &gt; 12</w:t>
            </w:r>
            <w:bookmarkStart w:id="0" w:name="_GoBack"/>
            <w:bookmarkEnd w:id="0"/>
          </w:p>
          <w:p w:rsidR="00EF5D9D" w:rsidRPr="00EF5D9D" w:rsidRDefault="00EF5D9D" w:rsidP="00EF5D9D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>Гост 3634-2019</w:t>
            </w:r>
          </w:p>
          <w:p w:rsidR="00EF5D9D" w:rsidRPr="00EF5D9D" w:rsidRDefault="00EF5D9D" w:rsidP="00EF5D9D">
            <w:pPr>
              <w:rPr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>Цвет – Черный</w:t>
            </w:r>
          </w:p>
          <w:p w:rsidR="00EF5D9D" w:rsidRPr="00EF5D9D" w:rsidRDefault="00EF5D9D" w:rsidP="00EF5D9D">
            <w:pPr>
              <w:rPr>
                <w:b/>
                <w:sz w:val="20"/>
                <w:szCs w:val="20"/>
                <w:lang w:eastAsia="en-US"/>
              </w:rPr>
            </w:pPr>
            <w:r w:rsidRPr="00EF5D9D">
              <w:rPr>
                <w:sz w:val="20"/>
                <w:szCs w:val="20"/>
                <w:lang w:eastAsia="en-US"/>
              </w:rPr>
              <w:t>Количество поставляемого то</w:t>
            </w:r>
            <w:r>
              <w:rPr>
                <w:sz w:val="20"/>
                <w:szCs w:val="20"/>
                <w:lang w:eastAsia="en-US"/>
              </w:rPr>
              <w:t>вара по данной номенклатуре - 10</w:t>
            </w:r>
            <w:r w:rsidRPr="00EF5D9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EF5D9D">
              <w:rPr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</w:tr>
      <w:tr w:rsidR="003708B9" w:rsidRPr="00CD1D44" w:rsidTr="003708B9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9" w:rsidRPr="00CD1D44" w:rsidRDefault="003708B9" w:rsidP="003708B9">
            <w:pPr>
              <w:numPr>
                <w:ilvl w:val="0"/>
                <w:numId w:val="1"/>
              </w:numPr>
              <w:tabs>
                <w:tab w:val="num" w:pos="643"/>
              </w:tabs>
              <w:ind w:left="0"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B9" w:rsidRPr="00A54B4F" w:rsidRDefault="00EC1546" w:rsidP="007B018A">
            <w:pPr>
              <w:rPr>
                <w:sz w:val="20"/>
                <w:szCs w:val="20"/>
                <w:lang w:eastAsia="en-US"/>
              </w:rPr>
            </w:pPr>
            <w:r w:rsidRPr="00A54B4F">
              <w:rPr>
                <w:sz w:val="20"/>
                <w:szCs w:val="20"/>
                <w:lang w:eastAsia="en-US"/>
              </w:rPr>
              <w:t xml:space="preserve">Требование к </w:t>
            </w:r>
            <w:r w:rsidR="007B018A">
              <w:rPr>
                <w:sz w:val="20"/>
                <w:szCs w:val="20"/>
                <w:lang w:eastAsia="en-US"/>
              </w:rPr>
              <w:t>составу документации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072" w:rsidRPr="00825072" w:rsidRDefault="00D435FA" w:rsidP="00825072">
            <w:pPr>
              <w:rPr>
                <w:sz w:val="20"/>
                <w:szCs w:val="20"/>
                <w:lang w:eastAsia="en-US"/>
              </w:rPr>
            </w:pPr>
            <w:r w:rsidRPr="008D41AD">
              <w:rPr>
                <w:sz w:val="20"/>
                <w:szCs w:val="20"/>
                <w:lang w:eastAsia="en-US"/>
              </w:rPr>
              <w:t>Продукци</w:t>
            </w:r>
            <w:r>
              <w:rPr>
                <w:sz w:val="20"/>
                <w:szCs w:val="20"/>
                <w:lang w:eastAsia="en-US"/>
              </w:rPr>
              <w:t>я</w:t>
            </w:r>
            <w:r w:rsidRPr="008D41AD">
              <w:rPr>
                <w:sz w:val="20"/>
                <w:szCs w:val="20"/>
                <w:lang w:eastAsia="en-US"/>
              </w:rPr>
              <w:t xml:space="preserve"> должна иметь сертификат соответствия и сопровождаться удостоверением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8D41AD">
              <w:rPr>
                <w:sz w:val="20"/>
                <w:szCs w:val="20"/>
                <w:lang w:eastAsia="en-US"/>
              </w:rPr>
              <w:t>(п</w:t>
            </w:r>
            <w:r>
              <w:rPr>
                <w:sz w:val="20"/>
                <w:szCs w:val="20"/>
                <w:lang w:eastAsia="en-US"/>
              </w:rPr>
              <w:t>аспортом) о качестве продукции</w:t>
            </w:r>
            <w:r w:rsidR="00825072" w:rsidRPr="00825072">
              <w:rPr>
                <w:sz w:val="20"/>
                <w:szCs w:val="20"/>
                <w:lang w:eastAsia="en-US"/>
              </w:rPr>
              <w:t>, в котором указывается:</w:t>
            </w:r>
          </w:p>
          <w:p w:rsidR="00825072" w:rsidRPr="00825072" w:rsidRDefault="00825072" w:rsidP="00825072">
            <w:pPr>
              <w:rPr>
                <w:sz w:val="20"/>
                <w:szCs w:val="20"/>
                <w:lang w:eastAsia="en-US"/>
              </w:rPr>
            </w:pPr>
            <w:r w:rsidRPr="00825072">
              <w:rPr>
                <w:sz w:val="20"/>
                <w:szCs w:val="20"/>
                <w:lang w:eastAsia="en-US"/>
              </w:rPr>
              <w:t>- наименование предприятия-изготовителя или его товарный знак;</w:t>
            </w:r>
          </w:p>
          <w:p w:rsidR="00825072" w:rsidRPr="00825072" w:rsidRDefault="00825072" w:rsidP="00825072">
            <w:pPr>
              <w:rPr>
                <w:sz w:val="20"/>
                <w:szCs w:val="20"/>
                <w:lang w:eastAsia="en-US"/>
              </w:rPr>
            </w:pPr>
            <w:r w:rsidRPr="00825072">
              <w:rPr>
                <w:sz w:val="20"/>
                <w:szCs w:val="20"/>
                <w:lang w:eastAsia="en-US"/>
              </w:rPr>
              <w:t>-местонахождение (юридический адрес) предприятия-изготовителя;</w:t>
            </w:r>
          </w:p>
          <w:p w:rsidR="00625527" w:rsidRDefault="00825072" w:rsidP="00825072">
            <w:pPr>
              <w:rPr>
                <w:sz w:val="20"/>
                <w:szCs w:val="20"/>
                <w:lang w:eastAsia="en-US"/>
              </w:rPr>
            </w:pPr>
            <w:r w:rsidRPr="00825072">
              <w:rPr>
                <w:sz w:val="20"/>
                <w:szCs w:val="20"/>
                <w:lang w:eastAsia="en-US"/>
              </w:rPr>
              <w:t>- номер партии и дату изготовления;</w:t>
            </w:r>
          </w:p>
          <w:p w:rsidR="002B6D9B" w:rsidRPr="00A052D6" w:rsidRDefault="002B6D9B" w:rsidP="00825072">
            <w:pPr>
              <w:rPr>
                <w:sz w:val="20"/>
                <w:szCs w:val="20"/>
                <w:lang w:eastAsia="en-US"/>
              </w:rPr>
            </w:pPr>
          </w:p>
        </w:tc>
      </w:tr>
      <w:tr w:rsidR="003708B9" w:rsidRPr="00CD1D44" w:rsidTr="003708B9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B9" w:rsidRPr="00CD1D44" w:rsidRDefault="003708B9" w:rsidP="003708B9">
            <w:pPr>
              <w:numPr>
                <w:ilvl w:val="0"/>
                <w:numId w:val="1"/>
              </w:numPr>
              <w:tabs>
                <w:tab w:val="num" w:pos="643"/>
              </w:tabs>
              <w:ind w:left="0"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B9" w:rsidRPr="00A54B4F" w:rsidRDefault="003708B9" w:rsidP="007945C6">
            <w:pPr>
              <w:rPr>
                <w:sz w:val="20"/>
                <w:szCs w:val="20"/>
                <w:lang w:eastAsia="en-US"/>
              </w:rPr>
            </w:pPr>
            <w:r w:rsidRPr="00A54B4F">
              <w:rPr>
                <w:sz w:val="20"/>
                <w:szCs w:val="20"/>
                <w:lang w:eastAsia="en-US"/>
              </w:rPr>
              <w:t xml:space="preserve">Дополнительные требования </w:t>
            </w:r>
            <w:r w:rsidR="007945C6">
              <w:rPr>
                <w:sz w:val="20"/>
                <w:szCs w:val="20"/>
                <w:lang w:eastAsia="en-US"/>
              </w:rPr>
              <w:t>к товару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D" w:rsidRPr="008D41AD" w:rsidRDefault="008D41AD" w:rsidP="008D41A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  <w:r w:rsidR="000274A2" w:rsidRPr="003B7CA0">
              <w:rPr>
                <w:sz w:val="20"/>
                <w:szCs w:val="20"/>
                <w:lang w:eastAsia="en-US"/>
              </w:rPr>
              <w:t xml:space="preserve"> </w:t>
            </w:r>
            <w:r w:rsidRPr="008D41AD">
              <w:rPr>
                <w:sz w:val="20"/>
                <w:szCs w:val="20"/>
                <w:lang w:eastAsia="en-US"/>
              </w:rPr>
              <w:t>Продукция должна соответствовать паспортам качества, сертификатам качества, техническим условиям,</w:t>
            </w:r>
            <w:r w:rsidR="00D435FA">
              <w:rPr>
                <w:sz w:val="20"/>
                <w:szCs w:val="20"/>
                <w:lang w:eastAsia="en-US"/>
              </w:rPr>
              <w:t xml:space="preserve"> </w:t>
            </w:r>
            <w:r w:rsidRPr="008D41AD">
              <w:rPr>
                <w:sz w:val="20"/>
                <w:szCs w:val="20"/>
                <w:lang w:eastAsia="en-US"/>
              </w:rPr>
              <w:t>иной документации, устанавливающей требования к качеству данной продукции.</w:t>
            </w:r>
          </w:p>
          <w:p w:rsidR="008D41AD" w:rsidRPr="008D41AD" w:rsidRDefault="008D41AD" w:rsidP="008D41A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 w:rsidRPr="008D41AD">
              <w:rPr>
                <w:sz w:val="20"/>
                <w:szCs w:val="20"/>
                <w:lang w:eastAsia="en-US"/>
              </w:rPr>
              <w:t xml:space="preserve">Товар должен быть новым и ранее не использованным. </w:t>
            </w:r>
            <w:proofErr w:type="gramStart"/>
            <w:r w:rsidRPr="008D41AD">
              <w:rPr>
                <w:sz w:val="20"/>
                <w:szCs w:val="20"/>
                <w:lang w:eastAsia="en-US"/>
              </w:rPr>
              <w:t>Качество и комплектность должны соответствовать назначению продукции, требованиям, предъявляемых к техническим характеристикам оборудования в стране производителя, а также действующим в РФ стандартам и техническим условиям.</w:t>
            </w:r>
            <w:proofErr w:type="gramEnd"/>
          </w:p>
          <w:p w:rsidR="005638EF" w:rsidRPr="003B7CA0" w:rsidRDefault="008D41AD" w:rsidP="008D41A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- </w:t>
            </w:r>
            <w:r w:rsidRPr="008D41AD">
              <w:rPr>
                <w:sz w:val="20"/>
                <w:szCs w:val="20"/>
                <w:lang w:eastAsia="en-US"/>
              </w:rPr>
              <w:t>Упаковка должна выдерживать, без каких-либо ограничений, интенсивную подъемно-транспортную обработку и воздействие осадков во время перевозки, а также открытое хранение. Условия транспортирования в части воздействия климатических и механических факторов, условия и срок хранения в соответствии (ГОСТ 15846-2002).</w:t>
            </w:r>
          </w:p>
        </w:tc>
      </w:tr>
      <w:tr w:rsidR="006A1BCA" w:rsidRPr="00CD1D44" w:rsidTr="003708B9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CA" w:rsidRPr="00CD1D44" w:rsidRDefault="006A1BCA" w:rsidP="003708B9">
            <w:pPr>
              <w:numPr>
                <w:ilvl w:val="0"/>
                <w:numId w:val="1"/>
              </w:numPr>
              <w:tabs>
                <w:tab w:val="num" w:pos="643"/>
              </w:tabs>
              <w:ind w:left="0"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CA" w:rsidRDefault="006A1BCA" w:rsidP="004C07F4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Гаранти</w:t>
            </w:r>
            <w:r w:rsidR="004C07F4">
              <w:rPr>
                <w:sz w:val="20"/>
                <w:szCs w:val="20"/>
                <w:lang w:eastAsia="en-US"/>
              </w:rPr>
              <w:t>йное и техническое обслуживание.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74" w:rsidRDefault="00041ABC" w:rsidP="00AC6FC7">
            <w:pPr>
              <w:rPr>
                <w:sz w:val="20"/>
                <w:szCs w:val="20"/>
                <w:lang w:eastAsia="en-US"/>
              </w:rPr>
            </w:pPr>
            <w:r w:rsidRPr="00041ABC">
              <w:rPr>
                <w:sz w:val="20"/>
                <w:szCs w:val="20"/>
                <w:lang w:eastAsia="en-US"/>
              </w:rPr>
              <w:t>Гарантийный срок – не менее 3 года со дня ввода в эксплуатацию, но не более 5 лет с момента отгрузки продукции с предприятия</w:t>
            </w:r>
          </w:p>
          <w:p w:rsidR="002B6D9B" w:rsidRDefault="002B6D9B" w:rsidP="00AC6FC7">
            <w:pPr>
              <w:rPr>
                <w:sz w:val="20"/>
                <w:szCs w:val="20"/>
                <w:lang w:eastAsia="en-US"/>
              </w:rPr>
            </w:pPr>
          </w:p>
        </w:tc>
      </w:tr>
      <w:tr w:rsidR="006A1BCA" w:rsidRPr="00CD1D44" w:rsidTr="003708B9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CA" w:rsidRPr="00CD1D44" w:rsidRDefault="006A1BCA" w:rsidP="003708B9">
            <w:pPr>
              <w:numPr>
                <w:ilvl w:val="0"/>
                <w:numId w:val="1"/>
              </w:numPr>
              <w:tabs>
                <w:tab w:val="num" w:pos="643"/>
              </w:tabs>
              <w:ind w:left="0"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BCA" w:rsidRPr="00CD1D44" w:rsidRDefault="006A1BCA" w:rsidP="003708B9">
            <w:pPr>
              <w:rPr>
                <w:sz w:val="20"/>
                <w:szCs w:val="20"/>
                <w:lang w:eastAsia="en-US"/>
              </w:rPr>
            </w:pPr>
            <w:r w:rsidRPr="00CD1D44">
              <w:rPr>
                <w:sz w:val="20"/>
                <w:szCs w:val="20"/>
                <w:lang w:eastAsia="en-US"/>
              </w:rPr>
              <w:t>Ответственное лицо за исполнение договора, наименование службы, контактный телефон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8B6" w:rsidRDefault="002768B6" w:rsidP="00FD2A0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Начальник цеха ТСВ: Васильев Владимир Ильич</w:t>
            </w:r>
          </w:p>
          <w:p w:rsidR="002768B6" w:rsidRDefault="002768B6" w:rsidP="00FD2A0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Тел. 8-937-836-07-27</w:t>
            </w:r>
          </w:p>
          <w:p w:rsidR="00D9327B" w:rsidRDefault="00D9327B" w:rsidP="00FD2A0A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 (34764) 5-99-00 доб.1</w:t>
            </w:r>
            <w:r w:rsidR="006A5BF7">
              <w:rPr>
                <w:sz w:val="20"/>
                <w:szCs w:val="20"/>
                <w:lang w:eastAsia="en-US"/>
              </w:rPr>
              <w:t>18</w:t>
            </w:r>
          </w:p>
          <w:p w:rsidR="002B6D9B" w:rsidRPr="00CD1D44" w:rsidRDefault="002B6D9B" w:rsidP="00FD2A0A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090FB5" w:rsidRDefault="00795EFA"/>
    <w:sectPr w:rsidR="00090FB5" w:rsidSect="003708B9">
      <w:pgSz w:w="11906" w:h="16838"/>
      <w:pgMar w:top="709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45D25"/>
    <w:multiLevelType w:val="hybridMultilevel"/>
    <w:tmpl w:val="8D36C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42053"/>
    <w:multiLevelType w:val="hybridMultilevel"/>
    <w:tmpl w:val="AC9AFEDA"/>
    <w:lvl w:ilvl="0" w:tplc="73C6061C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2614B6"/>
    <w:multiLevelType w:val="hybridMultilevel"/>
    <w:tmpl w:val="8098DA14"/>
    <w:lvl w:ilvl="0" w:tplc="2BA4863E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5F6AEF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0C8D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B893C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10923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C606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224DD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5493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67C532F"/>
    <w:multiLevelType w:val="multilevel"/>
    <w:tmpl w:val="0BF870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78031EB"/>
    <w:multiLevelType w:val="hybridMultilevel"/>
    <w:tmpl w:val="5EFC4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66E"/>
    <w:rsid w:val="00001601"/>
    <w:rsid w:val="000148E7"/>
    <w:rsid w:val="00026148"/>
    <w:rsid w:val="00026624"/>
    <w:rsid w:val="000274A2"/>
    <w:rsid w:val="00041ABC"/>
    <w:rsid w:val="000529E9"/>
    <w:rsid w:val="00070E27"/>
    <w:rsid w:val="000A091F"/>
    <w:rsid w:val="000A40E5"/>
    <w:rsid w:val="001408D7"/>
    <w:rsid w:val="001969C3"/>
    <w:rsid w:val="001C5C7E"/>
    <w:rsid w:val="00201234"/>
    <w:rsid w:val="002028F1"/>
    <w:rsid w:val="0021170A"/>
    <w:rsid w:val="00213646"/>
    <w:rsid w:val="002452BD"/>
    <w:rsid w:val="0024674A"/>
    <w:rsid w:val="00247FC4"/>
    <w:rsid w:val="0026552E"/>
    <w:rsid w:val="002768B6"/>
    <w:rsid w:val="00277D16"/>
    <w:rsid w:val="002810D0"/>
    <w:rsid w:val="002B6B96"/>
    <w:rsid w:val="002B6D9B"/>
    <w:rsid w:val="002C0423"/>
    <w:rsid w:val="002C26B9"/>
    <w:rsid w:val="002D76B0"/>
    <w:rsid w:val="002E4EC4"/>
    <w:rsid w:val="00316510"/>
    <w:rsid w:val="003432E5"/>
    <w:rsid w:val="003551A7"/>
    <w:rsid w:val="00355E2F"/>
    <w:rsid w:val="00370125"/>
    <w:rsid w:val="003708B9"/>
    <w:rsid w:val="003B5F90"/>
    <w:rsid w:val="003B7CA0"/>
    <w:rsid w:val="003C78C8"/>
    <w:rsid w:val="00407F89"/>
    <w:rsid w:val="0043344A"/>
    <w:rsid w:val="00442068"/>
    <w:rsid w:val="00454421"/>
    <w:rsid w:val="004A23AB"/>
    <w:rsid w:val="004C07F4"/>
    <w:rsid w:val="0050637A"/>
    <w:rsid w:val="00511790"/>
    <w:rsid w:val="00512225"/>
    <w:rsid w:val="0052221A"/>
    <w:rsid w:val="0054686E"/>
    <w:rsid w:val="005638EF"/>
    <w:rsid w:val="005869F0"/>
    <w:rsid w:val="005C0636"/>
    <w:rsid w:val="005C466E"/>
    <w:rsid w:val="005D32F5"/>
    <w:rsid w:val="00607400"/>
    <w:rsid w:val="00625527"/>
    <w:rsid w:val="006727F8"/>
    <w:rsid w:val="00674EC3"/>
    <w:rsid w:val="006A1BCA"/>
    <w:rsid w:val="006A5BF7"/>
    <w:rsid w:val="006D7AFA"/>
    <w:rsid w:val="006F5F2B"/>
    <w:rsid w:val="00717A0C"/>
    <w:rsid w:val="00741C68"/>
    <w:rsid w:val="00744DCB"/>
    <w:rsid w:val="00745F1C"/>
    <w:rsid w:val="0075596D"/>
    <w:rsid w:val="007624B0"/>
    <w:rsid w:val="0076433D"/>
    <w:rsid w:val="00777D5D"/>
    <w:rsid w:val="007945C6"/>
    <w:rsid w:val="00795EFA"/>
    <w:rsid w:val="007A2644"/>
    <w:rsid w:val="007A6893"/>
    <w:rsid w:val="007B018A"/>
    <w:rsid w:val="007F5F07"/>
    <w:rsid w:val="008201BD"/>
    <w:rsid w:val="00825072"/>
    <w:rsid w:val="00874C68"/>
    <w:rsid w:val="008C4071"/>
    <w:rsid w:val="008C5C86"/>
    <w:rsid w:val="008D0141"/>
    <w:rsid w:val="008D41AD"/>
    <w:rsid w:val="008E0020"/>
    <w:rsid w:val="00903C5E"/>
    <w:rsid w:val="00935C3E"/>
    <w:rsid w:val="009A6351"/>
    <w:rsid w:val="009B6505"/>
    <w:rsid w:val="009E29AF"/>
    <w:rsid w:val="00A052D6"/>
    <w:rsid w:val="00A20763"/>
    <w:rsid w:val="00A47E1C"/>
    <w:rsid w:val="00A54B4F"/>
    <w:rsid w:val="00A74D29"/>
    <w:rsid w:val="00AA3008"/>
    <w:rsid w:val="00AB6159"/>
    <w:rsid w:val="00AB6C29"/>
    <w:rsid w:val="00AC6FC7"/>
    <w:rsid w:val="00AF3D00"/>
    <w:rsid w:val="00B02373"/>
    <w:rsid w:val="00B4562B"/>
    <w:rsid w:val="00B97041"/>
    <w:rsid w:val="00BE07DC"/>
    <w:rsid w:val="00BF72FE"/>
    <w:rsid w:val="00C33F67"/>
    <w:rsid w:val="00C477A5"/>
    <w:rsid w:val="00C5282C"/>
    <w:rsid w:val="00C6763B"/>
    <w:rsid w:val="00C952D2"/>
    <w:rsid w:val="00CC3AAA"/>
    <w:rsid w:val="00D05A71"/>
    <w:rsid w:val="00D435FA"/>
    <w:rsid w:val="00D647A1"/>
    <w:rsid w:val="00D76A5C"/>
    <w:rsid w:val="00D9327B"/>
    <w:rsid w:val="00D93720"/>
    <w:rsid w:val="00DC5837"/>
    <w:rsid w:val="00DD19E2"/>
    <w:rsid w:val="00DD2478"/>
    <w:rsid w:val="00DD518C"/>
    <w:rsid w:val="00DE1C9B"/>
    <w:rsid w:val="00E53BEF"/>
    <w:rsid w:val="00E77E74"/>
    <w:rsid w:val="00E80C84"/>
    <w:rsid w:val="00EB412B"/>
    <w:rsid w:val="00EC0FBD"/>
    <w:rsid w:val="00EC1546"/>
    <w:rsid w:val="00EF5D9D"/>
    <w:rsid w:val="00F07C16"/>
    <w:rsid w:val="00F62850"/>
    <w:rsid w:val="00F7101F"/>
    <w:rsid w:val="00F74FB7"/>
    <w:rsid w:val="00F756F8"/>
    <w:rsid w:val="00FB6D91"/>
    <w:rsid w:val="00FD2A0A"/>
    <w:rsid w:val="00FF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8B9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674EC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EC3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8B9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674EC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EC3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6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user</cp:lastModifiedBy>
  <cp:revision>8</cp:revision>
  <cp:lastPrinted>2024-03-05T09:44:00Z</cp:lastPrinted>
  <dcterms:created xsi:type="dcterms:W3CDTF">2025-02-28T06:10:00Z</dcterms:created>
  <dcterms:modified xsi:type="dcterms:W3CDTF">2026-11-03T09:26:00Z</dcterms:modified>
</cp:coreProperties>
</file>